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A2A" w:rsidRDefault="004E6C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№1650 Р4-13-4 </w:t>
      </w:r>
    </w:p>
    <w:p w:rsidR="000F4A2A" w:rsidRDefault="004E6C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FF7478">
        <w:rPr>
          <w:rFonts w:ascii="Times New Roman" w:hAnsi="Times New Roman"/>
          <w:b/>
          <w:bCs/>
          <w:sz w:val="28"/>
        </w:rPr>
        <w:t>закупочной</w:t>
      </w:r>
      <w:r>
        <w:rPr>
          <w:rFonts w:ascii="Times New Roman" w:hAnsi="Times New Roman"/>
          <w:b/>
          <w:bCs/>
          <w:sz w:val="28"/>
        </w:rPr>
        <w:t xml:space="preserve"> комиссии по рассмотрению заявок на отборочной стадии по открытому конкурсу на право заключения договора на поставку по лоту №1650 Р4-13 Поставка оборудования ПТК для БИГ</w:t>
      </w:r>
      <w:proofErr w:type="gramStart"/>
      <w:r>
        <w:rPr>
          <w:rFonts w:ascii="Times New Roman" w:hAnsi="Times New Roman"/>
          <w:b/>
          <w:bCs/>
          <w:sz w:val="28"/>
        </w:rPr>
        <w:t>2</w:t>
      </w:r>
      <w:proofErr w:type="gramEnd"/>
      <w:r>
        <w:rPr>
          <w:rFonts w:ascii="Times New Roman" w:hAnsi="Times New Roman"/>
          <w:b/>
          <w:bCs/>
          <w:sz w:val="28"/>
        </w:rPr>
        <w:t xml:space="preserve"> и брызгальных бассейнов для сооружения энергоблока №4 Ростовской АЭС</w:t>
      </w:r>
    </w:p>
    <w:p w:rsidR="000F4A2A" w:rsidRDefault="000F4A2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F4A2A">
        <w:tc>
          <w:tcPr>
            <w:tcW w:w="5210" w:type="dxa"/>
            <w:hideMark/>
          </w:tcPr>
          <w:p w:rsidR="000F4A2A" w:rsidRDefault="004E6C1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F4A2A" w:rsidRDefault="004E6C1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«01» июля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F4A2A" w:rsidRDefault="000F4A2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FF7478" w:rsidRDefault="00FF7478" w:rsidP="00FF7478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939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6939D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939DA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6939DA">
        <w:rPr>
          <w:rFonts w:ascii="Times New Roman" w:hAnsi="Times New Roman"/>
          <w:sz w:val="28"/>
          <w:szCs w:val="28"/>
          <w:lang w:val="en-US"/>
        </w:rPr>
        <w:t>a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k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d</w:t>
      </w:r>
      <w:r w:rsidRPr="006939DA">
        <w:rPr>
          <w:rFonts w:ascii="Times New Roman" w:hAnsi="Times New Roman"/>
          <w:sz w:val="28"/>
          <w:szCs w:val="28"/>
        </w:rPr>
        <w:t>.</w:t>
      </w:r>
      <w:proofErr w:type="spellStart"/>
      <w:r w:rsidRPr="006939D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6939DA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</w:rPr>
        <w:t>.</w:t>
      </w:r>
      <w:proofErr w:type="gramEnd"/>
    </w:p>
    <w:p w:rsidR="00FF7478" w:rsidRDefault="00FF7478" w:rsidP="00FF7478">
      <w:pPr>
        <w:tabs>
          <w:tab w:val="left" w:pos="252"/>
        </w:tabs>
        <w:rPr>
          <w:rFonts w:ascii="Times New Roman" w:hAnsi="Times New Roman"/>
          <w:sz w:val="28"/>
        </w:rPr>
      </w:pPr>
    </w:p>
    <w:p w:rsidR="00FF7478" w:rsidRDefault="00FF7478" w:rsidP="00FF747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Предмет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>: право заключения договора на поставку по лоту №1650 Р4-13 Поставка оборудования ПТК для БИГ</w:t>
      </w:r>
      <w:proofErr w:type="gramStart"/>
      <w:r w:rsidRPr="006939DA">
        <w:rPr>
          <w:rFonts w:ascii="Times New Roman" w:hAnsi="Times New Roman"/>
          <w:sz w:val="28"/>
          <w:szCs w:val="28"/>
        </w:rPr>
        <w:t>2</w:t>
      </w:r>
      <w:proofErr w:type="gramEnd"/>
      <w:r w:rsidRPr="006939D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6939DA">
        <w:rPr>
          <w:rFonts w:ascii="Times New Roman" w:hAnsi="Times New Roman"/>
          <w:sz w:val="28"/>
          <w:szCs w:val="28"/>
        </w:rPr>
        <w:t>брызгальных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бассейнов для сооружения энергоблока №4 Ростовской АЭС</w:t>
      </w:r>
    </w:p>
    <w:p w:rsidR="00FF7478" w:rsidRPr="006939DA" w:rsidRDefault="00FF7478" w:rsidP="00FF7478">
      <w:pPr>
        <w:rPr>
          <w:rFonts w:ascii="Times New Roman" w:hAnsi="Times New Roman"/>
          <w:sz w:val="28"/>
          <w:szCs w:val="28"/>
        </w:rPr>
      </w:pPr>
    </w:p>
    <w:p w:rsidR="00FF7478" w:rsidRPr="006939DA" w:rsidRDefault="00FF7478" w:rsidP="00FF7478">
      <w:pPr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Начальная (максимальная) цена договора: 56 375 647 (Пятьдесят шесть миллионов триста семьдесят пять тысяч шестьсот сорок семь) рублей 70 копеек, включая НДС. </w:t>
      </w: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FF7478" w:rsidRPr="006939DA" w:rsidRDefault="00FF7478" w:rsidP="00FF747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F4A2A" w:rsidRDefault="00FF7478" w:rsidP="00FF7478">
      <w:pPr>
        <w:rPr>
          <w:rFonts w:ascii="Calibri" w:hAnsi="Calibri" w:cs="Calibri"/>
          <w:color w:val="000000"/>
        </w:rPr>
      </w:pPr>
      <w:proofErr w:type="gramStart"/>
      <w:r w:rsidRPr="006939D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6939DA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6939DA">
        <w:rPr>
          <w:rFonts w:ascii="Times New Roman" w:hAnsi="Times New Roman"/>
          <w:color w:val="000000"/>
          <w:sz w:val="28"/>
          <w:szCs w:val="28"/>
          <w:lang w:eastAsia="ar-SA"/>
        </w:rPr>
        <w:t>ы «21» марта 2014 года в информационно</w:t>
      </w:r>
      <w:r w:rsidRPr="006939DA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939D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6939DA">
        <w:rPr>
          <w:rStyle w:val="a3"/>
          <w:rFonts w:ascii="Times New Roman" w:hAnsi="Times New Roman"/>
          <w:sz w:val="28"/>
          <w:szCs w:val="28"/>
        </w:rPr>
        <w:t>/</w:t>
      </w:r>
      <w:r w:rsidRPr="006939DA">
        <w:rPr>
          <w:rFonts w:ascii="Times New Roman" w:hAnsi="Times New Roman"/>
          <w:sz w:val="28"/>
          <w:szCs w:val="28"/>
        </w:rPr>
        <w:t xml:space="preserve">, закупка №31400999908, на официальном сайте о размещении заказов на закупки товаров, работ и услуг для нужд </w:t>
      </w:r>
      <w:proofErr w:type="spellStart"/>
      <w:r w:rsidRPr="006939D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939D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939DA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6939DA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6939DA">
        <w:rPr>
          <w:rFonts w:ascii="Times New Roman" w:hAnsi="Times New Roman"/>
          <w:sz w:val="28"/>
          <w:szCs w:val="28"/>
        </w:rPr>
        <w:t>, закупка №140321/0536</w:t>
      </w:r>
      <w:proofErr w:type="gramEnd"/>
      <w:r w:rsidRPr="006939DA">
        <w:rPr>
          <w:rFonts w:ascii="Times New Roman" w:hAnsi="Times New Roman"/>
          <w:sz w:val="28"/>
          <w:szCs w:val="28"/>
        </w:rPr>
        <w:t>/220, на ЭТП «</w:t>
      </w:r>
      <w:r w:rsidRPr="006939DA">
        <w:rPr>
          <w:rFonts w:ascii="Times New Roman" w:hAnsi="Times New Roman"/>
          <w:sz w:val="28"/>
          <w:szCs w:val="28"/>
          <w:lang w:val="en-US"/>
        </w:rPr>
        <w:t>a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k</w:t>
      </w:r>
      <w:r w:rsidRPr="006939DA">
        <w:rPr>
          <w:rFonts w:ascii="Times New Roman" w:hAnsi="Times New Roman"/>
          <w:sz w:val="28"/>
          <w:szCs w:val="28"/>
        </w:rPr>
        <w:t>-</w:t>
      </w:r>
      <w:r w:rsidRPr="006939DA">
        <w:rPr>
          <w:rFonts w:ascii="Times New Roman" w:hAnsi="Times New Roman"/>
          <w:sz w:val="28"/>
          <w:szCs w:val="28"/>
          <w:lang w:val="en-US"/>
        </w:rPr>
        <w:t>d</w:t>
      </w:r>
      <w:r w:rsidRPr="006939DA">
        <w:rPr>
          <w:rFonts w:ascii="Times New Roman" w:hAnsi="Times New Roman"/>
          <w:sz w:val="28"/>
          <w:szCs w:val="28"/>
        </w:rPr>
        <w:t>.</w:t>
      </w:r>
      <w:proofErr w:type="spellStart"/>
      <w:r w:rsidRPr="006939D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6939DA">
        <w:rPr>
          <w:rFonts w:ascii="Times New Roman" w:hAnsi="Times New Roman"/>
          <w:sz w:val="28"/>
          <w:szCs w:val="28"/>
        </w:rPr>
        <w:t>», закупка №C020501.</w:t>
      </w:r>
    </w:p>
    <w:p w:rsidR="000F4A2A" w:rsidRDefault="000F4A2A">
      <w:pPr>
        <w:pStyle w:val="310"/>
        <w:ind w:firstLine="0"/>
        <w:rPr>
          <w:b w:val="0"/>
          <w:bCs w:val="0"/>
          <w:sz w:val="28"/>
          <w:szCs w:val="24"/>
        </w:rPr>
      </w:pPr>
    </w:p>
    <w:p w:rsidR="00FF7478" w:rsidRDefault="00FF7478" w:rsidP="00FF747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«01» июля 2014 года, по адресу: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.Н.Новгород, пл. Свободы, д.3, малый актовый зал.</w:t>
      </w:r>
    </w:p>
    <w:p w:rsidR="00FF7478" w:rsidRPr="00654576" w:rsidRDefault="00FF7478" w:rsidP="00FF7478">
      <w:pPr>
        <w:spacing w:line="20" w:lineRule="atLeas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F7478" w:rsidRPr="00654576" w:rsidRDefault="00FF7478" w:rsidP="00FF7478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65457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5457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FF7478" w:rsidRPr="00654576" w:rsidTr="000E04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F7478" w:rsidRPr="00654576" w:rsidTr="000E042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F7478" w:rsidRPr="00654576" w:rsidTr="000E0425">
        <w:trPr>
          <w:trHeight w:val="44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FF7478" w:rsidRPr="00654576" w:rsidTr="000E042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F7478" w:rsidRPr="00654576" w:rsidTr="000E0425">
        <w:trPr>
          <w:trHeight w:val="44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FF7478" w:rsidRPr="00654576" w:rsidTr="000E042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654576">
                <w:rPr>
                  <w:rFonts w:ascii="Times New Roman" w:hAnsi="Times New Roman"/>
                  <w:color w:val="000000"/>
                  <w:sz w:val="28"/>
                  <w:szCs w:val="28"/>
                </w:rPr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- начальник управления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654576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654576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(присутствовал в режиме видеоконференции)</w:t>
            </w:r>
          </w:p>
        </w:tc>
      </w:tr>
      <w:tr w:rsidR="00FF7478" w:rsidRPr="00654576" w:rsidTr="000E042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FF7478" w:rsidRPr="00654576" w:rsidTr="000E0425">
        <w:trPr>
          <w:trHeight w:val="49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FF7478" w:rsidRPr="00654576" w:rsidTr="000E0425">
        <w:trPr>
          <w:trHeight w:val="557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Cs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F7478" w:rsidRPr="00654576" w:rsidTr="000E042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F7478" w:rsidRPr="00654576" w:rsidTr="000E04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F7478" w:rsidRPr="00654576" w:rsidRDefault="00FF7478" w:rsidP="000E0425">
            <w:pPr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54576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FF7478" w:rsidRPr="00654576" w:rsidRDefault="00FF7478" w:rsidP="00FF7478">
      <w:pPr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654576">
        <w:rPr>
          <w:rFonts w:ascii="Times New Roman" w:hAnsi="Times New Roman"/>
          <w:b/>
          <w:sz w:val="28"/>
          <w:szCs w:val="28"/>
        </w:rPr>
        <w:t xml:space="preserve">  </w:t>
      </w:r>
    </w:p>
    <w:p w:rsidR="00FF7478" w:rsidRDefault="00FF7478" w:rsidP="00FF7478">
      <w:pPr>
        <w:rPr>
          <w:rFonts w:ascii="Times New Roman" w:hAnsi="Times New Roman"/>
          <w:sz w:val="28"/>
        </w:rPr>
      </w:pPr>
      <w:r w:rsidRPr="00654576">
        <w:rPr>
          <w:rFonts w:ascii="Times New Roman" w:hAnsi="Times New Roman"/>
          <w:sz w:val="28"/>
          <w:szCs w:val="28"/>
        </w:rPr>
        <w:t>Заседание проводится в прису</w:t>
      </w:r>
      <w:r>
        <w:rPr>
          <w:rFonts w:ascii="Times New Roman" w:hAnsi="Times New Roman"/>
          <w:sz w:val="28"/>
        </w:rPr>
        <w:t xml:space="preserve">тствии 10 из 16 членов закупочной комиссии. </w:t>
      </w:r>
    </w:p>
    <w:p w:rsidR="000F4A2A" w:rsidRDefault="00FF7478" w:rsidP="00FF747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F4A2A" w:rsidRDefault="000F4A2A">
      <w:pPr>
        <w:rPr>
          <w:rFonts w:ascii="Times New Roman" w:hAnsi="Times New Roman"/>
          <w:sz w:val="28"/>
        </w:rPr>
      </w:pPr>
    </w:p>
    <w:p w:rsidR="00FF7478" w:rsidRPr="006939DA" w:rsidRDefault="00FF7478" w:rsidP="00FF7478">
      <w:pPr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конкурсе от «07» мая 2014 года № 1650 Р4-13-1 были поданы заявки на участие в конкурсе следующими участниками </w:t>
      </w:r>
      <w:r w:rsidRPr="006939DA">
        <w:rPr>
          <w:rFonts w:ascii="Times New Roman" w:hAnsi="Times New Roman"/>
          <w:bCs/>
          <w:sz w:val="28"/>
          <w:szCs w:val="28"/>
        </w:rPr>
        <w:t>конкурса</w:t>
      </w:r>
      <w:r w:rsidRPr="006939DA">
        <w:rPr>
          <w:rFonts w:ascii="Times New Roman" w:hAnsi="Times New Roman"/>
          <w:sz w:val="28"/>
          <w:szCs w:val="28"/>
        </w:rPr>
        <w:t>:</w:t>
      </w:r>
    </w:p>
    <w:p w:rsidR="00FF7478" w:rsidRPr="006939DA" w:rsidRDefault="00FF7478" w:rsidP="00FF7478">
      <w:pPr>
        <w:rPr>
          <w:rFonts w:ascii="Times New Roman" w:hAnsi="Times New Roman"/>
          <w:sz w:val="28"/>
          <w:szCs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943"/>
        <w:gridCol w:w="5946"/>
      </w:tblGrid>
      <w:tr w:rsidR="00FF7478" w:rsidRPr="006939DA" w:rsidTr="000E04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39DA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FF7478" w:rsidRPr="006939DA" w:rsidTr="000E04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60132112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ЗАО "Мирный Атом"</w:t>
            </w:r>
          </w:p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7709549347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Цена заявки: 38 800 288 (Тридцать восемь миллионов восемьсот тысяч двести восемьдесят восемь) рублей 00 копеек, включая НДС </w:t>
            </w:r>
          </w:p>
        </w:tc>
      </w:tr>
      <w:tr w:rsidR="00FF7478" w:rsidRPr="006939DA" w:rsidTr="000E04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60133787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ФГУП "ВНИИА" </w:t>
            </w:r>
          </w:p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>ИНН: 7707074137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7478" w:rsidRPr="006939DA" w:rsidRDefault="00FF7478" w:rsidP="000E0425">
            <w:pPr>
              <w:rPr>
                <w:rFonts w:ascii="Times New Roman" w:hAnsi="Times New Roman"/>
                <w:sz w:val="28"/>
                <w:szCs w:val="28"/>
              </w:rPr>
            </w:pPr>
            <w:r w:rsidRPr="006939DA">
              <w:rPr>
                <w:rFonts w:ascii="Times New Roman" w:hAnsi="Times New Roman"/>
                <w:sz w:val="28"/>
                <w:szCs w:val="28"/>
              </w:rPr>
              <w:t xml:space="preserve">Цена заявки: 56 375 444 (Пятьдесят шесть миллионов триста семьдесят пять тысяч четыреста сорок четыре) рубля 00 копеек, включая НДС </w:t>
            </w:r>
          </w:p>
        </w:tc>
      </w:tr>
    </w:tbl>
    <w:p w:rsidR="00FF7478" w:rsidRPr="00A93340" w:rsidRDefault="00FF7478" w:rsidP="00FF7478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FF7478" w:rsidRPr="006939DA" w:rsidRDefault="00FF7478" w:rsidP="00FF7478">
      <w:pPr>
        <w:outlineLvl w:val="0"/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6939DA">
        <w:rPr>
          <w:rFonts w:ascii="Times New Roman" w:hAnsi="Times New Roman"/>
          <w:sz w:val="28"/>
          <w:szCs w:val="28"/>
        </w:rPr>
        <w:t>20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6939DA">
        <w:rPr>
          <w:rFonts w:ascii="Times New Roman" w:hAnsi="Times New Roman"/>
          <w:sz w:val="28"/>
        </w:rPr>
        <w:t>1650 Р4-13-2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Pr="006939DA">
        <w:rPr>
          <w:rFonts w:ascii="Times New Roman" w:hAnsi="Times New Roman"/>
          <w:sz w:val="28"/>
          <w:szCs w:val="28"/>
        </w:rPr>
        <w:t>:</w:t>
      </w:r>
    </w:p>
    <w:p w:rsidR="00FF7478" w:rsidRPr="006939DA" w:rsidRDefault="00FF7478" w:rsidP="00FF747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939DA">
        <w:rPr>
          <w:sz w:val="28"/>
          <w:szCs w:val="28"/>
        </w:rPr>
        <w:t xml:space="preserve">2.3. В соответствии с пунктом 14.8.4 ЕОСЗ и пунктом 4.14.1.8. конкурсной документации направить запросы по уточнению заявок на участие в конкурсе, а именно: </w:t>
      </w:r>
    </w:p>
    <w:p w:rsidR="00FF7478" w:rsidRPr="006939DA" w:rsidRDefault="00FF7478" w:rsidP="00FF747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6939DA">
        <w:rPr>
          <w:sz w:val="28"/>
          <w:szCs w:val="28"/>
        </w:rPr>
        <w:t>2.3.1. направить участнику конкурса: ЗАО «Мирный Атом» запрос о предоставлении отсутствующих документов;</w:t>
      </w:r>
    </w:p>
    <w:p w:rsidR="00FF7478" w:rsidRPr="006939DA" w:rsidRDefault="00FF7478" w:rsidP="00FF7478">
      <w:pPr>
        <w:keepLines w:val="0"/>
        <w:rPr>
          <w:rFonts w:ascii="Times New Roman" w:hAnsi="Times New Roman"/>
          <w:sz w:val="28"/>
          <w:szCs w:val="28"/>
        </w:rPr>
      </w:pPr>
      <w:r w:rsidRPr="006939DA">
        <w:rPr>
          <w:rFonts w:ascii="Times New Roman" w:hAnsi="Times New Roman"/>
          <w:sz w:val="28"/>
          <w:szCs w:val="28"/>
        </w:rPr>
        <w:t>2.3.2. направить участнику конкурса: ФГУП «ВНИИА» запрос о предоставлении отсутствующих документов.</w:t>
      </w:r>
    </w:p>
    <w:p w:rsidR="00FF7478" w:rsidRPr="006939DA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FF7478" w:rsidRDefault="00FF7478" w:rsidP="00FF7478">
      <w:pPr>
        <w:pStyle w:val="af"/>
        <w:ind w:left="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6939D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7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 w:rsidRPr="006939DA">
        <w:rPr>
          <w:rFonts w:ascii="Times New Roman" w:hAnsi="Times New Roman"/>
          <w:sz w:val="28"/>
        </w:rPr>
        <w:t>1650 Р4-13-</w:t>
      </w:r>
      <w:r>
        <w:rPr>
          <w:rFonts w:ascii="Times New Roman" w:hAnsi="Times New Roman"/>
          <w:sz w:val="28"/>
        </w:rPr>
        <w:t>3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3.1. Допустить к участию в конкурсе в электронной форме и признать участниками конкурса следующих участников процедуры закупки, соответствующих требованиям, установленным ЕОСЗ и конкурсной документацией, подавших заявки, соответствующие требованиям, установленным конкурсной документацией: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3.1.1.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F7478" w:rsidRDefault="00FF7478" w:rsidP="00FF747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3.2. Отказать в допуске к участию в конкурсе в электронной форме следующим участникам процедуры закупки, подавшим заявки: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3.2.1. </w:t>
      </w:r>
      <w:r w:rsidRPr="006939DA">
        <w:rPr>
          <w:rFonts w:ascii="Times New Roman" w:hAnsi="Times New Roman"/>
          <w:sz w:val="28"/>
          <w:szCs w:val="28"/>
        </w:rPr>
        <w:t>ЗАО "Мирный Атом"</w:t>
      </w:r>
      <w:r>
        <w:rPr>
          <w:rFonts w:ascii="Times New Roman" w:eastAsiaTheme="minorHAnsi" w:hAnsi="Times New Roman"/>
          <w:sz w:val="28"/>
          <w:szCs w:val="28"/>
        </w:rPr>
        <w:t xml:space="preserve"> на основании подпункта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пункта 14.9.4 ЕОСЗ и подпункта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пункта 4.14.2.4 конкурсной документации, а именно: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широкая номенклатура протоколов контроллера AC700 не говорит об их унификации со средствами СКУ РО и СКУ ТО. Под унификацией понимается взаимозаменяемость модулей из состава вышеуказанных ПТК модулями из состава МПУ (несоответствие пункту 3 дополнительных технических требований);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в проекте ТЗ №АОАД-063-2014ТЗ отсутствуют сведения о наличии и функциях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, устанавливаемом на шлюзовом ПК. Наличие шлюзового ПК не гарантирует выполнение пункта 4 доп. тех. требований, а именно обмена данными по шине EN, так как для подключения к шине EN дополнительно требуются специальные программные и технические средства; 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lastRenderedPageBreak/>
        <w:t xml:space="preserve">- требованиям к вибрационной нагрузке должен отвечать МПУ в сборе, а не отдельные его компоненты, поскольку на все компоненты в составе собранного МПУ при воздействии синусоидальной вибрации из-за динамичности конструкции воздействует большая нагрузка, чем на компоненты, испытываемые по отдельности, поэтому требования к контроллеру должны быть выше, чем к МПУ в целом (не соответствует п.п.16 дополнительных технических требований). </w:t>
      </w:r>
      <w:proofErr w:type="gramEnd"/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в представленном проекте ТЗ №АОАД-063-2014ТЗ п.п. 4.1.8.1 указывается на стойкость МПУ к воздействию рабочей температуры от 10 до 35 </w:t>
      </w:r>
      <w:proofErr w:type="spellStart"/>
      <w:r>
        <w:rPr>
          <w:rFonts w:ascii="Times New Roman" w:eastAsiaTheme="minorHAnsi" w:hAnsi="Times New Roman"/>
          <w:sz w:val="28"/>
          <w:szCs w:val="28"/>
          <w:vertAlign w:val="superscript"/>
        </w:rPr>
        <w:t>о</w:t>
      </w:r>
      <w:r>
        <w:rPr>
          <w:rFonts w:ascii="Times New Roman" w:eastAsiaTheme="minorHAnsi" w:hAnsi="Times New Roman"/>
          <w:sz w:val="28"/>
          <w:szCs w:val="28"/>
        </w:rPr>
        <w:t>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что не соответствует п.п. 17 дополнительных технических требований. </w:t>
      </w:r>
    </w:p>
    <w:p w:rsidR="00FF7478" w:rsidRDefault="00FF7478" w:rsidP="00FF7478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FF7478" w:rsidRDefault="00FF7478" w:rsidP="00FF7478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3.3. </w:t>
      </w:r>
      <w:r w:rsidRPr="008856F9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</w:t>
      </w:r>
      <w:r>
        <w:rPr>
          <w:rFonts w:ascii="Times New Roman" w:eastAsia="Calibri" w:hAnsi="Times New Roman"/>
          <w:sz w:val="28"/>
          <w:szCs w:val="28"/>
        </w:rPr>
        <w:t>, в соответствии с подпунктом б) пункта 13.5.2 ЕОСЗ открытый конкурс признан несостоявшимся</w:t>
      </w:r>
      <w:r>
        <w:rPr>
          <w:rFonts w:ascii="Times New Roman" w:hAnsi="Times New Roman"/>
          <w:sz w:val="28"/>
        </w:rPr>
        <w:t>.</w:t>
      </w:r>
    </w:p>
    <w:p w:rsidR="00FF7478" w:rsidRDefault="00FF7478" w:rsidP="00FF7478">
      <w:pPr>
        <w:keepLines w:val="0"/>
        <w:rPr>
          <w:rFonts w:ascii="Times New Roman" w:hAnsi="Times New Roman"/>
          <w:sz w:val="28"/>
        </w:rPr>
      </w:pPr>
    </w:p>
    <w:p w:rsidR="00FF7478" w:rsidRDefault="00FF7478" w:rsidP="00FF7478">
      <w:pPr>
        <w:pStyle w:val="af"/>
        <w:ind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r w:rsidRPr="007A2463">
        <w:rPr>
          <w:rFonts w:ascii="Times New Roman" w:hAnsi="Times New Roman"/>
          <w:sz w:val="28"/>
        </w:rPr>
        <w:t xml:space="preserve">На основании п. 28.4 Единого отраслевого стандарта закупок </w:t>
      </w:r>
      <w:proofErr w:type="spellStart"/>
      <w:r w:rsidRPr="007A2463">
        <w:rPr>
          <w:rFonts w:ascii="Times New Roman" w:hAnsi="Times New Roman"/>
          <w:sz w:val="28"/>
        </w:rPr>
        <w:t>Госкорпорации</w:t>
      </w:r>
      <w:proofErr w:type="spellEnd"/>
      <w:r w:rsidRPr="007A2463">
        <w:rPr>
          <w:rFonts w:ascii="Times New Roman" w:hAnsi="Times New Roman"/>
          <w:sz w:val="28"/>
        </w:rPr>
        <w:t xml:space="preserve"> «</w:t>
      </w:r>
      <w:proofErr w:type="spellStart"/>
      <w:r w:rsidRPr="007A2463">
        <w:rPr>
          <w:rFonts w:ascii="Times New Roman" w:hAnsi="Times New Roman"/>
          <w:sz w:val="28"/>
        </w:rPr>
        <w:t>Росатом</w:t>
      </w:r>
      <w:proofErr w:type="spellEnd"/>
      <w:r w:rsidRPr="007A2463">
        <w:rPr>
          <w:rFonts w:ascii="Times New Roman" w:hAnsi="Times New Roman"/>
          <w:sz w:val="28"/>
        </w:rPr>
        <w:t xml:space="preserve">» (Положения о закупке) рекомендовать Заказчику провести с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7A2463">
        <w:rPr>
          <w:rFonts w:ascii="Times New Roman" w:hAnsi="Times New Roman"/>
          <w:sz w:val="28"/>
        </w:rPr>
        <w:t xml:space="preserve">  переговоры по снижению цены, представленной в заявке на участие в </w:t>
      </w:r>
      <w:r>
        <w:rPr>
          <w:rFonts w:ascii="Times New Roman" w:hAnsi="Times New Roman"/>
          <w:sz w:val="28"/>
        </w:rPr>
        <w:t>конкурсе</w:t>
      </w:r>
      <w:r w:rsidRPr="007A2463">
        <w:rPr>
          <w:rFonts w:ascii="Times New Roman" w:hAnsi="Times New Roman"/>
          <w:sz w:val="28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</w:t>
      </w:r>
      <w:r>
        <w:rPr>
          <w:rFonts w:ascii="Times New Roman" w:hAnsi="Times New Roman"/>
          <w:sz w:val="28"/>
        </w:rPr>
        <w:t>.</w:t>
      </w:r>
    </w:p>
    <w:p w:rsidR="00FF7478" w:rsidRDefault="00FF7478" w:rsidP="00FF7478">
      <w:pPr>
        <w:pStyle w:val="af"/>
        <w:ind w:left="0"/>
        <w:rPr>
          <w:rFonts w:ascii="Times New Roman" w:hAnsi="Times New Roman"/>
          <w:sz w:val="28"/>
        </w:rPr>
      </w:pPr>
    </w:p>
    <w:p w:rsidR="00FF7478" w:rsidRDefault="00FF7478" w:rsidP="00FF747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939D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977EBC">
        <w:rPr>
          <w:rFonts w:ascii="Times New Roman" w:hAnsi="Times New Roman"/>
          <w:sz w:val="28"/>
          <w:szCs w:val="28"/>
        </w:rPr>
        <w:t xml:space="preserve">Своим письмом от </w:t>
      </w:r>
      <w:r>
        <w:rPr>
          <w:rFonts w:ascii="Times New Roman" w:hAnsi="Times New Roman"/>
          <w:sz w:val="28"/>
          <w:szCs w:val="28"/>
        </w:rPr>
        <w:t>27</w:t>
      </w:r>
      <w:r w:rsidRPr="00977EBC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977EBC">
        <w:rPr>
          <w:rFonts w:ascii="Times New Roman" w:hAnsi="Times New Roman"/>
          <w:sz w:val="28"/>
          <w:szCs w:val="28"/>
        </w:rPr>
        <w:t>.2014г. №</w:t>
      </w:r>
      <w:r>
        <w:rPr>
          <w:rFonts w:ascii="Times New Roman" w:hAnsi="Times New Roman"/>
          <w:sz w:val="28"/>
          <w:szCs w:val="28"/>
        </w:rPr>
        <w:t>231-231/1061</w:t>
      </w:r>
      <w:r w:rsidRPr="00977EBC">
        <w:rPr>
          <w:rFonts w:ascii="Times New Roman" w:hAnsi="Times New Roman"/>
          <w:sz w:val="28"/>
          <w:szCs w:val="28"/>
        </w:rPr>
        <w:t xml:space="preserve">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977EBC">
        <w:rPr>
          <w:rFonts w:ascii="Times New Roman" w:hAnsi="Times New Roman"/>
          <w:sz w:val="28"/>
          <w:szCs w:val="28"/>
        </w:rPr>
        <w:t xml:space="preserve">  предложило снизить цену договора, предложенную в заявке, с </w:t>
      </w:r>
      <w:r w:rsidRPr="006939DA">
        <w:rPr>
          <w:rFonts w:ascii="Times New Roman" w:hAnsi="Times New Roman"/>
          <w:sz w:val="28"/>
          <w:szCs w:val="28"/>
        </w:rPr>
        <w:t>56 375 444 (Пятьдесят шесть миллионов триста семьдесят пять тысяч четыреста сорок четыре) рубля 00 копеек</w:t>
      </w:r>
      <w:r w:rsidRPr="00977EBC">
        <w:rPr>
          <w:rFonts w:ascii="Times New Roman" w:hAnsi="Times New Roman"/>
          <w:sz w:val="28"/>
          <w:szCs w:val="28"/>
        </w:rPr>
        <w:t xml:space="preserve">, с учетом НДС, до </w:t>
      </w:r>
      <w:r w:rsidRPr="006939DA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0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737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899</w:t>
      </w:r>
      <w:r w:rsidRPr="006939DA">
        <w:rPr>
          <w:rFonts w:ascii="Times New Roman" w:hAnsi="Times New Roman"/>
          <w:sz w:val="28"/>
          <w:szCs w:val="28"/>
        </w:rPr>
        <w:t xml:space="preserve"> (Пятьдесят миллионов </w:t>
      </w:r>
      <w:r>
        <w:rPr>
          <w:rFonts w:ascii="Times New Roman" w:hAnsi="Times New Roman"/>
          <w:sz w:val="28"/>
          <w:szCs w:val="28"/>
        </w:rPr>
        <w:t>семьсот тридцать семь</w:t>
      </w:r>
      <w:r w:rsidRPr="006939DA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восемьсот девяносто девять</w:t>
      </w:r>
      <w:r w:rsidRPr="006939DA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6939DA">
        <w:rPr>
          <w:rFonts w:ascii="Times New Roman" w:hAnsi="Times New Roman"/>
          <w:sz w:val="28"/>
          <w:szCs w:val="28"/>
        </w:rPr>
        <w:t>0 копеек</w:t>
      </w:r>
      <w:r w:rsidRPr="00977EBC">
        <w:rPr>
          <w:rFonts w:ascii="Times New Roman" w:hAnsi="Times New Roman"/>
          <w:sz w:val="28"/>
          <w:szCs w:val="28"/>
        </w:rPr>
        <w:t>, с учетом НДС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F4A2A" w:rsidRDefault="00FF7478" w:rsidP="00FF747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</w:t>
      </w:r>
      <w:r w:rsidRPr="00977EBC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977EB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77EB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77EBC">
        <w:rPr>
          <w:rFonts w:ascii="Times New Roman" w:hAnsi="Times New Roman"/>
          <w:sz w:val="28"/>
          <w:szCs w:val="28"/>
        </w:rPr>
        <w:t>» (Положения о закупке), учитывая, что договор заключается на лучших для заказчика условиях, достигнутых в результате преддоговорных перег</w:t>
      </w:r>
      <w:r>
        <w:rPr>
          <w:rFonts w:ascii="Times New Roman" w:hAnsi="Times New Roman"/>
          <w:sz w:val="28"/>
          <w:szCs w:val="28"/>
        </w:rPr>
        <w:t>оворов</w:t>
      </w:r>
      <w:r w:rsidRPr="00977EBC">
        <w:rPr>
          <w:rFonts w:ascii="Times New Roman" w:hAnsi="Times New Roman"/>
          <w:sz w:val="28"/>
          <w:szCs w:val="28"/>
        </w:rPr>
        <w:t>, рекомендовать президенту ОАО «НИАЭП» заключить договор по лоту «Поставка оборудования ПТК для БИГ</w:t>
      </w:r>
      <w:proofErr w:type="gramStart"/>
      <w:r w:rsidRPr="00977EBC">
        <w:rPr>
          <w:rFonts w:ascii="Times New Roman" w:hAnsi="Times New Roman"/>
          <w:sz w:val="28"/>
          <w:szCs w:val="28"/>
        </w:rPr>
        <w:t>2</w:t>
      </w:r>
      <w:proofErr w:type="gramEnd"/>
      <w:r w:rsidRPr="00977EBC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977EBC">
        <w:rPr>
          <w:rFonts w:ascii="Times New Roman" w:hAnsi="Times New Roman"/>
          <w:sz w:val="28"/>
          <w:szCs w:val="28"/>
        </w:rPr>
        <w:t>брызгальных</w:t>
      </w:r>
      <w:proofErr w:type="spellEnd"/>
      <w:r w:rsidRPr="00977EBC">
        <w:rPr>
          <w:rFonts w:ascii="Times New Roman" w:hAnsi="Times New Roman"/>
          <w:sz w:val="28"/>
          <w:szCs w:val="28"/>
        </w:rPr>
        <w:t xml:space="preserve"> бассейнов для сооружения энергоблока №4 Ростовской АЭС» с </w:t>
      </w:r>
      <w:r w:rsidRPr="006939DA">
        <w:rPr>
          <w:rFonts w:ascii="Times New Roman" w:hAnsi="Times New Roman"/>
          <w:sz w:val="28"/>
          <w:szCs w:val="28"/>
        </w:rPr>
        <w:t>ФГУП "ВНИИА"</w:t>
      </w:r>
      <w:r w:rsidRPr="00977EBC">
        <w:rPr>
          <w:rFonts w:ascii="Times New Roman" w:hAnsi="Times New Roman"/>
          <w:sz w:val="28"/>
          <w:szCs w:val="28"/>
        </w:rPr>
        <w:t xml:space="preserve"> в объеме и сроки </w:t>
      </w:r>
      <w:r>
        <w:rPr>
          <w:rFonts w:ascii="Times New Roman" w:hAnsi="Times New Roman"/>
          <w:sz w:val="28"/>
          <w:szCs w:val="28"/>
        </w:rPr>
        <w:t xml:space="preserve">поставки </w:t>
      </w:r>
      <w:r w:rsidRPr="00977EBC">
        <w:rPr>
          <w:rFonts w:ascii="Times New Roman" w:hAnsi="Times New Roman"/>
          <w:sz w:val="28"/>
          <w:szCs w:val="28"/>
        </w:rPr>
        <w:t xml:space="preserve">в соответствии с конкурсной документацией, по цене </w:t>
      </w:r>
      <w:r>
        <w:rPr>
          <w:rFonts w:ascii="Times New Roman" w:hAnsi="Times New Roman"/>
          <w:sz w:val="28"/>
          <w:szCs w:val="28"/>
        </w:rPr>
        <w:t>50 737 899</w:t>
      </w:r>
      <w:r w:rsidRPr="006939DA">
        <w:rPr>
          <w:rFonts w:ascii="Times New Roman" w:hAnsi="Times New Roman"/>
          <w:sz w:val="28"/>
          <w:szCs w:val="28"/>
        </w:rPr>
        <w:t xml:space="preserve"> (Пятьдесят миллионов </w:t>
      </w:r>
      <w:r>
        <w:rPr>
          <w:rFonts w:ascii="Times New Roman" w:hAnsi="Times New Roman"/>
          <w:sz w:val="28"/>
          <w:szCs w:val="28"/>
        </w:rPr>
        <w:t>семьсот тридцать семь</w:t>
      </w:r>
      <w:r w:rsidRPr="006939DA">
        <w:rPr>
          <w:rFonts w:ascii="Times New Roman" w:hAnsi="Times New Roman"/>
          <w:sz w:val="28"/>
          <w:szCs w:val="28"/>
        </w:rPr>
        <w:t xml:space="preserve"> тысяч </w:t>
      </w:r>
      <w:r>
        <w:rPr>
          <w:rFonts w:ascii="Times New Roman" w:hAnsi="Times New Roman"/>
          <w:sz w:val="28"/>
          <w:szCs w:val="28"/>
        </w:rPr>
        <w:t>восемьсот девяносто девять</w:t>
      </w:r>
      <w:r w:rsidRPr="006939DA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ей</w:t>
      </w:r>
      <w:r w:rsidRPr="006939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  <w:r w:rsidRPr="006939DA">
        <w:rPr>
          <w:rFonts w:ascii="Times New Roman" w:hAnsi="Times New Roman"/>
          <w:sz w:val="28"/>
          <w:szCs w:val="28"/>
        </w:rPr>
        <w:t>0 копеек</w:t>
      </w:r>
      <w:r w:rsidRPr="00977EBC">
        <w:rPr>
          <w:rFonts w:ascii="Times New Roman" w:hAnsi="Times New Roman"/>
          <w:sz w:val="28"/>
          <w:szCs w:val="28"/>
        </w:rPr>
        <w:t>, с учетом НДС.</w:t>
      </w:r>
    </w:p>
    <w:p w:rsidR="00FF7478" w:rsidRDefault="00FF7478" w:rsidP="00FF7478">
      <w:pPr>
        <w:keepLines w:val="0"/>
        <w:rPr>
          <w:rFonts w:ascii="Times New Roman" w:eastAsiaTheme="minorHAnsi" w:hAnsi="Times New Roman"/>
          <w:sz w:val="28"/>
        </w:rPr>
      </w:pPr>
    </w:p>
    <w:p w:rsidR="000F4A2A" w:rsidRDefault="004E6C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F4A2A" w:rsidRPr="004E6C10" w:rsidRDefault="004E6C10">
      <w:pPr>
        <w:pStyle w:val="af1"/>
        <w:jc w:val="both"/>
        <w:rPr>
          <w:sz w:val="28"/>
          <w:szCs w:val="28"/>
        </w:rPr>
      </w:pPr>
      <w:r w:rsidRPr="004E6C10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0F4A2A" w:rsidRPr="004E6C10" w:rsidRDefault="004E6C10">
      <w:pPr>
        <w:pStyle w:val="af1"/>
        <w:jc w:val="both"/>
        <w:rPr>
          <w:sz w:val="28"/>
          <w:szCs w:val="28"/>
        </w:rPr>
      </w:pPr>
      <w:r w:rsidRPr="004E6C10">
        <w:rPr>
          <w:sz w:val="28"/>
          <w:szCs w:val="28"/>
        </w:rPr>
        <w:t xml:space="preserve">2.1.1. Закрытое акционерное общество "Мирный Атом" </w:t>
      </w:r>
    </w:p>
    <w:p w:rsidR="000F4A2A" w:rsidRPr="004E6C10" w:rsidRDefault="004E6C1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E6C10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конкурсной комиссии: </w:t>
      </w:r>
      <w:r w:rsidRPr="004E6C10">
        <w:rPr>
          <w:rFonts w:ascii="Times New Roman" w:eastAsiaTheme="minorHAnsi" w:hAnsi="Times New Roman"/>
          <w:sz w:val="28"/>
        </w:rPr>
        <w:br/>
        <w:t>«за» - 5 голоса</w:t>
      </w:r>
      <w:proofErr w:type="gramStart"/>
      <w:r w:rsidRPr="004E6C10">
        <w:rPr>
          <w:rFonts w:ascii="Times New Roman" w:eastAsiaTheme="minorHAnsi" w:hAnsi="Times New Roman"/>
          <w:sz w:val="28"/>
        </w:rPr>
        <w:t>/-</w:t>
      </w:r>
      <w:proofErr w:type="gramEnd"/>
      <w:r w:rsidRPr="004E6C10">
        <w:rPr>
          <w:rFonts w:ascii="Times New Roman" w:eastAsiaTheme="minorHAnsi" w:hAnsi="Times New Roman"/>
          <w:sz w:val="28"/>
        </w:rPr>
        <w:t>ов;</w:t>
      </w:r>
      <w:r w:rsidRPr="004E6C10">
        <w:rPr>
          <w:rFonts w:ascii="Times New Roman" w:eastAsiaTheme="minorHAnsi" w:hAnsi="Times New Roman"/>
          <w:sz w:val="28"/>
        </w:rPr>
        <w:br/>
        <w:t>«против» - 0 голоса/-ов;</w:t>
      </w:r>
      <w:r w:rsidRPr="004E6C10">
        <w:rPr>
          <w:rFonts w:ascii="Times New Roman" w:eastAsiaTheme="minorHAnsi" w:hAnsi="Times New Roman"/>
          <w:sz w:val="28"/>
        </w:rPr>
        <w:br/>
        <w:t>«воздержался» - 0 голоса/-ов.</w:t>
      </w:r>
    </w:p>
    <w:p w:rsidR="000F4A2A" w:rsidRPr="004E6C10" w:rsidRDefault="004E6C10">
      <w:pPr>
        <w:pStyle w:val="af1"/>
        <w:jc w:val="both"/>
        <w:rPr>
          <w:sz w:val="28"/>
          <w:szCs w:val="28"/>
        </w:rPr>
      </w:pPr>
      <w:r w:rsidRPr="004E6C10">
        <w:rPr>
          <w:sz w:val="28"/>
          <w:szCs w:val="28"/>
        </w:rPr>
        <w:t xml:space="preserve">2.1.2. федеральное государственное унитарное предприятие "Всероссийский научно-исследовательский институт а </w:t>
      </w:r>
    </w:p>
    <w:p w:rsidR="000F4A2A" w:rsidRPr="004E6C10" w:rsidRDefault="004E6C10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4E6C10">
        <w:rPr>
          <w:rFonts w:ascii="Times New Roman" w:eastAsiaTheme="minorHAnsi" w:hAnsi="Times New Roman"/>
          <w:sz w:val="28"/>
        </w:rPr>
        <w:t xml:space="preserve">Результаты голосования членов конкурсной комиссии: </w:t>
      </w:r>
      <w:r w:rsidRPr="004E6C10">
        <w:rPr>
          <w:rFonts w:ascii="Times New Roman" w:eastAsiaTheme="minorHAnsi" w:hAnsi="Times New Roman"/>
          <w:sz w:val="28"/>
        </w:rPr>
        <w:br/>
        <w:t>«за» - 0 голоса</w:t>
      </w:r>
      <w:proofErr w:type="gramStart"/>
      <w:r w:rsidRPr="004E6C10">
        <w:rPr>
          <w:rFonts w:ascii="Times New Roman" w:eastAsiaTheme="minorHAnsi" w:hAnsi="Times New Roman"/>
          <w:sz w:val="28"/>
        </w:rPr>
        <w:t>/-</w:t>
      </w:r>
      <w:proofErr w:type="gramEnd"/>
      <w:r w:rsidRPr="004E6C10">
        <w:rPr>
          <w:rFonts w:ascii="Times New Roman" w:eastAsiaTheme="minorHAnsi" w:hAnsi="Times New Roman"/>
          <w:sz w:val="28"/>
        </w:rPr>
        <w:t>ов;</w:t>
      </w:r>
      <w:r w:rsidRPr="004E6C10">
        <w:rPr>
          <w:rFonts w:ascii="Times New Roman" w:eastAsiaTheme="minorHAnsi" w:hAnsi="Times New Roman"/>
          <w:sz w:val="28"/>
        </w:rPr>
        <w:br/>
        <w:t>«против» - 0 голоса/-ов;</w:t>
      </w:r>
      <w:r w:rsidRPr="004E6C10">
        <w:rPr>
          <w:rFonts w:ascii="Times New Roman" w:eastAsiaTheme="minorHAnsi" w:hAnsi="Times New Roman"/>
          <w:sz w:val="28"/>
        </w:rPr>
        <w:br/>
        <w:t xml:space="preserve">«воздержался» - 0 голоса/-ов. </w:t>
      </w:r>
    </w:p>
    <w:p w:rsidR="000F4A2A" w:rsidRPr="004E6C10" w:rsidRDefault="000F4A2A">
      <w:pPr>
        <w:outlineLvl w:val="0"/>
        <w:rPr>
          <w:rFonts w:ascii="Times New Roman" w:hAnsi="Times New Roman"/>
          <w:sz w:val="28"/>
        </w:rPr>
      </w:pPr>
    </w:p>
    <w:p w:rsidR="000F4A2A" w:rsidRPr="004E6C10" w:rsidRDefault="004E6C10">
      <w:pPr>
        <w:outlineLvl w:val="0"/>
        <w:rPr>
          <w:rFonts w:ascii="Times New Roman" w:hAnsi="Times New Roman"/>
          <w:sz w:val="28"/>
        </w:rPr>
      </w:pPr>
      <w:r w:rsidRPr="004E6C10">
        <w:rPr>
          <w:rFonts w:ascii="Times New Roman" w:hAnsi="Times New Roman"/>
          <w:sz w:val="28"/>
        </w:rPr>
        <w:t>Согласно решению конкурсной комиссии заявки участников Закрытое акционерное общество "Мирный Атом", федеральное государственное унитарное предприятие "Всероссийский научно-исследовательский институт автоматики им.Н.Л.</w:t>
      </w:r>
      <w:proofErr w:type="gramStart"/>
      <w:r w:rsidRPr="004E6C10">
        <w:rPr>
          <w:rFonts w:ascii="Times New Roman" w:hAnsi="Times New Roman"/>
          <w:sz w:val="28"/>
        </w:rPr>
        <w:t>Духова</w:t>
      </w:r>
      <w:proofErr w:type="gramEnd"/>
      <w:r w:rsidRPr="004E6C10">
        <w:rPr>
          <w:rFonts w:ascii="Times New Roman" w:hAnsi="Times New Roman"/>
          <w:sz w:val="28"/>
        </w:rPr>
        <w:t xml:space="preserve">" приняты к рассмотрению. </w:t>
      </w:r>
    </w:p>
    <w:p w:rsidR="000F4A2A" w:rsidRPr="004E6C10" w:rsidRDefault="000F4A2A">
      <w:pPr>
        <w:outlineLvl w:val="0"/>
        <w:rPr>
          <w:rFonts w:ascii="Times New Roman" w:hAnsi="Times New Roman"/>
          <w:sz w:val="28"/>
        </w:rPr>
      </w:pPr>
    </w:p>
    <w:p w:rsidR="000F4A2A" w:rsidRPr="004E6C10" w:rsidRDefault="004E6C10">
      <w:pPr>
        <w:outlineLvl w:val="0"/>
        <w:rPr>
          <w:rFonts w:ascii="Times New Roman" w:hAnsi="Times New Roman"/>
          <w:sz w:val="28"/>
        </w:rPr>
      </w:pPr>
      <w:r w:rsidRPr="004E6C10">
        <w:rPr>
          <w:rFonts w:ascii="Times New Roman" w:hAnsi="Times New Roman"/>
          <w:sz w:val="28"/>
        </w:rPr>
        <w:t xml:space="preserve">2.2. </w:t>
      </w:r>
      <w:r>
        <w:rPr>
          <w:rFonts w:ascii="Times New Roman" w:hAnsi="Times New Roman"/>
          <w:sz w:val="28"/>
        </w:rPr>
        <w:t>Провести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процедуру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переторжки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заочной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форме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с</w:t>
      </w:r>
      <w:r w:rsidRPr="004E6C1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участниками</w:t>
      </w:r>
      <w:r w:rsidRPr="004E6C10">
        <w:rPr>
          <w:rFonts w:ascii="Times New Roman" w:hAnsi="Times New Roman"/>
          <w:sz w:val="28"/>
        </w:rPr>
        <w:t xml:space="preserve"> конкурса:</w:t>
      </w:r>
    </w:p>
    <w:p w:rsidR="000F4A2A" w:rsidRDefault="004E6C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Закрытое акционерное общество "Мирный Атом", федеральное государственное унитарное предприятие "Всероссийский научно-исследовательский институт а</w:t>
      </w:r>
    </w:p>
    <w:p w:rsidR="000F4A2A" w:rsidRDefault="000F4A2A">
      <w:pPr>
        <w:outlineLvl w:val="0"/>
        <w:rPr>
          <w:rFonts w:ascii="Times New Roman" w:hAnsi="Times New Roman"/>
          <w:sz w:val="28"/>
        </w:rPr>
      </w:pPr>
    </w:p>
    <w:p w:rsidR="000F4A2A" w:rsidRDefault="004E6C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голосования членов конкурсной комиссии:</w:t>
      </w:r>
    </w:p>
    <w:p w:rsidR="000F4A2A" w:rsidRDefault="004E6C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«за» – 0 голосов;</w:t>
      </w:r>
    </w:p>
    <w:p w:rsidR="000F4A2A" w:rsidRDefault="004E6C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«против» – 0 голосов;</w:t>
      </w:r>
    </w:p>
    <w:p w:rsidR="000F4A2A" w:rsidRDefault="004E6C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«воздержался» – 0 голосов.</w:t>
      </w:r>
    </w:p>
    <w:p w:rsidR="000F4A2A" w:rsidRDefault="000F4A2A">
      <w:pPr>
        <w:rPr>
          <w:rFonts w:ascii="Times New Roman" w:hAnsi="Times New Roman"/>
          <w:sz w:val="28"/>
        </w:rPr>
      </w:pPr>
    </w:p>
    <w:p w:rsidR="000F4A2A" w:rsidRDefault="000F4A2A">
      <w:pPr>
        <w:rPr>
          <w:rFonts w:ascii="Times New Roman" w:hAnsi="Times New Roman"/>
          <w:b/>
          <w:sz w:val="28"/>
        </w:rPr>
      </w:pPr>
    </w:p>
    <w:p w:rsidR="000F4A2A" w:rsidRDefault="004E6C10">
      <w:pPr>
        <w:pStyle w:val="af1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Приложения:</w:t>
      </w:r>
    </w:p>
    <w:p w:rsidR="000F4A2A" w:rsidRPr="004E6C10" w:rsidRDefault="004E6C10">
      <w:pPr>
        <w:keepLines w:val="0"/>
        <w:numPr>
          <w:ilvl w:val="0"/>
          <w:numId w:val="1"/>
        </w:numPr>
        <w:spacing w:before="100" w:beforeAutospacing="1" w:after="100" w:afterAutospacing="1"/>
        <w:rPr>
          <w:rFonts w:ascii="Times New Roman" w:eastAsiaTheme="minorHAnsi" w:hAnsi="Times New Roman"/>
          <w:sz w:val="28"/>
          <w:szCs w:val="28"/>
        </w:rPr>
      </w:pPr>
      <w:r w:rsidRPr="004E6C10">
        <w:rPr>
          <w:rFonts w:ascii="Times New Roman" w:eastAsiaTheme="minorHAnsi" w:hAnsi="Times New Roman"/>
          <w:sz w:val="28"/>
          <w:szCs w:val="28"/>
        </w:rPr>
        <w:t xml:space="preserve">Опросные листы голосования членов конкурсной комиссии, на __ </w:t>
      </w:r>
      <w:proofErr w:type="gramStart"/>
      <w:r w:rsidRPr="004E6C10">
        <w:rPr>
          <w:rFonts w:ascii="Times New Roman" w:eastAsiaTheme="minorHAnsi" w:hAnsi="Times New Roman"/>
          <w:sz w:val="28"/>
          <w:szCs w:val="28"/>
        </w:rPr>
        <w:t>л</w:t>
      </w:r>
      <w:proofErr w:type="gramEnd"/>
      <w:r w:rsidRPr="004E6C10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0F4A2A" w:rsidRDefault="004E6C10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r>
        <w:rPr>
          <w:rFonts w:ascii="Times New Roman" w:eastAsiaTheme="minorHAnsi" w:hAnsi="Times New Roman"/>
          <w:b/>
          <w:sz w:val="28"/>
          <w:lang w:val="en-US"/>
        </w:rPr>
        <w:t xml:space="preserve">Конкурсная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9"/>
        <w:gridCol w:w="5372"/>
        <w:gridCol w:w="1110"/>
      </w:tblGrid>
      <w:tr w:rsidR="000F4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F4A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0F4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Лимаренко Валерий Игоревич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ОАО «НИАЭП»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0F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F4A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0F4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Иванов Юрий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Первый заместитель директора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0F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F4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Медведев Андрей Аркадьевич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Старший вице-президент по коммерции ОА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О"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НИАЭП"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0F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F4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Шкитилев Дмитрий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 ОАО «НИАЭП»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0F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F4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Ржанникова Екатерина Валерьевна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управления ОАО «НИАЭП»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0F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F4A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0F4A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Белоусова Ольга Алекандровна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4E6C1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4A2A" w:rsidRDefault="000F4A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F4A2A" w:rsidRDefault="000F4A2A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F4A2A" w:rsidSect="000F4A2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146" w:rsidRDefault="00A73146">
      <w:r>
        <w:separator/>
      </w:r>
    </w:p>
  </w:endnote>
  <w:endnote w:type="continuationSeparator" w:id="0">
    <w:p w:rsidR="00A73146" w:rsidRDefault="00A731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2A" w:rsidRDefault="004E6C1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1650 Р4-13-4 от «01»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F7478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конкурсу на право заключения договора на поставку по лоту №1650 Р4-13 Поставка оборудования ПТК для БИГ</w:t>
    </w:r>
    <w:proofErr w:type="gramStart"/>
    <w:r>
      <w:rPr>
        <w:rFonts w:ascii="Times New Roman" w:hAnsi="Times New Roman"/>
        <w:sz w:val="16"/>
        <w:szCs w:val="16"/>
      </w:rPr>
      <w:t>2</w:t>
    </w:r>
    <w:proofErr w:type="gramEnd"/>
    <w:r>
      <w:rPr>
        <w:rFonts w:ascii="Times New Roman" w:hAnsi="Times New Roman"/>
        <w:sz w:val="16"/>
        <w:szCs w:val="16"/>
      </w:rPr>
      <w:t xml:space="preserve"> и брызгальных бассейнов для сооружения энергоблока №4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F4A2A" w:rsidRDefault="004E6C1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F4A2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F4A2A">
          <w:rPr>
            <w:rFonts w:ascii="Times New Roman" w:hAnsi="Times New Roman"/>
            <w:sz w:val="16"/>
            <w:szCs w:val="16"/>
          </w:rPr>
          <w:fldChar w:fldCharType="separate"/>
        </w:r>
        <w:r w:rsidR="00FF7478">
          <w:rPr>
            <w:rFonts w:ascii="Times New Roman" w:hAnsi="Times New Roman"/>
            <w:noProof/>
            <w:sz w:val="16"/>
            <w:szCs w:val="16"/>
          </w:rPr>
          <w:t>3</w:t>
        </w:r>
        <w:r w:rsidR="000F4A2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F4A2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F4A2A">
          <w:rPr>
            <w:rFonts w:ascii="Times New Roman" w:hAnsi="Times New Roman"/>
            <w:sz w:val="16"/>
            <w:szCs w:val="16"/>
          </w:rPr>
          <w:fldChar w:fldCharType="separate"/>
        </w:r>
        <w:r w:rsidR="00FF7478">
          <w:rPr>
            <w:rFonts w:ascii="Times New Roman" w:hAnsi="Times New Roman"/>
            <w:noProof/>
            <w:sz w:val="16"/>
            <w:szCs w:val="16"/>
          </w:rPr>
          <w:t>6</w:t>
        </w:r>
        <w:r w:rsidR="000F4A2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146" w:rsidRDefault="00A73146">
      <w:r>
        <w:separator/>
      </w:r>
    </w:p>
  </w:footnote>
  <w:footnote w:type="continuationSeparator" w:id="0">
    <w:p w:rsidR="00A73146" w:rsidRDefault="00A731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9692E"/>
    <w:multiLevelType w:val="multilevel"/>
    <w:tmpl w:val="BC5C9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6C10"/>
    <w:rsid w:val="000F4A2A"/>
    <w:rsid w:val="004E6C10"/>
    <w:rsid w:val="00A73146"/>
    <w:rsid w:val="00FF7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2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F4A2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F4A2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F4A2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F4A2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F4A2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F4A2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F4A2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F4A2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F4A2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F4A2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F4A2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F4A2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F4A2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F4A2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F4A2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F4A2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F4A2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F4A2A"/>
    <w:rPr>
      <w:sz w:val="16"/>
      <w:szCs w:val="16"/>
    </w:rPr>
  </w:style>
  <w:style w:type="paragraph" w:styleId="af1">
    <w:name w:val="Normal (Web)"/>
    <w:basedOn w:val="a"/>
    <w:uiPriority w:val="99"/>
    <w:unhideWhenUsed/>
    <w:rsid w:val="000F4A2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oskrportal/directory/employee_details.php?id=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EB0AD-D07D-4D19-A3C2-7BCAE92DF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1570</Words>
  <Characters>8949</Characters>
  <Application>Microsoft Office Word</Application>
  <DocSecurity>0</DocSecurity>
  <Lines>74</Lines>
  <Paragraphs>20</Paragraphs>
  <ScaleCrop>false</ScaleCrop>
  <Company/>
  <LinksUpToDate>false</LinksUpToDate>
  <CharactersWithSpaces>10499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2014-07-02T08:17:00Z</dcterms:created>
  <dcterms:modified xsi:type="dcterms:W3CDTF">2014-07-02T08:28:00Z</dcterms:modified>
</cp:coreProperties>
</file>