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7A9" w:rsidRDefault="002527A9" w:rsidP="002527A9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708-SH-2014/1077</w:t>
      </w:r>
    </w:p>
    <w:p w:rsidR="002527A9" w:rsidRDefault="002527A9" w:rsidP="002527A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оказание услуг по проведению обследования и оценке технического состояния строительных конструкций </w:t>
      </w:r>
      <w:proofErr w:type="spellStart"/>
      <w:r>
        <w:rPr>
          <w:b/>
          <w:bCs/>
          <w:sz w:val="28"/>
          <w:szCs w:val="28"/>
        </w:rPr>
        <w:t>Сублиматного</w:t>
      </w:r>
      <w:proofErr w:type="spellEnd"/>
      <w:r>
        <w:rPr>
          <w:b/>
          <w:bCs/>
          <w:sz w:val="28"/>
          <w:szCs w:val="28"/>
        </w:rPr>
        <w:t xml:space="preserve"> завода ОАО «СХК». </w:t>
      </w:r>
    </w:p>
    <w:p w:rsidR="002527A9" w:rsidRDefault="002527A9" w:rsidP="002527A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2527A9" w:rsidTr="00630603">
        <w:tc>
          <w:tcPr>
            <w:tcW w:w="5210" w:type="dxa"/>
            <w:hideMark/>
          </w:tcPr>
          <w:p w:rsidR="002527A9" w:rsidRDefault="002527A9" w:rsidP="00630603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2527A9" w:rsidRDefault="002527A9" w:rsidP="00630603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«18»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июня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2527A9" w:rsidRDefault="002527A9" w:rsidP="002527A9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2527A9" w:rsidRDefault="002527A9" w:rsidP="002527A9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2527A9" w:rsidRDefault="002527A9" w:rsidP="002527A9">
      <w:pPr>
        <w:tabs>
          <w:tab w:val="left" w:pos="252"/>
        </w:tabs>
        <w:jc w:val="both"/>
        <w:rPr>
          <w:sz w:val="28"/>
          <w:szCs w:val="28"/>
        </w:rPr>
      </w:pPr>
    </w:p>
    <w:p w:rsidR="002527A9" w:rsidRDefault="002527A9" w:rsidP="002527A9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2527A9" w:rsidRDefault="002527A9" w:rsidP="002527A9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Открытое акционерное общество "Сибирский химический комбинат"</w:t>
      </w:r>
    </w:p>
    <w:p w:rsidR="002527A9" w:rsidRDefault="002527A9" w:rsidP="002527A9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ОАО "Сибирский химический комбинат"</w:t>
      </w:r>
    </w:p>
    <w:p w:rsidR="002527A9" w:rsidRPr="00285364" w:rsidRDefault="002527A9" w:rsidP="002527A9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285364">
        <w:rPr>
          <w:sz w:val="28"/>
          <w:szCs w:val="28"/>
        </w:rPr>
        <w:t xml:space="preserve"> запроса предложений: право заключения договора на оказание услуг по проведению обследования и оценке технического состояния строительных конструкций </w:t>
      </w:r>
      <w:proofErr w:type="spellStart"/>
      <w:r w:rsidRPr="00285364">
        <w:rPr>
          <w:sz w:val="28"/>
          <w:szCs w:val="28"/>
        </w:rPr>
        <w:t>Сублиматного</w:t>
      </w:r>
      <w:proofErr w:type="spellEnd"/>
      <w:r w:rsidRPr="00285364">
        <w:rPr>
          <w:sz w:val="28"/>
          <w:szCs w:val="28"/>
        </w:rPr>
        <w:t xml:space="preserve"> завода ОАО «СХК».</w:t>
      </w:r>
    </w:p>
    <w:p w:rsidR="002527A9" w:rsidRDefault="002527A9" w:rsidP="002527A9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901-SH-4450. Обследование зданий и сооружений </w:t>
      </w:r>
    </w:p>
    <w:p w:rsidR="002527A9" w:rsidRPr="00285364" w:rsidRDefault="002527A9" w:rsidP="002527A9">
      <w:pPr>
        <w:rPr>
          <w:rFonts w:eastAsia="Calibri"/>
          <w:sz w:val="28"/>
          <w:szCs w:val="28"/>
        </w:rPr>
      </w:pPr>
    </w:p>
    <w:p w:rsidR="002527A9" w:rsidRPr="00285364" w:rsidRDefault="002527A9" w:rsidP="002527A9">
      <w:pPr>
        <w:jc w:val="both"/>
        <w:rPr>
          <w:rFonts w:eastAsia="Calibri"/>
          <w:sz w:val="28"/>
          <w:szCs w:val="28"/>
        </w:rPr>
      </w:pPr>
      <w:r w:rsidRPr="00285364">
        <w:rPr>
          <w:rFonts w:eastAsia="Calibri"/>
          <w:sz w:val="28"/>
          <w:szCs w:val="28"/>
        </w:rPr>
        <w:t xml:space="preserve">Начальная (максимальная) цена договора: 1 525 000 (Один миллион пятьсот двадцать пять тысяч) рублей 00 копеек, включая НДС. </w:t>
      </w:r>
    </w:p>
    <w:p w:rsidR="002527A9" w:rsidRPr="00285364" w:rsidRDefault="002527A9" w:rsidP="002527A9">
      <w:pPr>
        <w:jc w:val="both"/>
        <w:rPr>
          <w:rFonts w:eastAsia="Calibri"/>
          <w:sz w:val="28"/>
          <w:szCs w:val="28"/>
        </w:rPr>
      </w:pPr>
    </w:p>
    <w:p w:rsidR="002527A9" w:rsidRDefault="002527A9" w:rsidP="002527A9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285364">
        <w:rPr>
          <w:sz w:val="28"/>
          <w:szCs w:val="28"/>
        </w:rPr>
        <w:t xml:space="preserve"> </w:t>
      </w:r>
      <w:r>
        <w:rPr>
          <w:sz w:val="28"/>
          <w:szCs w:val="28"/>
        </w:rPr>
        <w:t>№98/4015 (901-</w:t>
      </w:r>
      <w:proofErr w:type="spellStart"/>
      <w:r>
        <w:rPr>
          <w:sz w:val="28"/>
          <w:szCs w:val="28"/>
          <w:lang w:val="en-US"/>
        </w:rPr>
        <w:t>sh</w:t>
      </w:r>
      <w:proofErr w:type="spellEnd"/>
      <w:r w:rsidRPr="002527A9">
        <w:rPr>
          <w:sz w:val="28"/>
          <w:szCs w:val="28"/>
        </w:rPr>
        <w:t>-4450</w:t>
      </w:r>
      <w:r>
        <w:rPr>
          <w:sz w:val="28"/>
          <w:szCs w:val="28"/>
        </w:rPr>
        <w:t>) о</w:t>
      </w:r>
      <w:r w:rsidRPr="00285364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285364">
        <w:rPr>
          <w:sz w:val="28"/>
          <w:szCs w:val="28"/>
        </w:rPr>
        <w:t xml:space="preserve"> </w:t>
      </w:r>
      <w:r w:rsidRPr="00285364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285364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285364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285364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«04»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31401042702,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8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№140404</w:t>
      </w:r>
      <w:proofErr w:type="gramEnd"/>
      <w:r>
        <w:rPr>
          <w:sz w:val="28"/>
          <w:szCs w:val="28"/>
        </w:rPr>
        <w:t>/0506/187,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</w:t>
      </w:r>
      <w:r w:rsidRPr="002527A9">
        <w:t xml:space="preserve"> </w:t>
      </w:r>
      <w:r w:rsidRPr="00A735FD">
        <w:rPr>
          <w:lang w:val="en-US"/>
        </w:rPr>
        <w:t>R</w:t>
      </w:r>
      <w:r w:rsidRPr="00A735FD">
        <w:t>023546</w:t>
      </w:r>
      <w:r>
        <w:rPr>
          <w:sz w:val="28"/>
          <w:szCs w:val="28"/>
        </w:rPr>
        <w:t>.</w:t>
      </w:r>
    </w:p>
    <w:p w:rsidR="002527A9" w:rsidRDefault="002527A9" w:rsidP="002527A9">
      <w:pPr>
        <w:tabs>
          <w:tab w:val="left" w:pos="252"/>
        </w:tabs>
        <w:jc w:val="both"/>
        <w:rPr>
          <w:sz w:val="28"/>
          <w:szCs w:val="28"/>
        </w:rPr>
      </w:pPr>
    </w:p>
    <w:p w:rsidR="002527A9" w:rsidRDefault="002527A9" w:rsidP="002527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«06» мая 2014 № 708-SH-2014/654, от «26» мая 2014 № 708-SH-2014/846, от «11» июня 2014 № 708-SH-2014/841,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4993" w:type="pct"/>
        <w:tblInd w:w="8" w:type="dxa"/>
        <w:tblLayout w:type="fixed"/>
        <w:tblCellMar>
          <w:left w:w="0" w:type="dxa"/>
          <w:right w:w="0" w:type="dxa"/>
        </w:tblCellMar>
        <w:tblLook w:val="04A0"/>
      </w:tblPr>
      <w:tblGrid>
        <w:gridCol w:w="853"/>
        <w:gridCol w:w="1556"/>
        <w:gridCol w:w="5246"/>
        <w:gridCol w:w="2693"/>
      </w:tblGrid>
      <w:tr w:rsidR="002527A9" w:rsidTr="00C269CD">
        <w:tc>
          <w:tcPr>
            <w:tcW w:w="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27A9" w:rsidRDefault="002527A9" w:rsidP="00630603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№</w:t>
            </w:r>
          </w:p>
          <w:p w:rsidR="002527A9" w:rsidRDefault="002527A9" w:rsidP="00630603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eastAsia="Calibri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eastAsia="Calibri"/>
                <w:b/>
                <w:bCs/>
                <w:sz w:val="28"/>
                <w:szCs w:val="28"/>
              </w:rPr>
              <w:t>/</w:t>
            </w: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C269CD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630603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1B0E5F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Первоначальное предложение участника запроса предложений</w:t>
            </w:r>
          </w:p>
        </w:tc>
      </w:tr>
      <w:tr w:rsidR="002527A9" w:rsidTr="00C269CD">
        <w:tc>
          <w:tcPr>
            <w:tcW w:w="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27A9" w:rsidRPr="002527A9" w:rsidRDefault="002527A9" w:rsidP="002527A9">
            <w:pPr>
              <w:pStyle w:val="aa"/>
              <w:numPr>
                <w:ilvl w:val="0"/>
                <w:numId w:val="1"/>
              </w:num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C269C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60126031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63060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eastAsia="Calibri"/>
                <w:sz w:val="28"/>
                <w:szCs w:val="28"/>
              </w:rPr>
              <w:t>Томскэнергосервис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lastRenderedPageBreak/>
              <w:t xml:space="preserve">ИНН 7017183595 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1B0E5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675.000,00</w:t>
            </w:r>
          </w:p>
          <w:p w:rsidR="001B0E5F" w:rsidRPr="001B0E5F" w:rsidRDefault="001B0E5F" w:rsidP="001B0E5F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Theme="minorHAnsi"/>
                <w:lang w:eastAsia="en-US"/>
              </w:rPr>
            </w:pPr>
            <w:r w:rsidRPr="001B0E5F">
              <w:rPr>
                <w:rFonts w:eastAsiaTheme="minorHAnsi"/>
                <w:lang w:eastAsia="en-US"/>
              </w:rPr>
              <w:t>с НДС</w:t>
            </w:r>
          </w:p>
          <w:p w:rsidR="001B0E5F" w:rsidRDefault="001B0E5F" w:rsidP="001B0E5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527A9" w:rsidTr="00C269CD">
        <w:tc>
          <w:tcPr>
            <w:tcW w:w="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27A9" w:rsidRPr="002527A9" w:rsidRDefault="002527A9" w:rsidP="002527A9">
            <w:pPr>
              <w:pStyle w:val="aa"/>
              <w:numPr>
                <w:ilvl w:val="0"/>
                <w:numId w:val="1"/>
              </w:num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C269C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60126390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63060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Закрытое акционерное общество "Сибирский энергетический научно-технический центр"</w:t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br/>
              <w:t xml:space="preserve">ИНН 5407103263 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1B0E5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1.180.000,00</w:t>
            </w:r>
          </w:p>
          <w:p w:rsidR="001B0E5F" w:rsidRPr="001B0E5F" w:rsidRDefault="001B0E5F" w:rsidP="001B0E5F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Theme="minorHAnsi"/>
                <w:lang w:eastAsia="en-US"/>
              </w:rPr>
            </w:pPr>
            <w:r w:rsidRPr="001B0E5F">
              <w:rPr>
                <w:rFonts w:eastAsiaTheme="minorHAnsi"/>
                <w:lang w:eastAsia="en-US"/>
              </w:rPr>
              <w:t>с НДС</w:t>
            </w:r>
          </w:p>
          <w:p w:rsidR="001B0E5F" w:rsidRDefault="001B0E5F" w:rsidP="001B0E5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527A9" w:rsidTr="00C269CD">
        <w:tc>
          <w:tcPr>
            <w:tcW w:w="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27A9" w:rsidRPr="002527A9" w:rsidRDefault="002527A9" w:rsidP="002527A9">
            <w:pPr>
              <w:pStyle w:val="aa"/>
              <w:numPr>
                <w:ilvl w:val="0"/>
                <w:numId w:val="1"/>
              </w:num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C269C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60126394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63060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"Сибирская экспертная компания"</w:t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br/>
              <w:t xml:space="preserve">ИНН 5406306447 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1B0E5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938.556,09</w:t>
            </w:r>
          </w:p>
          <w:p w:rsidR="001B0E5F" w:rsidRPr="001B0E5F" w:rsidRDefault="001B0E5F" w:rsidP="001B0E5F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Theme="minorHAnsi"/>
                <w:lang w:eastAsia="en-US"/>
              </w:rPr>
            </w:pPr>
            <w:r w:rsidRPr="001B0E5F">
              <w:rPr>
                <w:rFonts w:eastAsiaTheme="minorHAnsi"/>
                <w:lang w:eastAsia="en-US"/>
              </w:rPr>
              <w:t>с НДС</w:t>
            </w:r>
          </w:p>
          <w:p w:rsidR="001B0E5F" w:rsidRDefault="001B0E5F" w:rsidP="001B0E5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527A9" w:rsidTr="00C269CD">
        <w:tc>
          <w:tcPr>
            <w:tcW w:w="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27A9" w:rsidRPr="002527A9" w:rsidRDefault="002527A9" w:rsidP="002527A9">
            <w:pPr>
              <w:pStyle w:val="aa"/>
              <w:numPr>
                <w:ilvl w:val="0"/>
                <w:numId w:val="1"/>
              </w:num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C269C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60126436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63060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"Техническая экспертиза"</w:t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br/>
              <w:t xml:space="preserve">ИНН 5407066558 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1B0E5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991.918,09</w:t>
            </w:r>
          </w:p>
          <w:p w:rsidR="001B0E5F" w:rsidRPr="001B0E5F" w:rsidRDefault="001B0E5F" w:rsidP="001B0E5F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без</w:t>
            </w:r>
            <w:r w:rsidRPr="001B0E5F">
              <w:rPr>
                <w:rFonts w:eastAsiaTheme="minorHAnsi"/>
                <w:lang w:eastAsia="en-US"/>
              </w:rPr>
              <w:t xml:space="preserve"> НДС</w:t>
            </w:r>
          </w:p>
          <w:p w:rsidR="001B0E5F" w:rsidRDefault="001B0E5F" w:rsidP="001B0E5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527A9" w:rsidTr="00C269CD">
        <w:tc>
          <w:tcPr>
            <w:tcW w:w="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27A9" w:rsidRPr="002527A9" w:rsidRDefault="002527A9" w:rsidP="002527A9">
            <w:pPr>
              <w:pStyle w:val="aa"/>
              <w:numPr>
                <w:ilvl w:val="0"/>
                <w:numId w:val="1"/>
              </w:num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C269C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60126475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63060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"ВЕЛД"</w:t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br/>
              <w:t xml:space="preserve">ИНН 7446004284 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1B0E5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499.000,00</w:t>
            </w:r>
          </w:p>
          <w:p w:rsidR="001B0E5F" w:rsidRPr="001B0E5F" w:rsidRDefault="001B0E5F" w:rsidP="001B0E5F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Theme="minorHAnsi"/>
                <w:lang w:eastAsia="en-US"/>
              </w:rPr>
            </w:pPr>
            <w:r w:rsidRPr="001B0E5F">
              <w:rPr>
                <w:rFonts w:eastAsiaTheme="minorHAnsi"/>
                <w:lang w:eastAsia="en-US"/>
              </w:rPr>
              <w:t>с НДС</w:t>
            </w:r>
          </w:p>
          <w:p w:rsidR="001B0E5F" w:rsidRDefault="001B0E5F" w:rsidP="001B0E5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527A9" w:rsidTr="00C269CD">
        <w:tc>
          <w:tcPr>
            <w:tcW w:w="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27A9" w:rsidRPr="002527A9" w:rsidRDefault="002527A9" w:rsidP="002527A9">
            <w:pPr>
              <w:pStyle w:val="aa"/>
              <w:numPr>
                <w:ilvl w:val="0"/>
                <w:numId w:val="1"/>
              </w:num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C269C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60126491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63060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eastAsia="Calibri"/>
                <w:sz w:val="28"/>
                <w:szCs w:val="28"/>
              </w:rPr>
              <w:t>СтройТехЭкспертиза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br/>
              <w:t xml:space="preserve">ИНН 7814398351 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1B0E5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639.905,69</w:t>
            </w:r>
          </w:p>
          <w:p w:rsidR="001B0E5F" w:rsidRPr="001B0E5F" w:rsidRDefault="001B0E5F" w:rsidP="001B0E5F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Theme="minorHAnsi"/>
                <w:lang w:eastAsia="en-US"/>
              </w:rPr>
            </w:pPr>
            <w:r w:rsidRPr="001B0E5F">
              <w:rPr>
                <w:rFonts w:eastAsiaTheme="minorHAnsi"/>
                <w:lang w:eastAsia="en-US"/>
              </w:rPr>
              <w:t>с НДС</w:t>
            </w:r>
          </w:p>
          <w:p w:rsidR="001B0E5F" w:rsidRDefault="001B0E5F" w:rsidP="001B0E5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527A9" w:rsidTr="00C269CD">
        <w:tc>
          <w:tcPr>
            <w:tcW w:w="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27A9" w:rsidRPr="002527A9" w:rsidRDefault="002527A9" w:rsidP="002527A9">
            <w:pPr>
              <w:pStyle w:val="aa"/>
              <w:numPr>
                <w:ilvl w:val="0"/>
                <w:numId w:val="1"/>
              </w:num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C269C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60126543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63060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eastAsia="Calibri"/>
                <w:sz w:val="28"/>
                <w:szCs w:val="28"/>
              </w:rPr>
              <w:t>ТехноГарант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br/>
              <w:t xml:space="preserve">ИНН 7446058716 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1B0E5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642.000,00</w:t>
            </w:r>
          </w:p>
          <w:p w:rsidR="001B0E5F" w:rsidRPr="001B0E5F" w:rsidRDefault="001B0E5F" w:rsidP="001B0E5F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Theme="minorHAnsi"/>
                <w:lang w:eastAsia="en-US"/>
              </w:rPr>
            </w:pPr>
            <w:r w:rsidRPr="001B0E5F">
              <w:rPr>
                <w:rFonts w:eastAsiaTheme="minorHAnsi"/>
                <w:lang w:eastAsia="en-US"/>
              </w:rPr>
              <w:t>с НДС</w:t>
            </w:r>
          </w:p>
          <w:p w:rsidR="001B0E5F" w:rsidRDefault="001B0E5F" w:rsidP="001B0E5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527A9" w:rsidTr="00C269CD">
        <w:tc>
          <w:tcPr>
            <w:tcW w:w="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27A9" w:rsidRPr="002527A9" w:rsidRDefault="002527A9" w:rsidP="002527A9">
            <w:pPr>
              <w:pStyle w:val="aa"/>
              <w:numPr>
                <w:ilvl w:val="0"/>
                <w:numId w:val="1"/>
              </w:num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C269C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60126544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63060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"Городской центр экспертиз - Север"</w:t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br/>
              <w:t xml:space="preserve">ИНН 7816374814 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1B0E5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979.999,99</w:t>
            </w:r>
          </w:p>
          <w:p w:rsidR="001B0E5F" w:rsidRPr="001B0E5F" w:rsidRDefault="001B0E5F" w:rsidP="001B0E5F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Theme="minorHAnsi"/>
                <w:lang w:eastAsia="en-US"/>
              </w:rPr>
            </w:pPr>
            <w:r w:rsidRPr="001B0E5F">
              <w:rPr>
                <w:rFonts w:eastAsiaTheme="minorHAnsi"/>
                <w:lang w:eastAsia="en-US"/>
              </w:rPr>
              <w:t>с НДС</w:t>
            </w:r>
          </w:p>
          <w:p w:rsidR="001B0E5F" w:rsidRDefault="001B0E5F" w:rsidP="001B0E5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527A9" w:rsidTr="00C269CD">
        <w:tc>
          <w:tcPr>
            <w:tcW w:w="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27A9" w:rsidRPr="002527A9" w:rsidRDefault="002527A9" w:rsidP="002527A9">
            <w:pPr>
              <w:pStyle w:val="aa"/>
              <w:numPr>
                <w:ilvl w:val="0"/>
                <w:numId w:val="1"/>
              </w:num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C269C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60126570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63060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eastAsia="Calibri"/>
                <w:sz w:val="28"/>
                <w:szCs w:val="28"/>
              </w:rPr>
              <w:t>СибСтройЭкспертиза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br/>
              <w:t xml:space="preserve">ИНН 5402194933 </w:t>
            </w:r>
            <w:r>
              <w:rPr>
                <w:rFonts w:eastAsia="Calibri"/>
                <w:sz w:val="28"/>
                <w:szCs w:val="28"/>
              </w:rPr>
              <w:br/>
              <w:t xml:space="preserve">Российская федерация, 630009, Новосибирск, Никитина </w:t>
            </w:r>
            <w:proofErr w:type="spellStart"/>
            <w:proofErr w:type="gramStart"/>
            <w:r>
              <w:rPr>
                <w:rFonts w:eastAsia="Calibri"/>
                <w:sz w:val="28"/>
                <w:szCs w:val="28"/>
              </w:rPr>
              <w:t>ул</w:t>
            </w:r>
            <w:proofErr w:type="spellEnd"/>
            <w:proofErr w:type="gramEnd"/>
            <w:r>
              <w:rPr>
                <w:rFonts w:eastAsia="Calibri"/>
                <w:sz w:val="28"/>
                <w:szCs w:val="28"/>
              </w:rPr>
              <w:t xml:space="preserve">, 20, </w:t>
            </w:r>
            <w:proofErr w:type="spellStart"/>
            <w:r>
              <w:rPr>
                <w:rFonts w:eastAsia="Calibri"/>
                <w:sz w:val="28"/>
                <w:szCs w:val="28"/>
              </w:rPr>
              <w:t>оф</w:t>
            </w:r>
            <w:proofErr w:type="spellEnd"/>
            <w:r>
              <w:rPr>
                <w:rFonts w:eastAsia="Calibri"/>
                <w:sz w:val="28"/>
                <w:szCs w:val="28"/>
              </w:rPr>
              <w:t>. 660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1B0E5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470.000,00</w:t>
            </w:r>
          </w:p>
          <w:p w:rsidR="001B0E5F" w:rsidRPr="001B0E5F" w:rsidRDefault="001B0E5F" w:rsidP="001B0E5F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без</w:t>
            </w:r>
            <w:r w:rsidRPr="001B0E5F">
              <w:rPr>
                <w:rFonts w:eastAsiaTheme="minorHAnsi"/>
                <w:lang w:eastAsia="en-US"/>
              </w:rPr>
              <w:t xml:space="preserve"> НДС</w:t>
            </w:r>
          </w:p>
          <w:p w:rsidR="001B0E5F" w:rsidRDefault="001B0E5F" w:rsidP="001B0E5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527A9" w:rsidTr="00C269CD">
        <w:tc>
          <w:tcPr>
            <w:tcW w:w="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27A9" w:rsidRPr="002527A9" w:rsidRDefault="002527A9" w:rsidP="002527A9">
            <w:pPr>
              <w:pStyle w:val="aa"/>
              <w:numPr>
                <w:ilvl w:val="0"/>
                <w:numId w:val="1"/>
              </w:num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C269C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60126578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63060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"Многоотраслевая производственная компания "</w:t>
            </w:r>
            <w:proofErr w:type="spellStart"/>
            <w:r>
              <w:rPr>
                <w:rFonts w:eastAsia="Calibri"/>
                <w:sz w:val="28"/>
                <w:szCs w:val="28"/>
              </w:rPr>
              <w:t>Гудвилл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br/>
              <w:t xml:space="preserve">ИНН 3435059809 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1B0E5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489.000,00</w:t>
            </w:r>
          </w:p>
          <w:p w:rsidR="001B0E5F" w:rsidRPr="001B0E5F" w:rsidRDefault="001B0E5F" w:rsidP="001B0E5F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Theme="minorHAnsi"/>
                <w:lang w:eastAsia="en-US"/>
              </w:rPr>
            </w:pPr>
            <w:r w:rsidRPr="001B0E5F">
              <w:rPr>
                <w:rFonts w:eastAsiaTheme="minorHAnsi"/>
                <w:lang w:eastAsia="en-US"/>
              </w:rPr>
              <w:t>с НДС</w:t>
            </w:r>
          </w:p>
          <w:p w:rsidR="001B0E5F" w:rsidRDefault="001B0E5F" w:rsidP="001B0E5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</w:tbl>
    <w:p w:rsidR="002527A9" w:rsidRDefault="002527A9" w:rsidP="002527A9">
      <w:pPr>
        <w:rPr>
          <w:rFonts w:eastAsia="Calibri"/>
          <w:bCs/>
          <w:sz w:val="28"/>
          <w:szCs w:val="28"/>
        </w:rPr>
      </w:pPr>
    </w:p>
    <w:p w:rsidR="002527A9" w:rsidRDefault="002527A9" w:rsidP="001B0E5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 w:rsidR="00C269CD">
        <w:rPr>
          <w:bCs/>
          <w:sz w:val="28"/>
          <w:szCs w:val="28"/>
        </w:rPr>
        <w:t xml:space="preserve">до </w:t>
      </w:r>
      <w:r>
        <w:rPr>
          <w:sz w:val="28"/>
          <w:szCs w:val="28"/>
        </w:rPr>
        <w:t>«18» июня 2014 года 05:00:00 (время московское)</w:t>
      </w:r>
      <w:r>
        <w:rPr>
          <w:bCs/>
          <w:sz w:val="28"/>
          <w:szCs w:val="28"/>
        </w:rPr>
        <w:t>.</w:t>
      </w:r>
    </w:p>
    <w:p w:rsidR="002527A9" w:rsidRDefault="002527A9" w:rsidP="002527A9">
      <w:pPr>
        <w:jc w:val="both"/>
        <w:rPr>
          <w:bCs/>
          <w:sz w:val="28"/>
          <w:szCs w:val="28"/>
        </w:rPr>
      </w:pPr>
    </w:p>
    <w:p w:rsidR="002527A9" w:rsidRDefault="002527A9" w:rsidP="002527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proofErr w:type="spellStart"/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>форме</w:t>
      </w:r>
      <w:proofErr w:type="spellEnd"/>
      <w:r>
        <w:rPr>
          <w:sz w:val="28"/>
          <w:szCs w:val="28"/>
        </w:rPr>
        <w:t xml:space="preserve">, согласно итогам проведения процедуры переторжки составляют: </w:t>
      </w:r>
    </w:p>
    <w:tbl>
      <w:tblPr>
        <w:tblW w:w="4997" w:type="pct"/>
        <w:tblLayout w:type="fixed"/>
        <w:tblCellMar>
          <w:left w:w="0" w:type="dxa"/>
          <w:right w:w="0" w:type="dxa"/>
        </w:tblCellMar>
        <w:tblLook w:val="04A0"/>
      </w:tblPr>
      <w:tblGrid>
        <w:gridCol w:w="859"/>
        <w:gridCol w:w="1560"/>
        <w:gridCol w:w="5243"/>
        <w:gridCol w:w="2695"/>
      </w:tblGrid>
      <w:tr w:rsidR="002527A9" w:rsidTr="00C269CD">
        <w:tc>
          <w:tcPr>
            <w:tcW w:w="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27A9" w:rsidRDefault="002527A9" w:rsidP="00630603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№</w:t>
            </w:r>
          </w:p>
          <w:p w:rsidR="002527A9" w:rsidRDefault="002527A9" w:rsidP="00630603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eastAsia="Calibri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eastAsia="Calibri"/>
                <w:b/>
                <w:bCs/>
                <w:sz w:val="28"/>
                <w:szCs w:val="28"/>
              </w:rPr>
              <w:t>/</w:t>
            </w: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C269CD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630603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1B0E5F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Окончательное предложение участника запроса предложений</w:t>
            </w:r>
          </w:p>
        </w:tc>
      </w:tr>
      <w:tr w:rsidR="002527A9" w:rsidTr="00C269CD">
        <w:tc>
          <w:tcPr>
            <w:tcW w:w="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27A9" w:rsidRPr="002527A9" w:rsidRDefault="002527A9" w:rsidP="002527A9">
            <w:pPr>
              <w:pStyle w:val="aa"/>
              <w:numPr>
                <w:ilvl w:val="0"/>
                <w:numId w:val="2"/>
              </w:num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C269C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60126031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630603">
            <w:pPr>
              <w:spacing w:after="28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7017183595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ответственностью "</w:t>
            </w:r>
            <w:proofErr w:type="spellStart"/>
            <w:r>
              <w:rPr>
                <w:rFonts w:eastAsia="Calibri"/>
                <w:sz w:val="28"/>
                <w:szCs w:val="28"/>
              </w:rPr>
              <w:t>Томскэнергосервис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1B0E5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376.764,01</w:t>
            </w:r>
          </w:p>
          <w:p w:rsidR="001B0E5F" w:rsidRPr="001B0E5F" w:rsidRDefault="001B0E5F" w:rsidP="001B0E5F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Theme="minorHAnsi"/>
                <w:lang w:eastAsia="en-US"/>
              </w:rPr>
            </w:pPr>
            <w:r w:rsidRPr="001B0E5F">
              <w:rPr>
                <w:rFonts w:eastAsiaTheme="minorHAnsi"/>
                <w:lang w:eastAsia="en-US"/>
              </w:rPr>
              <w:t>с НДС</w:t>
            </w:r>
          </w:p>
          <w:p w:rsidR="001B0E5F" w:rsidRDefault="001B0E5F" w:rsidP="001B0E5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527A9" w:rsidTr="00C269CD">
        <w:tc>
          <w:tcPr>
            <w:tcW w:w="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27A9" w:rsidRPr="002527A9" w:rsidRDefault="002527A9" w:rsidP="002527A9">
            <w:pPr>
              <w:pStyle w:val="aa"/>
              <w:numPr>
                <w:ilvl w:val="0"/>
                <w:numId w:val="2"/>
              </w:num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C269C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60126390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630603">
            <w:pPr>
              <w:spacing w:after="28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5407103263 </w:t>
            </w:r>
            <w:r>
              <w:rPr>
                <w:rFonts w:eastAsia="Calibri"/>
                <w:sz w:val="28"/>
                <w:szCs w:val="28"/>
              </w:rPr>
              <w:br/>
              <w:t>Закрытое акционерное общество "Сибирский энергетический научно-технический центр"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1B0E5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1.180.000,00</w:t>
            </w:r>
          </w:p>
          <w:p w:rsidR="001B0E5F" w:rsidRPr="001B0E5F" w:rsidRDefault="001B0E5F" w:rsidP="001B0E5F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Theme="minorHAnsi"/>
                <w:lang w:eastAsia="en-US"/>
              </w:rPr>
            </w:pPr>
            <w:r w:rsidRPr="001B0E5F">
              <w:rPr>
                <w:rFonts w:eastAsiaTheme="minorHAnsi"/>
                <w:lang w:eastAsia="en-US"/>
              </w:rPr>
              <w:t>с НДС</w:t>
            </w:r>
          </w:p>
          <w:p w:rsidR="001B0E5F" w:rsidRDefault="001B0E5F" w:rsidP="001B0E5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527A9" w:rsidTr="00C269CD">
        <w:tc>
          <w:tcPr>
            <w:tcW w:w="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27A9" w:rsidRPr="002527A9" w:rsidRDefault="002527A9" w:rsidP="002527A9">
            <w:pPr>
              <w:pStyle w:val="aa"/>
              <w:numPr>
                <w:ilvl w:val="0"/>
                <w:numId w:val="2"/>
              </w:num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C269C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60126394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630603">
            <w:pPr>
              <w:spacing w:after="28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5406306447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ответственностью "Сибирская экспертная компания"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1B0E5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938.556,09</w:t>
            </w:r>
          </w:p>
          <w:p w:rsidR="001B0E5F" w:rsidRPr="001B0E5F" w:rsidRDefault="001B0E5F" w:rsidP="001B0E5F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Theme="minorHAnsi"/>
                <w:lang w:eastAsia="en-US"/>
              </w:rPr>
            </w:pPr>
            <w:r w:rsidRPr="001B0E5F">
              <w:rPr>
                <w:rFonts w:eastAsiaTheme="minorHAnsi"/>
                <w:lang w:eastAsia="en-US"/>
              </w:rPr>
              <w:t>с НДС</w:t>
            </w:r>
          </w:p>
          <w:p w:rsidR="001B0E5F" w:rsidRDefault="001B0E5F" w:rsidP="001B0E5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527A9" w:rsidTr="00C269CD">
        <w:tc>
          <w:tcPr>
            <w:tcW w:w="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27A9" w:rsidRPr="002527A9" w:rsidRDefault="002527A9" w:rsidP="002527A9">
            <w:pPr>
              <w:pStyle w:val="aa"/>
              <w:numPr>
                <w:ilvl w:val="0"/>
                <w:numId w:val="2"/>
              </w:num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C269C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60126436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630603">
            <w:pPr>
              <w:spacing w:after="28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5407066558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ответственностью "Техническая экспертиза"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1B0E5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399.000,00</w:t>
            </w:r>
          </w:p>
          <w:p w:rsidR="001B0E5F" w:rsidRPr="001B0E5F" w:rsidRDefault="001B0E5F" w:rsidP="001B0E5F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без </w:t>
            </w:r>
            <w:r w:rsidRPr="001B0E5F">
              <w:rPr>
                <w:rFonts w:eastAsiaTheme="minorHAnsi"/>
                <w:lang w:eastAsia="en-US"/>
              </w:rPr>
              <w:t>НДС</w:t>
            </w:r>
          </w:p>
          <w:p w:rsidR="001B0E5F" w:rsidRDefault="001B0E5F" w:rsidP="001B0E5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527A9" w:rsidTr="00C269CD">
        <w:tc>
          <w:tcPr>
            <w:tcW w:w="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27A9" w:rsidRPr="002527A9" w:rsidRDefault="002527A9" w:rsidP="002527A9">
            <w:pPr>
              <w:pStyle w:val="aa"/>
              <w:numPr>
                <w:ilvl w:val="0"/>
                <w:numId w:val="2"/>
              </w:num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C269C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60126475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630603">
            <w:pPr>
              <w:spacing w:after="28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7446004284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ОТВЕТСТВЕННОСТЬЮ "ВЕЛД"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1B0E5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319.000,00</w:t>
            </w:r>
          </w:p>
          <w:p w:rsidR="001B0E5F" w:rsidRPr="001B0E5F" w:rsidRDefault="001B0E5F" w:rsidP="001B0E5F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Theme="minorHAnsi"/>
                <w:lang w:eastAsia="en-US"/>
              </w:rPr>
            </w:pPr>
            <w:r w:rsidRPr="001B0E5F">
              <w:rPr>
                <w:rFonts w:eastAsiaTheme="minorHAnsi"/>
                <w:lang w:eastAsia="en-US"/>
              </w:rPr>
              <w:t>с НДС</w:t>
            </w:r>
          </w:p>
          <w:p w:rsidR="001B0E5F" w:rsidRDefault="001B0E5F" w:rsidP="001B0E5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527A9" w:rsidTr="00C269CD">
        <w:tc>
          <w:tcPr>
            <w:tcW w:w="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27A9" w:rsidRPr="002527A9" w:rsidRDefault="002527A9" w:rsidP="002527A9">
            <w:pPr>
              <w:pStyle w:val="aa"/>
              <w:numPr>
                <w:ilvl w:val="0"/>
                <w:numId w:val="2"/>
              </w:num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C269C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60126491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630603">
            <w:pPr>
              <w:spacing w:after="28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7814398351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ответственностью "</w:t>
            </w:r>
            <w:proofErr w:type="spellStart"/>
            <w:r>
              <w:rPr>
                <w:rFonts w:eastAsia="Calibri"/>
                <w:sz w:val="28"/>
                <w:szCs w:val="28"/>
              </w:rPr>
              <w:t>СтройТехЭкспертиза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1B0E5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383.618,00</w:t>
            </w:r>
          </w:p>
          <w:p w:rsidR="001B0E5F" w:rsidRPr="001B0E5F" w:rsidRDefault="001B0E5F" w:rsidP="001B0E5F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Theme="minorHAnsi"/>
                <w:lang w:eastAsia="en-US"/>
              </w:rPr>
            </w:pPr>
            <w:r w:rsidRPr="001B0E5F">
              <w:rPr>
                <w:rFonts w:eastAsiaTheme="minorHAnsi"/>
                <w:lang w:eastAsia="en-US"/>
              </w:rPr>
              <w:t>с НДС</w:t>
            </w:r>
          </w:p>
          <w:p w:rsidR="001B0E5F" w:rsidRDefault="001B0E5F" w:rsidP="001B0E5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527A9" w:rsidTr="00C269CD">
        <w:tc>
          <w:tcPr>
            <w:tcW w:w="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27A9" w:rsidRPr="002527A9" w:rsidRDefault="002527A9" w:rsidP="002527A9">
            <w:pPr>
              <w:pStyle w:val="aa"/>
              <w:numPr>
                <w:ilvl w:val="0"/>
                <w:numId w:val="2"/>
              </w:num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C269C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60126543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630603">
            <w:pPr>
              <w:spacing w:after="28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7446058716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ответственностью "</w:t>
            </w:r>
            <w:proofErr w:type="spellStart"/>
            <w:r>
              <w:rPr>
                <w:rFonts w:eastAsia="Calibri"/>
                <w:sz w:val="28"/>
                <w:szCs w:val="28"/>
              </w:rPr>
              <w:t>ТехноГарант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1B0E5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591.000,00</w:t>
            </w:r>
          </w:p>
          <w:p w:rsidR="001B0E5F" w:rsidRPr="001B0E5F" w:rsidRDefault="001B0E5F" w:rsidP="001B0E5F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Theme="minorHAnsi"/>
                <w:lang w:eastAsia="en-US"/>
              </w:rPr>
            </w:pPr>
            <w:r w:rsidRPr="001B0E5F">
              <w:rPr>
                <w:rFonts w:eastAsiaTheme="minorHAnsi"/>
                <w:lang w:eastAsia="en-US"/>
              </w:rPr>
              <w:t>с НДС</w:t>
            </w:r>
          </w:p>
          <w:p w:rsidR="001B0E5F" w:rsidRDefault="001B0E5F" w:rsidP="001B0E5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527A9" w:rsidTr="00C269CD">
        <w:tc>
          <w:tcPr>
            <w:tcW w:w="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27A9" w:rsidRPr="002527A9" w:rsidRDefault="002527A9" w:rsidP="002527A9">
            <w:pPr>
              <w:pStyle w:val="aa"/>
              <w:numPr>
                <w:ilvl w:val="0"/>
                <w:numId w:val="2"/>
              </w:num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C269C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60126544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630603">
            <w:pPr>
              <w:spacing w:after="28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7816374814 </w:t>
            </w:r>
            <w:r>
              <w:rPr>
                <w:rFonts w:eastAsia="Calibri"/>
                <w:sz w:val="28"/>
                <w:szCs w:val="28"/>
              </w:rPr>
              <w:br/>
              <w:t xml:space="preserve">Общество с ограниченной </w:t>
            </w:r>
            <w:r>
              <w:rPr>
                <w:rFonts w:eastAsia="Calibri"/>
                <w:sz w:val="28"/>
                <w:szCs w:val="28"/>
              </w:rPr>
              <w:lastRenderedPageBreak/>
              <w:t>ответственностью "Городской центр экспертиз - Север"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1B0E5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979.999,99</w:t>
            </w:r>
          </w:p>
          <w:p w:rsidR="001B0E5F" w:rsidRPr="001B0E5F" w:rsidRDefault="001B0E5F" w:rsidP="001B0E5F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Theme="minorHAnsi"/>
                <w:lang w:eastAsia="en-US"/>
              </w:rPr>
            </w:pPr>
            <w:r w:rsidRPr="001B0E5F">
              <w:rPr>
                <w:rFonts w:eastAsiaTheme="minorHAnsi"/>
                <w:lang w:eastAsia="en-US"/>
              </w:rPr>
              <w:t>с НДС</w:t>
            </w:r>
          </w:p>
          <w:p w:rsidR="001B0E5F" w:rsidRDefault="001B0E5F" w:rsidP="001B0E5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527A9" w:rsidTr="00C269CD">
        <w:tc>
          <w:tcPr>
            <w:tcW w:w="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27A9" w:rsidRPr="002527A9" w:rsidRDefault="002527A9" w:rsidP="002527A9">
            <w:pPr>
              <w:pStyle w:val="aa"/>
              <w:numPr>
                <w:ilvl w:val="0"/>
                <w:numId w:val="2"/>
              </w:num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C269C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60126570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C269C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5402194933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ответственностью "</w:t>
            </w:r>
            <w:proofErr w:type="spellStart"/>
            <w:r>
              <w:rPr>
                <w:rFonts w:eastAsia="Calibri"/>
                <w:sz w:val="28"/>
                <w:szCs w:val="28"/>
              </w:rPr>
              <w:t>СибСтройЭкспертиза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  <w:r>
              <w:rPr>
                <w:rFonts w:eastAsia="Calibri"/>
                <w:sz w:val="28"/>
                <w:szCs w:val="28"/>
              </w:rPr>
              <w:br/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1B0E5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370.000,00</w:t>
            </w:r>
          </w:p>
          <w:p w:rsidR="001B0E5F" w:rsidRPr="001B0E5F" w:rsidRDefault="001B0E5F" w:rsidP="001B0E5F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без</w:t>
            </w:r>
            <w:r w:rsidRPr="001B0E5F">
              <w:rPr>
                <w:rFonts w:eastAsiaTheme="minorHAnsi"/>
                <w:lang w:eastAsia="en-US"/>
              </w:rPr>
              <w:t xml:space="preserve"> НДС</w:t>
            </w:r>
          </w:p>
          <w:p w:rsidR="001B0E5F" w:rsidRDefault="001B0E5F" w:rsidP="001B0E5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527A9" w:rsidTr="00C269CD">
        <w:tc>
          <w:tcPr>
            <w:tcW w:w="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27A9" w:rsidRPr="002527A9" w:rsidRDefault="002527A9" w:rsidP="002527A9">
            <w:pPr>
              <w:pStyle w:val="aa"/>
              <w:numPr>
                <w:ilvl w:val="0"/>
                <w:numId w:val="2"/>
              </w:num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C269C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60126578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630603">
            <w:pPr>
              <w:spacing w:after="28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3435059809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ответственностью "Многоотраслевая производственная компания "</w:t>
            </w:r>
            <w:proofErr w:type="spellStart"/>
            <w:r>
              <w:rPr>
                <w:rFonts w:eastAsia="Calibri"/>
                <w:sz w:val="28"/>
                <w:szCs w:val="28"/>
              </w:rPr>
              <w:t>Гудвилл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7A9" w:rsidRDefault="002527A9" w:rsidP="001B0E5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489.000,00</w:t>
            </w:r>
          </w:p>
          <w:p w:rsidR="001B0E5F" w:rsidRPr="001B0E5F" w:rsidRDefault="001B0E5F" w:rsidP="001B0E5F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Theme="minorHAnsi"/>
                <w:lang w:eastAsia="en-US"/>
              </w:rPr>
            </w:pPr>
            <w:r w:rsidRPr="001B0E5F">
              <w:rPr>
                <w:rFonts w:eastAsiaTheme="minorHAnsi"/>
                <w:lang w:eastAsia="en-US"/>
              </w:rPr>
              <w:t>с НДС</w:t>
            </w:r>
          </w:p>
          <w:p w:rsidR="001B0E5F" w:rsidRDefault="001B0E5F" w:rsidP="001B0E5F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</w:tbl>
    <w:p w:rsidR="002527A9" w:rsidRDefault="002527A9" w:rsidP="002527A9">
      <w:pPr>
        <w:rPr>
          <w:rFonts w:eastAsia="Calibri"/>
          <w:sz w:val="28"/>
          <w:szCs w:val="28"/>
        </w:rPr>
      </w:pPr>
    </w:p>
    <w:p w:rsidR="00934275" w:rsidRDefault="00934275" w:rsidP="00934275">
      <w:pPr>
        <w:rPr>
          <w:b/>
          <w:bCs/>
        </w:rPr>
      </w:pPr>
      <w:r w:rsidRPr="00435812">
        <w:rPr>
          <w:b/>
          <w:bCs/>
        </w:rPr>
        <w:t>Секретарь закупочной комиссии (без права голоса)</w:t>
      </w:r>
    </w:p>
    <w:p w:rsidR="00934275" w:rsidRDefault="00934275" w:rsidP="00934275">
      <w:pPr>
        <w:rPr>
          <w:b/>
          <w:bCs/>
        </w:rPr>
      </w:pPr>
    </w:p>
    <w:p w:rsidR="00934275" w:rsidRDefault="00934275" w:rsidP="00934275">
      <w:pPr>
        <w:rPr>
          <w:b/>
          <w:bCs/>
        </w:rPr>
      </w:pPr>
      <w:r>
        <w:rPr>
          <w:b/>
          <w:bCs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768"/>
      </w:tblGrid>
      <w:tr w:rsidR="00934275" w:rsidTr="001B0E5F">
        <w:tc>
          <w:tcPr>
            <w:tcW w:w="2562" w:type="dxa"/>
            <w:shd w:val="clear" w:color="auto" w:fill="auto"/>
          </w:tcPr>
          <w:p w:rsidR="00934275" w:rsidRDefault="00934275" w:rsidP="00630603">
            <w:pPr>
              <w:rPr>
                <w:b/>
                <w:bCs/>
                <w:color w:val="000000"/>
                <w:spacing w:val="-1"/>
              </w:rPr>
            </w:pPr>
            <w:r>
              <w:rPr>
                <w:b/>
                <w:bCs/>
                <w:color w:val="000000"/>
                <w:spacing w:val="-1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934275" w:rsidRDefault="00934275" w:rsidP="00630603">
            <w:pPr>
              <w:rPr>
                <w:b/>
                <w:bCs/>
                <w:color w:val="000000"/>
                <w:spacing w:val="-1"/>
              </w:rPr>
            </w:pPr>
            <w:r>
              <w:rPr>
                <w:b/>
                <w:bCs/>
                <w:color w:val="000000"/>
                <w:spacing w:val="-1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934275" w:rsidRDefault="00934275" w:rsidP="00630603">
            <w:pPr>
              <w:rPr>
                <w:b/>
                <w:bCs/>
                <w:color w:val="000000"/>
                <w:spacing w:val="-1"/>
              </w:rPr>
            </w:pPr>
            <w:r>
              <w:rPr>
                <w:b/>
                <w:bCs/>
                <w:color w:val="000000"/>
                <w:spacing w:val="-1"/>
              </w:rPr>
              <w:t>Документ</w:t>
            </w:r>
          </w:p>
        </w:tc>
        <w:tc>
          <w:tcPr>
            <w:tcW w:w="2768" w:type="dxa"/>
            <w:shd w:val="clear" w:color="auto" w:fill="auto"/>
          </w:tcPr>
          <w:p w:rsidR="00934275" w:rsidRDefault="00934275" w:rsidP="00630603">
            <w:pPr>
              <w:rPr>
                <w:b/>
                <w:bCs/>
                <w:color w:val="000000"/>
                <w:spacing w:val="-1"/>
              </w:rPr>
            </w:pPr>
            <w:r>
              <w:rPr>
                <w:b/>
                <w:bCs/>
                <w:color w:val="000000"/>
                <w:spacing w:val="-1"/>
              </w:rPr>
              <w:t>ЭП</w:t>
            </w:r>
          </w:p>
        </w:tc>
      </w:tr>
      <w:tr w:rsidR="00934275" w:rsidTr="001B0E5F">
        <w:tc>
          <w:tcPr>
            <w:tcW w:w="2562" w:type="dxa"/>
            <w:shd w:val="clear" w:color="auto" w:fill="auto"/>
          </w:tcPr>
          <w:p w:rsidR="00934275" w:rsidRDefault="00934275" w:rsidP="00630603">
            <w:pPr>
              <w:rPr>
                <w:b/>
                <w:bCs/>
                <w:color w:val="000000"/>
                <w:spacing w:val="-1"/>
              </w:rPr>
            </w:pPr>
            <w:r>
              <w:rPr>
                <w:b/>
                <w:bCs/>
                <w:color w:val="000000"/>
                <w:spacing w:val="-1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934275" w:rsidRDefault="00934275" w:rsidP="00934275">
            <w:pPr>
              <w:rPr>
                <w:b/>
                <w:bCs/>
                <w:color w:val="000000"/>
                <w:spacing w:val="-1"/>
              </w:rPr>
            </w:pPr>
            <w:r>
              <w:rPr>
                <w:b/>
                <w:bCs/>
                <w:color w:val="000000"/>
                <w:spacing w:val="-1"/>
              </w:rPr>
              <w:t>18.06.2014</w:t>
            </w:r>
          </w:p>
        </w:tc>
        <w:tc>
          <w:tcPr>
            <w:tcW w:w="2563" w:type="dxa"/>
            <w:shd w:val="clear" w:color="auto" w:fill="auto"/>
          </w:tcPr>
          <w:p w:rsidR="00934275" w:rsidRDefault="00934275" w:rsidP="00630603">
            <w:pPr>
              <w:rPr>
                <w:b/>
                <w:bCs/>
                <w:color w:val="000000"/>
                <w:spacing w:val="-1"/>
              </w:rPr>
            </w:pPr>
            <w:r>
              <w:rPr>
                <w:b/>
                <w:bCs/>
                <w:color w:val="000000"/>
                <w:spacing w:val="-1"/>
              </w:rPr>
              <w:t>Доверенность № 19/244Д от 03.09.2013</w:t>
            </w:r>
          </w:p>
        </w:tc>
        <w:tc>
          <w:tcPr>
            <w:tcW w:w="2768" w:type="dxa"/>
            <w:shd w:val="clear" w:color="auto" w:fill="auto"/>
          </w:tcPr>
          <w:p w:rsidR="00934275" w:rsidRDefault="00934275" w:rsidP="00630603">
            <w:pPr>
              <w:rPr>
                <w:b/>
                <w:bCs/>
                <w:color w:val="000000"/>
                <w:spacing w:val="-1"/>
              </w:rPr>
            </w:pPr>
            <w:r>
              <w:rPr>
                <w:b/>
                <w:bCs/>
                <w:color w:val="000000"/>
                <w:spacing w:val="-1"/>
              </w:rPr>
              <w:t>№ 162</w:t>
            </w:r>
          </w:p>
        </w:tc>
      </w:tr>
    </w:tbl>
    <w:p w:rsidR="00934275" w:rsidRPr="00435812" w:rsidRDefault="00934275" w:rsidP="00934275">
      <w:pPr>
        <w:rPr>
          <w:b/>
          <w:bCs/>
          <w:color w:val="000000"/>
          <w:spacing w:val="-1"/>
        </w:rPr>
      </w:pPr>
    </w:p>
    <w:p w:rsidR="002A0925" w:rsidRDefault="002A0925" w:rsidP="00934275">
      <w:pPr>
        <w:pStyle w:val="a4"/>
        <w:jc w:val="both"/>
        <w:outlineLvl w:val="0"/>
      </w:pPr>
    </w:p>
    <w:sectPr w:rsidR="002A0925" w:rsidSect="002527A9">
      <w:headerReference w:type="default" r:id="rId9"/>
      <w:footerReference w:type="default" r:id="rId10"/>
      <w:pgSz w:w="11906" w:h="16838"/>
      <w:pgMar w:top="709" w:right="566" w:bottom="1134" w:left="993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7A9" w:rsidRDefault="002527A9" w:rsidP="002527A9">
      <w:r>
        <w:separator/>
      </w:r>
    </w:p>
  </w:endnote>
  <w:endnote w:type="continuationSeparator" w:id="0">
    <w:p w:rsidR="002527A9" w:rsidRDefault="002527A9" w:rsidP="002527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401" w:rsidRDefault="00C269CD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708-SH-2014/1077 от «18» июня 2014 переторжки по открытому запросу предложений на право заключения договора на оказание услуг по проведению обследования и оценке технического состояния строительных конструкций </w:t>
    </w:r>
    <w:proofErr w:type="spellStart"/>
    <w:r>
      <w:rPr>
        <w:bCs/>
        <w:sz w:val="16"/>
        <w:szCs w:val="16"/>
      </w:rPr>
      <w:t>Сублиматного</w:t>
    </w:r>
    <w:proofErr w:type="spellEnd"/>
    <w:r>
      <w:rPr>
        <w:bCs/>
        <w:sz w:val="16"/>
        <w:szCs w:val="16"/>
      </w:rPr>
      <w:t xml:space="preserve"> завода ОАО «СХК».</w:t>
    </w:r>
  </w:p>
  <w:p w:rsidR="00B50401" w:rsidRDefault="00C269CD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B46826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B46826">
      <w:rPr>
        <w:b/>
        <w:sz w:val="16"/>
        <w:szCs w:val="16"/>
      </w:rPr>
      <w:fldChar w:fldCharType="separate"/>
    </w:r>
    <w:r w:rsidR="001B0E5F">
      <w:rPr>
        <w:b/>
        <w:noProof/>
        <w:sz w:val="16"/>
        <w:szCs w:val="16"/>
      </w:rPr>
      <w:t>4</w:t>
    </w:r>
    <w:r w:rsidR="00B46826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B46826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B46826">
      <w:rPr>
        <w:b/>
        <w:sz w:val="16"/>
        <w:szCs w:val="16"/>
      </w:rPr>
      <w:fldChar w:fldCharType="separate"/>
    </w:r>
    <w:r w:rsidR="001B0E5F">
      <w:rPr>
        <w:b/>
        <w:noProof/>
        <w:sz w:val="16"/>
        <w:szCs w:val="16"/>
      </w:rPr>
      <w:t>4</w:t>
    </w:r>
    <w:r w:rsidR="00B46826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7A9" w:rsidRDefault="002527A9" w:rsidP="002527A9">
      <w:r>
        <w:separator/>
      </w:r>
    </w:p>
  </w:footnote>
  <w:footnote w:type="continuationSeparator" w:id="0">
    <w:p w:rsidR="002527A9" w:rsidRDefault="002527A9" w:rsidP="002527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76829"/>
      <w:docPartObj>
        <w:docPartGallery w:val="Page Numbers (Top of Page)"/>
        <w:docPartUnique/>
      </w:docPartObj>
    </w:sdtPr>
    <w:sdtContent>
      <w:p w:rsidR="002527A9" w:rsidRDefault="00B46826">
        <w:pPr>
          <w:pStyle w:val="a6"/>
          <w:jc w:val="center"/>
        </w:pPr>
        <w:fldSimple w:instr=" PAGE   \* MERGEFORMAT ">
          <w:r w:rsidR="001B0E5F">
            <w:rPr>
              <w:noProof/>
            </w:rPr>
            <w:t>4</w:t>
          </w:r>
        </w:fldSimple>
      </w:p>
    </w:sdtContent>
  </w:sdt>
  <w:p w:rsidR="002527A9" w:rsidRDefault="002527A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42BA"/>
    <w:multiLevelType w:val="hybridMultilevel"/>
    <w:tmpl w:val="2D96268E"/>
    <w:lvl w:ilvl="0" w:tplc="04190003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B70E9"/>
    <w:multiLevelType w:val="hybridMultilevel"/>
    <w:tmpl w:val="255A7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27A9"/>
    <w:rsid w:val="000249D9"/>
    <w:rsid w:val="001B0E5F"/>
    <w:rsid w:val="002527A9"/>
    <w:rsid w:val="002A0925"/>
    <w:rsid w:val="00934275"/>
    <w:rsid w:val="00B46826"/>
    <w:rsid w:val="00C269CD"/>
    <w:rsid w:val="00E0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527A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2527A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2527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252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527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252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527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2527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5262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2014-06-18T01:14:00Z</dcterms:created>
  <dcterms:modified xsi:type="dcterms:W3CDTF">2014-06-18T01:39:00Z</dcterms:modified>
</cp:coreProperties>
</file>