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5E2B" w:rsidRDefault="009C36B8" w:rsidP="009640AB">
      <w:pPr>
        <w:jc w:val="center"/>
        <w:rPr>
          <w:b/>
          <w:spacing w:val="1"/>
          <w:sz w:val="24"/>
          <w:szCs w:val="24"/>
        </w:rPr>
      </w:pPr>
      <w:r w:rsidRPr="00E75E2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5E2B" w:rsidRDefault="007135A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5E2B" w:rsidRDefault="00553E42" w:rsidP="00553E42">
      <w:pPr>
        <w:pStyle w:val="2"/>
        <w:ind w:right="141"/>
        <w:rPr>
          <w:sz w:val="24"/>
          <w:szCs w:val="24"/>
        </w:rPr>
      </w:pPr>
      <w:r w:rsidRPr="00E75E2B">
        <w:rPr>
          <w:sz w:val="24"/>
          <w:szCs w:val="24"/>
        </w:rPr>
        <w:t xml:space="preserve">ПРОТОКОЛ № </w:t>
      </w:r>
      <w:r w:rsidR="00E75E2B">
        <w:rPr>
          <w:sz w:val="24"/>
          <w:szCs w:val="24"/>
        </w:rPr>
        <w:t>708-</w:t>
      </w:r>
      <w:r w:rsidR="009C36B8" w:rsidRPr="00E75E2B">
        <w:rPr>
          <w:sz w:val="24"/>
          <w:szCs w:val="24"/>
        </w:rPr>
        <w:t>SH-2014/1</w:t>
      </w:r>
      <w:r w:rsidR="00B00E64">
        <w:rPr>
          <w:sz w:val="24"/>
          <w:szCs w:val="24"/>
        </w:rPr>
        <w:t>742</w:t>
      </w:r>
      <w:r w:rsidRPr="00E75E2B">
        <w:rPr>
          <w:sz w:val="24"/>
          <w:szCs w:val="24"/>
        </w:rPr>
        <w:t xml:space="preserve"> от </w:t>
      </w:r>
      <w:r w:rsidR="00753C25">
        <w:rPr>
          <w:sz w:val="24"/>
          <w:szCs w:val="24"/>
        </w:rPr>
        <w:t>05</w:t>
      </w:r>
      <w:r w:rsidR="009C36B8" w:rsidRPr="00E75E2B">
        <w:rPr>
          <w:sz w:val="24"/>
          <w:szCs w:val="24"/>
        </w:rPr>
        <w:t>.0</w:t>
      </w:r>
      <w:r w:rsidR="00753C25">
        <w:rPr>
          <w:sz w:val="24"/>
          <w:szCs w:val="24"/>
        </w:rPr>
        <w:t>9</w:t>
      </w:r>
      <w:r w:rsidR="009C36B8" w:rsidRPr="00E75E2B">
        <w:rPr>
          <w:sz w:val="24"/>
          <w:szCs w:val="24"/>
        </w:rPr>
        <w:t>.2014</w:t>
      </w: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  <w:r w:rsidRPr="00E75E2B">
        <w:rPr>
          <w:b/>
          <w:sz w:val="24"/>
          <w:szCs w:val="24"/>
        </w:rPr>
        <w:t xml:space="preserve">Заседания </w:t>
      </w:r>
      <w:r w:rsidR="003C2DE9" w:rsidRPr="00E75E2B">
        <w:rPr>
          <w:b/>
          <w:sz w:val="24"/>
          <w:szCs w:val="24"/>
        </w:rPr>
        <w:t>закупочной</w:t>
      </w:r>
      <w:r w:rsidRPr="00E75E2B">
        <w:rPr>
          <w:b/>
          <w:sz w:val="24"/>
          <w:szCs w:val="24"/>
        </w:rPr>
        <w:t xml:space="preserve"> комиссии</w:t>
      </w:r>
    </w:p>
    <w:p w:rsidR="00553E42" w:rsidRPr="00E75E2B" w:rsidRDefault="009640AB" w:rsidP="00553E42">
      <w:pPr>
        <w:ind w:right="141"/>
        <w:jc w:val="center"/>
        <w:rPr>
          <w:b/>
          <w:sz w:val="24"/>
          <w:szCs w:val="24"/>
        </w:rPr>
      </w:pPr>
      <w:r w:rsidRPr="00E75E2B" w:rsidDel="009640AB">
        <w:rPr>
          <w:b/>
          <w:sz w:val="24"/>
          <w:szCs w:val="24"/>
        </w:rPr>
        <w:t xml:space="preserve"> </w:t>
      </w:r>
      <w:r w:rsidR="00553E42" w:rsidRPr="00E75E2B">
        <w:rPr>
          <w:b/>
          <w:sz w:val="24"/>
          <w:szCs w:val="24"/>
        </w:rPr>
        <w:t>«</w:t>
      </w:r>
      <w:r w:rsidR="00753C25" w:rsidRPr="000C0125">
        <w:rPr>
          <w:b/>
          <w:sz w:val="24"/>
          <w:szCs w:val="24"/>
        </w:rPr>
        <w:t>Рассмотрение и оценка заявок по Запросу цен</w:t>
      </w:r>
      <w:r w:rsidR="00553E42" w:rsidRPr="00E75E2B">
        <w:rPr>
          <w:b/>
          <w:sz w:val="24"/>
          <w:szCs w:val="24"/>
        </w:rPr>
        <w:t xml:space="preserve">» </w:t>
      </w:r>
    </w:p>
    <w:p w:rsidR="00553E42" w:rsidRPr="00E75E2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75E2B" w:rsidRDefault="00553E42" w:rsidP="009640AB">
      <w:pPr>
        <w:ind w:right="141"/>
        <w:jc w:val="both"/>
        <w:rPr>
          <w:b/>
          <w:sz w:val="24"/>
          <w:szCs w:val="24"/>
        </w:rPr>
      </w:pPr>
      <w:r w:rsidRPr="00E75E2B">
        <w:rPr>
          <w:sz w:val="24"/>
          <w:szCs w:val="24"/>
        </w:rPr>
        <w:t xml:space="preserve">г. </w:t>
      </w:r>
      <w:proofErr w:type="spellStart"/>
      <w:r w:rsidR="00E75E2B" w:rsidRPr="00E75E2B">
        <w:rPr>
          <w:sz w:val="24"/>
          <w:szCs w:val="24"/>
        </w:rPr>
        <w:t>Северск</w:t>
      </w:r>
      <w:proofErr w:type="spellEnd"/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  <w:t xml:space="preserve">                                                                                   </w:t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  <w:r w:rsidRPr="00E75E2B">
        <w:rPr>
          <w:sz w:val="24"/>
          <w:szCs w:val="24"/>
        </w:rPr>
        <w:tab/>
      </w:r>
    </w:p>
    <w:p w:rsidR="00553E42" w:rsidRPr="00E75E2B" w:rsidRDefault="00553E42" w:rsidP="00553E42">
      <w:pPr>
        <w:ind w:right="141"/>
        <w:rPr>
          <w:sz w:val="24"/>
          <w:szCs w:val="24"/>
        </w:rPr>
      </w:pPr>
      <w:r w:rsidRPr="00E75E2B">
        <w:rPr>
          <w:b/>
          <w:sz w:val="24"/>
          <w:szCs w:val="24"/>
        </w:rPr>
        <w:t>Вид процедуры закупки</w:t>
      </w:r>
      <w:r w:rsidRPr="00E75E2B">
        <w:rPr>
          <w:sz w:val="24"/>
          <w:szCs w:val="24"/>
        </w:rPr>
        <w:t xml:space="preserve">: </w:t>
      </w:r>
      <w:r w:rsidR="009C36B8" w:rsidRPr="00E75E2B">
        <w:rPr>
          <w:sz w:val="24"/>
          <w:szCs w:val="24"/>
        </w:rPr>
        <w:t>открытый запрос цен в электронной форме</w:t>
      </w:r>
    </w:p>
    <w:p w:rsidR="0051114B" w:rsidRPr="00E75E2B" w:rsidRDefault="0051114B" w:rsidP="0051114B">
      <w:pPr>
        <w:ind w:right="141"/>
        <w:rPr>
          <w:sz w:val="24"/>
          <w:szCs w:val="24"/>
        </w:rPr>
      </w:pPr>
    </w:p>
    <w:p w:rsidR="0051114B" w:rsidRPr="00E75E2B" w:rsidRDefault="0051114B" w:rsidP="0051114B">
      <w:pPr>
        <w:ind w:right="141"/>
        <w:rPr>
          <w:sz w:val="24"/>
          <w:szCs w:val="24"/>
        </w:rPr>
      </w:pPr>
      <w:r w:rsidRPr="00E75E2B">
        <w:rPr>
          <w:sz w:val="24"/>
          <w:szCs w:val="24"/>
        </w:rPr>
        <w:t>Заказчик:</w:t>
      </w:r>
      <w:r w:rsidR="00E75E2B">
        <w:rPr>
          <w:sz w:val="24"/>
          <w:szCs w:val="24"/>
        </w:rPr>
        <w:t xml:space="preserve"> </w:t>
      </w:r>
      <w:r w:rsidR="009C36B8" w:rsidRPr="00E75E2B">
        <w:rPr>
          <w:sz w:val="24"/>
          <w:szCs w:val="24"/>
        </w:rPr>
        <w:t>ОАО «СХК»</w:t>
      </w:r>
    </w:p>
    <w:p w:rsidR="0051114B" w:rsidRPr="00E75E2B" w:rsidRDefault="0051114B" w:rsidP="0051114B">
      <w:pPr>
        <w:ind w:right="141"/>
        <w:rPr>
          <w:sz w:val="24"/>
          <w:szCs w:val="24"/>
        </w:rPr>
      </w:pPr>
      <w:r w:rsidRPr="00E75E2B">
        <w:rPr>
          <w:sz w:val="24"/>
          <w:szCs w:val="24"/>
        </w:rPr>
        <w:t>Место нахождения заказчика:</w:t>
      </w:r>
      <w:r w:rsidR="00E75E2B">
        <w:rPr>
          <w:sz w:val="24"/>
          <w:szCs w:val="24"/>
        </w:rPr>
        <w:t xml:space="preserve"> </w:t>
      </w:r>
      <w:r w:rsidR="009C36B8" w:rsidRPr="00E75E2B">
        <w:rPr>
          <w:sz w:val="24"/>
          <w:szCs w:val="24"/>
        </w:rPr>
        <w:t xml:space="preserve">636039, Томская </w:t>
      </w:r>
      <w:proofErr w:type="spellStart"/>
      <w:proofErr w:type="gramStart"/>
      <w:r w:rsidR="009C36B8" w:rsidRPr="00E75E2B">
        <w:rPr>
          <w:sz w:val="24"/>
          <w:szCs w:val="24"/>
        </w:rPr>
        <w:t>обл</w:t>
      </w:r>
      <w:proofErr w:type="spellEnd"/>
      <w:proofErr w:type="gramEnd"/>
      <w:r w:rsidR="009C36B8" w:rsidRPr="00E75E2B">
        <w:rPr>
          <w:sz w:val="24"/>
          <w:szCs w:val="24"/>
        </w:rPr>
        <w:t xml:space="preserve">, </w:t>
      </w:r>
      <w:proofErr w:type="spellStart"/>
      <w:r w:rsidR="009C36B8" w:rsidRPr="00E75E2B">
        <w:rPr>
          <w:sz w:val="24"/>
          <w:szCs w:val="24"/>
        </w:rPr>
        <w:t>Северск</w:t>
      </w:r>
      <w:proofErr w:type="spellEnd"/>
      <w:r w:rsidR="009C36B8" w:rsidRPr="00E75E2B">
        <w:rPr>
          <w:sz w:val="24"/>
          <w:szCs w:val="24"/>
        </w:rPr>
        <w:t xml:space="preserve"> г, Курчатова </w:t>
      </w:r>
      <w:proofErr w:type="spellStart"/>
      <w:r w:rsidR="009C36B8" w:rsidRPr="00E75E2B">
        <w:rPr>
          <w:sz w:val="24"/>
          <w:szCs w:val="24"/>
        </w:rPr>
        <w:t>ул</w:t>
      </w:r>
      <w:proofErr w:type="spellEnd"/>
      <w:r w:rsidR="009C36B8" w:rsidRPr="00E75E2B">
        <w:rPr>
          <w:sz w:val="24"/>
          <w:szCs w:val="24"/>
        </w:rPr>
        <w:t>, 1</w:t>
      </w:r>
    </w:p>
    <w:p w:rsidR="00553E42" w:rsidRPr="00E75E2B" w:rsidRDefault="00553E42" w:rsidP="00553E42">
      <w:pPr>
        <w:ind w:right="141"/>
        <w:rPr>
          <w:sz w:val="20"/>
        </w:rPr>
      </w:pPr>
      <w:r w:rsidRPr="00E75E2B">
        <w:rPr>
          <w:sz w:val="20"/>
        </w:rPr>
        <w:t xml:space="preserve"> </w:t>
      </w:r>
    </w:p>
    <w:p w:rsidR="00553E42" w:rsidRPr="000E03DB" w:rsidRDefault="00553E42" w:rsidP="00553E42">
      <w:pPr>
        <w:jc w:val="both"/>
        <w:rPr>
          <w:snapToGrid w:val="0"/>
          <w:sz w:val="24"/>
          <w:szCs w:val="24"/>
        </w:rPr>
      </w:pPr>
      <w:r w:rsidRPr="00E75E2B">
        <w:rPr>
          <w:sz w:val="24"/>
          <w:szCs w:val="24"/>
        </w:rPr>
        <w:t xml:space="preserve">          </w:t>
      </w:r>
      <w:proofErr w:type="gramStart"/>
      <w:r w:rsidRPr="00E75E2B">
        <w:rPr>
          <w:sz w:val="24"/>
          <w:szCs w:val="24"/>
        </w:rPr>
        <w:t xml:space="preserve">Извещение </w:t>
      </w:r>
      <w:r w:rsidR="00F856DF" w:rsidRPr="00E75E2B">
        <w:rPr>
          <w:sz w:val="24"/>
          <w:szCs w:val="24"/>
        </w:rPr>
        <w:t>№</w:t>
      </w:r>
      <w:r w:rsidR="00E75E2B" w:rsidRPr="00E75E2B">
        <w:rPr>
          <w:sz w:val="24"/>
          <w:szCs w:val="24"/>
        </w:rPr>
        <w:t>98/</w:t>
      </w:r>
      <w:r w:rsidR="00E75E2B">
        <w:rPr>
          <w:sz w:val="24"/>
          <w:szCs w:val="24"/>
        </w:rPr>
        <w:t>4324</w:t>
      </w:r>
      <w:r w:rsidR="00E75E2B" w:rsidRPr="00E75E2B">
        <w:rPr>
          <w:sz w:val="24"/>
          <w:szCs w:val="24"/>
        </w:rPr>
        <w:t xml:space="preserve"> (901-</w:t>
      </w:r>
      <w:r w:rsidR="009C36B8" w:rsidRPr="00E75E2B">
        <w:rPr>
          <w:sz w:val="24"/>
          <w:szCs w:val="24"/>
        </w:rPr>
        <w:t>SH-8232</w:t>
      </w:r>
      <w:r w:rsidR="00E75E2B">
        <w:rPr>
          <w:sz w:val="24"/>
          <w:szCs w:val="24"/>
        </w:rPr>
        <w:t>)</w:t>
      </w:r>
      <w:r w:rsidR="00F856DF" w:rsidRPr="00E75E2B">
        <w:rPr>
          <w:sz w:val="24"/>
          <w:szCs w:val="24"/>
        </w:rPr>
        <w:t xml:space="preserve"> </w:t>
      </w:r>
      <w:r w:rsidRPr="00E75E2B">
        <w:rPr>
          <w:sz w:val="24"/>
          <w:szCs w:val="24"/>
        </w:rPr>
        <w:t>о проведении запроса цен на</w:t>
      </w:r>
      <w:r w:rsidR="00A23E1A" w:rsidRPr="00E75E2B">
        <w:rPr>
          <w:sz w:val="24"/>
          <w:szCs w:val="24"/>
        </w:rPr>
        <w:t xml:space="preserve"> закупку продукции</w:t>
      </w:r>
      <w:r w:rsidRPr="00E75E2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75E2B">
        <w:rPr>
          <w:sz w:val="24"/>
          <w:szCs w:val="24"/>
        </w:rPr>
        <w:t>Госкорпорации</w:t>
      </w:r>
      <w:proofErr w:type="spellEnd"/>
      <w:r w:rsidRPr="00E75E2B">
        <w:rPr>
          <w:sz w:val="24"/>
          <w:szCs w:val="24"/>
        </w:rPr>
        <w:t xml:space="preserve"> «</w:t>
      </w:r>
      <w:proofErr w:type="spellStart"/>
      <w:r w:rsidRPr="00E75E2B">
        <w:rPr>
          <w:sz w:val="24"/>
          <w:szCs w:val="24"/>
        </w:rPr>
        <w:t>Росатом</w:t>
      </w:r>
      <w:proofErr w:type="spellEnd"/>
      <w:r w:rsidRPr="00E75E2B">
        <w:rPr>
          <w:sz w:val="24"/>
          <w:szCs w:val="24"/>
        </w:rPr>
        <w:t xml:space="preserve">» </w:t>
      </w:r>
      <w:hyperlink r:id="rId7" w:history="1">
        <w:r w:rsidRPr="00E75E2B">
          <w:rPr>
            <w:rStyle w:val="a3"/>
            <w:sz w:val="24"/>
            <w:szCs w:val="24"/>
            <w:lang w:val="en-US"/>
          </w:rPr>
          <w:t>http</w:t>
        </w:r>
        <w:r w:rsidRPr="00E75E2B">
          <w:rPr>
            <w:rStyle w:val="a3"/>
            <w:sz w:val="24"/>
            <w:szCs w:val="24"/>
          </w:rPr>
          <w:t>://</w:t>
        </w:r>
        <w:r w:rsidRPr="00E75E2B">
          <w:rPr>
            <w:rStyle w:val="a3"/>
            <w:sz w:val="24"/>
            <w:szCs w:val="24"/>
            <w:lang w:val="en-US"/>
          </w:rPr>
          <w:t>zakupki</w:t>
        </w:r>
        <w:r w:rsidRPr="00E75E2B">
          <w:rPr>
            <w:rStyle w:val="a3"/>
            <w:sz w:val="24"/>
            <w:szCs w:val="24"/>
          </w:rPr>
          <w:t>.</w:t>
        </w:r>
        <w:r w:rsidRPr="00E75E2B">
          <w:rPr>
            <w:rStyle w:val="a3"/>
            <w:sz w:val="24"/>
            <w:szCs w:val="24"/>
            <w:lang w:val="en-US"/>
          </w:rPr>
          <w:t>rosatom</w:t>
        </w:r>
        <w:r w:rsidRPr="00E75E2B">
          <w:rPr>
            <w:rStyle w:val="a3"/>
            <w:sz w:val="24"/>
            <w:szCs w:val="24"/>
          </w:rPr>
          <w:t>.</w:t>
        </w:r>
        <w:r w:rsidRPr="00E75E2B">
          <w:rPr>
            <w:rStyle w:val="a3"/>
            <w:sz w:val="24"/>
            <w:szCs w:val="24"/>
            <w:lang w:val="en-US"/>
          </w:rPr>
          <w:t>ru</w:t>
        </w:r>
      </w:hyperlink>
      <w:r w:rsidR="00A23E1A" w:rsidRPr="00E75E2B">
        <w:rPr>
          <w:sz w:val="24"/>
          <w:szCs w:val="24"/>
        </w:rPr>
        <w:t xml:space="preserve"> № </w:t>
      </w:r>
      <w:r w:rsidR="009C36B8" w:rsidRPr="00E75E2B">
        <w:rPr>
          <w:sz w:val="24"/>
          <w:szCs w:val="24"/>
        </w:rPr>
        <w:t>140731/0506/563</w:t>
      </w:r>
      <w:r w:rsidR="00A23E1A" w:rsidRPr="00E75E2B">
        <w:rPr>
          <w:sz w:val="24"/>
          <w:szCs w:val="24"/>
        </w:rPr>
        <w:t xml:space="preserve"> дата</w:t>
      </w:r>
      <w:r w:rsidRPr="00E75E2B">
        <w:rPr>
          <w:snapToGrid w:val="0"/>
          <w:sz w:val="24"/>
          <w:szCs w:val="24"/>
        </w:rPr>
        <w:t xml:space="preserve"> </w:t>
      </w:r>
      <w:r w:rsidR="009C36B8" w:rsidRPr="00E75E2B">
        <w:rPr>
          <w:snapToGrid w:val="0"/>
          <w:sz w:val="24"/>
          <w:szCs w:val="24"/>
        </w:rPr>
        <w:t>31.07.2014</w:t>
      </w:r>
      <w:r w:rsidR="00E75E2B">
        <w:rPr>
          <w:snapToGrid w:val="0"/>
          <w:sz w:val="24"/>
          <w:szCs w:val="24"/>
        </w:rPr>
        <w:t xml:space="preserve">; </w:t>
      </w:r>
      <w:r w:rsidR="00E75E2B" w:rsidRPr="00E75E2B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E75E2B" w:rsidRPr="00E75E2B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E75E2B" w:rsidRPr="00E75E2B">
        <w:rPr>
          <w:snapToGrid w:val="0"/>
          <w:sz w:val="24"/>
          <w:szCs w:val="24"/>
        </w:rPr>
        <w:t xml:space="preserve"> №31401</w:t>
      </w:r>
      <w:r w:rsidR="00E75E2B">
        <w:rPr>
          <w:snapToGrid w:val="0"/>
          <w:sz w:val="24"/>
          <w:szCs w:val="24"/>
        </w:rPr>
        <w:t xml:space="preserve">389609; </w:t>
      </w:r>
      <w:r w:rsidR="00E75E2B" w:rsidRPr="00E75E2B">
        <w:rPr>
          <w:snapToGrid w:val="0"/>
          <w:sz w:val="24"/>
          <w:szCs w:val="24"/>
        </w:rPr>
        <w:t xml:space="preserve">на ЭТП ООО «Аукционный </w:t>
      </w:r>
      <w:r w:rsidR="00E75E2B">
        <w:rPr>
          <w:snapToGrid w:val="0"/>
          <w:sz w:val="24"/>
          <w:szCs w:val="24"/>
        </w:rPr>
        <w:t xml:space="preserve">Конкурсный Дом» </w:t>
      </w:r>
      <w:proofErr w:type="spellStart"/>
      <w:r w:rsidR="00E75E2B">
        <w:rPr>
          <w:snapToGrid w:val="0"/>
          <w:sz w:val="24"/>
          <w:szCs w:val="24"/>
        </w:rPr>
        <w:t>www.a-k-d.ru</w:t>
      </w:r>
      <w:proofErr w:type="spellEnd"/>
      <w:r w:rsidR="00E75E2B">
        <w:rPr>
          <w:snapToGrid w:val="0"/>
          <w:sz w:val="24"/>
          <w:szCs w:val="24"/>
        </w:rPr>
        <w:t xml:space="preserve"> </w:t>
      </w:r>
      <w:r w:rsidR="00E75E2B">
        <w:rPr>
          <w:snapToGrid w:val="0"/>
          <w:sz w:val="24"/>
          <w:szCs w:val="24"/>
          <w:lang w:val="en-US"/>
        </w:rPr>
        <w:t>Z</w:t>
      </w:r>
      <w:r w:rsidR="00E75E2B" w:rsidRPr="00E75E2B">
        <w:rPr>
          <w:snapToGrid w:val="0"/>
          <w:sz w:val="24"/>
          <w:szCs w:val="24"/>
        </w:rPr>
        <w:t>033045</w:t>
      </w:r>
      <w:r w:rsidRPr="00E75E2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E75E2B" w:rsidRPr="000E03DB" w:rsidRDefault="00E75E2B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371"/>
        <w:gridCol w:w="992"/>
        <w:gridCol w:w="1418"/>
      </w:tblGrid>
      <w:tr w:rsidR="00E75E2B" w:rsidRPr="00E75E2B" w:rsidTr="00E75E2B">
        <w:tc>
          <w:tcPr>
            <w:tcW w:w="709" w:type="dxa"/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№</w:t>
            </w:r>
          </w:p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75E2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75E2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75E2B">
              <w:rPr>
                <w:sz w:val="24"/>
                <w:szCs w:val="24"/>
              </w:rPr>
              <w:t>Ед</w:t>
            </w:r>
            <w:proofErr w:type="gramStart"/>
            <w:r w:rsidRPr="00E75E2B">
              <w:rPr>
                <w:sz w:val="24"/>
                <w:szCs w:val="24"/>
              </w:rPr>
              <w:t>.и</w:t>
            </w:r>
            <w:proofErr w:type="gramEnd"/>
            <w:r w:rsidRPr="00E75E2B">
              <w:rPr>
                <w:sz w:val="24"/>
                <w:szCs w:val="24"/>
              </w:rPr>
              <w:t>зм</w:t>
            </w:r>
            <w:proofErr w:type="spellEnd"/>
            <w:r w:rsidRPr="00E75E2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E75E2B" w:rsidRPr="00E75E2B" w:rsidRDefault="00E75E2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Кол-во</w:t>
            </w:r>
          </w:p>
        </w:tc>
      </w:tr>
      <w:tr w:rsidR="00E75E2B" w:rsidRPr="00E75E2B" w:rsidTr="00E75E2B">
        <w:tc>
          <w:tcPr>
            <w:tcW w:w="709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оказание услуг по оценке технического состояния воздушных линий электропередачи (ВЛЭП) и силовых трансформаторов</w:t>
            </w:r>
          </w:p>
        </w:tc>
        <w:tc>
          <w:tcPr>
            <w:tcW w:w="992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418" w:type="dxa"/>
            <w:shd w:val="clear" w:color="auto" w:fill="auto"/>
          </w:tcPr>
          <w:p w:rsidR="00E75E2B" w:rsidRPr="00E75E2B" w:rsidRDefault="00E75E2B" w:rsidP="00D054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75E2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E75E2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E75E2B" w:rsidRPr="00E75E2B" w:rsidRDefault="00E75E2B" w:rsidP="00E75E2B">
            <w:pPr>
              <w:rPr>
                <w:bCs/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ВЛЭП Т-1</w:t>
            </w:r>
            <w:r w:rsidRPr="00E75E2B">
              <w:rPr>
                <w:bCs/>
                <w:sz w:val="24"/>
                <w:szCs w:val="24"/>
              </w:rPr>
              <w:t xml:space="preserve"> – </w:t>
            </w:r>
            <w:r w:rsidRPr="00E75E2B">
              <w:rPr>
                <w:sz w:val="24"/>
                <w:szCs w:val="24"/>
              </w:rPr>
              <w:t xml:space="preserve">г.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>, Автодорога №13, РЗ ОАО «СХК», ОРУ-110кВ ГПП-2, сооружение №2, до г. Томск, улица Энергетическая 1а.</w:t>
            </w:r>
          </w:p>
          <w:p w:rsidR="00E75E2B" w:rsidRPr="00E75E2B" w:rsidRDefault="00E75E2B" w:rsidP="00E75E2B">
            <w:pPr>
              <w:rPr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ВЛЭП Т-2</w:t>
            </w:r>
            <w:r w:rsidRPr="00E75E2B">
              <w:rPr>
                <w:bCs/>
                <w:sz w:val="24"/>
                <w:szCs w:val="24"/>
              </w:rPr>
              <w:t xml:space="preserve"> – </w:t>
            </w:r>
            <w:r w:rsidRPr="00E75E2B">
              <w:rPr>
                <w:sz w:val="24"/>
                <w:szCs w:val="24"/>
              </w:rPr>
              <w:t xml:space="preserve">г.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 xml:space="preserve">, Автодорога №13, РЗ ОАО «СХК», ОРУ-110кВ ГПП-2, сооружение №2, до г. Томск, </w:t>
            </w:r>
            <w:proofErr w:type="spellStart"/>
            <w:r w:rsidRPr="00E75E2B">
              <w:rPr>
                <w:sz w:val="24"/>
                <w:szCs w:val="24"/>
              </w:rPr>
              <w:t>Кузовлевский</w:t>
            </w:r>
            <w:proofErr w:type="spellEnd"/>
            <w:r w:rsidRPr="00E75E2B">
              <w:rPr>
                <w:sz w:val="24"/>
                <w:szCs w:val="24"/>
              </w:rPr>
              <w:t xml:space="preserve"> тракт, ТНХК, ОРУ-110кВ ГПП-13, сооружение №13.</w:t>
            </w:r>
          </w:p>
          <w:p w:rsidR="00553E42" w:rsidRPr="00E75E2B" w:rsidRDefault="00E75E2B" w:rsidP="006B24B2">
            <w:pPr>
              <w:rPr>
                <w:sz w:val="24"/>
                <w:szCs w:val="24"/>
              </w:rPr>
            </w:pPr>
            <w:r w:rsidRPr="00E75E2B">
              <w:rPr>
                <w:b/>
                <w:bCs/>
                <w:sz w:val="24"/>
                <w:szCs w:val="24"/>
              </w:rPr>
              <w:t>Трансформаторы</w:t>
            </w:r>
            <w:r w:rsidRPr="00E75E2B">
              <w:rPr>
                <w:bCs/>
                <w:sz w:val="24"/>
                <w:szCs w:val="24"/>
              </w:rPr>
              <w:t xml:space="preserve"> –</w:t>
            </w:r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г</w:t>
            </w:r>
            <w:proofErr w:type="gramEnd"/>
            <w:r w:rsidRPr="00E75E2B">
              <w:rPr>
                <w:sz w:val="24"/>
                <w:szCs w:val="24"/>
              </w:rPr>
              <w:t xml:space="preserve">. </w:t>
            </w:r>
            <w:proofErr w:type="spellStart"/>
            <w:r w:rsidRPr="00E75E2B">
              <w:rPr>
                <w:sz w:val="24"/>
                <w:szCs w:val="24"/>
              </w:rPr>
              <w:t>Северск</w:t>
            </w:r>
            <w:proofErr w:type="spellEnd"/>
            <w:r w:rsidRPr="00E75E2B">
              <w:rPr>
                <w:sz w:val="24"/>
                <w:szCs w:val="24"/>
              </w:rPr>
              <w:t xml:space="preserve">, Автодорога №13, </w:t>
            </w:r>
            <w:r w:rsidRPr="00E75E2B">
              <w:rPr>
                <w:bCs/>
                <w:sz w:val="24"/>
                <w:szCs w:val="24"/>
              </w:rPr>
              <w:t>территория РЗ ОАО «СХК» (</w:t>
            </w:r>
            <w:r w:rsidRPr="00E75E2B">
              <w:rPr>
                <w:sz w:val="24"/>
                <w:szCs w:val="24"/>
              </w:rPr>
              <w:t>площадка №2</w:t>
            </w:r>
            <w:r w:rsidRPr="00E75E2B">
              <w:rPr>
                <w:bCs/>
                <w:sz w:val="24"/>
                <w:szCs w:val="24"/>
              </w:rPr>
              <w:t>)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proofErr w:type="gramStart"/>
            <w:r w:rsidRPr="00E75E2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E75E2B" w:rsidRDefault="00E75E2B" w:rsidP="006B24B2">
            <w:pPr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не позднее 30</w:t>
            </w:r>
            <w:r w:rsidRPr="00E75E2B">
              <w:rPr>
                <w:bCs/>
                <w:sz w:val="24"/>
                <w:szCs w:val="24"/>
              </w:rPr>
              <w:t xml:space="preserve"> (тридцати) календарных дней с момента подписания договора </w:t>
            </w:r>
            <w:r w:rsidRPr="00E75E2B">
              <w:rPr>
                <w:sz w:val="24"/>
                <w:szCs w:val="24"/>
              </w:rPr>
              <w:t>уполномоченными представителями сторон</w:t>
            </w:r>
            <w:r w:rsidRPr="00E75E2B">
              <w:rPr>
                <w:bCs/>
                <w:sz w:val="24"/>
                <w:szCs w:val="24"/>
              </w:rPr>
              <w:t xml:space="preserve"> до 31 декабря 2014г</w:t>
            </w:r>
            <w:r w:rsidRPr="00E75E2B">
              <w:rPr>
                <w:sz w:val="24"/>
                <w:szCs w:val="24"/>
              </w:rPr>
              <w:t xml:space="preserve">. 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CF30E1" w:rsidRPr="00E75E2B" w:rsidRDefault="00E75E2B" w:rsidP="00E75E2B">
            <w:pPr>
              <w:pStyle w:val="Times12"/>
              <w:ind w:firstLine="0"/>
              <w:rPr>
                <w:szCs w:val="24"/>
                <w:lang w:val="en-US"/>
              </w:rPr>
            </w:pPr>
            <w:r>
              <w:t xml:space="preserve">Цена договора включает в себя: </w:t>
            </w:r>
            <w:r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553E42" w:rsidRPr="00E75E2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E75E2B" w:rsidRDefault="00E75E2B" w:rsidP="006B24B2">
            <w:pPr>
              <w:rPr>
                <w:bCs/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О</w:t>
            </w:r>
            <w:r w:rsidRPr="00E75E2B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E75E2B">
              <w:rPr>
                <w:bCs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E75E2B" w:rsidTr="00E75E2B">
        <w:tc>
          <w:tcPr>
            <w:tcW w:w="2835" w:type="dxa"/>
          </w:tcPr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>Начальная (максимальная) цена договора</w:t>
            </w:r>
          </w:p>
          <w:p w:rsidR="00553E42" w:rsidRPr="00E75E2B" w:rsidRDefault="00553E42" w:rsidP="006B24B2">
            <w:pPr>
              <w:rPr>
                <w:sz w:val="20"/>
              </w:rPr>
            </w:pPr>
            <w:r w:rsidRPr="00E75E2B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E75E2B" w:rsidRPr="00E75E2B" w:rsidRDefault="00E75E2B" w:rsidP="00E75E2B">
            <w:pPr>
              <w:rPr>
                <w:sz w:val="24"/>
                <w:szCs w:val="24"/>
              </w:rPr>
            </w:pPr>
            <w:r w:rsidRPr="00E75E2B">
              <w:rPr>
                <w:bCs/>
                <w:sz w:val="24"/>
                <w:szCs w:val="24"/>
              </w:rPr>
              <w:t>974 468 (девятьсот семьдесят четыре тысячи четыреста шестьдесят восемь</w:t>
            </w:r>
            <w:r w:rsidRPr="00E75E2B">
              <w:rPr>
                <w:sz w:val="24"/>
                <w:szCs w:val="24"/>
              </w:rPr>
              <w:t>) руб. 14 коп</w:t>
            </w:r>
            <w:proofErr w:type="gramStart"/>
            <w:r w:rsidRPr="00E75E2B">
              <w:rPr>
                <w:sz w:val="24"/>
                <w:szCs w:val="24"/>
              </w:rPr>
              <w:t>.</w:t>
            </w:r>
            <w:proofErr w:type="gramEnd"/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с</w:t>
            </w:r>
            <w:proofErr w:type="gramEnd"/>
            <w:r w:rsidRPr="00E75E2B">
              <w:rPr>
                <w:sz w:val="24"/>
                <w:szCs w:val="24"/>
              </w:rPr>
              <w:t xml:space="preserve"> учетом  НДС 18%.</w:t>
            </w:r>
          </w:p>
          <w:p w:rsidR="00553E42" w:rsidRPr="00E75E2B" w:rsidRDefault="00E75E2B" w:rsidP="00EB27F0">
            <w:pPr>
              <w:rPr>
                <w:sz w:val="24"/>
                <w:szCs w:val="24"/>
              </w:rPr>
            </w:pPr>
            <w:r w:rsidRPr="00E75E2B">
              <w:rPr>
                <w:sz w:val="24"/>
                <w:szCs w:val="24"/>
              </w:rPr>
              <w:t>825 820 (восемьсот двадцать пять тысяч восемьсот двадцать) руб. 46 коп</w:t>
            </w:r>
            <w:proofErr w:type="gramStart"/>
            <w:r w:rsidRPr="00E75E2B">
              <w:rPr>
                <w:sz w:val="24"/>
                <w:szCs w:val="24"/>
              </w:rPr>
              <w:t>.</w:t>
            </w:r>
            <w:proofErr w:type="gramEnd"/>
            <w:r w:rsidRPr="00E75E2B">
              <w:rPr>
                <w:sz w:val="24"/>
                <w:szCs w:val="24"/>
              </w:rPr>
              <w:t xml:space="preserve"> </w:t>
            </w:r>
            <w:proofErr w:type="gramStart"/>
            <w:r w:rsidRPr="00E75E2B">
              <w:rPr>
                <w:sz w:val="24"/>
                <w:szCs w:val="24"/>
              </w:rPr>
              <w:t>б</w:t>
            </w:r>
            <w:proofErr w:type="gramEnd"/>
            <w:r w:rsidRPr="00E75E2B">
              <w:rPr>
                <w:sz w:val="24"/>
                <w:szCs w:val="24"/>
              </w:rPr>
              <w:t>ез НДС.</w:t>
            </w:r>
          </w:p>
        </w:tc>
      </w:tr>
      <w:tr w:rsidR="002031AD" w:rsidRPr="00E75E2B" w:rsidTr="00E75E2B">
        <w:tc>
          <w:tcPr>
            <w:tcW w:w="2835" w:type="dxa"/>
          </w:tcPr>
          <w:p w:rsidR="002031AD" w:rsidRPr="00E75E2B" w:rsidRDefault="002031AD" w:rsidP="006B24B2">
            <w:pPr>
              <w:rPr>
                <w:sz w:val="20"/>
              </w:rPr>
            </w:pPr>
            <w:r w:rsidRPr="00E75E2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E75E2B" w:rsidRDefault="009C36B8" w:rsidP="00EB27F0">
            <w:pPr>
              <w:rPr>
                <w:sz w:val="24"/>
                <w:szCs w:val="24"/>
              </w:rPr>
            </w:pPr>
            <w:proofErr w:type="spellStart"/>
            <w:r w:rsidRPr="00E75E2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75E2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75E2B" w:rsidRDefault="00553E42" w:rsidP="00553E42">
      <w:pPr>
        <w:ind w:right="141"/>
        <w:jc w:val="both"/>
        <w:rPr>
          <w:b/>
          <w:sz w:val="24"/>
          <w:szCs w:val="24"/>
        </w:rPr>
      </w:pPr>
    </w:p>
    <w:p w:rsidR="00753C25" w:rsidRPr="007C29C3" w:rsidRDefault="00753C25" w:rsidP="00753C25">
      <w:pPr>
        <w:jc w:val="both"/>
        <w:rPr>
          <w:snapToGrid w:val="0"/>
          <w:sz w:val="24"/>
          <w:szCs w:val="24"/>
        </w:rPr>
      </w:pPr>
      <w:r w:rsidRPr="007C29C3">
        <w:rPr>
          <w:snapToGrid w:val="0"/>
          <w:sz w:val="24"/>
          <w:szCs w:val="24"/>
        </w:rPr>
        <w:t xml:space="preserve">Процедура </w:t>
      </w:r>
      <w:r w:rsidRPr="007C29C3">
        <w:rPr>
          <w:sz w:val="24"/>
          <w:szCs w:val="24"/>
        </w:rPr>
        <w:t>открытия доступа к поданным Предложениям</w:t>
      </w:r>
      <w:r w:rsidRPr="007C29C3">
        <w:rPr>
          <w:snapToGrid w:val="0"/>
          <w:sz w:val="24"/>
          <w:szCs w:val="24"/>
        </w:rPr>
        <w:t xml:space="preserve"> состоялась </w:t>
      </w:r>
      <w:r w:rsidRPr="007C29C3">
        <w:rPr>
          <w:sz w:val="24"/>
          <w:szCs w:val="24"/>
        </w:rPr>
        <w:t>«</w:t>
      </w:r>
      <w:r>
        <w:rPr>
          <w:sz w:val="24"/>
          <w:szCs w:val="24"/>
        </w:rPr>
        <w:t>14</w:t>
      </w:r>
      <w:r w:rsidRPr="007C29C3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7C29C3">
        <w:rPr>
          <w:sz w:val="24"/>
          <w:szCs w:val="24"/>
        </w:rPr>
        <w:t xml:space="preserve"> 2014</w:t>
      </w:r>
      <w:r w:rsidRPr="007C29C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7C29C3">
        <w:rPr>
          <w:sz w:val="24"/>
          <w:szCs w:val="24"/>
        </w:rPr>
        <w:t>Открытие доступа к поданным Предложениям</w:t>
      </w:r>
      <w:r w:rsidRPr="007C29C3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7C29C3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1556</w:t>
      </w:r>
      <w:r w:rsidRPr="007C29C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14</w:t>
      </w:r>
      <w:r w:rsidRPr="007C29C3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8</w:t>
      </w:r>
      <w:r w:rsidRPr="007C29C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</w:t>
      </w:r>
    </w:p>
    <w:p w:rsidR="00753C25" w:rsidRPr="000C0125" w:rsidRDefault="00753C25" w:rsidP="00753C25">
      <w:pPr>
        <w:ind w:right="141"/>
        <w:jc w:val="center"/>
        <w:rPr>
          <w:b/>
          <w:sz w:val="24"/>
          <w:szCs w:val="24"/>
        </w:rPr>
      </w:pPr>
      <w:r w:rsidRPr="000C0125">
        <w:rPr>
          <w:b/>
          <w:sz w:val="24"/>
          <w:szCs w:val="24"/>
        </w:rPr>
        <w:lastRenderedPageBreak/>
        <w:t>Сведения об участниках размещения заказа, подавших заявки на запрос цен,</w:t>
      </w:r>
    </w:p>
    <w:p w:rsidR="00753C25" w:rsidRPr="000C0125" w:rsidRDefault="00753C25" w:rsidP="00753C25">
      <w:pPr>
        <w:ind w:right="141"/>
        <w:jc w:val="center"/>
        <w:rPr>
          <w:sz w:val="24"/>
          <w:szCs w:val="24"/>
        </w:rPr>
      </w:pPr>
      <w:r w:rsidRPr="000C0125">
        <w:rPr>
          <w:b/>
          <w:sz w:val="24"/>
          <w:szCs w:val="24"/>
        </w:rPr>
        <w:t xml:space="preserve"> и результат их анализа </w:t>
      </w:r>
    </w:p>
    <w:p w:rsidR="00753C25" w:rsidRPr="000C0125" w:rsidRDefault="00753C25" w:rsidP="00753C25">
      <w:pPr>
        <w:ind w:right="141"/>
        <w:rPr>
          <w:sz w:val="24"/>
          <w:szCs w:val="24"/>
        </w:rPr>
      </w:pPr>
    </w:p>
    <w:p w:rsidR="00753C25" w:rsidRPr="000C0125" w:rsidRDefault="00753C25" w:rsidP="00753C25">
      <w:pPr>
        <w:ind w:right="141"/>
        <w:jc w:val="both"/>
        <w:rPr>
          <w:snapToGrid w:val="0"/>
          <w:sz w:val="24"/>
          <w:szCs w:val="24"/>
        </w:rPr>
      </w:pPr>
      <w:r w:rsidRPr="000C0125">
        <w:rPr>
          <w:b/>
          <w:sz w:val="24"/>
          <w:szCs w:val="24"/>
        </w:rPr>
        <w:t xml:space="preserve">        </w:t>
      </w:r>
      <w:r w:rsidRPr="000C0125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0C0125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0C0125">
        <w:rPr>
          <w:snapToGrid w:val="0"/>
          <w:sz w:val="24"/>
          <w:szCs w:val="24"/>
        </w:rPr>
        <w:t>по</w:t>
      </w:r>
      <w:proofErr w:type="gramEnd"/>
      <w:r w:rsidRPr="000C0125">
        <w:rPr>
          <w:snapToGrid w:val="0"/>
          <w:sz w:val="24"/>
          <w:szCs w:val="24"/>
        </w:rPr>
        <w:t xml:space="preserve"> </w:t>
      </w:r>
      <w:proofErr w:type="gramStart"/>
      <w:r w:rsidRPr="000C0125">
        <w:rPr>
          <w:snapToGrid w:val="0"/>
          <w:sz w:val="24"/>
          <w:szCs w:val="24"/>
        </w:rPr>
        <w:t>которой</w:t>
      </w:r>
      <w:proofErr w:type="gramEnd"/>
      <w:r w:rsidRPr="000C0125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53C25" w:rsidRPr="000C0125" w:rsidRDefault="00753C25" w:rsidP="00753C25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842"/>
        <w:gridCol w:w="1418"/>
        <w:gridCol w:w="1417"/>
        <w:gridCol w:w="1134"/>
        <w:gridCol w:w="1843"/>
      </w:tblGrid>
      <w:tr w:rsidR="00753C25" w:rsidRPr="000C0125" w:rsidTr="00753C25">
        <w:tc>
          <w:tcPr>
            <w:tcW w:w="426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753C25" w:rsidRPr="000C0125" w:rsidRDefault="00753C25" w:rsidP="005C46F1">
            <w:pPr>
              <w:jc w:val="center"/>
              <w:rPr>
                <w:snapToGrid w:val="0"/>
                <w:sz w:val="20"/>
              </w:rPr>
            </w:pPr>
            <w:r w:rsidRPr="000C0125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134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z w:val="20"/>
              </w:rPr>
              <w:t>Обоснование решения</w:t>
            </w:r>
          </w:p>
        </w:tc>
      </w:tr>
      <w:tr w:rsidR="00753C25" w:rsidRPr="000C0125" w:rsidTr="00753C25">
        <w:tc>
          <w:tcPr>
            <w:tcW w:w="426" w:type="dxa"/>
            <w:vAlign w:val="center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C012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753C25" w:rsidRPr="000C0125" w:rsidRDefault="00753C25" w:rsidP="005C46F1">
            <w:pPr>
              <w:ind w:right="141"/>
              <w:jc w:val="both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426" w:type="dxa"/>
          </w:tcPr>
          <w:p w:rsidR="00753C25" w:rsidRPr="000C0125" w:rsidRDefault="00753C25" w:rsidP="005C46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0125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842" w:type="dxa"/>
          </w:tcPr>
          <w:p w:rsidR="00753C25" w:rsidRPr="000C0125" w:rsidRDefault="00753C25" w:rsidP="005C46F1">
            <w:pPr>
              <w:ind w:right="141"/>
              <w:jc w:val="both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0C0125">
              <w:rPr>
                <w:snapToGrid w:val="0"/>
                <w:sz w:val="20"/>
              </w:rPr>
              <w:t>ОБЛ</w:t>
            </w:r>
            <w:proofErr w:type="gramEnd"/>
            <w:r w:rsidRPr="000C0125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418" w:type="dxa"/>
          </w:tcPr>
          <w:p w:rsidR="00753C25" w:rsidRPr="000C0125" w:rsidRDefault="00753C25" w:rsidP="005C46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0125">
              <w:rPr>
                <w:snapToGrid w:val="0"/>
                <w:sz w:val="20"/>
                <w:lang w:val="en-US"/>
              </w:rPr>
              <w:t>06.08.2014 13:36:00</w:t>
            </w:r>
          </w:p>
        </w:tc>
        <w:tc>
          <w:tcPr>
            <w:tcW w:w="1417" w:type="dxa"/>
          </w:tcPr>
          <w:p w:rsidR="00753C25" w:rsidRPr="000C0125" w:rsidRDefault="00753C25" w:rsidP="005C46F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C0125">
              <w:rPr>
                <w:snapToGrid w:val="0"/>
                <w:sz w:val="20"/>
                <w:lang w:val="en-US"/>
              </w:rPr>
              <w:t>875.000,00 RUB С НДС</w:t>
            </w:r>
          </w:p>
        </w:tc>
        <w:tc>
          <w:tcPr>
            <w:tcW w:w="1134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napToGrid w:val="0"/>
                <w:sz w:val="20"/>
                <w:lang w:val="en-US"/>
              </w:rPr>
              <w:t>РАССМОТРЕТЬ</w:t>
            </w:r>
            <w:r w:rsidRPr="000C012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753C25" w:rsidRPr="000C0125" w:rsidRDefault="00753C25" w:rsidP="005C46F1">
            <w:pPr>
              <w:ind w:right="141"/>
              <w:jc w:val="center"/>
              <w:rPr>
                <w:snapToGrid w:val="0"/>
                <w:sz w:val="20"/>
              </w:rPr>
            </w:pPr>
            <w:r w:rsidRPr="000C012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753C25" w:rsidRPr="000C0125" w:rsidRDefault="00753C25" w:rsidP="00753C25">
      <w:pPr>
        <w:suppressAutoHyphens/>
        <w:ind w:right="141"/>
        <w:jc w:val="both"/>
        <w:rPr>
          <w:b/>
          <w:sz w:val="24"/>
          <w:szCs w:val="24"/>
        </w:rPr>
      </w:pPr>
    </w:p>
    <w:p w:rsidR="00753C25" w:rsidRPr="000C0125" w:rsidRDefault="00753C25" w:rsidP="00753C25">
      <w:pPr>
        <w:suppressAutoHyphens/>
        <w:ind w:right="141"/>
        <w:jc w:val="center"/>
        <w:rPr>
          <w:b/>
          <w:sz w:val="24"/>
          <w:szCs w:val="24"/>
        </w:rPr>
      </w:pPr>
      <w:r w:rsidRPr="000C0125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753C25" w:rsidRPr="000C0125" w:rsidRDefault="00753C25" w:rsidP="00753C25">
      <w:pPr>
        <w:suppressAutoHyphens/>
        <w:ind w:right="141"/>
        <w:jc w:val="center"/>
        <w:rPr>
          <w:b/>
          <w:sz w:val="24"/>
          <w:szCs w:val="24"/>
        </w:rPr>
      </w:pPr>
    </w:p>
    <w:p w:rsidR="00753C25" w:rsidRPr="000C0125" w:rsidRDefault="00753C25" w:rsidP="00753C25">
      <w:pPr>
        <w:suppressAutoHyphens/>
        <w:ind w:right="141"/>
        <w:jc w:val="both"/>
        <w:rPr>
          <w:sz w:val="24"/>
          <w:szCs w:val="24"/>
        </w:rPr>
      </w:pPr>
      <w:r w:rsidRPr="000C0125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53C25" w:rsidRPr="000C0125" w:rsidRDefault="00753C25" w:rsidP="00753C25">
      <w:pPr>
        <w:suppressAutoHyphens/>
        <w:ind w:right="141"/>
        <w:jc w:val="both"/>
        <w:rPr>
          <w:sz w:val="24"/>
          <w:szCs w:val="24"/>
        </w:rPr>
      </w:pPr>
    </w:p>
    <w:p w:rsidR="00753C25" w:rsidRPr="000C0125" w:rsidRDefault="00753C25" w:rsidP="00753C25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C0125">
        <w:rPr>
          <w:bCs/>
          <w:sz w:val="24"/>
          <w:szCs w:val="24"/>
        </w:rPr>
        <w:t>Признать запрос цен несостоявшимся.</w:t>
      </w:r>
    </w:p>
    <w:p w:rsidR="00753C25" w:rsidRPr="000C0125" w:rsidRDefault="00753C25" w:rsidP="00753C25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C0125">
        <w:rPr>
          <w:sz w:val="24"/>
          <w:szCs w:val="24"/>
        </w:rPr>
        <w:t>Признать Общество с ограниченной ответственностью «</w:t>
      </w:r>
      <w:proofErr w:type="spellStart"/>
      <w:r w:rsidRPr="000C0125">
        <w:rPr>
          <w:sz w:val="24"/>
          <w:szCs w:val="24"/>
        </w:rPr>
        <w:t>Инвестиционно-Строительная</w:t>
      </w:r>
      <w:proofErr w:type="spellEnd"/>
      <w:r w:rsidRPr="000C0125">
        <w:rPr>
          <w:sz w:val="24"/>
          <w:szCs w:val="24"/>
        </w:rPr>
        <w:t xml:space="preserve"> Компания «ГЕФЕСТ»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753C25" w:rsidRPr="00753C25" w:rsidRDefault="00753C25" w:rsidP="00753C25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753C25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53C25">
          <w:rPr>
            <w:rStyle w:val="a3"/>
            <w:sz w:val="24"/>
            <w:szCs w:val="24"/>
            <w:lang w:val="en-US"/>
          </w:rPr>
          <w:t>http</w:t>
        </w:r>
        <w:r w:rsidRPr="00753C25">
          <w:rPr>
            <w:rStyle w:val="a3"/>
            <w:sz w:val="24"/>
            <w:szCs w:val="24"/>
          </w:rPr>
          <w:t>://</w:t>
        </w:r>
        <w:proofErr w:type="spellStart"/>
        <w:r w:rsidRPr="00753C2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53C25">
          <w:rPr>
            <w:rStyle w:val="a3"/>
            <w:sz w:val="24"/>
            <w:szCs w:val="24"/>
          </w:rPr>
          <w:t>.</w:t>
        </w:r>
        <w:proofErr w:type="spellStart"/>
        <w:r w:rsidRPr="00753C2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53C25">
          <w:rPr>
            <w:rStyle w:val="a3"/>
            <w:sz w:val="24"/>
            <w:szCs w:val="24"/>
          </w:rPr>
          <w:t>.</w:t>
        </w:r>
        <w:proofErr w:type="spellStart"/>
        <w:r w:rsidRPr="00753C2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53C25" w:rsidRPr="003947BB" w:rsidRDefault="00753C25" w:rsidP="00753C25">
      <w:pPr>
        <w:suppressAutoHyphens/>
        <w:ind w:right="141"/>
        <w:jc w:val="both"/>
        <w:rPr>
          <w:sz w:val="24"/>
          <w:szCs w:val="24"/>
        </w:rPr>
      </w:pPr>
    </w:p>
    <w:p w:rsidR="00E75E2B" w:rsidRPr="00753C25" w:rsidRDefault="00E75E2B" w:rsidP="00553E42">
      <w:pPr>
        <w:ind w:right="141"/>
        <w:jc w:val="center"/>
        <w:rPr>
          <w:b/>
          <w:sz w:val="24"/>
          <w:szCs w:val="24"/>
        </w:rPr>
      </w:pPr>
    </w:p>
    <w:p w:rsidR="007D48F5" w:rsidRDefault="007D48F5" w:rsidP="00553E42">
      <w:pPr>
        <w:ind w:right="141"/>
        <w:jc w:val="center"/>
        <w:rPr>
          <w:b/>
          <w:sz w:val="24"/>
          <w:szCs w:val="24"/>
        </w:rPr>
      </w:pPr>
    </w:p>
    <w:p w:rsidR="007D48F5" w:rsidRDefault="007D48F5" w:rsidP="00553E42">
      <w:pPr>
        <w:ind w:right="141"/>
        <w:jc w:val="center"/>
        <w:rPr>
          <w:b/>
          <w:sz w:val="24"/>
          <w:szCs w:val="24"/>
        </w:rPr>
      </w:pPr>
    </w:p>
    <w:p w:rsidR="007D48F5" w:rsidRDefault="007D48F5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7D48F5" w:rsidTr="007D48F5"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7D48F5" w:rsidRDefault="007D48F5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E75E2B" w:rsidRPr="00753C25" w:rsidRDefault="00E75E2B" w:rsidP="00553E42">
      <w:pPr>
        <w:ind w:right="141"/>
        <w:jc w:val="center"/>
        <w:rPr>
          <w:b/>
          <w:sz w:val="24"/>
          <w:szCs w:val="24"/>
        </w:rPr>
      </w:pPr>
    </w:p>
    <w:sectPr w:rsidR="00E75E2B" w:rsidRPr="00753C25" w:rsidSect="00753C25">
      <w:headerReference w:type="default" r:id="rId10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E2B" w:rsidRDefault="00E75E2B" w:rsidP="00E75E2B">
      <w:r>
        <w:separator/>
      </w:r>
    </w:p>
  </w:endnote>
  <w:endnote w:type="continuationSeparator" w:id="0">
    <w:p w:rsidR="00E75E2B" w:rsidRDefault="00E75E2B" w:rsidP="00E75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E2B" w:rsidRDefault="00E75E2B" w:rsidP="00E75E2B">
      <w:r>
        <w:separator/>
      </w:r>
    </w:p>
  </w:footnote>
  <w:footnote w:type="continuationSeparator" w:id="0">
    <w:p w:rsidR="00E75E2B" w:rsidRDefault="00E75E2B" w:rsidP="00E75E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E2B" w:rsidRPr="00E75E2B" w:rsidRDefault="007135A7">
    <w:pPr>
      <w:pStyle w:val="a7"/>
      <w:jc w:val="center"/>
      <w:rPr>
        <w:sz w:val="22"/>
      </w:rPr>
    </w:pPr>
    <w:r w:rsidRPr="00E75E2B">
      <w:rPr>
        <w:sz w:val="22"/>
      </w:rPr>
      <w:fldChar w:fldCharType="begin"/>
    </w:r>
    <w:r w:rsidR="00E75E2B" w:rsidRPr="00E75E2B">
      <w:rPr>
        <w:sz w:val="22"/>
      </w:rPr>
      <w:instrText xml:space="preserve"> PAGE   \* MERGEFORMAT </w:instrText>
    </w:r>
    <w:r w:rsidRPr="00E75E2B">
      <w:rPr>
        <w:sz w:val="22"/>
      </w:rPr>
      <w:fldChar w:fldCharType="separate"/>
    </w:r>
    <w:r w:rsidR="00F41213">
      <w:rPr>
        <w:noProof/>
        <w:sz w:val="22"/>
      </w:rPr>
      <w:t>2</w:t>
    </w:r>
    <w:r w:rsidRPr="00E75E2B">
      <w:rPr>
        <w:sz w:val="22"/>
      </w:rPr>
      <w:fldChar w:fldCharType="end"/>
    </w:r>
  </w:p>
  <w:p w:rsidR="00E75E2B" w:rsidRDefault="00E75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E03DB"/>
    <w:rsid w:val="001A41A1"/>
    <w:rsid w:val="002031AD"/>
    <w:rsid w:val="00263427"/>
    <w:rsid w:val="0036346E"/>
    <w:rsid w:val="00377DD5"/>
    <w:rsid w:val="003C2DE9"/>
    <w:rsid w:val="003E40B6"/>
    <w:rsid w:val="004063C1"/>
    <w:rsid w:val="004361CB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35A7"/>
    <w:rsid w:val="00753C25"/>
    <w:rsid w:val="0077680D"/>
    <w:rsid w:val="007B4678"/>
    <w:rsid w:val="007D48F5"/>
    <w:rsid w:val="007E465A"/>
    <w:rsid w:val="007F629E"/>
    <w:rsid w:val="00800FD6"/>
    <w:rsid w:val="008E1A7B"/>
    <w:rsid w:val="008F6100"/>
    <w:rsid w:val="0096196C"/>
    <w:rsid w:val="009640AB"/>
    <w:rsid w:val="00977D50"/>
    <w:rsid w:val="009C36B8"/>
    <w:rsid w:val="009D6E59"/>
    <w:rsid w:val="00A07AF5"/>
    <w:rsid w:val="00A23E1A"/>
    <w:rsid w:val="00A37C48"/>
    <w:rsid w:val="00AB5930"/>
    <w:rsid w:val="00AC2D65"/>
    <w:rsid w:val="00AF5EC3"/>
    <w:rsid w:val="00B00E64"/>
    <w:rsid w:val="00B51130"/>
    <w:rsid w:val="00BD7E0A"/>
    <w:rsid w:val="00BF0F05"/>
    <w:rsid w:val="00C16AD7"/>
    <w:rsid w:val="00C6457C"/>
    <w:rsid w:val="00C700C2"/>
    <w:rsid w:val="00CA3F4A"/>
    <w:rsid w:val="00CF30E1"/>
    <w:rsid w:val="00CF5875"/>
    <w:rsid w:val="00DC2D84"/>
    <w:rsid w:val="00E116DC"/>
    <w:rsid w:val="00E75E2B"/>
    <w:rsid w:val="00EA5D2F"/>
    <w:rsid w:val="00EB27F0"/>
    <w:rsid w:val="00EC7AFA"/>
    <w:rsid w:val="00ED3085"/>
    <w:rsid w:val="00ED5A06"/>
    <w:rsid w:val="00F14237"/>
    <w:rsid w:val="00F41213"/>
    <w:rsid w:val="00F66749"/>
    <w:rsid w:val="00F856DF"/>
    <w:rsid w:val="00F916BE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75E2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header"/>
    <w:basedOn w:val="a"/>
    <w:link w:val="a8"/>
    <w:uiPriority w:val="99"/>
    <w:unhideWhenUsed/>
    <w:rsid w:val="00E75E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75E2B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E75E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75E2B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E75E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2014-09-08T10:08:00Z</dcterms:created>
  <dcterms:modified xsi:type="dcterms:W3CDTF">2014-09-08T10:08:00Z</dcterms:modified>
</cp:coreProperties>
</file>