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54025D" w:rsidRDefault="00313BAE" w:rsidP="009640AB">
      <w:pPr>
        <w:jc w:val="center"/>
        <w:rPr>
          <w:b/>
          <w:spacing w:val="1"/>
          <w:sz w:val="24"/>
          <w:szCs w:val="24"/>
        </w:rPr>
      </w:pPr>
      <w:r w:rsidRPr="0054025D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54025D" w:rsidRDefault="00942058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54025D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54025D">
        <w:rPr>
          <w:b w:val="0"/>
          <w:sz w:val="24"/>
          <w:szCs w:val="24"/>
        </w:rPr>
        <w:t xml:space="preserve">ПРОТОКОЛ № </w:t>
      </w:r>
      <w:r w:rsidR="00313BAE" w:rsidRPr="0054025D">
        <w:rPr>
          <w:b w:val="0"/>
          <w:sz w:val="24"/>
          <w:szCs w:val="24"/>
        </w:rPr>
        <w:t>SH-2015/474</w:t>
      </w:r>
      <w:r w:rsidRPr="0054025D">
        <w:rPr>
          <w:b w:val="0"/>
          <w:sz w:val="24"/>
          <w:szCs w:val="24"/>
        </w:rPr>
        <w:t xml:space="preserve"> от </w:t>
      </w:r>
      <w:r w:rsidR="00313BAE" w:rsidRPr="0054025D">
        <w:rPr>
          <w:b w:val="0"/>
          <w:sz w:val="24"/>
          <w:szCs w:val="24"/>
        </w:rPr>
        <w:t>20.04.2015</w:t>
      </w:r>
    </w:p>
    <w:p w:rsidR="00553E42" w:rsidRPr="0054025D" w:rsidRDefault="00553E42" w:rsidP="00553E42">
      <w:pPr>
        <w:ind w:right="141"/>
        <w:jc w:val="center"/>
        <w:rPr>
          <w:sz w:val="24"/>
          <w:szCs w:val="24"/>
        </w:rPr>
      </w:pPr>
      <w:r w:rsidRPr="0054025D">
        <w:rPr>
          <w:sz w:val="24"/>
          <w:szCs w:val="24"/>
        </w:rPr>
        <w:t xml:space="preserve">Заседания </w:t>
      </w:r>
      <w:r w:rsidR="009D3E22" w:rsidRPr="0054025D">
        <w:rPr>
          <w:sz w:val="24"/>
          <w:szCs w:val="24"/>
        </w:rPr>
        <w:t>закупочной</w:t>
      </w:r>
      <w:r w:rsidRPr="0054025D">
        <w:rPr>
          <w:sz w:val="24"/>
          <w:szCs w:val="24"/>
        </w:rPr>
        <w:t xml:space="preserve"> комиссии </w:t>
      </w:r>
    </w:p>
    <w:p w:rsidR="00553E42" w:rsidRPr="009D3E22" w:rsidRDefault="009640AB" w:rsidP="00553E42">
      <w:pPr>
        <w:ind w:right="141"/>
        <w:jc w:val="center"/>
        <w:rPr>
          <w:sz w:val="24"/>
          <w:szCs w:val="24"/>
        </w:rPr>
      </w:pPr>
      <w:r w:rsidRPr="0054025D" w:rsidDel="009640AB">
        <w:rPr>
          <w:sz w:val="24"/>
          <w:szCs w:val="24"/>
        </w:rPr>
        <w:t xml:space="preserve"> </w:t>
      </w:r>
      <w:r w:rsidR="00553E42" w:rsidRPr="0054025D">
        <w:rPr>
          <w:sz w:val="24"/>
          <w:szCs w:val="24"/>
        </w:rPr>
        <w:t>«Рассмотрение и оценка заявок</w:t>
      </w:r>
      <w:r w:rsidR="00C16AD7" w:rsidRPr="0054025D">
        <w:rPr>
          <w:sz w:val="24"/>
          <w:szCs w:val="24"/>
        </w:rPr>
        <w:t xml:space="preserve"> по Запросу цен</w:t>
      </w:r>
      <w:r w:rsidR="00553E42" w:rsidRPr="0054025D">
        <w:rPr>
          <w:sz w:val="24"/>
          <w:szCs w:val="24"/>
        </w:rPr>
        <w:t>»</w:t>
      </w:r>
      <w:r w:rsidR="00553E42" w:rsidRPr="009D3E22">
        <w:rPr>
          <w:sz w:val="24"/>
          <w:szCs w:val="24"/>
        </w:rPr>
        <w:t xml:space="preserve"> </w:t>
      </w:r>
    </w:p>
    <w:p w:rsidR="0054025D" w:rsidRPr="00C37231" w:rsidRDefault="0054025D" w:rsidP="0054025D">
      <w:pPr>
        <w:ind w:right="141"/>
        <w:jc w:val="center"/>
        <w:rPr>
          <w:sz w:val="24"/>
          <w:szCs w:val="24"/>
        </w:rPr>
      </w:pPr>
      <w:r w:rsidRPr="00C37231">
        <w:t xml:space="preserve">на поставку </w:t>
      </w:r>
      <w:r w:rsidRPr="00C37231">
        <w:rPr>
          <w:b/>
          <w:bCs/>
        </w:rPr>
        <w:t>электрооборудования низковольтного</w:t>
      </w:r>
    </w:p>
    <w:p w:rsidR="0054025D" w:rsidRPr="00C37231" w:rsidRDefault="0054025D" w:rsidP="0054025D">
      <w:pPr>
        <w:ind w:right="141"/>
        <w:jc w:val="both"/>
        <w:rPr>
          <w:sz w:val="24"/>
          <w:szCs w:val="24"/>
        </w:rPr>
      </w:pPr>
      <w:r w:rsidRPr="00C37231">
        <w:rPr>
          <w:sz w:val="24"/>
          <w:szCs w:val="24"/>
        </w:rPr>
        <w:tab/>
        <w:t xml:space="preserve">                                                                                  </w:t>
      </w:r>
      <w:r w:rsidRPr="00C37231">
        <w:rPr>
          <w:sz w:val="24"/>
          <w:szCs w:val="24"/>
        </w:rPr>
        <w:tab/>
      </w:r>
      <w:r w:rsidRPr="00C37231">
        <w:rPr>
          <w:sz w:val="24"/>
          <w:szCs w:val="24"/>
        </w:rPr>
        <w:tab/>
      </w:r>
      <w:r w:rsidRPr="00C37231">
        <w:rPr>
          <w:sz w:val="24"/>
          <w:szCs w:val="24"/>
        </w:rPr>
        <w:tab/>
      </w:r>
      <w:r w:rsidRPr="00C37231">
        <w:rPr>
          <w:sz w:val="24"/>
          <w:szCs w:val="24"/>
        </w:rPr>
        <w:tab/>
      </w:r>
      <w:r w:rsidRPr="00C37231">
        <w:rPr>
          <w:sz w:val="24"/>
          <w:szCs w:val="24"/>
        </w:rPr>
        <w:tab/>
      </w:r>
    </w:p>
    <w:p w:rsidR="0054025D" w:rsidRPr="00C37231" w:rsidRDefault="0054025D" w:rsidP="0054025D">
      <w:pPr>
        <w:ind w:right="141"/>
        <w:rPr>
          <w:sz w:val="24"/>
          <w:szCs w:val="24"/>
        </w:rPr>
      </w:pPr>
      <w:r w:rsidRPr="00C37231">
        <w:rPr>
          <w:sz w:val="24"/>
          <w:szCs w:val="24"/>
        </w:rPr>
        <w:t>Вид процедуры закупки: открытый запрос цен в электронной форме</w:t>
      </w:r>
    </w:p>
    <w:p w:rsidR="0054025D" w:rsidRPr="00C37231" w:rsidRDefault="0054025D" w:rsidP="0054025D">
      <w:pPr>
        <w:ind w:right="141"/>
        <w:rPr>
          <w:sz w:val="24"/>
          <w:szCs w:val="24"/>
        </w:rPr>
      </w:pPr>
    </w:p>
    <w:p w:rsidR="0054025D" w:rsidRPr="00C37231" w:rsidRDefault="0054025D" w:rsidP="0054025D">
      <w:pPr>
        <w:ind w:right="141"/>
        <w:rPr>
          <w:sz w:val="24"/>
          <w:szCs w:val="24"/>
        </w:rPr>
      </w:pPr>
      <w:r w:rsidRPr="00C37231">
        <w:rPr>
          <w:sz w:val="24"/>
          <w:szCs w:val="24"/>
        </w:rPr>
        <w:t>Заказчик: Акционерное общество «Сибирский химический комбинат»</w:t>
      </w:r>
    </w:p>
    <w:p w:rsidR="0054025D" w:rsidRPr="00C37231" w:rsidRDefault="0054025D" w:rsidP="0054025D">
      <w:pPr>
        <w:ind w:right="141"/>
        <w:rPr>
          <w:sz w:val="24"/>
          <w:szCs w:val="24"/>
        </w:rPr>
      </w:pPr>
      <w:r w:rsidRPr="00C37231">
        <w:rPr>
          <w:sz w:val="24"/>
          <w:szCs w:val="24"/>
        </w:rPr>
        <w:t>Место нахождения заказчика: 636039, Томская обл., г. Северск, ул. Курчатова, д. 1</w:t>
      </w:r>
    </w:p>
    <w:p w:rsidR="0054025D" w:rsidRPr="00C37231" w:rsidRDefault="0054025D" w:rsidP="0054025D">
      <w:pPr>
        <w:ind w:right="141"/>
        <w:rPr>
          <w:sz w:val="24"/>
          <w:szCs w:val="24"/>
        </w:rPr>
      </w:pPr>
      <w:r w:rsidRPr="00C37231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54025D" w:rsidRPr="00C37231" w:rsidRDefault="0054025D" w:rsidP="0054025D">
      <w:pPr>
        <w:ind w:right="141"/>
        <w:rPr>
          <w:sz w:val="20"/>
        </w:rPr>
      </w:pPr>
      <w:r w:rsidRPr="00C37231">
        <w:rPr>
          <w:sz w:val="20"/>
        </w:rPr>
        <w:t xml:space="preserve"> </w:t>
      </w:r>
    </w:p>
    <w:p w:rsidR="0054025D" w:rsidRPr="003947BB" w:rsidRDefault="0054025D" w:rsidP="0054025D">
      <w:pPr>
        <w:jc w:val="both"/>
        <w:rPr>
          <w:snapToGrid w:val="0"/>
          <w:sz w:val="24"/>
          <w:szCs w:val="24"/>
        </w:rPr>
      </w:pPr>
      <w:r w:rsidRPr="00C37231">
        <w:rPr>
          <w:sz w:val="24"/>
          <w:szCs w:val="24"/>
        </w:rPr>
        <w:t xml:space="preserve">Извещение № SH-19477 о проведении запроса цен было размещено на официальном сайте Госкорпорации «Росатом» </w:t>
      </w:r>
      <w:hyperlink r:id="rId7" w:history="1">
        <w:r w:rsidRPr="00C37231">
          <w:rPr>
            <w:rStyle w:val="a3"/>
            <w:sz w:val="24"/>
            <w:szCs w:val="24"/>
            <w:lang w:val="en-US"/>
          </w:rPr>
          <w:t>http</w:t>
        </w:r>
        <w:r w:rsidRPr="00C37231">
          <w:rPr>
            <w:rStyle w:val="a3"/>
            <w:sz w:val="24"/>
            <w:szCs w:val="24"/>
          </w:rPr>
          <w:t>://</w:t>
        </w:r>
        <w:r w:rsidRPr="00C37231">
          <w:rPr>
            <w:rStyle w:val="a3"/>
            <w:sz w:val="24"/>
            <w:szCs w:val="24"/>
            <w:lang w:val="en-US"/>
          </w:rPr>
          <w:t>zakupki</w:t>
        </w:r>
        <w:r w:rsidRPr="00C37231">
          <w:rPr>
            <w:rStyle w:val="a3"/>
            <w:sz w:val="24"/>
            <w:szCs w:val="24"/>
          </w:rPr>
          <w:t>.</w:t>
        </w:r>
        <w:r w:rsidRPr="00C37231">
          <w:rPr>
            <w:rStyle w:val="a3"/>
            <w:sz w:val="24"/>
            <w:szCs w:val="24"/>
            <w:lang w:val="en-US"/>
          </w:rPr>
          <w:t>rosatom</w:t>
        </w:r>
        <w:r w:rsidRPr="00C37231">
          <w:rPr>
            <w:rStyle w:val="a3"/>
            <w:sz w:val="24"/>
            <w:szCs w:val="24"/>
          </w:rPr>
          <w:t>.</w:t>
        </w:r>
        <w:r w:rsidRPr="00C37231">
          <w:rPr>
            <w:rStyle w:val="a3"/>
            <w:sz w:val="24"/>
            <w:szCs w:val="24"/>
            <w:lang w:val="en-US"/>
          </w:rPr>
          <w:t>ru</w:t>
        </w:r>
      </w:hyperlink>
      <w:r w:rsidRPr="00C37231">
        <w:rPr>
          <w:sz w:val="24"/>
          <w:szCs w:val="24"/>
        </w:rPr>
        <w:t xml:space="preserve"> № 150323/0506/179 дата</w:t>
      </w:r>
      <w:r w:rsidRPr="00C37231">
        <w:rPr>
          <w:snapToGrid w:val="0"/>
          <w:sz w:val="24"/>
          <w:szCs w:val="24"/>
        </w:rPr>
        <w:t xml:space="preserve"> 23.03.2015 со следующими существенными</w:t>
      </w:r>
      <w:r w:rsidRPr="003947BB">
        <w:rPr>
          <w:snapToGrid w:val="0"/>
          <w:sz w:val="24"/>
          <w:szCs w:val="24"/>
        </w:rPr>
        <w:t xml:space="preserve"> условиями исполнения договора:</w:t>
      </w:r>
    </w:p>
    <w:tbl>
      <w:tblPr>
        <w:tblW w:w="11199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5245"/>
        <w:gridCol w:w="2977"/>
        <w:gridCol w:w="992"/>
        <w:gridCol w:w="1276"/>
      </w:tblGrid>
      <w:tr w:rsidR="0054025D" w:rsidRPr="00C37231" w:rsidTr="00FC1D19">
        <w:tc>
          <w:tcPr>
            <w:tcW w:w="709" w:type="dxa"/>
            <w:shd w:val="clear" w:color="auto" w:fill="auto"/>
          </w:tcPr>
          <w:p w:rsidR="0054025D" w:rsidRPr="00C37231" w:rsidRDefault="0054025D" w:rsidP="00FC1D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37231">
              <w:rPr>
                <w:sz w:val="22"/>
                <w:szCs w:val="22"/>
              </w:rPr>
              <w:t>№</w:t>
            </w:r>
          </w:p>
          <w:p w:rsidR="0054025D" w:rsidRPr="00C37231" w:rsidRDefault="0054025D" w:rsidP="00FC1D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37231">
              <w:rPr>
                <w:rFonts w:eastAsia="Calibri"/>
                <w:sz w:val="22"/>
                <w:szCs w:val="22"/>
              </w:rPr>
              <w:t>п/п</w:t>
            </w:r>
          </w:p>
        </w:tc>
        <w:tc>
          <w:tcPr>
            <w:tcW w:w="5245" w:type="dxa"/>
            <w:tcBorders>
              <w:bottom w:val="single" w:sz="4" w:space="0" w:color="000000"/>
            </w:tcBorders>
            <w:shd w:val="clear" w:color="auto" w:fill="auto"/>
          </w:tcPr>
          <w:p w:rsidR="0054025D" w:rsidRPr="00C37231" w:rsidRDefault="0054025D" w:rsidP="00FC1D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37231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54025D" w:rsidRPr="00C37231" w:rsidRDefault="0054025D" w:rsidP="00FC1D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37231">
              <w:rPr>
                <w:sz w:val="22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54025D" w:rsidRPr="00C37231" w:rsidRDefault="0054025D" w:rsidP="00FC1D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37231">
              <w:rPr>
                <w:sz w:val="22"/>
                <w:szCs w:val="22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54025D" w:rsidRPr="00C37231" w:rsidRDefault="0054025D" w:rsidP="00FC1D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37231">
              <w:rPr>
                <w:sz w:val="22"/>
                <w:szCs w:val="22"/>
              </w:rPr>
              <w:t>Кол-во</w:t>
            </w:r>
          </w:p>
        </w:tc>
      </w:tr>
      <w:tr w:rsidR="0054025D" w:rsidRPr="00C37231" w:rsidTr="00FC1D19">
        <w:tc>
          <w:tcPr>
            <w:tcW w:w="709" w:type="dxa"/>
            <w:shd w:val="clear" w:color="auto" w:fill="auto"/>
          </w:tcPr>
          <w:p w:rsidR="0054025D" w:rsidRPr="00C37231" w:rsidRDefault="0054025D" w:rsidP="00FC1D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5245" w:type="dxa"/>
            <w:shd w:val="clear" w:color="auto" w:fill="auto"/>
          </w:tcPr>
          <w:p w:rsidR="0054025D" w:rsidRPr="00C37231" w:rsidRDefault="0054025D" w:rsidP="00FC1D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37231">
              <w:rPr>
                <w:sz w:val="22"/>
                <w:szCs w:val="22"/>
              </w:rPr>
              <w:t xml:space="preserve">ПЕРЕКЛЮЧАТЕЛЬ </w:t>
            </w:r>
            <w:r w:rsidRPr="00C37231">
              <w:rPr>
                <w:sz w:val="22"/>
                <w:szCs w:val="22"/>
                <w:lang w:val="en-US"/>
              </w:rPr>
              <w:t>ALC</w:t>
            </w:r>
            <w:r w:rsidRPr="00C37231">
              <w:rPr>
                <w:sz w:val="22"/>
                <w:szCs w:val="22"/>
              </w:rPr>
              <w:t xml:space="preserve">-22 АРТИКУЛ </w:t>
            </w:r>
            <w:r w:rsidRPr="00C37231">
              <w:rPr>
                <w:sz w:val="22"/>
                <w:szCs w:val="22"/>
                <w:lang w:val="en-US"/>
              </w:rPr>
              <w:t>BSW</w:t>
            </w:r>
            <w:r w:rsidRPr="00C37231">
              <w:rPr>
                <w:sz w:val="22"/>
                <w:szCs w:val="22"/>
              </w:rPr>
              <w:t>10-</w:t>
            </w:r>
            <w:r w:rsidRPr="00C37231">
              <w:rPr>
                <w:sz w:val="22"/>
                <w:szCs w:val="22"/>
                <w:lang w:val="en-US"/>
              </w:rPr>
              <w:t>ALC</w:t>
            </w:r>
            <w:r w:rsidRPr="00C37231">
              <w:rPr>
                <w:sz w:val="22"/>
                <w:szCs w:val="22"/>
              </w:rPr>
              <w:t>-2-</w:t>
            </w:r>
            <w:r w:rsidRPr="00C37231">
              <w:rPr>
                <w:sz w:val="22"/>
                <w:szCs w:val="22"/>
                <w:lang w:val="en-US"/>
              </w:rPr>
              <w:t>K</w:t>
            </w:r>
            <w:r w:rsidRPr="00C37231">
              <w:rPr>
                <w:sz w:val="22"/>
                <w:szCs w:val="22"/>
              </w:rPr>
              <w:t>02</w:t>
            </w:r>
          </w:p>
        </w:tc>
        <w:tc>
          <w:tcPr>
            <w:tcW w:w="2977" w:type="dxa"/>
            <w:shd w:val="clear" w:color="auto" w:fill="auto"/>
          </w:tcPr>
          <w:p w:rsidR="0054025D" w:rsidRPr="00C37231" w:rsidRDefault="0054025D" w:rsidP="00FC1D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54025D" w:rsidRPr="00C37231" w:rsidRDefault="0054025D" w:rsidP="00FC1D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4025D" w:rsidRPr="00C37231" w:rsidRDefault="0054025D" w:rsidP="00FC1D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43,00</w:t>
            </w:r>
          </w:p>
        </w:tc>
      </w:tr>
      <w:tr w:rsidR="0054025D" w:rsidRPr="00C37231" w:rsidTr="00FC1D19">
        <w:tc>
          <w:tcPr>
            <w:tcW w:w="709" w:type="dxa"/>
            <w:shd w:val="clear" w:color="auto" w:fill="auto"/>
          </w:tcPr>
          <w:p w:rsidR="0054025D" w:rsidRPr="00C37231" w:rsidRDefault="0054025D" w:rsidP="00FC1D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5245" w:type="dxa"/>
            <w:shd w:val="clear" w:color="auto" w:fill="auto"/>
          </w:tcPr>
          <w:p w:rsidR="0054025D" w:rsidRPr="00C37231" w:rsidRDefault="0054025D" w:rsidP="00FC1D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37231">
              <w:rPr>
                <w:sz w:val="22"/>
                <w:szCs w:val="22"/>
              </w:rPr>
              <w:t xml:space="preserve">ВЫКЛЮЧАТЕЛЬ АВТОМАТИЧЕСКИЙ </w:t>
            </w:r>
            <w:r w:rsidRPr="00C37231">
              <w:rPr>
                <w:sz w:val="22"/>
                <w:szCs w:val="22"/>
                <w:lang w:val="en-US"/>
              </w:rPr>
              <w:t>IC</w:t>
            </w:r>
            <w:r w:rsidRPr="00C37231">
              <w:rPr>
                <w:sz w:val="22"/>
                <w:szCs w:val="22"/>
              </w:rPr>
              <w:t>60</w:t>
            </w:r>
            <w:r w:rsidRPr="00C37231">
              <w:rPr>
                <w:sz w:val="22"/>
                <w:szCs w:val="22"/>
                <w:lang w:val="en-US"/>
              </w:rPr>
              <w:t>L</w:t>
            </w:r>
            <w:r w:rsidRPr="00C37231">
              <w:rPr>
                <w:sz w:val="22"/>
                <w:szCs w:val="22"/>
              </w:rPr>
              <w:t xml:space="preserve"> 1</w:t>
            </w:r>
            <w:r w:rsidRPr="00C37231">
              <w:rPr>
                <w:sz w:val="22"/>
                <w:szCs w:val="22"/>
                <w:lang w:val="en-US"/>
              </w:rPr>
              <w:t>P</w:t>
            </w:r>
            <w:r w:rsidRPr="00C37231">
              <w:rPr>
                <w:sz w:val="22"/>
                <w:szCs w:val="22"/>
              </w:rPr>
              <w:t xml:space="preserve"> 6А ТИП </w:t>
            </w:r>
            <w:r w:rsidRPr="00C37231">
              <w:rPr>
                <w:sz w:val="22"/>
                <w:szCs w:val="22"/>
                <w:lang w:val="en-US"/>
              </w:rPr>
              <w:t>Z</w:t>
            </w:r>
            <w:r w:rsidRPr="00C37231">
              <w:rPr>
                <w:sz w:val="22"/>
                <w:szCs w:val="22"/>
              </w:rPr>
              <w:t xml:space="preserve"> КАТ.№</w:t>
            </w:r>
            <w:r w:rsidRPr="00C37231">
              <w:rPr>
                <w:sz w:val="22"/>
                <w:szCs w:val="22"/>
                <w:lang w:val="en-US"/>
              </w:rPr>
              <w:t>A</w:t>
            </w:r>
            <w:r w:rsidRPr="00C37231">
              <w:rPr>
                <w:sz w:val="22"/>
                <w:szCs w:val="22"/>
              </w:rPr>
              <w:t>9</w:t>
            </w:r>
            <w:r w:rsidRPr="00C37231">
              <w:rPr>
                <w:sz w:val="22"/>
                <w:szCs w:val="22"/>
                <w:lang w:val="en-US"/>
              </w:rPr>
              <w:t>F</w:t>
            </w:r>
            <w:r w:rsidRPr="00C37231">
              <w:rPr>
                <w:sz w:val="22"/>
                <w:szCs w:val="22"/>
              </w:rPr>
              <w:t>92106 ГОСТ Р 50030.2-2010</w:t>
            </w:r>
          </w:p>
        </w:tc>
        <w:tc>
          <w:tcPr>
            <w:tcW w:w="2977" w:type="dxa"/>
            <w:shd w:val="clear" w:color="auto" w:fill="auto"/>
          </w:tcPr>
          <w:p w:rsidR="0054025D" w:rsidRPr="00C37231" w:rsidRDefault="0054025D" w:rsidP="00FC1D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ГОСТ Р 50030.2-2010</w:t>
            </w:r>
          </w:p>
        </w:tc>
        <w:tc>
          <w:tcPr>
            <w:tcW w:w="992" w:type="dxa"/>
            <w:shd w:val="clear" w:color="auto" w:fill="auto"/>
          </w:tcPr>
          <w:p w:rsidR="0054025D" w:rsidRPr="00C37231" w:rsidRDefault="0054025D" w:rsidP="00FC1D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4025D" w:rsidRPr="00C37231" w:rsidRDefault="0054025D" w:rsidP="00FC1D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15,00</w:t>
            </w:r>
          </w:p>
        </w:tc>
      </w:tr>
      <w:tr w:rsidR="0054025D" w:rsidRPr="00C37231" w:rsidTr="00FC1D19">
        <w:tc>
          <w:tcPr>
            <w:tcW w:w="709" w:type="dxa"/>
            <w:shd w:val="clear" w:color="auto" w:fill="auto"/>
          </w:tcPr>
          <w:p w:rsidR="0054025D" w:rsidRPr="00C37231" w:rsidRDefault="0054025D" w:rsidP="00FC1D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5245" w:type="dxa"/>
            <w:shd w:val="clear" w:color="auto" w:fill="auto"/>
          </w:tcPr>
          <w:p w:rsidR="0054025D" w:rsidRPr="00C37231" w:rsidRDefault="0054025D" w:rsidP="00FC1D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37231">
              <w:rPr>
                <w:sz w:val="22"/>
                <w:szCs w:val="22"/>
              </w:rPr>
              <w:t xml:space="preserve">КОНТАКТ СОСТОЯНИЯ </w:t>
            </w:r>
            <w:r w:rsidRPr="00C37231">
              <w:rPr>
                <w:sz w:val="22"/>
                <w:szCs w:val="22"/>
                <w:lang w:val="en-US"/>
              </w:rPr>
              <w:t>ISD</w:t>
            </w:r>
            <w:r w:rsidRPr="00C37231">
              <w:rPr>
                <w:sz w:val="22"/>
                <w:szCs w:val="22"/>
              </w:rPr>
              <w:t xml:space="preserve"> </w:t>
            </w:r>
            <w:r w:rsidRPr="00C37231">
              <w:rPr>
                <w:sz w:val="22"/>
                <w:szCs w:val="22"/>
                <w:lang w:val="en-US"/>
              </w:rPr>
              <w:t>ACTI</w:t>
            </w:r>
            <w:r w:rsidRPr="00C37231">
              <w:rPr>
                <w:sz w:val="22"/>
                <w:szCs w:val="22"/>
              </w:rPr>
              <w:t xml:space="preserve"> 9 АРТ.</w:t>
            </w:r>
            <w:r w:rsidRPr="00C37231">
              <w:rPr>
                <w:sz w:val="22"/>
                <w:szCs w:val="22"/>
                <w:lang w:val="en-US"/>
              </w:rPr>
              <w:t>A</w:t>
            </w:r>
            <w:r w:rsidRPr="00C37231">
              <w:rPr>
                <w:sz w:val="22"/>
                <w:szCs w:val="22"/>
              </w:rPr>
              <w:t>9</w:t>
            </w:r>
            <w:r w:rsidRPr="00C37231">
              <w:rPr>
                <w:sz w:val="22"/>
                <w:szCs w:val="22"/>
                <w:lang w:val="en-US"/>
              </w:rPr>
              <w:t>A</w:t>
            </w:r>
            <w:r w:rsidRPr="00C37231">
              <w:rPr>
                <w:sz w:val="22"/>
                <w:szCs w:val="22"/>
              </w:rPr>
              <w:t>26927</w:t>
            </w:r>
          </w:p>
        </w:tc>
        <w:tc>
          <w:tcPr>
            <w:tcW w:w="2977" w:type="dxa"/>
            <w:shd w:val="clear" w:color="auto" w:fill="auto"/>
          </w:tcPr>
          <w:p w:rsidR="0054025D" w:rsidRPr="00C37231" w:rsidRDefault="0054025D" w:rsidP="00FC1D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54025D" w:rsidRPr="00C37231" w:rsidRDefault="0054025D" w:rsidP="00FC1D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4025D" w:rsidRPr="00C37231" w:rsidRDefault="0054025D" w:rsidP="00FC1D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2,00</w:t>
            </w:r>
          </w:p>
        </w:tc>
      </w:tr>
      <w:tr w:rsidR="0054025D" w:rsidRPr="00C37231" w:rsidTr="00FC1D19">
        <w:tc>
          <w:tcPr>
            <w:tcW w:w="709" w:type="dxa"/>
            <w:shd w:val="clear" w:color="auto" w:fill="auto"/>
          </w:tcPr>
          <w:p w:rsidR="0054025D" w:rsidRPr="00C37231" w:rsidRDefault="0054025D" w:rsidP="00FC1D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5245" w:type="dxa"/>
            <w:shd w:val="clear" w:color="auto" w:fill="auto"/>
          </w:tcPr>
          <w:p w:rsidR="0054025D" w:rsidRPr="00C37231" w:rsidRDefault="0054025D" w:rsidP="00FC1D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37231">
              <w:rPr>
                <w:sz w:val="22"/>
                <w:szCs w:val="22"/>
              </w:rPr>
              <w:t>ПУСКАТЕЛЬ ПМ12-010660 220В У2Б РЕЛЕ 0,95А ТУ 3427-142-00216823-2005</w:t>
            </w:r>
          </w:p>
        </w:tc>
        <w:tc>
          <w:tcPr>
            <w:tcW w:w="2977" w:type="dxa"/>
            <w:shd w:val="clear" w:color="auto" w:fill="auto"/>
          </w:tcPr>
          <w:p w:rsidR="0054025D" w:rsidRPr="00C37231" w:rsidRDefault="0054025D" w:rsidP="00FC1D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ТУ 3427-142-00216823-2005</w:t>
            </w:r>
          </w:p>
        </w:tc>
        <w:tc>
          <w:tcPr>
            <w:tcW w:w="992" w:type="dxa"/>
            <w:shd w:val="clear" w:color="auto" w:fill="auto"/>
          </w:tcPr>
          <w:p w:rsidR="0054025D" w:rsidRPr="00C37231" w:rsidRDefault="0054025D" w:rsidP="00FC1D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4025D" w:rsidRPr="00C37231" w:rsidRDefault="0054025D" w:rsidP="00FC1D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1,00</w:t>
            </w:r>
          </w:p>
        </w:tc>
      </w:tr>
      <w:tr w:rsidR="0054025D" w:rsidRPr="00C37231" w:rsidTr="00FC1D19">
        <w:tc>
          <w:tcPr>
            <w:tcW w:w="709" w:type="dxa"/>
            <w:shd w:val="clear" w:color="auto" w:fill="auto"/>
          </w:tcPr>
          <w:p w:rsidR="0054025D" w:rsidRPr="00C37231" w:rsidRDefault="0054025D" w:rsidP="00FC1D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5245" w:type="dxa"/>
            <w:shd w:val="clear" w:color="auto" w:fill="auto"/>
          </w:tcPr>
          <w:p w:rsidR="0054025D" w:rsidRPr="00C37231" w:rsidRDefault="0054025D" w:rsidP="00FC1D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37231">
              <w:rPr>
                <w:sz w:val="22"/>
                <w:szCs w:val="22"/>
              </w:rPr>
              <w:t xml:space="preserve">ВЫКЛЮЧАТЕЛЬ АВТОМАТИЧЕСКИЙ </w:t>
            </w:r>
            <w:r w:rsidRPr="00C37231">
              <w:rPr>
                <w:sz w:val="22"/>
                <w:szCs w:val="22"/>
                <w:lang w:val="en-US"/>
              </w:rPr>
              <w:t>DX</w:t>
            </w:r>
            <w:r w:rsidRPr="00C37231">
              <w:rPr>
                <w:sz w:val="22"/>
                <w:szCs w:val="22"/>
              </w:rPr>
              <w:t>3 3</w:t>
            </w:r>
            <w:r w:rsidRPr="00C37231">
              <w:rPr>
                <w:sz w:val="22"/>
                <w:szCs w:val="22"/>
                <w:lang w:val="en-US"/>
              </w:rPr>
              <w:t>P</w:t>
            </w:r>
            <w:r w:rsidRPr="00C37231">
              <w:rPr>
                <w:sz w:val="22"/>
                <w:szCs w:val="22"/>
              </w:rPr>
              <w:t xml:space="preserve"> 16А ТИП </w:t>
            </w:r>
            <w:r w:rsidRPr="00C37231">
              <w:rPr>
                <w:sz w:val="22"/>
                <w:szCs w:val="22"/>
                <w:lang w:val="en-US"/>
              </w:rPr>
              <w:t>C</w:t>
            </w:r>
            <w:r w:rsidRPr="00C37231">
              <w:rPr>
                <w:sz w:val="22"/>
                <w:szCs w:val="22"/>
              </w:rPr>
              <w:t xml:space="preserve"> АРТ.410021</w:t>
            </w:r>
          </w:p>
        </w:tc>
        <w:tc>
          <w:tcPr>
            <w:tcW w:w="2977" w:type="dxa"/>
            <w:shd w:val="clear" w:color="auto" w:fill="auto"/>
          </w:tcPr>
          <w:p w:rsidR="0054025D" w:rsidRPr="00C37231" w:rsidRDefault="0054025D" w:rsidP="00FC1D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54025D" w:rsidRPr="00C37231" w:rsidRDefault="0054025D" w:rsidP="00FC1D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4025D" w:rsidRPr="00C37231" w:rsidRDefault="0054025D" w:rsidP="00FC1D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2,00</w:t>
            </w:r>
          </w:p>
        </w:tc>
      </w:tr>
      <w:tr w:rsidR="0054025D" w:rsidRPr="00C37231" w:rsidTr="00FC1D19">
        <w:tc>
          <w:tcPr>
            <w:tcW w:w="709" w:type="dxa"/>
            <w:shd w:val="clear" w:color="auto" w:fill="auto"/>
          </w:tcPr>
          <w:p w:rsidR="0054025D" w:rsidRPr="00C37231" w:rsidRDefault="0054025D" w:rsidP="00FC1D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5245" w:type="dxa"/>
            <w:shd w:val="clear" w:color="auto" w:fill="auto"/>
          </w:tcPr>
          <w:p w:rsidR="0054025D" w:rsidRPr="00C37231" w:rsidRDefault="0054025D" w:rsidP="00FC1D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37231">
              <w:rPr>
                <w:sz w:val="22"/>
                <w:szCs w:val="22"/>
              </w:rPr>
              <w:t xml:space="preserve">ВЫКЛЮЧАТЕЛЬ АВТОМАТИЧЕСКИЙ </w:t>
            </w:r>
            <w:r w:rsidRPr="00C37231">
              <w:rPr>
                <w:sz w:val="22"/>
                <w:szCs w:val="22"/>
                <w:lang w:val="en-US"/>
              </w:rPr>
              <w:t>DX</w:t>
            </w:r>
            <w:r w:rsidRPr="00C37231">
              <w:rPr>
                <w:sz w:val="22"/>
                <w:szCs w:val="22"/>
              </w:rPr>
              <w:t>3 3</w:t>
            </w:r>
            <w:r w:rsidRPr="00C37231">
              <w:rPr>
                <w:sz w:val="22"/>
                <w:szCs w:val="22"/>
                <w:lang w:val="en-US"/>
              </w:rPr>
              <w:t>P</w:t>
            </w:r>
            <w:r w:rsidRPr="00C37231">
              <w:rPr>
                <w:sz w:val="22"/>
                <w:szCs w:val="22"/>
              </w:rPr>
              <w:t xml:space="preserve"> 32А ТИП </w:t>
            </w:r>
            <w:r w:rsidRPr="00C37231">
              <w:rPr>
                <w:sz w:val="22"/>
                <w:szCs w:val="22"/>
                <w:lang w:val="en-US"/>
              </w:rPr>
              <w:t>C</w:t>
            </w:r>
            <w:r w:rsidRPr="00C37231">
              <w:rPr>
                <w:sz w:val="22"/>
                <w:szCs w:val="22"/>
              </w:rPr>
              <w:t xml:space="preserve"> АРТ.410024</w:t>
            </w:r>
          </w:p>
        </w:tc>
        <w:tc>
          <w:tcPr>
            <w:tcW w:w="2977" w:type="dxa"/>
            <w:shd w:val="clear" w:color="auto" w:fill="auto"/>
          </w:tcPr>
          <w:p w:rsidR="0054025D" w:rsidRPr="00C37231" w:rsidRDefault="0054025D" w:rsidP="00FC1D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54025D" w:rsidRPr="00C37231" w:rsidRDefault="0054025D" w:rsidP="00FC1D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4025D" w:rsidRPr="00C37231" w:rsidRDefault="0054025D" w:rsidP="00FC1D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1,00</w:t>
            </w:r>
          </w:p>
        </w:tc>
      </w:tr>
      <w:tr w:rsidR="0054025D" w:rsidRPr="00C37231" w:rsidTr="00FC1D19">
        <w:tc>
          <w:tcPr>
            <w:tcW w:w="709" w:type="dxa"/>
            <w:shd w:val="clear" w:color="auto" w:fill="auto"/>
          </w:tcPr>
          <w:p w:rsidR="0054025D" w:rsidRPr="00C37231" w:rsidRDefault="0054025D" w:rsidP="00FC1D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5245" w:type="dxa"/>
            <w:shd w:val="clear" w:color="auto" w:fill="auto"/>
          </w:tcPr>
          <w:p w:rsidR="0054025D" w:rsidRPr="00C37231" w:rsidRDefault="0054025D" w:rsidP="00FC1D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37231">
              <w:rPr>
                <w:sz w:val="22"/>
                <w:szCs w:val="22"/>
              </w:rPr>
              <w:t xml:space="preserve">ВЫКЛЮЧАТЕЛЬ АВТОМАТИЧЕСКИЙ </w:t>
            </w:r>
            <w:r w:rsidRPr="00C37231">
              <w:rPr>
                <w:sz w:val="22"/>
                <w:szCs w:val="22"/>
                <w:lang w:val="en-US"/>
              </w:rPr>
              <w:t>ACTI</w:t>
            </w:r>
            <w:r w:rsidRPr="00C37231">
              <w:rPr>
                <w:sz w:val="22"/>
                <w:szCs w:val="22"/>
              </w:rPr>
              <w:t xml:space="preserve"> 9 </w:t>
            </w:r>
            <w:r w:rsidRPr="00C37231">
              <w:rPr>
                <w:sz w:val="22"/>
                <w:szCs w:val="22"/>
                <w:lang w:val="en-US"/>
              </w:rPr>
              <w:t>IC</w:t>
            </w:r>
            <w:r w:rsidRPr="00C37231">
              <w:rPr>
                <w:sz w:val="22"/>
                <w:szCs w:val="22"/>
              </w:rPr>
              <w:t>60</w:t>
            </w:r>
            <w:r w:rsidRPr="00C37231">
              <w:rPr>
                <w:sz w:val="22"/>
                <w:szCs w:val="22"/>
                <w:lang w:val="en-US"/>
              </w:rPr>
              <w:t>L</w:t>
            </w:r>
            <w:r w:rsidRPr="00C37231">
              <w:rPr>
                <w:sz w:val="22"/>
                <w:szCs w:val="22"/>
              </w:rPr>
              <w:t xml:space="preserve"> 1</w:t>
            </w:r>
            <w:r w:rsidRPr="00C37231">
              <w:rPr>
                <w:sz w:val="22"/>
                <w:szCs w:val="22"/>
                <w:lang w:val="en-US"/>
              </w:rPr>
              <w:t>P</w:t>
            </w:r>
            <w:r w:rsidRPr="00C37231">
              <w:rPr>
                <w:sz w:val="22"/>
                <w:szCs w:val="22"/>
              </w:rPr>
              <w:t xml:space="preserve"> 10А ТИП </w:t>
            </w:r>
            <w:r w:rsidRPr="00C37231">
              <w:rPr>
                <w:sz w:val="22"/>
                <w:szCs w:val="22"/>
                <w:lang w:val="en-US"/>
              </w:rPr>
              <w:t>Z</w:t>
            </w:r>
            <w:r w:rsidRPr="00C37231">
              <w:rPr>
                <w:sz w:val="22"/>
                <w:szCs w:val="22"/>
              </w:rPr>
              <w:t xml:space="preserve"> АРТ.</w:t>
            </w:r>
            <w:r w:rsidRPr="00C37231">
              <w:rPr>
                <w:sz w:val="22"/>
                <w:szCs w:val="22"/>
                <w:lang w:val="en-US"/>
              </w:rPr>
              <w:t>A</w:t>
            </w:r>
            <w:r w:rsidRPr="00C37231">
              <w:rPr>
                <w:sz w:val="22"/>
                <w:szCs w:val="22"/>
              </w:rPr>
              <w:t>9</w:t>
            </w:r>
            <w:r w:rsidRPr="00C37231">
              <w:rPr>
                <w:sz w:val="22"/>
                <w:szCs w:val="22"/>
                <w:lang w:val="en-US"/>
              </w:rPr>
              <w:t>F</w:t>
            </w:r>
            <w:r w:rsidRPr="00C37231">
              <w:rPr>
                <w:sz w:val="22"/>
                <w:szCs w:val="22"/>
              </w:rPr>
              <w:t>92110</w:t>
            </w:r>
          </w:p>
        </w:tc>
        <w:tc>
          <w:tcPr>
            <w:tcW w:w="2977" w:type="dxa"/>
            <w:shd w:val="clear" w:color="auto" w:fill="auto"/>
          </w:tcPr>
          <w:p w:rsidR="0054025D" w:rsidRPr="00C37231" w:rsidRDefault="0054025D" w:rsidP="00FC1D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54025D" w:rsidRPr="00C37231" w:rsidRDefault="0054025D" w:rsidP="00FC1D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4025D" w:rsidRPr="00C37231" w:rsidRDefault="0054025D" w:rsidP="00FC1D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13,00</w:t>
            </w:r>
          </w:p>
        </w:tc>
      </w:tr>
      <w:tr w:rsidR="0054025D" w:rsidRPr="00C37231" w:rsidTr="00FC1D19">
        <w:tc>
          <w:tcPr>
            <w:tcW w:w="709" w:type="dxa"/>
            <w:shd w:val="clear" w:color="auto" w:fill="auto"/>
          </w:tcPr>
          <w:p w:rsidR="0054025D" w:rsidRPr="00C37231" w:rsidRDefault="0054025D" w:rsidP="00FC1D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5245" w:type="dxa"/>
            <w:shd w:val="clear" w:color="auto" w:fill="auto"/>
          </w:tcPr>
          <w:p w:rsidR="0054025D" w:rsidRPr="00C37231" w:rsidRDefault="0054025D" w:rsidP="00FC1D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КОНТАКТ IQF ACTI 9 A9A26924</w:t>
            </w:r>
          </w:p>
        </w:tc>
        <w:tc>
          <w:tcPr>
            <w:tcW w:w="2977" w:type="dxa"/>
            <w:shd w:val="clear" w:color="auto" w:fill="auto"/>
          </w:tcPr>
          <w:p w:rsidR="0054025D" w:rsidRPr="00C37231" w:rsidRDefault="0054025D" w:rsidP="00FC1D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54025D" w:rsidRPr="00C37231" w:rsidRDefault="0054025D" w:rsidP="00FC1D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4025D" w:rsidRPr="00C37231" w:rsidRDefault="0054025D" w:rsidP="00FC1D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2,00</w:t>
            </w:r>
          </w:p>
        </w:tc>
      </w:tr>
      <w:tr w:rsidR="0054025D" w:rsidRPr="00C37231" w:rsidTr="00FC1D19">
        <w:tc>
          <w:tcPr>
            <w:tcW w:w="709" w:type="dxa"/>
            <w:shd w:val="clear" w:color="auto" w:fill="auto"/>
          </w:tcPr>
          <w:p w:rsidR="0054025D" w:rsidRPr="00C37231" w:rsidRDefault="0054025D" w:rsidP="00FC1D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5245" w:type="dxa"/>
            <w:shd w:val="clear" w:color="auto" w:fill="auto"/>
          </w:tcPr>
          <w:p w:rsidR="0054025D" w:rsidRPr="00C37231" w:rsidRDefault="0054025D" w:rsidP="00FC1D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37231">
              <w:rPr>
                <w:sz w:val="22"/>
                <w:szCs w:val="22"/>
              </w:rPr>
              <w:t xml:space="preserve">ВЫКЛЮЧАТЕЛЬ АВТОМАТИЧЕСКИЙ </w:t>
            </w:r>
            <w:r w:rsidRPr="00C37231">
              <w:rPr>
                <w:sz w:val="22"/>
                <w:szCs w:val="22"/>
                <w:lang w:val="en-US"/>
              </w:rPr>
              <w:t>ACTI</w:t>
            </w:r>
            <w:r w:rsidRPr="00C37231">
              <w:rPr>
                <w:sz w:val="22"/>
                <w:szCs w:val="22"/>
              </w:rPr>
              <w:t xml:space="preserve"> 9 </w:t>
            </w:r>
            <w:r w:rsidRPr="00C37231">
              <w:rPr>
                <w:sz w:val="22"/>
                <w:szCs w:val="22"/>
                <w:lang w:val="en-US"/>
              </w:rPr>
              <w:t>IC</w:t>
            </w:r>
            <w:r w:rsidRPr="00C37231">
              <w:rPr>
                <w:sz w:val="22"/>
                <w:szCs w:val="22"/>
              </w:rPr>
              <w:t>60</w:t>
            </w:r>
            <w:r w:rsidRPr="00C37231">
              <w:rPr>
                <w:sz w:val="22"/>
                <w:szCs w:val="22"/>
                <w:lang w:val="en-US"/>
              </w:rPr>
              <w:t>L</w:t>
            </w:r>
            <w:r w:rsidRPr="00C37231">
              <w:rPr>
                <w:sz w:val="22"/>
                <w:szCs w:val="22"/>
              </w:rPr>
              <w:t xml:space="preserve"> 3</w:t>
            </w:r>
            <w:r w:rsidRPr="00C37231">
              <w:rPr>
                <w:sz w:val="22"/>
                <w:szCs w:val="22"/>
                <w:lang w:val="en-US"/>
              </w:rPr>
              <w:t>P</w:t>
            </w:r>
            <w:r w:rsidRPr="00C37231">
              <w:rPr>
                <w:sz w:val="22"/>
                <w:szCs w:val="22"/>
              </w:rPr>
              <w:t xml:space="preserve"> 25А ТИП </w:t>
            </w:r>
            <w:r w:rsidRPr="00C37231">
              <w:rPr>
                <w:sz w:val="22"/>
                <w:szCs w:val="22"/>
                <w:lang w:val="en-US"/>
              </w:rPr>
              <w:t>Z</w:t>
            </w:r>
            <w:r w:rsidRPr="00C37231">
              <w:rPr>
                <w:sz w:val="22"/>
                <w:szCs w:val="22"/>
              </w:rPr>
              <w:t xml:space="preserve"> АРТ.</w:t>
            </w:r>
            <w:r w:rsidRPr="00C37231">
              <w:rPr>
                <w:sz w:val="22"/>
                <w:szCs w:val="22"/>
                <w:lang w:val="en-US"/>
              </w:rPr>
              <w:t>A</w:t>
            </w:r>
            <w:r w:rsidRPr="00C37231">
              <w:rPr>
                <w:sz w:val="22"/>
                <w:szCs w:val="22"/>
              </w:rPr>
              <w:t>9</w:t>
            </w:r>
            <w:r w:rsidRPr="00C37231">
              <w:rPr>
                <w:sz w:val="22"/>
                <w:szCs w:val="22"/>
                <w:lang w:val="en-US"/>
              </w:rPr>
              <w:t>F</w:t>
            </w:r>
            <w:r w:rsidRPr="00C37231">
              <w:rPr>
                <w:sz w:val="22"/>
                <w:szCs w:val="22"/>
              </w:rPr>
              <w:t>92325</w:t>
            </w:r>
          </w:p>
        </w:tc>
        <w:tc>
          <w:tcPr>
            <w:tcW w:w="2977" w:type="dxa"/>
            <w:shd w:val="clear" w:color="auto" w:fill="auto"/>
          </w:tcPr>
          <w:p w:rsidR="0054025D" w:rsidRPr="00C37231" w:rsidRDefault="0054025D" w:rsidP="00FC1D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54025D" w:rsidRPr="00C37231" w:rsidRDefault="0054025D" w:rsidP="00FC1D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4025D" w:rsidRPr="00C37231" w:rsidRDefault="0054025D" w:rsidP="00FC1D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1,00</w:t>
            </w:r>
          </w:p>
        </w:tc>
      </w:tr>
      <w:tr w:rsidR="0054025D" w:rsidRPr="00C37231" w:rsidTr="00FC1D19">
        <w:tc>
          <w:tcPr>
            <w:tcW w:w="709" w:type="dxa"/>
            <w:shd w:val="clear" w:color="auto" w:fill="auto"/>
          </w:tcPr>
          <w:p w:rsidR="0054025D" w:rsidRPr="00C37231" w:rsidRDefault="0054025D" w:rsidP="00FC1D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5245" w:type="dxa"/>
            <w:shd w:val="clear" w:color="auto" w:fill="auto"/>
          </w:tcPr>
          <w:p w:rsidR="0054025D" w:rsidRPr="00C37231" w:rsidRDefault="0054025D" w:rsidP="00FC1D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37231">
              <w:rPr>
                <w:sz w:val="22"/>
                <w:szCs w:val="22"/>
              </w:rPr>
              <w:t>ВЫКЛЮЧАТЕЛЬ АВТОМАТИЧЕСКИЙ ВМ63-3</w:t>
            </w:r>
            <w:r w:rsidRPr="00C37231">
              <w:rPr>
                <w:sz w:val="22"/>
                <w:szCs w:val="22"/>
                <w:lang w:val="en-US"/>
              </w:rPr>
              <w:t>Z</w:t>
            </w:r>
            <w:r w:rsidRPr="00C37231">
              <w:rPr>
                <w:sz w:val="22"/>
                <w:szCs w:val="22"/>
              </w:rPr>
              <w:t>6 УХЛ3 АРТ.103798 ТУ 3421-040-05758109-2009 ГОСТ Р 50030.2-2010</w:t>
            </w:r>
          </w:p>
        </w:tc>
        <w:tc>
          <w:tcPr>
            <w:tcW w:w="2977" w:type="dxa"/>
            <w:shd w:val="clear" w:color="auto" w:fill="auto"/>
          </w:tcPr>
          <w:p w:rsidR="0054025D" w:rsidRPr="00C37231" w:rsidRDefault="0054025D" w:rsidP="00FC1D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ГОСТ Р 50030.2-2010ТУ 3421-040-05758109-2009</w:t>
            </w:r>
          </w:p>
        </w:tc>
        <w:tc>
          <w:tcPr>
            <w:tcW w:w="992" w:type="dxa"/>
            <w:shd w:val="clear" w:color="auto" w:fill="auto"/>
          </w:tcPr>
          <w:p w:rsidR="0054025D" w:rsidRPr="00C37231" w:rsidRDefault="0054025D" w:rsidP="00FC1D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4025D" w:rsidRPr="00C37231" w:rsidRDefault="0054025D" w:rsidP="00FC1D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2,00</w:t>
            </w:r>
          </w:p>
        </w:tc>
      </w:tr>
      <w:tr w:rsidR="0054025D" w:rsidRPr="00C37231" w:rsidTr="00FC1D19">
        <w:tc>
          <w:tcPr>
            <w:tcW w:w="709" w:type="dxa"/>
            <w:shd w:val="clear" w:color="auto" w:fill="auto"/>
          </w:tcPr>
          <w:p w:rsidR="0054025D" w:rsidRPr="00C37231" w:rsidRDefault="0054025D" w:rsidP="00FC1D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5245" w:type="dxa"/>
            <w:shd w:val="clear" w:color="auto" w:fill="auto"/>
          </w:tcPr>
          <w:p w:rsidR="0054025D" w:rsidRPr="00C37231" w:rsidRDefault="0054025D" w:rsidP="00FC1D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37231">
              <w:rPr>
                <w:sz w:val="22"/>
                <w:szCs w:val="22"/>
              </w:rPr>
              <w:t>ВЫКЛЮЧАТЕЛЬ АВТОМАТИЧЕСКИЙ ВМ63-1</w:t>
            </w:r>
            <w:r w:rsidRPr="00C37231">
              <w:rPr>
                <w:sz w:val="22"/>
                <w:szCs w:val="22"/>
                <w:lang w:val="en-US"/>
              </w:rPr>
              <w:t>Z</w:t>
            </w:r>
            <w:r w:rsidRPr="00C37231">
              <w:rPr>
                <w:sz w:val="22"/>
                <w:szCs w:val="22"/>
              </w:rPr>
              <w:t>10 УХЛ3 АРТ.103591 ТУ 3421-040-05758109-2009 ГОСТ Р 50030.2-2010</w:t>
            </w:r>
          </w:p>
        </w:tc>
        <w:tc>
          <w:tcPr>
            <w:tcW w:w="2977" w:type="dxa"/>
            <w:shd w:val="clear" w:color="auto" w:fill="auto"/>
          </w:tcPr>
          <w:p w:rsidR="0054025D" w:rsidRPr="00C37231" w:rsidRDefault="0054025D" w:rsidP="00FC1D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ГОСТ Р 50030.2-2010ТУ 3421-040-05758109-2009</w:t>
            </w:r>
          </w:p>
        </w:tc>
        <w:tc>
          <w:tcPr>
            <w:tcW w:w="992" w:type="dxa"/>
            <w:shd w:val="clear" w:color="auto" w:fill="auto"/>
          </w:tcPr>
          <w:p w:rsidR="0054025D" w:rsidRPr="00C37231" w:rsidRDefault="0054025D" w:rsidP="00FC1D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4025D" w:rsidRPr="00C37231" w:rsidRDefault="0054025D" w:rsidP="00FC1D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21,00</w:t>
            </w:r>
          </w:p>
        </w:tc>
      </w:tr>
      <w:tr w:rsidR="0054025D" w:rsidRPr="00C37231" w:rsidTr="00FC1D19">
        <w:tc>
          <w:tcPr>
            <w:tcW w:w="709" w:type="dxa"/>
            <w:shd w:val="clear" w:color="auto" w:fill="auto"/>
          </w:tcPr>
          <w:p w:rsidR="0054025D" w:rsidRPr="00C37231" w:rsidRDefault="0054025D" w:rsidP="00FC1D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5245" w:type="dxa"/>
            <w:shd w:val="clear" w:color="auto" w:fill="auto"/>
          </w:tcPr>
          <w:p w:rsidR="0054025D" w:rsidRPr="00C37231" w:rsidRDefault="0054025D" w:rsidP="00FC1D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37231">
              <w:rPr>
                <w:sz w:val="22"/>
                <w:szCs w:val="22"/>
              </w:rPr>
              <w:t>ВЫКЛЮЧАТЕЛЬ АВТОМАТИЧЕСКИЙ ВМ63-4</w:t>
            </w:r>
            <w:r w:rsidRPr="00C37231">
              <w:rPr>
                <w:sz w:val="22"/>
                <w:szCs w:val="22"/>
                <w:lang w:val="en-US"/>
              </w:rPr>
              <w:t>NZ</w:t>
            </w:r>
            <w:r w:rsidRPr="00C37231">
              <w:rPr>
                <w:sz w:val="22"/>
                <w:szCs w:val="22"/>
              </w:rPr>
              <w:t>16 УХЛ3 АРТ.112523 ТУ 3421-040-05758109-2009 ГОСТ Р 50030.2-2010</w:t>
            </w:r>
          </w:p>
        </w:tc>
        <w:tc>
          <w:tcPr>
            <w:tcW w:w="2977" w:type="dxa"/>
            <w:shd w:val="clear" w:color="auto" w:fill="auto"/>
          </w:tcPr>
          <w:p w:rsidR="0054025D" w:rsidRPr="00C37231" w:rsidRDefault="0054025D" w:rsidP="00FC1D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ГОСТ Р 50030.2-2010ТУ 3421-040-05758109-2009</w:t>
            </w:r>
          </w:p>
        </w:tc>
        <w:tc>
          <w:tcPr>
            <w:tcW w:w="992" w:type="dxa"/>
            <w:shd w:val="clear" w:color="auto" w:fill="auto"/>
          </w:tcPr>
          <w:p w:rsidR="0054025D" w:rsidRPr="00C37231" w:rsidRDefault="0054025D" w:rsidP="00FC1D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4025D" w:rsidRPr="00C37231" w:rsidRDefault="0054025D" w:rsidP="00FC1D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6,00</w:t>
            </w:r>
          </w:p>
        </w:tc>
      </w:tr>
      <w:tr w:rsidR="0054025D" w:rsidRPr="00C37231" w:rsidTr="00FC1D19">
        <w:tc>
          <w:tcPr>
            <w:tcW w:w="709" w:type="dxa"/>
            <w:shd w:val="clear" w:color="auto" w:fill="auto"/>
          </w:tcPr>
          <w:p w:rsidR="0054025D" w:rsidRPr="00C37231" w:rsidRDefault="0054025D" w:rsidP="00FC1D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5245" w:type="dxa"/>
            <w:shd w:val="clear" w:color="auto" w:fill="auto"/>
          </w:tcPr>
          <w:p w:rsidR="0054025D" w:rsidRPr="00C37231" w:rsidRDefault="0054025D" w:rsidP="00FC1D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37231">
              <w:rPr>
                <w:sz w:val="22"/>
                <w:szCs w:val="22"/>
              </w:rPr>
              <w:t>ВЫКЛЮЧАТЕЛЬ АВТОМАТИЧЕКИЙ ВМ63-4</w:t>
            </w:r>
            <w:r w:rsidRPr="00C37231">
              <w:rPr>
                <w:sz w:val="22"/>
                <w:szCs w:val="22"/>
                <w:lang w:val="en-US"/>
              </w:rPr>
              <w:t>NZ</w:t>
            </w:r>
            <w:r w:rsidRPr="00C37231">
              <w:rPr>
                <w:sz w:val="22"/>
                <w:szCs w:val="22"/>
              </w:rPr>
              <w:t>25 УХЛ3 АРТ.114261 ТУ 3421-040-05758109-2009 ГОСТ Р 50030.2-2010</w:t>
            </w:r>
          </w:p>
        </w:tc>
        <w:tc>
          <w:tcPr>
            <w:tcW w:w="2977" w:type="dxa"/>
            <w:shd w:val="clear" w:color="auto" w:fill="auto"/>
          </w:tcPr>
          <w:p w:rsidR="0054025D" w:rsidRPr="00C37231" w:rsidRDefault="0054025D" w:rsidP="00FC1D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ГОСТ Р 50030.2-2010ТУ 3421-040-05758109-2009</w:t>
            </w:r>
          </w:p>
        </w:tc>
        <w:tc>
          <w:tcPr>
            <w:tcW w:w="992" w:type="dxa"/>
            <w:shd w:val="clear" w:color="auto" w:fill="auto"/>
          </w:tcPr>
          <w:p w:rsidR="0054025D" w:rsidRPr="00C37231" w:rsidRDefault="0054025D" w:rsidP="00FC1D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4025D" w:rsidRPr="00C37231" w:rsidRDefault="0054025D" w:rsidP="00FC1D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2,00</w:t>
            </w:r>
          </w:p>
        </w:tc>
      </w:tr>
      <w:tr w:rsidR="0054025D" w:rsidRPr="00C37231" w:rsidTr="00FC1D19">
        <w:tc>
          <w:tcPr>
            <w:tcW w:w="709" w:type="dxa"/>
            <w:shd w:val="clear" w:color="auto" w:fill="auto"/>
          </w:tcPr>
          <w:p w:rsidR="0054025D" w:rsidRPr="00C37231" w:rsidRDefault="0054025D" w:rsidP="00FC1D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5245" w:type="dxa"/>
            <w:shd w:val="clear" w:color="auto" w:fill="auto"/>
          </w:tcPr>
          <w:p w:rsidR="0054025D" w:rsidRPr="00C37231" w:rsidRDefault="0054025D" w:rsidP="00FC1D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37231">
              <w:rPr>
                <w:sz w:val="22"/>
                <w:szCs w:val="22"/>
              </w:rPr>
              <w:t xml:space="preserve">ПЕРЕКЛЮЧАТЕЛЬ </w:t>
            </w:r>
            <w:r w:rsidRPr="00C37231">
              <w:rPr>
                <w:sz w:val="22"/>
                <w:szCs w:val="22"/>
                <w:lang w:val="en-US"/>
              </w:rPr>
              <w:t>ALC</w:t>
            </w:r>
            <w:r w:rsidRPr="00C37231">
              <w:rPr>
                <w:sz w:val="22"/>
                <w:szCs w:val="22"/>
              </w:rPr>
              <w:t xml:space="preserve">-22 АРТИКУЛ </w:t>
            </w:r>
            <w:r w:rsidRPr="00C37231">
              <w:rPr>
                <w:sz w:val="22"/>
                <w:szCs w:val="22"/>
                <w:lang w:val="en-US"/>
              </w:rPr>
              <w:t>BSW</w:t>
            </w:r>
            <w:r w:rsidRPr="00C37231">
              <w:rPr>
                <w:sz w:val="22"/>
                <w:szCs w:val="22"/>
              </w:rPr>
              <w:t>10-</w:t>
            </w:r>
            <w:r w:rsidRPr="00C37231">
              <w:rPr>
                <w:sz w:val="22"/>
                <w:szCs w:val="22"/>
                <w:lang w:val="en-US"/>
              </w:rPr>
              <w:t>ALC</w:t>
            </w:r>
            <w:r w:rsidRPr="00C37231">
              <w:rPr>
                <w:sz w:val="22"/>
                <w:szCs w:val="22"/>
              </w:rPr>
              <w:t>-2-</w:t>
            </w:r>
            <w:r w:rsidRPr="00C37231">
              <w:rPr>
                <w:sz w:val="22"/>
                <w:szCs w:val="22"/>
                <w:lang w:val="en-US"/>
              </w:rPr>
              <w:t>K</w:t>
            </w:r>
            <w:r w:rsidRPr="00C37231">
              <w:rPr>
                <w:sz w:val="22"/>
                <w:szCs w:val="22"/>
              </w:rPr>
              <w:t>02</w:t>
            </w:r>
          </w:p>
        </w:tc>
        <w:tc>
          <w:tcPr>
            <w:tcW w:w="2977" w:type="dxa"/>
            <w:shd w:val="clear" w:color="auto" w:fill="auto"/>
          </w:tcPr>
          <w:p w:rsidR="0054025D" w:rsidRPr="00C37231" w:rsidRDefault="0054025D" w:rsidP="00FC1D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54025D" w:rsidRPr="00C37231" w:rsidRDefault="0054025D" w:rsidP="00FC1D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4025D" w:rsidRPr="00C37231" w:rsidRDefault="0054025D" w:rsidP="00FC1D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4,00</w:t>
            </w:r>
          </w:p>
        </w:tc>
      </w:tr>
      <w:tr w:rsidR="0054025D" w:rsidRPr="00C37231" w:rsidTr="00FC1D19">
        <w:tc>
          <w:tcPr>
            <w:tcW w:w="709" w:type="dxa"/>
            <w:shd w:val="clear" w:color="auto" w:fill="auto"/>
          </w:tcPr>
          <w:p w:rsidR="0054025D" w:rsidRPr="00C37231" w:rsidRDefault="0054025D" w:rsidP="00FC1D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5245" w:type="dxa"/>
            <w:shd w:val="clear" w:color="auto" w:fill="auto"/>
          </w:tcPr>
          <w:p w:rsidR="0054025D" w:rsidRPr="00C37231" w:rsidRDefault="0054025D" w:rsidP="00FC1D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37231">
              <w:rPr>
                <w:sz w:val="22"/>
                <w:szCs w:val="22"/>
              </w:rPr>
              <w:t xml:space="preserve">КНОПКА УПРАВЛЕНИЯ КЕ-081 У2 ИСПОЛНЕНИЕ 2 КРАСНАЯ </w:t>
            </w:r>
            <w:r w:rsidRPr="00C37231">
              <w:rPr>
                <w:sz w:val="22"/>
                <w:szCs w:val="22"/>
                <w:lang w:val="en-US"/>
              </w:rPr>
              <w:t>IP</w:t>
            </w:r>
            <w:r w:rsidRPr="00C37231">
              <w:rPr>
                <w:sz w:val="22"/>
                <w:szCs w:val="22"/>
              </w:rPr>
              <w:t>54 ТУ 3428-005-59826184-2006</w:t>
            </w:r>
          </w:p>
        </w:tc>
        <w:tc>
          <w:tcPr>
            <w:tcW w:w="2977" w:type="dxa"/>
            <w:shd w:val="clear" w:color="auto" w:fill="auto"/>
          </w:tcPr>
          <w:p w:rsidR="0054025D" w:rsidRPr="00C37231" w:rsidRDefault="0054025D" w:rsidP="00FC1D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ТУ 3428-005-59826184-2006</w:t>
            </w:r>
          </w:p>
        </w:tc>
        <w:tc>
          <w:tcPr>
            <w:tcW w:w="992" w:type="dxa"/>
            <w:shd w:val="clear" w:color="auto" w:fill="auto"/>
          </w:tcPr>
          <w:p w:rsidR="0054025D" w:rsidRPr="00C37231" w:rsidRDefault="0054025D" w:rsidP="00FC1D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4025D" w:rsidRPr="00C37231" w:rsidRDefault="0054025D" w:rsidP="00FC1D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4,00</w:t>
            </w:r>
          </w:p>
        </w:tc>
      </w:tr>
      <w:tr w:rsidR="0054025D" w:rsidRPr="00C37231" w:rsidTr="00FC1D19">
        <w:tc>
          <w:tcPr>
            <w:tcW w:w="709" w:type="dxa"/>
            <w:shd w:val="clear" w:color="auto" w:fill="auto"/>
          </w:tcPr>
          <w:p w:rsidR="0054025D" w:rsidRPr="00C37231" w:rsidRDefault="0054025D" w:rsidP="00FC1D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5245" w:type="dxa"/>
            <w:shd w:val="clear" w:color="auto" w:fill="auto"/>
          </w:tcPr>
          <w:p w:rsidR="0054025D" w:rsidRPr="00C37231" w:rsidRDefault="0054025D" w:rsidP="00FC1D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37231">
              <w:rPr>
                <w:sz w:val="22"/>
                <w:szCs w:val="22"/>
              </w:rPr>
              <w:t xml:space="preserve">ВЫКЛЮЧАТЕЛЬ АВТОМАТИЧЕСКИЙ </w:t>
            </w:r>
            <w:r w:rsidRPr="00C37231">
              <w:rPr>
                <w:sz w:val="22"/>
                <w:szCs w:val="22"/>
                <w:lang w:val="en-US"/>
              </w:rPr>
              <w:t>DX</w:t>
            </w:r>
            <w:r w:rsidRPr="00C37231">
              <w:rPr>
                <w:sz w:val="22"/>
                <w:szCs w:val="22"/>
              </w:rPr>
              <w:t>3 3</w:t>
            </w:r>
            <w:r w:rsidRPr="00C37231">
              <w:rPr>
                <w:sz w:val="22"/>
                <w:szCs w:val="22"/>
                <w:lang w:val="en-US"/>
              </w:rPr>
              <w:t>P</w:t>
            </w:r>
            <w:r w:rsidRPr="00C37231">
              <w:rPr>
                <w:sz w:val="22"/>
                <w:szCs w:val="22"/>
              </w:rPr>
              <w:t xml:space="preserve"> </w:t>
            </w:r>
            <w:r w:rsidRPr="00C37231">
              <w:rPr>
                <w:sz w:val="22"/>
                <w:szCs w:val="22"/>
              </w:rPr>
              <w:lastRenderedPageBreak/>
              <w:t xml:space="preserve">25А ТИП </w:t>
            </w:r>
            <w:r w:rsidRPr="00C37231">
              <w:rPr>
                <w:sz w:val="22"/>
                <w:szCs w:val="22"/>
                <w:lang w:val="en-US"/>
              </w:rPr>
              <w:t>C</w:t>
            </w:r>
            <w:r w:rsidRPr="00C37231">
              <w:rPr>
                <w:sz w:val="22"/>
                <w:szCs w:val="22"/>
              </w:rPr>
              <w:t xml:space="preserve"> АРТ.410023</w:t>
            </w:r>
          </w:p>
        </w:tc>
        <w:tc>
          <w:tcPr>
            <w:tcW w:w="2977" w:type="dxa"/>
            <w:shd w:val="clear" w:color="auto" w:fill="auto"/>
          </w:tcPr>
          <w:p w:rsidR="0054025D" w:rsidRPr="00C37231" w:rsidRDefault="0054025D" w:rsidP="00FC1D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lastRenderedPageBreak/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54025D" w:rsidRPr="00C37231" w:rsidRDefault="0054025D" w:rsidP="00FC1D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4025D" w:rsidRPr="00C37231" w:rsidRDefault="0054025D" w:rsidP="00FC1D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2,00</w:t>
            </w:r>
          </w:p>
        </w:tc>
      </w:tr>
      <w:tr w:rsidR="0054025D" w:rsidRPr="00C37231" w:rsidTr="00FC1D19">
        <w:tc>
          <w:tcPr>
            <w:tcW w:w="709" w:type="dxa"/>
            <w:shd w:val="clear" w:color="auto" w:fill="auto"/>
          </w:tcPr>
          <w:p w:rsidR="0054025D" w:rsidRPr="00C37231" w:rsidRDefault="0054025D" w:rsidP="00FC1D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lastRenderedPageBreak/>
              <w:t>17</w:t>
            </w:r>
          </w:p>
        </w:tc>
        <w:tc>
          <w:tcPr>
            <w:tcW w:w="5245" w:type="dxa"/>
            <w:shd w:val="clear" w:color="auto" w:fill="auto"/>
          </w:tcPr>
          <w:p w:rsidR="0054025D" w:rsidRPr="00C37231" w:rsidRDefault="0054025D" w:rsidP="00FC1D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37231">
              <w:rPr>
                <w:sz w:val="22"/>
                <w:szCs w:val="22"/>
              </w:rPr>
              <w:t xml:space="preserve">ВЫКЛЮЧАТЕЛЬ АВТОМАТИЧЕСКИЙ </w:t>
            </w:r>
            <w:r w:rsidRPr="00C37231">
              <w:rPr>
                <w:sz w:val="22"/>
                <w:szCs w:val="22"/>
                <w:lang w:val="en-US"/>
              </w:rPr>
              <w:t>ACTI</w:t>
            </w:r>
            <w:r w:rsidRPr="00C37231">
              <w:rPr>
                <w:sz w:val="22"/>
                <w:szCs w:val="22"/>
              </w:rPr>
              <w:t xml:space="preserve"> 9 </w:t>
            </w:r>
            <w:r w:rsidRPr="00C37231">
              <w:rPr>
                <w:sz w:val="22"/>
                <w:szCs w:val="22"/>
                <w:lang w:val="en-US"/>
              </w:rPr>
              <w:t>IC</w:t>
            </w:r>
            <w:r w:rsidRPr="00C37231">
              <w:rPr>
                <w:sz w:val="22"/>
                <w:szCs w:val="22"/>
              </w:rPr>
              <w:t>60</w:t>
            </w:r>
            <w:r w:rsidRPr="00C37231">
              <w:rPr>
                <w:sz w:val="22"/>
                <w:szCs w:val="22"/>
                <w:lang w:val="en-US"/>
              </w:rPr>
              <w:t>L</w:t>
            </w:r>
            <w:r w:rsidRPr="00C37231">
              <w:rPr>
                <w:sz w:val="22"/>
                <w:szCs w:val="22"/>
              </w:rPr>
              <w:t xml:space="preserve"> 3</w:t>
            </w:r>
            <w:r w:rsidRPr="00C37231">
              <w:rPr>
                <w:sz w:val="22"/>
                <w:szCs w:val="22"/>
                <w:lang w:val="en-US"/>
              </w:rPr>
              <w:t>P</w:t>
            </w:r>
            <w:r w:rsidRPr="00C37231">
              <w:rPr>
                <w:sz w:val="22"/>
                <w:szCs w:val="22"/>
              </w:rPr>
              <w:t xml:space="preserve"> 16А ТИП </w:t>
            </w:r>
            <w:r w:rsidRPr="00C37231">
              <w:rPr>
                <w:sz w:val="22"/>
                <w:szCs w:val="22"/>
                <w:lang w:val="en-US"/>
              </w:rPr>
              <w:t>Z</w:t>
            </w:r>
            <w:r w:rsidRPr="00C37231">
              <w:rPr>
                <w:sz w:val="22"/>
                <w:szCs w:val="22"/>
              </w:rPr>
              <w:t xml:space="preserve"> АРТ.</w:t>
            </w:r>
            <w:r w:rsidRPr="00C37231">
              <w:rPr>
                <w:sz w:val="22"/>
                <w:szCs w:val="22"/>
                <w:lang w:val="en-US"/>
              </w:rPr>
              <w:t>A</w:t>
            </w:r>
            <w:r w:rsidRPr="00C37231">
              <w:rPr>
                <w:sz w:val="22"/>
                <w:szCs w:val="22"/>
              </w:rPr>
              <w:t>9</w:t>
            </w:r>
            <w:r w:rsidRPr="00C37231">
              <w:rPr>
                <w:sz w:val="22"/>
                <w:szCs w:val="22"/>
                <w:lang w:val="en-US"/>
              </w:rPr>
              <w:t>F</w:t>
            </w:r>
            <w:r w:rsidRPr="00C37231">
              <w:rPr>
                <w:sz w:val="22"/>
                <w:szCs w:val="22"/>
              </w:rPr>
              <w:t>92316</w:t>
            </w:r>
          </w:p>
        </w:tc>
        <w:tc>
          <w:tcPr>
            <w:tcW w:w="2977" w:type="dxa"/>
            <w:shd w:val="clear" w:color="auto" w:fill="auto"/>
          </w:tcPr>
          <w:p w:rsidR="0054025D" w:rsidRPr="00C37231" w:rsidRDefault="0054025D" w:rsidP="00FC1D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54025D" w:rsidRPr="00C37231" w:rsidRDefault="0054025D" w:rsidP="00FC1D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4025D" w:rsidRPr="00C37231" w:rsidRDefault="0054025D" w:rsidP="00FC1D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1,00</w:t>
            </w:r>
          </w:p>
        </w:tc>
      </w:tr>
      <w:tr w:rsidR="0054025D" w:rsidRPr="00C37231" w:rsidTr="00FC1D19">
        <w:tc>
          <w:tcPr>
            <w:tcW w:w="709" w:type="dxa"/>
            <w:shd w:val="clear" w:color="auto" w:fill="auto"/>
          </w:tcPr>
          <w:p w:rsidR="0054025D" w:rsidRPr="00C37231" w:rsidRDefault="0054025D" w:rsidP="00FC1D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5245" w:type="dxa"/>
            <w:shd w:val="clear" w:color="auto" w:fill="auto"/>
          </w:tcPr>
          <w:p w:rsidR="0054025D" w:rsidRPr="00C37231" w:rsidRDefault="0054025D" w:rsidP="00FC1D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37231">
              <w:rPr>
                <w:sz w:val="22"/>
                <w:szCs w:val="22"/>
              </w:rPr>
              <w:t>ВЫКЛЮЧАТЕЛЬ АВТОМАТИЧЕСКИЙ ВМ63-1</w:t>
            </w:r>
            <w:r w:rsidRPr="00C37231">
              <w:rPr>
                <w:sz w:val="22"/>
                <w:szCs w:val="22"/>
                <w:lang w:val="en-US"/>
              </w:rPr>
              <w:t>Z</w:t>
            </w:r>
            <w:r w:rsidRPr="00C37231">
              <w:rPr>
                <w:sz w:val="22"/>
                <w:szCs w:val="22"/>
              </w:rPr>
              <w:t>6 УХЛ3 АРТ.103601 ТУ 3421-040-05758109-2009 ГОСТ Р 50030.2-2010</w:t>
            </w:r>
          </w:p>
        </w:tc>
        <w:tc>
          <w:tcPr>
            <w:tcW w:w="2977" w:type="dxa"/>
            <w:shd w:val="clear" w:color="auto" w:fill="auto"/>
          </w:tcPr>
          <w:p w:rsidR="0054025D" w:rsidRPr="00C37231" w:rsidRDefault="0054025D" w:rsidP="00FC1D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ТУ 3421-040-05758109-2009</w:t>
            </w:r>
          </w:p>
        </w:tc>
        <w:tc>
          <w:tcPr>
            <w:tcW w:w="992" w:type="dxa"/>
            <w:shd w:val="clear" w:color="auto" w:fill="auto"/>
          </w:tcPr>
          <w:p w:rsidR="0054025D" w:rsidRPr="00C37231" w:rsidRDefault="0054025D" w:rsidP="00FC1D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4025D" w:rsidRPr="00C37231" w:rsidRDefault="0054025D" w:rsidP="00FC1D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49,00</w:t>
            </w:r>
          </w:p>
        </w:tc>
      </w:tr>
      <w:tr w:rsidR="0054025D" w:rsidRPr="00C37231" w:rsidTr="00FC1D19">
        <w:tc>
          <w:tcPr>
            <w:tcW w:w="709" w:type="dxa"/>
            <w:shd w:val="clear" w:color="auto" w:fill="auto"/>
          </w:tcPr>
          <w:p w:rsidR="0054025D" w:rsidRPr="00C37231" w:rsidRDefault="0054025D" w:rsidP="00FC1D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5245" w:type="dxa"/>
            <w:shd w:val="clear" w:color="auto" w:fill="auto"/>
          </w:tcPr>
          <w:p w:rsidR="0054025D" w:rsidRPr="00C37231" w:rsidRDefault="0054025D" w:rsidP="00FC1D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37231">
              <w:rPr>
                <w:sz w:val="22"/>
                <w:szCs w:val="22"/>
              </w:rPr>
              <w:t>ВЫКЛЮЧАТЕЛЬ АВТОМАТИЧЕСКИЙ ВМ63-1</w:t>
            </w:r>
            <w:r w:rsidRPr="00C37231">
              <w:rPr>
                <w:sz w:val="22"/>
                <w:szCs w:val="22"/>
                <w:lang w:val="en-US"/>
              </w:rPr>
              <w:t>Z</w:t>
            </w:r>
            <w:r w:rsidRPr="00C37231">
              <w:rPr>
                <w:sz w:val="22"/>
                <w:szCs w:val="22"/>
              </w:rPr>
              <w:t>20 УХЛ3 АРТ.103594 ТУ 3421-040-05758109-2009 ГОСТ Р 50030.2-2010</w:t>
            </w:r>
          </w:p>
        </w:tc>
        <w:tc>
          <w:tcPr>
            <w:tcW w:w="2977" w:type="dxa"/>
            <w:shd w:val="clear" w:color="auto" w:fill="auto"/>
          </w:tcPr>
          <w:p w:rsidR="0054025D" w:rsidRPr="00C37231" w:rsidRDefault="0054025D" w:rsidP="00FC1D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ГОСТ Р 50030.2-2010ТУ 3421-040-05758109-2009</w:t>
            </w:r>
          </w:p>
        </w:tc>
        <w:tc>
          <w:tcPr>
            <w:tcW w:w="992" w:type="dxa"/>
            <w:shd w:val="clear" w:color="auto" w:fill="auto"/>
          </w:tcPr>
          <w:p w:rsidR="0054025D" w:rsidRPr="00C37231" w:rsidRDefault="0054025D" w:rsidP="00FC1D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4025D" w:rsidRPr="00C37231" w:rsidRDefault="0054025D" w:rsidP="00FC1D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2,00</w:t>
            </w:r>
          </w:p>
        </w:tc>
      </w:tr>
      <w:tr w:rsidR="0054025D" w:rsidRPr="00C37231" w:rsidTr="00FC1D19">
        <w:tc>
          <w:tcPr>
            <w:tcW w:w="709" w:type="dxa"/>
            <w:shd w:val="clear" w:color="auto" w:fill="auto"/>
          </w:tcPr>
          <w:p w:rsidR="0054025D" w:rsidRPr="00C37231" w:rsidRDefault="0054025D" w:rsidP="00FC1D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5245" w:type="dxa"/>
            <w:shd w:val="clear" w:color="auto" w:fill="auto"/>
          </w:tcPr>
          <w:p w:rsidR="0054025D" w:rsidRPr="00C37231" w:rsidRDefault="0054025D" w:rsidP="00FC1D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37231">
              <w:rPr>
                <w:sz w:val="22"/>
                <w:szCs w:val="22"/>
              </w:rPr>
              <w:t>ПЕРЕКЛЮЧАТЕЛЬ УПРАВЛЕНИЯ ПЕ081У2 ИСП.1П ТУ 16-526.408-82</w:t>
            </w:r>
          </w:p>
        </w:tc>
        <w:tc>
          <w:tcPr>
            <w:tcW w:w="2977" w:type="dxa"/>
            <w:shd w:val="clear" w:color="auto" w:fill="auto"/>
          </w:tcPr>
          <w:p w:rsidR="0054025D" w:rsidRPr="00C37231" w:rsidRDefault="0054025D" w:rsidP="00FC1D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ТУ 16-526.408-82</w:t>
            </w:r>
          </w:p>
        </w:tc>
        <w:tc>
          <w:tcPr>
            <w:tcW w:w="992" w:type="dxa"/>
            <w:shd w:val="clear" w:color="auto" w:fill="auto"/>
          </w:tcPr>
          <w:p w:rsidR="0054025D" w:rsidRPr="00C37231" w:rsidRDefault="0054025D" w:rsidP="00FC1D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4025D" w:rsidRPr="00C37231" w:rsidRDefault="0054025D" w:rsidP="00FC1D1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37231">
              <w:rPr>
                <w:sz w:val="22"/>
                <w:szCs w:val="22"/>
                <w:lang w:val="en-US"/>
              </w:rPr>
              <w:t>2,00</w:t>
            </w:r>
          </w:p>
        </w:tc>
      </w:tr>
    </w:tbl>
    <w:p w:rsidR="0054025D" w:rsidRDefault="0054025D" w:rsidP="0054025D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tbl>
      <w:tblPr>
        <w:tblW w:w="11193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403"/>
        <w:gridCol w:w="7790"/>
      </w:tblGrid>
      <w:tr w:rsidR="0054025D" w:rsidRPr="00C37231" w:rsidTr="00FC1D19">
        <w:tc>
          <w:tcPr>
            <w:tcW w:w="3403" w:type="dxa"/>
          </w:tcPr>
          <w:p w:rsidR="0054025D" w:rsidRPr="00C37231" w:rsidRDefault="0054025D" w:rsidP="00FC1D19">
            <w:pPr>
              <w:rPr>
                <w:sz w:val="22"/>
                <w:szCs w:val="22"/>
              </w:rPr>
            </w:pPr>
            <w:r w:rsidRPr="00C37231">
              <w:rPr>
                <w:sz w:val="22"/>
                <w:szCs w:val="22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54025D" w:rsidRPr="00C37231" w:rsidRDefault="0054025D" w:rsidP="00FC1D19">
            <w:pPr>
              <w:ind w:right="153"/>
              <w:rPr>
                <w:sz w:val="22"/>
                <w:szCs w:val="22"/>
              </w:rPr>
            </w:pPr>
            <w:r w:rsidRPr="00C37231">
              <w:rPr>
                <w:sz w:val="22"/>
                <w:szCs w:val="22"/>
              </w:rPr>
              <w:t xml:space="preserve">АО «СХК», Томская обл. г. Северск, ул. Предзаводская, 9. </w:t>
            </w:r>
          </w:p>
          <w:p w:rsidR="0054025D" w:rsidRPr="00C37231" w:rsidRDefault="0054025D" w:rsidP="00FC1D19">
            <w:pPr>
              <w:ind w:right="153"/>
              <w:jc w:val="both"/>
              <w:rPr>
                <w:color w:val="000000"/>
                <w:sz w:val="22"/>
                <w:szCs w:val="22"/>
              </w:rPr>
            </w:pPr>
            <w:r w:rsidRPr="00C37231">
              <w:rPr>
                <w:color w:val="000000"/>
                <w:sz w:val="22"/>
                <w:szCs w:val="22"/>
              </w:rPr>
              <w:t xml:space="preserve">Способы доставки: </w:t>
            </w:r>
          </w:p>
          <w:p w:rsidR="0054025D" w:rsidRPr="00C37231" w:rsidRDefault="0054025D" w:rsidP="0054025D">
            <w:pPr>
              <w:pStyle w:val="1"/>
              <w:numPr>
                <w:ilvl w:val="0"/>
                <w:numId w:val="3"/>
              </w:numPr>
              <w:spacing w:after="0" w:line="240" w:lineRule="auto"/>
              <w:ind w:right="153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C37231">
              <w:rPr>
                <w:rFonts w:ascii="Times New Roman" w:hAnsi="Times New Roman" w:cs="Times New Roman"/>
                <w:b/>
                <w:bCs/>
              </w:rPr>
              <w:t>железнодорожным транспортом:</w:t>
            </w:r>
          </w:p>
          <w:p w:rsidR="0054025D" w:rsidRPr="00C37231" w:rsidRDefault="0054025D" w:rsidP="00FC1D19">
            <w:pPr>
              <w:ind w:right="153"/>
              <w:jc w:val="both"/>
              <w:rPr>
                <w:sz w:val="22"/>
                <w:szCs w:val="22"/>
              </w:rPr>
            </w:pPr>
            <w:r w:rsidRPr="00C37231">
              <w:rPr>
                <w:sz w:val="22"/>
                <w:szCs w:val="22"/>
              </w:rPr>
              <w:t xml:space="preserve">до станции Томск грузовой Западно-Сибирской железной дороги, код станции – 874001, грузополучатель – Акционерное общество "Сибирский химический комбинат", ж/д код 2082. </w:t>
            </w:r>
          </w:p>
          <w:p w:rsidR="0054025D" w:rsidRPr="00C37231" w:rsidRDefault="0054025D" w:rsidP="0054025D">
            <w:pPr>
              <w:numPr>
                <w:ilvl w:val="0"/>
                <w:numId w:val="3"/>
              </w:numPr>
              <w:ind w:right="153"/>
              <w:jc w:val="both"/>
              <w:rPr>
                <w:b/>
                <w:bCs/>
                <w:sz w:val="22"/>
                <w:szCs w:val="22"/>
              </w:rPr>
            </w:pPr>
            <w:r w:rsidRPr="00C37231">
              <w:rPr>
                <w:b/>
                <w:bCs/>
                <w:sz w:val="22"/>
                <w:szCs w:val="22"/>
              </w:rPr>
              <w:t xml:space="preserve">автомобильным транспортом: </w:t>
            </w:r>
          </w:p>
          <w:p w:rsidR="0054025D" w:rsidRPr="00C37231" w:rsidRDefault="0054025D" w:rsidP="00FC1D19">
            <w:pPr>
              <w:rPr>
                <w:sz w:val="22"/>
                <w:szCs w:val="22"/>
              </w:rPr>
            </w:pPr>
            <w:r w:rsidRPr="00C37231">
              <w:rPr>
                <w:sz w:val="22"/>
                <w:szCs w:val="22"/>
              </w:rPr>
              <w:t>склад транспортной компании в г. Томске либо склад Поставщика в г. Томске, либо склад Покупателя, находящегося по адресу: 636000, г. Северск, ул. Предзаводская, 9, склад №022.</w:t>
            </w:r>
          </w:p>
        </w:tc>
      </w:tr>
      <w:tr w:rsidR="0054025D" w:rsidRPr="00C37231" w:rsidTr="00FC1D19">
        <w:tc>
          <w:tcPr>
            <w:tcW w:w="3403" w:type="dxa"/>
          </w:tcPr>
          <w:p w:rsidR="0054025D" w:rsidRPr="00C37231" w:rsidRDefault="0054025D" w:rsidP="00FC1D19">
            <w:pPr>
              <w:rPr>
                <w:sz w:val="22"/>
                <w:szCs w:val="22"/>
              </w:rPr>
            </w:pPr>
            <w:r w:rsidRPr="00C37231">
              <w:rPr>
                <w:sz w:val="22"/>
                <w:szCs w:val="22"/>
              </w:rPr>
              <w:t xml:space="preserve">Срок поставки товара (выполнения работ, </w:t>
            </w:r>
          </w:p>
          <w:p w:rsidR="0054025D" w:rsidRPr="00C37231" w:rsidRDefault="0054025D" w:rsidP="00FC1D19">
            <w:pPr>
              <w:rPr>
                <w:sz w:val="22"/>
                <w:szCs w:val="22"/>
              </w:rPr>
            </w:pPr>
            <w:r w:rsidRPr="00C37231">
              <w:rPr>
                <w:sz w:val="22"/>
                <w:szCs w:val="22"/>
              </w:rPr>
              <w:t>оказания услуг)</w:t>
            </w:r>
          </w:p>
        </w:tc>
        <w:tc>
          <w:tcPr>
            <w:tcW w:w="7790" w:type="dxa"/>
          </w:tcPr>
          <w:p w:rsidR="0054025D" w:rsidRPr="00C37231" w:rsidRDefault="0054025D" w:rsidP="00FC1D19">
            <w:pPr>
              <w:tabs>
                <w:tab w:val="left" w:pos="9932"/>
              </w:tabs>
              <w:jc w:val="both"/>
              <w:rPr>
                <w:bCs/>
                <w:sz w:val="22"/>
                <w:szCs w:val="22"/>
              </w:rPr>
            </w:pPr>
            <w:r w:rsidRPr="00C37231">
              <w:rPr>
                <w:bCs/>
                <w:sz w:val="22"/>
                <w:szCs w:val="22"/>
              </w:rPr>
              <w:t>в течение 42-х календарных дней с момента подписания договора уполномоченными представителями сторон.</w:t>
            </w:r>
          </w:p>
          <w:p w:rsidR="0054025D" w:rsidRPr="00C37231" w:rsidRDefault="0054025D" w:rsidP="00FC1D19">
            <w:pPr>
              <w:rPr>
                <w:sz w:val="22"/>
                <w:szCs w:val="22"/>
              </w:rPr>
            </w:pPr>
          </w:p>
        </w:tc>
      </w:tr>
      <w:tr w:rsidR="0054025D" w:rsidRPr="00C37231" w:rsidTr="00FC1D19">
        <w:tc>
          <w:tcPr>
            <w:tcW w:w="3403" w:type="dxa"/>
          </w:tcPr>
          <w:p w:rsidR="0054025D" w:rsidRPr="00C37231" w:rsidRDefault="0054025D" w:rsidP="00FC1D19">
            <w:pPr>
              <w:rPr>
                <w:sz w:val="22"/>
                <w:szCs w:val="22"/>
              </w:rPr>
            </w:pPr>
            <w:r w:rsidRPr="00C37231">
              <w:rPr>
                <w:sz w:val="22"/>
                <w:szCs w:val="22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0" w:type="dxa"/>
          </w:tcPr>
          <w:p w:rsidR="0054025D" w:rsidRPr="00C37231" w:rsidRDefault="0054025D" w:rsidP="00FC1D19">
            <w:pPr>
              <w:rPr>
                <w:sz w:val="22"/>
                <w:szCs w:val="22"/>
              </w:rPr>
            </w:pPr>
            <w:r w:rsidRPr="00C37231">
              <w:rPr>
                <w:sz w:val="22"/>
                <w:szCs w:val="22"/>
              </w:rPr>
              <w:t>Начальная (максимальная) цена договора включает в себя: стоимость самого товара, сертификацию, налоги и сборы, стоимость тары, упаковки, маркировки, страхование, уплату таможенных пошлин, транспортные расходы по доставке ТМЦ Покупателю и другие расходы, связанные с исполнением договора.</w:t>
            </w:r>
          </w:p>
          <w:p w:rsidR="0054025D" w:rsidRPr="00C37231" w:rsidRDefault="0054025D" w:rsidP="00FC1D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54025D" w:rsidRPr="00C37231" w:rsidRDefault="0054025D" w:rsidP="00FC1D19">
            <w:pPr>
              <w:rPr>
                <w:sz w:val="22"/>
                <w:szCs w:val="22"/>
              </w:rPr>
            </w:pPr>
          </w:p>
        </w:tc>
      </w:tr>
      <w:tr w:rsidR="0054025D" w:rsidRPr="00C37231" w:rsidTr="00FC1D19">
        <w:tc>
          <w:tcPr>
            <w:tcW w:w="3403" w:type="dxa"/>
          </w:tcPr>
          <w:p w:rsidR="0054025D" w:rsidRPr="00C37231" w:rsidRDefault="0054025D" w:rsidP="00FC1D19">
            <w:pPr>
              <w:rPr>
                <w:sz w:val="22"/>
                <w:szCs w:val="22"/>
              </w:rPr>
            </w:pPr>
            <w:r w:rsidRPr="00C37231">
              <w:rPr>
                <w:sz w:val="22"/>
                <w:szCs w:val="22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790" w:type="dxa"/>
          </w:tcPr>
          <w:p w:rsidR="0054025D" w:rsidRPr="00C37231" w:rsidRDefault="0054025D" w:rsidP="00FC1D19">
            <w:pPr>
              <w:pStyle w:val="1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C37231">
              <w:rPr>
                <w:rFonts w:ascii="Times New Roman" w:hAnsi="Times New Roman"/>
              </w:rPr>
              <w:t>100 % оплата по факту поставки в течение  30-ти календарных дней с момента получения товара на склад покупателя и предоставления отгрузочных документов и паспортов качества.</w:t>
            </w:r>
          </w:p>
          <w:p w:rsidR="0054025D" w:rsidRPr="00C37231" w:rsidRDefault="0054025D" w:rsidP="00FC1D19">
            <w:pPr>
              <w:pStyle w:val="1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</w:p>
          <w:p w:rsidR="0054025D" w:rsidRPr="00C37231" w:rsidRDefault="0054025D" w:rsidP="00FC1D19">
            <w:pPr>
              <w:rPr>
                <w:sz w:val="22"/>
                <w:szCs w:val="22"/>
              </w:rPr>
            </w:pPr>
            <w:r w:rsidRPr="00C37231">
              <w:rPr>
                <w:sz w:val="22"/>
                <w:szCs w:val="22"/>
              </w:rPr>
              <w:t xml:space="preserve">Встречные предложения участников по проекту договора </w:t>
            </w:r>
            <w:r w:rsidRPr="00C37231">
              <w:rPr>
                <w:b/>
                <w:sz w:val="22"/>
                <w:szCs w:val="22"/>
                <w:u w:val="single"/>
              </w:rPr>
              <w:t>не допускаются</w:t>
            </w:r>
            <w:r w:rsidRPr="00C37231">
              <w:rPr>
                <w:sz w:val="22"/>
                <w:szCs w:val="22"/>
              </w:rPr>
              <w:t>.</w:t>
            </w:r>
          </w:p>
          <w:p w:rsidR="0054025D" w:rsidRPr="00C37231" w:rsidRDefault="0054025D" w:rsidP="00FC1D19">
            <w:pPr>
              <w:rPr>
                <w:sz w:val="22"/>
                <w:szCs w:val="22"/>
              </w:rPr>
            </w:pPr>
          </w:p>
        </w:tc>
      </w:tr>
      <w:tr w:rsidR="0054025D" w:rsidRPr="00C37231" w:rsidTr="00FC1D19">
        <w:tc>
          <w:tcPr>
            <w:tcW w:w="3403" w:type="dxa"/>
          </w:tcPr>
          <w:p w:rsidR="0054025D" w:rsidRPr="00C37231" w:rsidRDefault="0054025D" w:rsidP="00FC1D19">
            <w:pPr>
              <w:rPr>
                <w:sz w:val="22"/>
                <w:szCs w:val="22"/>
              </w:rPr>
            </w:pPr>
            <w:r w:rsidRPr="00C37231">
              <w:rPr>
                <w:sz w:val="22"/>
                <w:szCs w:val="22"/>
              </w:rPr>
              <w:t>Начальная (максимальная) цена договора</w:t>
            </w:r>
          </w:p>
          <w:p w:rsidR="0054025D" w:rsidRPr="00C37231" w:rsidRDefault="0054025D" w:rsidP="00FC1D19">
            <w:pPr>
              <w:rPr>
                <w:sz w:val="22"/>
                <w:szCs w:val="22"/>
              </w:rPr>
            </w:pPr>
            <w:r w:rsidRPr="00C37231">
              <w:rPr>
                <w:sz w:val="22"/>
                <w:szCs w:val="22"/>
              </w:rPr>
              <w:t xml:space="preserve"> (с учетом НДС)</w:t>
            </w:r>
          </w:p>
        </w:tc>
        <w:tc>
          <w:tcPr>
            <w:tcW w:w="7790" w:type="dxa"/>
          </w:tcPr>
          <w:p w:rsidR="0054025D" w:rsidRPr="00C37231" w:rsidRDefault="0054025D" w:rsidP="00FC1D19">
            <w:pPr>
              <w:rPr>
                <w:color w:val="000000"/>
                <w:sz w:val="22"/>
                <w:szCs w:val="22"/>
              </w:rPr>
            </w:pPr>
            <w:r w:rsidRPr="00C37231">
              <w:rPr>
                <w:b/>
                <w:sz w:val="22"/>
                <w:szCs w:val="22"/>
              </w:rPr>
              <w:t>265 585, 70</w:t>
            </w:r>
            <w:r w:rsidRPr="00C37231">
              <w:rPr>
                <w:b/>
                <w:bCs/>
                <w:sz w:val="22"/>
                <w:szCs w:val="22"/>
              </w:rPr>
              <w:t xml:space="preserve"> </w:t>
            </w:r>
            <w:r w:rsidRPr="00C37231">
              <w:rPr>
                <w:bCs/>
                <w:sz w:val="22"/>
                <w:szCs w:val="22"/>
              </w:rPr>
              <w:t>( двести шестьдесят пять тысяч пятьсот восемьдесят пять</w:t>
            </w:r>
            <w:r w:rsidRPr="00C37231">
              <w:rPr>
                <w:bCs/>
                <w:color w:val="000000"/>
                <w:sz w:val="22"/>
                <w:szCs w:val="22"/>
              </w:rPr>
              <w:t xml:space="preserve"> рублей 70 копеек)</w:t>
            </w:r>
            <w:r w:rsidRPr="00C37231">
              <w:rPr>
                <w:color w:val="000000"/>
                <w:sz w:val="22"/>
                <w:szCs w:val="22"/>
              </w:rPr>
              <w:t xml:space="preserve">, в том числе НДС 18% </w:t>
            </w:r>
          </w:p>
          <w:p w:rsidR="0054025D" w:rsidRPr="00C37231" w:rsidRDefault="0054025D" w:rsidP="00FC1D19">
            <w:pPr>
              <w:rPr>
                <w:sz w:val="22"/>
                <w:szCs w:val="22"/>
              </w:rPr>
            </w:pPr>
          </w:p>
        </w:tc>
      </w:tr>
      <w:tr w:rsidR="0054025D" w:rsidRPr="00C37231" w:rsidTr="00FC1D19">
        <w:tc>
          <w:tcPr>
            <w:tcW w:w="3403" w:type="dxa"/>
          </w:tcPr>
          <w:p w:rsidR="0054025D" w:rsidRPr="00C37231" w:rsidRDefault="0054025D" w:rsidP="00FC1D19">
            <w:pPr>
              <w:rPr>
                <w:sz w:val="22"/>
                <w:szCs w:val="22"/>
              </w:rPr>
            </w:pPr>
            <w:r w:rsidRPr="00C37231">
              <w:rPr>
                <w:sz w:val="22"/>
                <w:szCs w:val="22"/>
              </w:rPr>
              <w:t>Начальная (максимальная) цена договора, без НДС</w:t>
            </w:r>
          </w:p>
        </w:tc>
        <w:tc>
          <w:tcPr>
            <w:tcW w:w="7790" w:type="dxa"/>
          </w:tcPr>
          <w:p w:rsidR="0054025D" w:rsidRPr="00C37231" w:rsidRDefault="0054025D" w:rsidP="00FC1D19">
            <w:pPr>
              <w:rPr>
                <w:color w:val="000000"/>
                <w:sz w:val="22"/>
                <w:szCs w:val="22"/>
              </w:rPr>
            </w:pPr>
            <w:r w:rsidRPr="00C37231">
              <w:rPr>
                <w:b/>
                <w:bCs/>
                <w:color w:val="000000"/>
                <w:sz w:val="22"/>
                <w:szCs w:val="22"/>
              </w:rPr>
              <w:t xml:space="preserve">225 072, 63  </w:t>
            </w:r>
            <w:r w:rsidRPr="00C37231">
              <w:rPr>
                <w:bCs/>
                <w:color w:val="000000"/>
                <w:sz w:val="22"/>
                <w:szCs w:val="22"/>
              </w:rPr>
              <w:t>(двести двадцать пять тысяч семьдесят два рубля 63 копейки)</w:t>
            </w:r>
            <w:r w:rsidRPr="00C37231">
              <w:rPr>
                <w:b/>
                <w:bCs/>
                <w:color w:val="000000"/>
                <w:sz w:val="22"/>
                <w:szCs w:val="22"/>
              </w:rPr>
              <w:t xml:space="preserve">, </w:t>
            </w:r>
            <w:r w:rsidRPr="00C37231">
              <w:rPr>
                <w:color w:val="000000"/>
                <w:sz w:val="22"/>
                <w:szCs w:val="22"/>
              </w:rPr>
              <w:t>без учета НДС.</w:t>
            </w:r>
          </w:p>
          <w:p w:rsidR="0054025D" w:rsidRPr="00C37231" w:rsidRDefault="0054025D" w:rsidP="00FC1D19">
            <w:pPr>
              <w:rPr>
                <w:sz w:val="22"/>
                <w:szCs w:val="22"/>
                <w:highlight w:val="green"/>
              </w:rPr>
            </w:pPr>
          </w:p>
        </w:tc>
      </w:tr>
      <w:tr w:rsidR="0054025D" w:rsidRPr="00C37231" w:rsidTr="00FC1D19">
        <w:tc>
          <w:tcPr>
            <w:tcW w:w="3403" w:type="dxa"/>
          </w:tcPr>
          <w:p w:rsidR="0054025D" w:rsidRPr="00C37231" w:rsidRDefault="0054025D" w:rsidP="00FC1D19">
            <w:pPr>
              <w:rPr>
                <w:sz w:val="22"/>
                <w:szCs w:val="22"/>
              </w:rPr>
            </w:pPr>
            <w:r w:rsidRPr="00C37231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790" w:type="dxa"/>
          </w:tcPr>
          <w:p w:rsidR="0054025D" w:rsidRPr="00C37231" w:rsidRDefault="0054025D" w:rsidP="00FC1D19">
            <w:pPr>
              <w:rPr>
                <w:sz w:val="22"/>
                <w:szCs w:val="22"/>
                <w:highlight w:val="green"/>
              </w:rPr>
            </w:pPr>
            <w:r w:rsidRPr="00C37231">
              <w:rPr>
                <w:sz w:val="22"/>
                <w:szCs w:val="22"/>
                <w:lang w:val="en-US"/>
              </w:rPr>
              <w:t>Без НДС</w:t>
            </w:r>
          </w:p>
        </w:tc>
      </w:tr>
    </w:tbl>
    <w:p w:rsidR="0054025D" w:rsidRPr="003947BB" w:rsidRDefault="0054025D" w:rsidP="0054025D">
      <w:pPr>
        <w:ind w:right="141"/>
        <w:jc w:val="both"/>
        <w:rPr>
          <w:b/>
          <w:sz w:val="24"/>
          <w:szCs w:val="24"/>
        </w:rPr>
      </w:pP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>Сведения об участник</w:t>
      </w:r>
      <w:r w:rsidR="00D40D81">
        <w:rPr>
          <w:sz w:val="24"/>
          <w:szCs w:val="24"/>
        </w:rPr>
        <w:t xml:space="preserve">ах размещения заказа, подавших </w:t>
      </w:r>
      <w:r w:rsidRPr="009D3E22">
        <w:rPr>
          <w:sz w:val="24"/>
          <w:szCs w:val="24"/>
        </w:rPr>
        <w:t>заявки</w:t>
      </w:r>
      <w:r w:rsidR="00C16AD7" w:rsidRPr="009D3E22">
        <w:rPr>
          <w:sz w:val="24"/>
          <w:szCs w:val="24"/>
        </w:rPr>
        <w:t xml:space="preserve"> на запрос цен</w:t>
      </w:r>
      <w:r w:rsidRPr="009D3E22">
        <w:rPr>
          <w:sz w:val="24"/>
          <w:szCs w:val="24"/>
        </w:rPr>
        <w:t>,</w:t>
      </w: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="00D40D81">
        <w:rPr>
          <w:sz w:val="24"/>
          <w:szCs w:val="24"/>
        </w:rPr>
        <w:t xml:space="preserve"> запроса </w:t>
      </w:r>
      <w:r w:rsidRPr="003947BB">
        <w:rPr>
          <w:sz w:val="24"/>
          <w:szCs w:val="24"/>
        </w:rPr>
        <w:t xml:space="preserve">цен </w:t>
      </w:r>
      <w:r w:rsidR="009D3E22">
        <w:rPr>
          <w:snapToGrid w:val="0"/>
          <w:sz w:val="24"/>
          <w:szCs w:val="24"/>
        </w:rPr>
        <w:t xml:space="preserve">были поданы, зарегистрированы </w:t>
      </w:r>
      <w:r w:rsidRPr="003947BB">
        <w:rPr>
          <w:snapToGrid w:val="0"/>
          <w:sz w:val="24"/>
          <w:szCs w:val="24"/>
        </w:rPr>
        <w:t>заявки участников размещения заказа, по которым комиссия, проведя анализ, приняла следующие решения:</w:t>
      </w:r>
    </w:p>
    <w:p w:rsidR="00553E42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p w:rsidR="0054025D" w:rsidRPr="003947BB" w:rsidRDefault="0054025D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553E42" w:rsidRPr="0054025D" w:rsidTr="0054025D">
        <w:tc>
          <w:tcPr>
            <w:tcW w:w="567" w:type="dxa"/>
            <w:shd w:val="clear" w:color="auto" w:fill="auto"/>
          </w:tcPr>
          <w:p w:rsidR="00553E42" w:rsidRPr="0054025D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54025D">
              <w:rPr>
                <w:snapToGrid w:val="0"/>
                <w:sz w:val="20"/>
              </w:rPr>
              <w:lastRenderedPageBreak/>
              <w:t>№</w:t>
            </w:r>
          </w:p>
        </w:tc>
        <w:tc>
          <w:tcPr>
            <w:tcW w:w="1701" w:type="dxa"/>
            <w:shd w:val="clear" w:color="auto" w:fill="auto"/>
          </w:tcPr>
          <w:p w:rsidR="00553E42" w:rsidRPr="0054025D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54025D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  <w:shd w:val="clear" w:color="auto" w:fill="auto"/>
          </w:tcPr>
          <w:p w:rsidR="00553E42" w:rsidRPr="0054025D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54025D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  <w:shd w:val="clear" w:color="auto" w:fill="auto"/>
          </w:tcPr>
          <w:p w:rsidR="00553E42" w:rsidRPr="0054025D" w:rsidRDefault="00553E42" w:rsidP="006B24B2">
            <w:pPr>
              <w:jc w:val="center"/>
              <w:rPr>
                <w:snapToGrid w:val="0"/>
                <w:sz w:val="20"/>
              </w:rPr>
            </w:pPr>
            <w:r w:rsidRPr="0054025D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  <w:shd w:val="clear" w:color="auto" w:fill="auto"/>
          </w:tcPr>
          <w:p w:rsidR="00553E42" w:rsidRPr="0054025D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54025D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  <w:shd w:val="clear" w:color="auto" w:fill="auto"/>
          </w:tcPr>
          <w:p w:rsidR="00553E42" w:rsidRPr="0054025D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54025D">
              <w:rPr>
                <w:snapToGrid w:val="0"/>
                <w:sz w:val="20"/>
              </w:rPr>
              <w:t>Предложенная цена договора</w:t>
            </w:r>
            <w:r w:rsidR="00557DB3" w:rsidRPr="0054025D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461" w:type="dxa"/>
            <w:shd w:val="clear" w:color="auto" w:fill="auto"/>
          </w:tcPr>
          <w:p w:rsidR="00553E42" w:rsidRPr="0054025D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54025D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  <w:shd w:val="clear" w:color="auto" w:fill="auto"/>
          </w:tcPr>
          <w:p w:rsidR="00553E42" w:rsidRPr="0054025D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54025D">
              <w:rPr>
                <w:sz w:val="20"/>
              </w:rPr>
              <w:t>Обоснование решения</w:t>
            </w:r>
          </w:p>
        </w:tc>
      </w:tr>
      <w:tr w:rsidR="00313BAE" w:rsidRPr="0054025D" w:rsidTr="0054025D">
        <w:tc>
          <w:tcPr>
            <w:tcW w:w="567" w:type="dxa"/>
            <w:shd w:val="clear" w:color="auto" w:fill="auto"/>
            <w:vAlign w:val="center"/>
          </w:tcPr>
          <w:p w:rsidR="00313BAE" w:rsidRPr="0054025D" w:rsidRDefault="00313BAE" w:rsidP="00FC1D19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54025D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313BAE" w:rsidRPr="0054025D" w:rsidRDefault="00313BAE" w:rsidP="00FC1D19">
            <w:pPr>
              <w:ind w:right="141"/>
              <w:jc w:val="both"/>
              <w:rPr>
                <w:snapToGrid w:val="0"/>
                <w:sz w:val="20"/>
              </w:rPr>
            </w:pPr>
            <w:r w:rsidRPr="0054025D">
              <w:rPr>
                <w:snapToGrid w:val="0"/>
                <w:sz w:val="20"/>
              </w:rPr>
              <w:t>ОБЩЕСТВО С ОГРАНИЧЕННОЙ ОТВЕТСТВЕННОСТЬЮ «ЗАПАДНО-СИБИРСКАЯ ИНВЕСТИЦИОННАЯ ГРУППА»</w:t>
            </w:r>
          </w:p>
        </w:tc>
        <w:tc>
          <w:tcPr>
            <w:tcW w:w="851" w:type="dxa"/>
            <w:shd w:val="clear" w:color="auto" w:fill="auto"/>
          </w:tcPr>
          <w:p w:rsidR="00313BAE" w:rsidRPr="0054025D" w:rsidRDefault="00313BAE" w:rsidP="00FC1D1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54025D">
              <w:rPr>
                <w:snapToGrid w:val="0"/>
                <w:sz w:val="20"/>
                <w:lang w:val="en-US"/>
              </w:rPr>
              <w:t>7017277074</w:t>
            </w:r>
          </w:p>
        </w:tc>
        <w:tc>
          <w:tcPr>
            <w:tcW w:w="1559" w:type="dxa"/>
            <w:shd w:val="clear" w:color="auto" w:fill="auto"/>
          </w:tcPr>
          <w:p w:rsidR="00313BAE" w:rsidRPr="0054025D" w:rsidRDefault="00313BAE" w:rsidP="00FC1D19">
            <w:pPr>
              <w:ind w:right="141"/>
              <w:jc w:val="both"/>
              <w:rPr>
                <w:snapToGrid w:val="0"/>
                <w:sz w:val="20"/>
              </w:rPr>
            </w:pPr>
            <w:r w:rsidRPr="0054025D">
              <w:rPr>
                <w:snapToGrid w:val="0"/>
                <w:sz w:val="20"/>
              </w:rPr>
              <w:t>634009, ТОМСКАЯ ОБЛ, ТОМСК Г, ЛЕНИНА ПР-КТ, 190, СТР. 2, ОФ. 5</w:t>
            </w:r>
          </w:p>
        </w:tc>
        <w:tc>
          <w:tcPr>
            <w:tcW w:w="1036" w:type="dxa"/>
            <w:shd w:val="clear" w:color="auto" w:fill="auto"/>
          </w:tcPr>
          <w:p w:rsidR="00313BAE" w:rsidRPr="0054025D" w:rsidRDefault="00313BAE" w:rsidP="00FC1D1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54025D">
              <w:rPr>
                <w:snapToGrid w:val="0"/>
                <w:sz w:val="20"/>
                <w:lang w:val="en-US"/>
              </w:rPr>
              <w:t>27.03.2015 12:35:59</w:t>
            </w:r>
          </w:p>
        </w:tc>
        <w:tc>
          <w:tcPr>
            <w:tcW w:w="1614" w:type="dxa"/>
            <w:shd w:val="clear" w:color="auto" w:fill="auto"/>
          </w:tcPr>
          <w:p w:rsidR="00313BAE" w:rsidRPr="0054025D" w:rsidRDefault="00313BAE" w:rsidP="00FC1D19">
            <w:pPr>
              <w:ind w:right="141"/>
              <w:jc w:val="both"/>
              <w:rPr>
                <w:snapToGrid w:val="0"/>
                <w:sz w:val="20"/>
              </w:rPr>
            </w:pPr>
            <w:r w:rsidRPr="0054025D">
              <w:rPr>
                <w:snapToGrid w:val="0"/>
                <w:sz w:val="20"/>
                <w:lang w:val="en-US"/>
              </w:rPr>
              <w:t>232.583,90 РУБ. С НДС</w:t>
            </w:r>
          </w:p>
        </w:tc>
        <w:tc>
          <w:tcPr>
            <w:tcW w:w="1461" w:type="dxa"/>
            <w:shd w:val="clear" w:color="auto" w:fill="auto"/>
          </w:tcPr>
          <w:p w:rsidR="00313BAE" w:rsidRPr="0054025D" w:rsidRDefault="00313BAE" w:rsidP="00FC1D19">
            <w:pPr>
              <w:ind w:right="141"/>
              <w:jc w:val="center"/>
              <w:rPr>
                <w:snapToGrid w:val="0"/>
                <w:sz w:val="20"/>
              </w:rPr>
            </w:pPr>
            <w:r w:rsidRPr="0054025D">
              <w:rPr>
                <w:snapToGrid w:val="0"/>
                <w:sz w:val="20"/>
                <w:lang w:val="en-US"/>
              </w:rPr>
              <w:t>РАССМОТРЕТЬ</w:t>
            </w:r>
            <w:r w:rsidRPr="0054025D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313BAE" w:rsidRPr="0054025D" w:rsidRDefault="00313BAE" w:rsidP="00FC1D19">
            <w:pPr>
              <w:ind w:right="141"/>
              <w:jc w:val="center"/>
              <w:rPr>
                <w:snapToGrid w:val="0"/>
                <w:sz w:val="20"/>
              </w:rPr>
            </w:pPr>
            <w:r w:rsidRPr="0054025D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313BAE" w:rsidRPr="0054025D" w:rsidTr="0054025D">
        <w:tc>
          <w:tcPr>
            <w:tcW w:w="567" w:type="dxa"/>
            <w:shd w:val="clear" w:color="auto" w:fill="auto"/>
            <w:vAlign w:val="center"/>
          </w:tcPr>
          <w:p w:rsidR="00313BAE" w:rsidRPr="0054025D" w:rsidRDefault="00313BAE" w:rsidP="00FC1D19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54025D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:rsidR="00313BAE" w:rsidRPr="0054025D" w:rsidRDefault="00313BAE" w:rsidP="00FC1D19">
            <w:pPr>
              <w:ind w:right="141"/>
              <w:jc w:val="both"/>
              <w:rPr>
                <w:snapToGrid w:val="0"/>
                <w:sz w:val="20"/>
              </w:rPr>
            </w:pPr>
            <w:r w:rsidRPr="0054025D">
              <w:rPr>
                <w:snapToGrid w:val="0"/>
                <w:sz w:val="20"/>
              </w:rPr>
              <w:t>ОБЩЕСТВО С ОГРАНИЧЕННОЙ ОТВЕТСТВЕННОСТЬЮ «ЭКО СВЕТ ЗАПАД»</w:t>
            </w:r>
          </w:p>
        </w:tc>
        <w:tc>
          <w:tcPr>
            <w:tcW w:w="851" w:type="dxa"/>
            <w:shd w:val="clear" w:color="auto" w:fill="auto"/>
          </w:tcPr>
          <w:p w:rsidR="00313BAE" w:rsidRPr="0054025D" w:rsidRDefault="00313BAE" w:rsidP="00FC1D1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54025D">
              <w:rPr>
                <w:snapToGrid w:val="0"/>
                <w:sz w:val="20"/>
                <w:lang w:val="en-US"/>
              </w:rPr>
              <w:t>6732020084</w:t>
            </w:r>
          </w:p>
        </w:tc>
        <w:tc>
          <w:tcPr>
            <w:tcW w:w="1559" w:type="dxa"/>
            <w:shd w:val="clear" w:color="auto" w:fill="auto"/>
          </w:tcPr>
          <w:p w:rsidR="00313BAE" w:rsidRPr="0054025D" w:rsidRDefault="00313BAE" w:rsidP="00FC1D19">
            <w:pPr>
              <w:ind w:right="141"/>
              <w:jc w:val="both"/>
              <w:rPr>
                <w:snapToGrid w:val="0"/>
                <w:sz w:val="20"/>
              </w:rPr>
            </w:pPr>
            <w:r w:rsidRPr="0054025D">
              <w:rPr>
                <w:snapToGrid w:val="0"/>
                <w:sz w:val="20"/>
              </w:rPr>
              <w:t>214031, СМОЛЕНСКАЯ ОБЛ, СМОЛЕНСК Г, 25 СЕНТЯБРЯ УЛ, 60</w:t>
            </w:r>
          </w:p>
        </w:tc>
        <w:tc>
          <w:tcPr>
            <w:tcW w:w="1036" w:type="dxa"/>
            <w:shd w:val="clear" w:color="auto" w:fill="auto"/>
          </w:tcPr>
          <w:p w:rsidR="00313BAE" w:rsidRPr="0054025D" w:rsidRDefault="00313BAE" w:rsidP="00FC1D1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54025D">
              <w:rPr>
                <w:snapToGrid w:val="0"/>
                <w:sz w:val="20"/>
                <w:lang w:val="en-US"/>
              </w:rPr>
              <w:t>27.03.2015 18:11:32</w:t>
            </w:r>
          </w:p>
        </w:tc>
        <w:tc>
          <w:tcPr>
            <w:tcW w:w="1614" w:type="dxa"/>
            <w:shd w:val="clear" w:color="auto" w:fill="auto"/>
          </w:tcPr>
          <w:p w:rsidR="00313BAE" w:rsidRPr="0054025D" w:rsidRDefault="00313BAE" w:rsidP="00FC1D19">
            <w:pPr>
              <w:ind w:right="141"/>
              <w:jc w:val="both"/>
              <w:rPr>
                <w:snapToGrid w:val="0"/>
                <w:sz w:val="20"/>
              </w:rPr>
            </w:pPr>
            <w:r w:rsidRPr="0054025D">
              <w:rPr>
                <w:snapToGrid w:val="0"/>
                <w:sz w:val="20"/>
                <w:lang w:val="en-US"/>
              </w:rPr>
              <w:t>231.943,31 РУБ. С НДС</w:t>
            </w:r>
          </w:p>
        </w:tc>
        <w:tc>
          <w:tcPr>
            <w:tcW w:w="1461" w:type="dxa"/>
            <w:shd w:val="clear" w:color="auto" w:fill="auto"/>
          </w:tcPr>
          <w:p w:rsidR="00313BAE" w:rsidRPr="0054025D" w:rsidRDefault="00313BAE" w:rsidP="00FC1D19">
            <w:pPr>
              <w:ind w:right="141"/>
              <w:jc w:val="center"/>
              <w:rPr>
                <w:snapToGrid w:val="0"/>
                <w:sz w:val="20"/>
              </w:rPr>
            </w:pPr>
            <w:r w:rsidRPr="0054025D">
              <w:rPr>
                <w:snapToGrid w:val="0"/>
                <w:sz w:val="20"/>
                <w:lang w:val="en-US"/>
              </w:rPr>
              <w:t>РАССМОТРЕТЬ</w:t>
            </w:r>
            <w:r w:rsidRPr="0054025D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313BAE" w:rsidRPr="0054025D" w:rsidRDefault="00313BAE" w:rsidP="00FC1D19">
            <w:pPr>
              <w:ind w:right="141"/>
              <w:jc w:val="center"/>
              <w:rPr>
                <w:snapToGrid w:val="0"/>
                <w:sz w:val="20"/>
              </w:rPr>
            </w:pPr>
            <w:r w:rsidRPr="0054025D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553E42" w:rsidRPr="00313BAE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9D3E22" w:rsidRDefault="00800FD6" w:rsidP="00553E4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54025D" w:rsidTr="0054025D">
        <w:tc>
          <w:tcPr>
            <w:tcW w:w="5068" w:type="dxa"/>
            <w:shd w:val="clear" w:color="auto" w:fill="auto"/>
          </w:tcPr>
          <w:p w:rsidR="00800FD6" w:rsidRPr="0054025D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54025D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  <w:shd w:val="clear" w:color="auto" w:fill="auto"/>
          </w:tcPr>
          <w:p w:rsidR="00800FD6" w:rsidRPr="0054025D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54025D">
              <w:rPr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313BAE" w:rsidRPr="0054025D" w:rsidTr="0054025D">
        <w:tc>
          <w:tcPr>
            <w:tcW w:w="5068" w:type="dxa"/>
            <w:shd w:val="clear" w:color="auto" w:fill="auto"/>
          </w:tcPr>
          <w:p w:rsidR="00313BAE" w:rsidRPr="0054025D" w:rsidRDefault="00313BAE" w:rsidP="00FC1D19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54025D">
              <w:rPr>
                <w:snapToGrid w:val="0"/>
                <w:sz w:val="20"/>
                <w:lang w:val="en-US"/>
              </w:rPr>
              <w:t>ООО «ЭКО СВЕТ ЗАПАД»</w:t>
            </w:r>
          </w:p>
        </w:tc>
        <w:tc>
          <w:tcPr>
            <w:tcW w:w="5069" w:type="dxa"/>
            <w:shd w:val="clear" w:color="auto" w:fill="auto"/>
          </w:tcPr>
          <w:p w:rsidR="00313BAE" w:rsidRPr="0054025D" w:rsidRDefault="00313BAE" w:rsidP="00FC1D19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54025D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313BAE" w:rsidRPr="006F490E" w:rsidTr="0054025D">
        <w:tc>
          <w:tcPr>
            <w:tcW w:w="5068" w:type="dxa"/>
            <w:shd w:val="clear" w:color="auto" w:fill="auto"/>
          </w:tcPr>
          <w:p w:rsidR="00313BAE" w:rsidRPr="0054025D" w:rsidRDefault="00313BAE" w:rsidP="00FC1D19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54025D">
              <w:rPr>
                <w:snapToGrid w:val="0"/>
                <w:sz w:val="20"/>
                <w:lang w:val="en-US"/>
              </w:rPr>
              <w:t>ООО «ЗАПСИБИНВЕСТГРУПП»</w:t>
            </w:r>
          </w:p>
        </w:tc>
        <w:tc>
          <w:tcPr>
            <w:tcW w:w="5069" w:type="dxa"/>
            <w:shd w:val="clear" w:color="auto" w:fill="auto"/>
          </w:tcPr>
          <w:p w:rsidR="00313BAE" w:rsidRPr="006F490E" w:rsidRDefault="00313BAE" w:rsidP="00FC1D19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54025D">
              <w:rPr>
                <w:snapToGrid w:val="0"/>
                <w:sz w:val="20"/>
                <w:lang w:val="en-US"/>
              </w:rPr>
              <w:t>2</w:t>
            </w:r>
          </w:p>
        </w:tc>
      </w:tr>
    </w:tbl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5047F6" w:rsidRPr="009D3E2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Результаты рассмотрения заявок, принятых к рассмотрению</w:t>
      </w:r>
    </w:p>
    <w:p w:rsidR="00553E4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C31493" w:rsidRPr="0054025D" w:rsidRDefault="00C31493" w:rsidP="00C31493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4F2FCF">
        <w:rPr>
          <w:sz w:val="24"/>
          <w:szCs w:val="24"/>
        </w:rPr>
        <w:t xml:space="preserve">       </w:t>
      </w:r>
      <w:r w:rsidRPr="0054025D">
        <w:rPr>
          <w:sz w:val="24"/>
          <w:szCs w:val="24"/>
        </w:rPr>
        <w:t>Признать запрос цен состоявшимся.</w:t>
      </w:r>
    </w:p>
    <w:p w:rsidR="00C31493" w:rsidRPr="0054025D" w:rsidRDefault="00C31493" w:rsidP="00C31493">
      <w:pPr>
        <w:numPr>
          <w:ilvl w:val="0"/>
          <w:numId w:val="1"/>
        </w:numPr>
        <w:suppressAutoHyphens/>
        <w:ind w:left="0" w:right="142" w:firstLine="0"/>
        <w:jc w:val="both"/>
        <w:rPr>
          <w:sz w:val="24"/>
          <w:szCs w:val="24"/>
        </w:rPr>
      </w:pPr>
      <w:r w:rsidRPr="0054025D">
        <w:rPr>
          <w:sz w:val="24"/>
          <w:szCs w:val="24"/>
        </w:rPr>
        <w:t xml:space="preserve">Признать победителем запроса цен </w:t>
      </w:r>
      <w:r w:rsidR="00313BAE" w:rsidRPr="0054025D">
        <w:rPr>
          <w:sz w:val="24"/>
          <w:szCs w:val="24"/>
        </w:rPr>
        <w:t xml:space="preserve"> Общество с ограниченной ответственностью «Эко Свет Запад»</w:t>
      </w:r>
      <w:r w:rsidRPr="0054025D">
        <w:rPr>
          <w:snapToGrid w:val="0"/>
          <w:sz w:val="24"/>
          <w:szCs w:val="24"/>
        </w:rPr>
        <w:t>, зарегистрированным</w:t>
      </w:r>
      <w:r w:rsidRPr="0054025D">
        <w:rPr>
          <w:snapToGrid w:val="0"/>
          <w:sz w:val="22"/>
          <w:szCs w:val="22"/>
        </w:rPr>
        <w:t xml:space="preserve"> </w:t>
      </w:r>
      <w:r w:rsidRPr="0054025D">
        <w:rPr>
          <w:snapToGrid w:val="0"/>
          <w:sz w:val="24"/>
          <w:szCs w:val="22"/>
        </w:rPr>
        <w:t>адресу</w:t>
      </w:r>
      <w:r w:rsidRPr="0054025D">
        <w:rPr>
          <w:snapToGrid w:val="0"/>
          <w:sz w:val="22"/>
          <w:szCs w:val="22"/>
        </w:rPr>
        <w:t xml:space="preserve"> </w:t>
      </w:r>
      <w:r w:rsidR="00313BAE" w:rsidRPr="0054025D">
        <w:rPr>
          <w:sz w:val="24"/>
          <w:szCs w:val="24"/>
        </w:rPr>
        <w:t>214031, Смоленская обл, Смоленск г, 25 Сентября ул, 60</w:t>
      </w:r>
      <w:r w:rsidRPr="0054025D">
        <w:rPr>
          <w:sz w:val="24"/>
          <w:szCs w:val="24"/>
        </w:rPr>
        <w:t>,</w:t>
      </w:r>
      <w:r w:rsidRPr="0054025D">
        <w:rPr>
          <w:snapToGrid w:val="0"/>
          <w:sz w:val="20"/>
        </w:rPr>
        <w:t xml:space="preserve"> </w:t>
      </w:r>
      <w:r w:rsidRPr="0054025D">
        <w:rPr>
          <w:snapToGrid w:val="0"/>
          <w:sz w:val="24"/>
          <w:szCs w:val="24"/>
        </w:rPr>
        <w:t xml:space="preserve">с ценой предложения </w:t>
      </w:r>
      <w:r w:rsidR="00313BAE" w:rsidRPr="0054025D">
        <w:rPr>
          <w:sz w:val="24"/>
          <w:szCs w:val="24"/>
        </w:rPr>
        <w:t>231</w:t>
      </w:r>
      <w:r w:rsidR="0054025D">
        <w:rPr>
          <w:sz w:val="24"/>
          <w:szCs w:val="24"/>
        </w:rPr>
        <w:t xml:space="preserve"> </w:t>
      </w:r>
      <w:r w:rsidR="00313BAE" w:rsidRPr="0054025D">
        <w:rPr>
          <w:sz w:val="24"/>
          <w:szCs w:val="24"/>
        </w:rPr>
        <w:t>943.31  руб.</w:t>
      </w:r>
      <w:r w:rsidRPr="0054025D">
        <w:rPr>
          <w:sz w:val="24"/>
          <w:szCs w:val="24"/>
        </w:rPr>
        <w:t>.</w:t>
      </w:r>
    </w:p>
    <w:p w:rsidR="00C31493" w:rsidRPr="0054025D" w:rsidRDefault="00C31493" w:rsidP="00C31493">
      <w:pPr>
        <w:numPr>
          <w:ilvl w:val="0"/>
          <w:numId w:val="1"/>
        </w:numPr>
        <w:suppressAutoHyphens/>
        <w:ind w:left="0" w:right="142" w:firstLine="0"/>
        <w:jc w:val="both"/>
        <w:rPr>
          <w:sz w:val="24"/>
          <w:szCs w:val="24"/>
        </w:rPr>
      </w:pPr>
      <w:r w:rsidRPr="0054025D">
        <w:rPr>
          <w:sz w:val="24"/>
          <w:szCs w:val="24"/>
        </w:rPr>
        <w:t xml:space="preserve">Признать участником, занявшим второе место: </w:t>
      </w:r>
      <w:r w:rsidR="00313BAE" w:rsidRPr="0054025D">
        <w:rPr>
          <w:sz w:val="24"/>
          <w:szCs w:val="24"/>
        </w:rPr>
        <w:t xml:space="preserve"> Общество с ограниченной ответственностью «Западно-Сибирская инвестиционная группа»</w:t>
      </w:r>
      <w:r w:rsidRPr="0054025D">
        <w:rPr>
          <w:snapToGrid w:val="0"/>
          <w:sz w:val="24"/>
          <w:szCs w:val="24"/>
        </w:rPr>
        <w:t>.</w:t>
      </w:r>
    </w:p>
    <w:p w:rsidR="00F966A5" w:rsidRPr="0054025D" w:rsidRDefault="00C31493" w:rsidP="00C31493">
      <w:pPr>
        <w:numPr>
          <w:ilvl w:val="0"/>
          <w:numId w:val="1"/>
        </w:numPr>
        <w:suppressAutoHyphens/>
        <w:ind w:left="0" w:right="141" w:firstLine="0"/>
        <w:jc w:val="both"/>
        <w:rPr>
          <w:sz w:val="24"/>
          <w:szCs w:val="24"/>
        </w:rPr>
      </w:pPr>
      <w:r w:rsidRPr="0054025D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54025D">
          <w:rPr>
            <w:rStyle w:val="a3"/>
            <w:sz w:val="24"/>
            <w:szCs w:val="24"/>
            <w:lang w:val="en-US"/>
          </w:rPr>
          <w:t>http</w:t>
        </w:r>
        <w:r w:rsidRPr="0054025D">
          <w:rPr>
            <w:rStyle w:val="a3"/>
            <w:sz w:val="24"/>
            <w:szCs w:val="24"/>
          </w:rPr>
          <w:t>://</w:t>
        </w:r>
        <w:r w:rsidRPr="0054025D">
          <w:rPr>
            <w:rStyle w:val="a3"/>
            <w:sz w:val="24"/>
            <w:szCs w:val="24"/>
            <w:lang w:val="en-US"/>
          </w:rPr>
          <w:t>zakupki</w:t>
        </w:r>
        <w:r w:rsidRPr="0054025D">
          <w:rPr>
            <w:rStyle w:val="a3"/>
            <w:sz w:val="24"/>
            <w:szCs w:val="24"/>
          </w:rPr>
          <w:t>.</w:t>
        </w:r>
        <w:r w:rsidRPr="0054025D">
          <w:rPr>
            <w:rStyle w:val="a3"/>
            <w:sz w:val="24"/>
            <w:szCs w:val="24"/>
            <w:lang w:val="en-US"/>
          </w:rPr>
          <w:t>rosatom</w:t>
        </w:r>
        <w:r w:rsidRPr="0054025D">
          <w:rPr>
            <w:rStyle w:val="a3"/>
            <w:sz w:val="24"/>
            <w:szCs w:val="24"/>
          </w:rPr>
          <w:t>.</w:t>
        </w:r>
        <w:r w:rsidRPr="0054025D">
          <w:rPr>
            <w:rStyle w:val="a3"/>
            <w:sz w:val="24"/>
            <w:szCs w:val="24"/>
            <w:lang w:val="en-US"/>
          </w:rPr>
          <w:t>ru</w:t>
        </w:r>
      </w:hyperlink>
      <w:r w:rsidRPr="0054025D">
        <w:rPr>
          <w:sz w:val="24"/>
          <w:szCs w:val="24"/>
        </w:rPr>
        <w:t xml:space="preserve"> </w:t>
      </w:r>
      <w:r w:rsidR="00313BAE" w:rsidRPr="0054025D">
        <w:rPr>
          <w:sz w:val="22"/>
          <w:szCs w:val="22"/>
          <w:u w:val="single"/>
        </w:rPr>
        <w:t>, zakupki.gov.ru</w:t>
      </w:r>
    </w:p>
    <w:p w:rsidR="00F966A5" w:rsidRDefault="00F966A5" w:rsidP="00F966A5">
      <w:pPr>
        <w:suppressAutoHyphens/>
        <w:ind w:right="141"/>
        <w:jc w:val="both"/>
        <w:rPr>
          <w:sz w:val="24"/>
          <w:szCs w:val="24"/>
        </w:rPr>
      </w:pPr>
    </w:p>
    <w:p w:rsidR="00F966A5" w:rsidRDefault="00F966A5" w:rsidP="00F966A5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F966A5" w:rsidTr="00F966A5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966A5" w:rsidRDefault="00F966A5" w:rsidP="00F966A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F966A5" w:rsidRDefault="00F966A5" w:rsidP="00F966A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F966A5" w:rsidRDefault="00F966A5" w:rsidP="00F966A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F966A5" w:rsidRDefault="00F966A5" w:rsidP="00F966A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F966A5" w:rsidTr="00F966A5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966A5" w:rsidRDefault="00F966A5" w:rsidP="00F966A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F966A5" w:rsidRDefault="00F966A5" w:rsidP="00F966A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21.04.2015</w:t>
            </w:r>
          </w:p>
        </w:tc>
        <w:tc>
          <w:tcPr>
            <w:tcW w:w="2534" w:type="dxa"/>
            <w:shd w:val="clear" w:color="auto" w:fill="auto"/>
          </w:tcPr>
          <w:p w:rsidR="00F966A5" w:rsidRDefault="00F966A5" w:rsidP="00F966A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F966A5" w:rsidRDefault="00F966A5" w:rsidP="00F966A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15 64 fa 00 01 00 00 03 07</w:t>
            </w:r>
          </w:p>
        </w:tc>
      </w:tr>
      <w:tr w:rsidR="00F966A5" w:rsidTr="00F966A5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966A5" w:rsidRDefault="00F966A5" w:rsidP="00F966A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F966A5" w:rsidRDefault="00F966A5" w:rsidP="00F966A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22.04.2015</w:t>
            </w:r>
          </w:p>
        </w:tc>
        <w:tc>
          <w:tcPr>
            <w:tcW w:w="2534" w:type="dxa"/>
            <w:shd w:val="clear" w:color="auto" w:fill="auto"/>
          </w:tcPr>
          <w:p w:rsidR="00F966A5" w:rsidRDefault="00F966A5" w:rsidP="00F966A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25.11.2014</w:t>
            </w:r>
          </w:p>
        </w:tc>
        <w:tc>
          <w:tcPr>
            <w:tcW w:w="2535" w:type="dxa"/>
            <w:shd w:val="clear" w:color="auto" w:fill="auto"/>
          </w:tcPr>
          <w:p w:rsidR="00F966A5" w:rsidRDefault="00F966A5" w:rsidP="00F966A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5f 0b 37 77 00 01 00 00 02 f6</w:t>
            </w:r>
          </w:p>
        </w:tc>
      </w:tr>
      <w:tr w:rsidR="00F966A5" w:rsidTr="00F966A5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966A5" w:rsidRDefault="00F966A5" w:rsidP="00F966A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F966A5" w:rsidRDefault="00F966A5" w:rsidP="00F966A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21.04.2015</w:t>
            </w:r>
          </w:p>
        </w:tc>
        <w:tc>
          <w:tcPr>
            <w:tcW w:w="2534" w:type="dxa"/>
            <w:shd w:val="clear" w:color="auto" w:fill="auto"/>
          </w:tcPr>
          <w:p w:rsidR="00F966A5" w:rsidRDefault="00F966A5" w:rsidP="00F966A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F966A5" w:rsidRDefault="00F966A5" w:rsidP="00F966A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55 fc b8 d6 00 01 00 00 02 f1</w:t>
            </w:r>
          </w:p>
        </w:tc>
      </w:tr>
      <w:tr w:rsidR="00F966A5" w:rsidTr="00F966A5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966A5" w:rsidRDefault="00F966A5" w:rsidP="00F966A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F966A5" w:rsidRDefault="00F966A5" w:rsidP="00F966A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21.04.2015</w:t>
            </w:r>
          </w:p>
        </w:tc>
        <w:tc>
          <w:tcPr>
            <w:tcW w:w="2534" w:type="dxa"/>
            <w:shd w:val="clear" w:color="auto" w:fill="auto"/>
          </w:tcPr>
          <w:p w:rsidR="00F966A5" w:rsidRDefault="00F966A5" w:rsidP="00F966A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19/227Д от 25.11.2014</w:t>
            </w:r>
          </w:p>
        </w:tc>
        <w:tc>
          <w:tcPr>
            <w:tcW w:w="2535" w:type="dxa"/>
            <w:shd w:val="clear" w:color="auto" w:fill="auto"/>
          </w:tcPr>
          <w:p w:rsidR="00F966A5" w:rsidRDefault="00F966A5" w:rsidP="00F966A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10 70 eb 00 01 00 00 03 04</w:t>
            </w:r>
          </w:p>
        </w:tc>
      </w:tr>
      <w:tr w:rsidR="00F966A5" w:rsidTr="00F966A5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966A5" w:rsidRDefault="00F966A5" w:rsidP="00F966A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F966A5" w:rsidRDefault="00F966A5" w:rsidP="00F966A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21.04.2015</w:t>
            </w:r>
          </w:p>
        </w:tc>
        <w:tc>
          <w:tcPr>
            <w:tcW w:w="2534" w:type="dxa"/>
            <w:shd w:val="clear" w:color="auto" w:fill="auto"/>
          </w:tcPr>
          <w:p w:rsidR="00F966A5" w:rsidRDefault="00F966A5" w:rsidP="00F966A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F966A5" w:rsidRDefault="00F966A5" w:rsidP="00F966A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5a ae cd e5 00 01 00 00 02 f3</w:t>
            </w:r>
          </w:p>
        </w:tc>
      </w:tr>
    </w:tbl>
    <w:p w:rsidR="00C31493" w:rsidRPr="0054025D" w:rsidRDefault="00C31493" w:rsidP="00F966A5">
      <w:pPr>
        <w:suppressAutoHyphens/>
        <w:ind w:right="141"/>
        <w:jc w:val="both"/>
        <w:rPr>
          <w:sz w:val="24"/>
          <w:szCs w:val="24"/>
        </w:rPr>
      </w:pPr>
    </w:p>
    <w:sectPr w:rsidR="00C31493" w:rsidRPr="0054025D" w:rsidSect="0054025D">
      <w:headerReference w:type="default" r:id="rId9"/>
      <w:pgSz w:w="11906" w:h="16838"/>
      <w:pgMar w:top="567" w:right="851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73B4" w:rsidRDefault="008173B4" w:rsidP="008D5AA9">
      <w:r>
        <w:separator/>
      </w:r>
    </w:p>
  </w:endnote>
  <w:endnote w:type="continuationSeparator" w:id="0">
    <w:p w:rsidR="008173B4" w:rsidRDefault="008173B4" w:rsidP="008D5A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73B4" w:rsidRDefault="008173B4" w:rsidP="008D5AA9">
      <w:r>
        <w:separator/>
      </w:r>
    </w:p>
  </w:footnote>
  <w:footnote w:type="continuationSeparator" w:id="0">
    <w:p w:rsidR="008173B4" w:rsidRDefault="008173B4" w:rsidP="008D5A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84" w:type="dxa"/>
      <w:tblInd w:w="108" w:type="dxa"/>
      <w:tblLook w:val="01E0"/>
    </w:tblPr>
    <w:tblGrid>
      <w:gridCol w:w="8341"/>
      <w:gridCol w:w="1543"/>
    </w:tblGrid>
    <w:tr w:rsidR="00BA695E" w:rsidTr="00BA695E">
      <w:tc>
        <w:tcPr>
          <w:tcW w:w="8341" w:type="dxa"/>
          <w:vAlign w:val="center"/>
        </w:tcPr>
        <w:p w:rsidR="00BA695E" w:rsidRDefault="00BA695E" w:rsidP="00BA695E">
          <w:pPr>
            <w:spacing w:line="276" w:lineRule="auto"/>
            <w:jc w:val="center"/>
            <w:rPr>
              <w:sz w:val="20"/>
              <w:lang w:eastAsia="en-US"/>
            </w:rPr>
          </w:pPr>
          <w:bookmarkStart w:id="0" w:name="колонтитул"/>
        </w:p>
        <w:p w:rsidR="00BA695E" w:rsidRDefault="00BA695E" w:rsidP="00BA695E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313BAE">
            <w:rPr>
              <w:sz w:val="20"/>
              <w:szCs w:val="24"/>
              <w:lang w:eastAsia="en-US"/>
            </w:rPr>
            <w:t>SH-2015/474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313BAE">
            <w:rPr>
              <w:sz w:val="20"/>
              <w:szCs w:val="24"/>
              <w:lang w:eastAsia="en-US"/>
            </w:rPr>
            <w:t>20.04.2015</w:t>
          </w:r>
        </w:p>
        <w:p w:rsidR="00BA695E" w:rsidRDefault="00BA695E" w:rsidP="00BA695E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BA695E" w:rsidRDefault="00BA695E" w:rsidP="00BA695E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942058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942058">
            <w:fldChar w:fldCharType="separate"/>
          </w:r>
          <w:r w:rsidR="00F966A5">
            <w:rPr>
              <w:noProof/>
              <w:sz w:val="20"/>
              <w:lang w:eastAsia="en-US"/>
            </w:rPr>
            <w:t>3</w:t>
          </w:r>
          <w:r w:rsidR="00942058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942058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942058">
            <w:fldChar w:fldCharType="separate"/>
          </w:r>
          <w:r w:rsidR="00F966A5">
            <w:rPr>
              <w:noProof/>
              <w:sz w:val="20"/>
              <w:lang w:eastAsia="en-US"/>
            </w:rPr>
            <w:t>3</w:t>
          </w:r>
          <w:r w:rsidR="00942058">
            <w:fldChar w:fldCharType="end"/>
          </w:r>
        </w:p>
      </w:tc>
    </w:tr>
  </w:tbl>
  <w:p w:rsidR="00BA695E" w:rsidRDefault="00BA695E" w:rsidP="00BA695E">
    <w:pPr>
      <w:pStyle w:val="a7"/>
    </w:pPr>
    <w:r>
      <w:t xml:space="preserve"> </w:t>
    </w:r>
    <w:bookmarkEnd w:id="0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3E42"/>
    <w:rsid w:val="000217DB"/>
    <w:rsid w:val="001A41A1"/>
    <w:rsid w:val="002031AD"/>
    <w:rsid w:val="00313BAE"/>
    <w:rsid w:val="0036346E"/>
    <w:rsid w:val="00386788"/>
    <w:rsid w:val="00395172"/>
    <w:rsid w:val="004A421A"/>
    <w:rsid w:val="005047F6"/>
    <w:rsid w:val="0051114B"/>
    <w:rsid w:val="00525DAA"/>
    <w:rsid w:val="0054025D"/>
    <w:rsid w:val="00553E42"/>
    <w:rsid w:val="00557DB3"/>
    <w:rsid w:val="005B0CFD"/>
    <w:rsid w:val="005F2BD1"/>
    <w:rsid w:val="006B24B2"/>
    <w:rsid w:val="006F2805"/>
    <w:rsid w:val="006F490E"/>
    <w:rsid w:val="0077680D"/>
    <w:rsid w:val="007E465A"/>
    <w:rsid w:val="007F629E"/>
    <w:rsid w:val="00800FD6"/>
    <w:rsid w:val="00816744"/>
    <w:rsid w:val="008173B4"/>
    <w:rsid w:val="008D5AA9"/>
    <w:rsid w:val="008F6100"/>
    <w:rsid w:val="00942058"/>
    <w:rsid w:val="009640AB"/>
    <w:rsid w:val="00967041"/>
    <w:rsid w:val="00977D50"/>
    <w:rsid w:val="009D3E22"/>
    <w:rsid w:val="009D6E59"/>
    <w:rsid w:val="00A07AF5"/>
    <w:rsid w:val="00A23E1A"/>
    <w:rsid w:val="00A37C48"/>
    <w:rsid w:val="00AB5930"/>
    <w:rsid w:val="00AC2D65"/>
    <w:rsid w:val="00BA695E"/>
    <w:rsid w:val="00BF0F05"/>
    <w:rsid w:val="00C16AD7"/>
    <w:rsid w:val="00C31493"/>
    <w:rsid w:val="00C700C2"/>
    <w:rsid w:val="00CA3F4A"/>
    <w:rsid w:val="00CF30E1"/>
    <w:rsid w:val="00CF5875"/>
    <w:rsid w:val="00D40D81"/>
    <w:rsid w:val="00E116DC"/>
    <w:rsid w:val="00E96253"/>
    <w:rsid w:val="00EA5D2F"/>
    <w:rsid w:val="00EB27F0"/>
    <w:rsid w:val="00ED5A06"/>
    <w:rsid w:val="00F14237"/>
    <w:rsid w:val="00F66749"/>
    <w:rsid w:val="00F856DF"/>
    <w:rsid w:val="00F966A5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8D5AA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8D5AA9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unhideWhenUsed/>
    <w:rsid w:val="008D5AA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8D5AA9"/>
    <w:rPr>
      <w:rFonts w:ascii="Times New Roman" w:eastAsia="Times New Roman" w:hAnsi="Times New Roman"/>
      <w:sz w:val="28"/>
    </w:rPr>
  </w:style>
  <w:style w:type="paragraph" w:customStyle="1" w:styleId="1">
    <w:name w:val="Абзац списка1"/>
    <w:basedOn w:val="a"/>
    <w:link w:val="ListParagraphChar"/>
    <w:rsid w:val="0054025D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customStyle="1" w:styleId="ListParagraphChar">
    <w:name w:val="List Paragraph Char"/>
    <w:link w:val="1"/>
    <w:locked/>
    <w:rsid w:val="0054025D"/>
    <w:rPr>
      <w:rFonts w:eastAsia="Times New Roman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1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7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1108</Words>
  <Characters>6321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7415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Пользователь</cp:lastModifiedBy>
  <cp:revision>3</cp:revision>
  <dcterms:created xsi:type="dcterms:W3CDTF">2015-04-20T10:00:00Z</dcterms:created>
  <dcterms:modified xsi:type="dcterms:W3CDTF">2015-04-22T04:50:00Z</dcterms:modified>
</cp:coreProperties>
</file>