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Default="00E05CE1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319-16Р/63</w:t>
      </w:r>
      <w:r w:rsidR="00340D10" w:rsidRPr="00340D10">
        <w:rPr>
          <w:rFonts w:ascii="Times New Roman" w:hAnsi="Times New Roman"/>
          <w:b/>
          <w:bCs/>
          <w:sz w:val="28"/>
          <w:szCs w:val="28"/>
        </w:rPr>
        <w:t>-ЗКПр</w:t>
      </w:r>
    </w:p>
    <w:p w:rsidR="00394D46" w:rsidRPr="001410E2" w:rsidRDefault="00820115" w:rsidP="002F30BA">
      <w:pPr>
        <w:widowControl w:val="0"/>
        <w:ind w:right="112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89259C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 по </w:t>
      </w:r>
      <w:r w:rsidR="001410E2"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 w:rsidR="00DD6BAC">
        <w:rPr>
          <w:rFonts w:ascii="Times New Roman" w:hAnsi="Times New Roman"/>
          <w:b/>
          <w:sz w:val="28"/>
          <w:szCs w:val="28"/>
        </w:rPr>
        <w:t xml:space="preserve"> отборочной стадии,</w:t>
      </w:r>
      <w:r w:rsidR="00FC0E6B">
        <w:rPr>
          <w:rFonts w:ascii="Times New Roman" w:hAnsi="Times New Roman"/>
          <w:b/>
          <w:sz w:val="28"/>
          <w:szCs w:val="28"/>
        </w:rPr>
        <w:t> оценочной </w:t>
      </w:r>
      <w:r w:rsidR="001410E2" w:rsidRPr="00EC272E">
        <w:rPr>
          <w:rFonts w:ascii="Times New Roman" w:hAnsi="Times New Roman"/>
          <w:b/>
          <w:sz w:val="28"/>
          <w:szCs w:val="28"/>
        </w:rPr>
        <w:t>стадии</w:t>
      </w:r>
      <w:r w:rsidR="0076452B">
        <w:rPr>
          <w:rFonts w:ascii="Times New Roman" w:hAnsi="Times New Roman"/>
          <w:b/>
          <w:sz w:val="28"/>
          <w:szCs w:val="28"/>
        </w:rPr>
        <w:t xml:space="preserve"> </w:t>
      </w:r>
      <w:r w:rsidR="0076452B" w:rsidRPr="004B22F8">
        <w:rPr>
          <w:rFonts w:ascii="Times New Roman" w:hAnsi="Times New Roman"/>
          <w:b/>
          <w:sz w:val="28"/>
          <w:szCs w:val="28"/>
        </w:rPr>
        <w:t>и</w:t>
      </w:r>
      <w:r w:rsidR="001410E2" w:rsidRPr="00A7388F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CB0D2B" w:rsidRPr="004B22F8">
        <w:rPr>
          <w:rFonts w:ascii="Times New Roman" w:hAnsi="Times New Roman"/>
          <w:b/>
          <w:sz w:val="28"/>
          <w:szCs w:val="28"/>
        </w:rPr>
        <w:t>подведению итогов</w:t>
      </w:r>
      <w:r w:rsidR="0076452B" w:rsidRPr="004B22F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 w:rsidRPr="00EC272E">
        <w:rPr>
          <w:rFonts w:ascii="Times New Roman" w:hAnsi="Times New Roman"/>
          <w:b/>
          <w:bCs/>
          <w:sz w:val="28"/>
          <w:szCs w:val="28"/>
        </w:rPr>
        <w:t>по</w:t>
      </w:r>
      <w:r w:rsidR="0076452B">
        <w:rPr>
          <w:rFonts w:ascii="Times New Roman" w:hAnsi="Times New Roman"/>
          <w:b/>
          <w:bCs/>
          <w:sz w:val="28"/>
          <w:szCs w:val="28"/>
        </w:rPr>
        <w:t> </w:t>
      </w:r>
      <w:r w:rsidR="0089259C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 w:rsidR="005A41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>
        <w:rPr>
          <w:rFonts w:ascii="Times New Roman" w:hAnsi="Times New Roman"/>
          <w:b/>
          <w:bCs/>
          <w:sz w:val="28"/>
          <w:szCs w:val="28"/>
        </w:rPr>
        <w:t>на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право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9F62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0E6B">
        <w:rPr>
          <w:rFonts w:ascii="Times New Roman" w:hAnsi="Times New Roman"/>
          <w:b/>
          <w:bCs/>
          <w:sz w:val="28"/>
          <w:szCs w:val="28"/>
        </w:rPr>
        <w:t>договора </w:t>
      </w:r>
      <w:r w:rsidR="004B22F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E05CE1" w:rsidRPr="00E05CE1">
        <w:rPr>
          <w:rFonts w:ascii="Times New Roman" w:hAnsi="Times New Roman"/>
          <w:b/>
          <w:bCs/>
          <w:sz w:val="28"/>
          <w:szCs w:val="28"/>
        </w:rPr>
        <w:t>предоставление услуг подвижной радиотелефонной связи и/или иные сопряженные с ними услуги (услуги сотовой связи)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4B22F8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Москва</w:t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E05CE1">
        <w:rPr>
          <w:rFonts w:ascii="Times New Roman" w:hAnsi="Times New Roman"/>
          <w:bCs/>
          <w:sz w:val="28"/>
          <w:szCs w:val="28"/>
        </w:rPr>
        <w:tab/>
        <w:t xml:space="preserve">                 «17</w:t>
      </w:r>
      <w:r>
        <w:rPr>
          <w:rFonts w:ascii="Times New Roman" w:hAnsi="Times New Roman"/>
          <w:bCs/>
          <w:sz w:val="28"/>
          <w:szCs w:val="28"/>
        </w:rPr>
        <w:t>» июня 2015</w:t>
      </w:r>
      <w:r w:rsidR="001E4CCD"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lang w:val="ru-RU"/>
        </w:rPr>
      </w:pPr>
    </w:p>
    <w:p w:rsidR="004B22F8" w:rsidRPr="002F30BA" w:rsidRDefault="004B22F8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lang w:val="ru-RU"/>
        </w:rPr>
      </w:pPr>
    </w:p>
    <w:p w:rsidR="00394D46" w:rsidRDefault="009F62D5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9259C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5A414B" w:rsidRPr="005A414B">
        <w:rPr>
          <w:rFonts w:ascii="Times New Roman" w:hAnsi="Times New Roman"/>
          <w:sz w:val="28"/>
          <w:szCs w:val="28"/>
        </w:rPr>
        <w:t xml:space="preserve"> </w:t>
      </w:r>
      <w:r w:rsidR="005A414B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>ис</w:t>
      </w:r>
      <w:r w:rsidR="004B22F8">
        <w:rPr>
          <w:rFonts w:ascii="Times New Roman" w:hAnsi="Times New Roman"/>
          <w:sz w:val="28"/>
          <w:szCs w:val="28"/>
        </w:rPr>
        <w:t>поль</w:t>
      </w:r>
      <w:r w:rsidR="00E05CE1">
        <w:rPr>
          <w:rFonts w:ascii="Times New Roman" w:hAnsi="Times New Roman"/>
          <w:sz w:val="28"/>
          <w:szCs w:val="28"/>
        </w:rPr>
        <w:t>зованием функционала ЭТП «АКД</w:t>
      </w:r>
      <w:r w:rsidR="004B22F8">
        <w:rPr>
          <w:rFonts w:ascii="Times New Roman" w:hAnsi="Times New Roman"/>
          <w:sz w:val="28"/>
          <w:szCs w:val="28"/>
        </w:rPr>
        <w:t>»</w:t>
      </w:r>
      <w:r w:rsidR="001E4CCD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17244B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4B22F8" w:rsidRDefault="004B22F8" w:rsidP="004B22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4B22F8">
        <w:rPr>
          <w:rFonts w:ascii="Times New Roman" w:hAnsi="Times New Roman"/>
          <w:bCs/>
          <w:sz w:val="28"/>
          <w:szCs w:val="28"/>
        </w:rPr>
        <w:t>Заказчик, являющийся Организатором запроса предложений:</w:t>
      </w:r>
      <w:r w:rsidRPr="004B22F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B22F8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1106A6" w:rsidRPr="004B22F8" w:rsidRDefault="001106A6" w:rsidP="004B22F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</w:p>
    <w:p w:rsidR="004B22F8" w:rsidRPr="004B22F8" w:rsidRDefault="004B22F8" w:rsidP="004B22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B22F8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 w:rsidRPr="004B22F8">
        <w:rPr>
          <w:rFonts w:ascii="Times New Roman" w:hAnsi="Times New Roman"/>
          <w:sz w:val="28"/>
          <w:szCs w:val="28"/>
        </w:rPr>
        <w:t xml:space="preserve"> </w:t>
      </w:r>
      <w:r w:rsidRPr="004B22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предложений: </w:t>
      </w:r>
      <w:r w:rsidRPr="004B22F8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Pr="004B22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</w:t>
      </w:r>
      <w:r w:rsidRPr="004B22F8">
        <w:rPr>
          <w:rFonts w:ascii="Times New Roman" w:hAnsi="Times New Roman"/>
          <w:color w:val="000000"/>
          <w:sz w:val="28"/>
          <w:szCs w:val="28"/>
          <w:lang w:val="en-US" w:eastAsia="ar-SA"/>
        </w:rPr>
        <w:t> </w:t>
      </w:r>
      <w:r w:rsidRPr="004B22F8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Pr="004B22F8">
        <w:rPr>
          <w:rFonts w:ascii="Times New Roman" w:eastAsia="Calibri" w:hAnsi="Times New Roman"/>
          <w:b/>
          <w:i/>
          <w:szCs w:val="28"/>
          <w:lang w:eastAsia="en-US"/>
        </w:rPr>
        <w:t xml:space="preserve"> </w:t>
      </w:r>
      <w:r w:rsidRPr="004B22F8">
        <w:rPr>
          <w:rFonts w:ascii="Times New Roman" w:hAnsi="Times New Roman"/>
          <w:color w:val="000000"/>
          <w:sz w:val="28"/>
          <w:szCs w:val="28"/>
          <w:lang w:eastAsia="ar-SA"/>
        </w:rPr>
        <w:t>на</w:t>
      </w:r>
      <w:r w:rsidR="00065EAA" w:rsidRPr="00065E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65EAA" w:rsidRPr="00065EAA">
        <w:rPr>
          <w:rFonts w:ascii="Times New Roman" w:hAnsi="Times New Roman"/>
          <w:bCs/>
          <w:color w:val="000000"/>
          <w:sz w:val="28"/>
          <w:szCs w:val="28"/>
          <w:lang w:eastAsia="ar-SA"/>
        </w:rPr>
        <w:t>предоставление услуг подвижной радиотелефонной связи и/или иные сопряженные с ними услуги (услуги сотовой связи)</w:t>
      </w:r>
      <w:r w:rsidRPr="00065EA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4B22F8" w:rsidRPr="004B22F8" w:rsidRDefault="004B22F8" w:rsidP="004B22F8">
      <w:pPr>
        <w:keepLines w:val="0"/>
        <w:widowControl w:val="0"/>
        <w:jc w:val="left"/>
        <w:rPr>
          <w:rFonts w:ascii="Times New Roman" w:eastAsia="Calibri" w:hAnsi="Times New Roman"/>
          <w:b/>
          <w:i/>
          <w:lang w:eastAsia="en-US"/>
        </w:rPr>
      </w:pPr>
    </w:p>
    <w:p w:rsidR="004B22F8" w:rsidRPr="004B22F8" w:rsidRDefault="004B22F8" w:rsidP="004B22F8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4B22F8">
        <w:rPr>
          <w:rFonts w:ascii="Times New Roman" w:eastAsia="Calibri" w:hAnsi="Times New Roman"/>
          <w:sz w:val="28"/>
          <w:szCs w:val="28"/>
          <w:lang w:eastAsia="en-US"/>
        </w:rPr>
        <w:t xml:space="preserve">Предмет </w:t>
      </w:r>
      <w:r w:rsidRPr="004B22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договора</w:t>
      </w:r>
      <w:r w:rsidRPr="004B22F8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="001106A6" w:rsidRPr="001106A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06A6" w:rsidRPr="001106A6">
        <w:rPr>
          <w:rFonts w:ascii="Times New Roman" w:eastAsia="Calibri" w:hAnsi="Times New Roman"/>
          <w:bCs/>
          <w:sz w:val="28"/>
          <w:szCs w:val="28"/>
          <w:lang w:eastAsia="en-US"/>
        </w:rPr>
        <w:t>предоставление услуг подвижной радиотелефонной связи и/или иные сопряженные с ними услуги (услуги сотовой связи)</w:t>
      </w:r>
      <w:r w:rsidRPr="001106A6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B22F8" w:rsidRPr="004B22F8" w:rsidRDefault="004B22F8" w:rsidP="004B22F8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4B22F8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Pr="004B22F8">
        <w:rPr>
          <w:rFonts w:ascii="Times New Roman" w:hAnsi="Times New Roman"/>
          <w:szCs w:val="28"/>
        </w:rPr>
        <w:t xml:space="preserve"> </w:t>
      </w:r>
      <w:r w:rsidRPr="004B22F8">
        <w:rPr>
          <w:rFonts w:ascii="Times New Roman" w:eastAsia="Calibri" w:hAnsi="Times New Roman"/>
          <w:b/>
          <w:i/>
          <w:lang w:eastAsia="en-US"/>
        </w:rPr>
        <w:t xml:space="preserve">товара/работ/услуг: </w:t>
      </w:r>
      <w:r w:rsidRPr="004B22F8">
        <w:rPr>
          <w:rFonts w:ascii="Times New Roman" w:eastAsia="Calibri" w:hAnsi="Times New Roman"/>
          <w:sz w:val="28"/>
          <w:szCs w:val="28"/>
          <w:lang w:eastAsia="en-US"/>
        </w:rPr>
        <w:t>все необходимые сведения приведены в документации по запросу предложений в томе 2 «Техническая часть».</w:t>
      </w:r>
    </w:p>
    <w:p w:rsidR="004B22F8" w:rsidRPr="004B22F8" w:rsidRDefault="004B22F8" w:rsidP="004B22F8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4B22F8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4B22F8">
        <w:rPr>
          <w:rFonts w:ascii="Times New Roman" w:hAnsi="Times New Roman"/>
          <w:szCs w:val="28"/>
        </w:rPr>
        <w:t xml:space="preserve"> </w:t>
      </w:r>
      <w:r w:rsidRPr="004B22F8">
        <w:rPr>
          <w:rFonts w:ascii="Times New Roman" w:eastAsia="Calibri" w:hAnsi="Times New Roman"/>
          <w:b/>
          <w:i/>
          <w:lang w:eastAsia="en-US"/>
        </w:rPr>
        <w:t>поставки товара, выполнения работ или оказания услуг:</w:t>
      </w:r>
      <w:r w:rsidRPr="004B22F8">
        <w:rPr>
          <w:rFonts w:ascii="Times New Roman" w:hAnsi="Times New Roman"/>
          <w:sz w:val="28"/>
          <w:szCs w:val="28"/>
        </w:rPr>
        <w:t xml:space="preserve"> </w:t>
      </w:r>
    </w:p>
    <w:p w:rsidR="001106A6" w:rsidRPr="001106A6" w:rsidRDefault="004B22F8" w:rsidP="001106A6">
      <w:pPr>
        <w:keepLines w:val="0"/>
        <w:tabs>
          <w:tab w:val="left" w:pos="-426"/>
        </w:tabs>
        <w:contextualSpacing/>
        <w:rPr>
          <w:rFonts w:ascii="Times New Roman" w:hAnsi="Times New Roman"/>
          <w:bCs/>
          <w:i/>
          <w:sz w:val="28"/>
          <w:szCs w:val="28"/>
        </w:rPr>
      </w:pPr>
      <w:r w:rsidRPr="004B22F8">
        <w:rPr>
          <w:rFonts w:ascii="Times New Roman" w:hAnsi="Times New Roman"/>
          <w:bCs/>
          <w:sz w:val="28"/>
          <w:szCs w:val="28"/>
        </w:rPr>
        <w:t xml:space="preserve">  </w:t>
      </w:r>
      <w:r w:rsidR="001106A6" w:rsidRPr="001106A6">
        <w:rPr>
          <w:rFonts w:ascii="Times New Roman" w:hAnsi="Times New Roman"/>
          <w:bCs/>
          <w:sz w:val="28"/>
          <w:szCs w:val="28"/>
        </w:rPr>
        <w:t xml:space="preserve"> - дата начала поставки/выполнения работ: с 00 ч.00 мин. 15.07.2015 г.</w:t>
      </w:r>
    </w:p>
    <w:p w:rsidR="001106A6" w:rsidRPr="001106A6" w:rsidRDefault="001106A6" w:rsidP="001106A6">
      <w:pPr>
        <w:keepLines w:val="0"/>
        <w:tabs>
          <w:tab w:val="left" w:pos="-426"/>
        </w:tabs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106A6">
        <w:rPr>
          <w:rFonts w:ascii="Times New Roman" w:hAnsi="Times New Roman"/>
          <w:bCs/>
          <w:sz w:val="28"/>
          <w:szCs w:val="28"/>
        </w:rPr>
        <w:t xml:space="preserve"> - дата окончания поставки/выполнения работ – 23 ч.59 мин. 14.07.2016 г.</w:t>
      </w:r>
    </w:p>
    <w:p w:rsidR="004B22F8" w:rsidRPr="004B22F8" w:rsidRDefault="004B22F8" w:rsidP="004B22F8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</w:p>
    <w:p w:rsidR="004B22F8" w:rsidRPr="004B22F8" w:rsidRDefault="004B22F8" w:rsidP="004B22F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B22F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106A6" w:rsidRPr="001106A6">
        <w:rPr>
          <w:rFonts w:ascii="Times New Roman" w:hAnsi="Times New Roman"/>
          <w:b/>
          <w:sz w:val="28"/>
          <w:szCs w:val="28"/>
        </w:rPr>
        <w:t>3 622 425,58 рублей (</w:t>
      </w:r>
      <w:r w:rsidR="001106A6" w:rsidRPr="001106A6">
        <w:rPr>
          <w:rFonts w:ascii="Times New Roman" w:hAnsi="Times New Roman"/>
          <w:sz w:val="28"/>
          <w:szCs w:val="28"/>
        </w:rPr>
        <w:t>три миллиона шестьсот двадцать две тысячи четыреста двадцать пять рублей 58 копеек), в том числе НДС (18%) - 552 573,39 рублей (пятьсот пятьдесят две тысячи пятьсот семьдесят три рубля 39 копеек).</w:t>
      </w:r>
    </w:p>
    <w:p w:rsidR="004B22F8" w:rsidRPr="001106A6" w:rsidRDefault="004B22F8" w:rsidP="004B22F8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Cs w:val="22"/>
          <w:lang w:eastAsia="en-US"/>
        </w:rPr>
      </w:pPr>
    </w:p>
    <w:p w:rsidR="004B22F8" w:rsidRPr="004B22F8" w:rsidRDefault="001106A6" w:rsidP="004B22F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1106A6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«03» июня 2015 года на официальном государственном сайте </w:t>
      </w:r>
      <w:hyperlink r:id="rId7" w:history="1">
        <w:r w:rsidRPr="001106A6">
          <w:rPr>
            <w:rStyle w:val="a3"/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Pr="001106A6">
        <w:rPr>
          <w:rFonts w:ascii="Times New Roman" w:hAnsi="Times New Roman"/>
          <w:sz w:val="28"/>
          <w:szCs w:val="28"/>
        </w:rPr>
        <w:t xml:space="preserve">, закупка № 31502425945, на официальном сайте по закупкам атомной отрасли http://zakupki.rosatom.ru, закупка </w:t>
      </w:r>
      <w:r w:rsidRPr="001106A6">
        <w:rPr>
          <w:rFonts w:ascii="Times New Roman" w:hAnsi="Times New Roman"/>
          <w:sz w:val="28"/>
          <w:szCs w:val="28"/>
        </w:rPr>
        <w:lastRenderedPageBreak/>
        <w:t xml:space="preserve">№ 150603/0482/071, на ЭТП «АКД» </w:t>
      </w:r>
      <w:hyperlink r:id="rId8" w:history="1">
        <w:r w:rsidRPr="001106A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a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</w:rPr>
          <w:t>-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k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</w:rPr>
          <w:t>-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d</w:t>
        </w:r>
        <w:r w:rsidRPr="001106A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1106A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  <w:r w:rsidRPr="001106A6">
          <w:rPr>
            <w:rStyle w:val="a3"/>
            <w:rFonts w:ascii="Times New Roman" w:hAnsi="Times New Roman"/>
            <w:color w:val="auto"/>
            <w:sz w:val="28"/>
            <w:szCs w:val="28"/>
          </w:rPr>
          <w:t>/</w:t>
        </w:r>
      </w:hyperlink>
      <w:r w:rsidRPr="001106A6">
        <w:rPr>
          <w:rFonts w:ascii="Times New Roman" w:hAnsi="Times New Roman"/>
          <w:sz w:val="28"/>
          <w:szCs w:val="28"/>
        </w:rPr>
        <w:t>, закупка № R027201.</w:t>
      </w:r>
    </w:p>
    <w:p w:rsidR="004B22F8" w:rsidRPr="004B22F8" w:rsidRDefault="004B22F8" w:rsidP="004B22F8">
      <w:pPr>
        <w:keepLines w:val="0"/>
        <w:widowControl w:val="0"/>
        <w:rPr>
          <w:rFonts w:ascii="Times New Roman" w:eastAsia="Calibri" w:hAnsi="Times New Roman"/>
          <w:b/>
          <w:i/>
          <w:szCs w:val="22"/>
          <w:lang w:eastAsia="en-US"/>
        </w:rPr>
      </w:pPr>
    </w:p>
    <w:p w:rsidR="00BA70AE" w:rsidRDefault="004B22F8" w:rsidP="004B22F8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4B22F8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4B22F8">
        <w:rPr>
          <w:rFonts w:ascii="Times New Roman" w:hAnsi="Times New Roman"/>
          <w:sz w:val="28"/>
          <w:szCs w:val="28"/>
        </w:rPr>
        <w:t>закупочной комиссии</w:t>
      </w:r>
      <w:r w:rsidRPr="004B22F8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14</w:t>
      </w:r>
      <w:r w:rsidRPr="004B22F8">
        <w:rPr>
          <w:rFonts w:ascii="Times New Roman" w:hAnsi="Times New Roman"/>
          <w:sz w:val="28"/>
          <w:szCs w:val="28"/>
          <w:lang w:eastAsia="ar-SA"/>
        </w:rPr>
        <w:t>:00 (время московское) «</w:t>
      </w:r>
      <w:r w:rsidR="001106A6">
        <w:rPr>
          <w:rFonts w:ascii="Times New Roman" w:hAnsi="Times New Roman"/>
          <w:sz w:val="28"/>
          <w:szCs w:val="28"/>
          <w:lang w:eastAsia="ar-SA"/>
        </w:rPr>
        <w:t>17</w:t>
      </w:r>
      <w:r>
        <w:rPr>
          <w:rFonts w:ascii="Times New Roman" w:hAnsi="Times New Roman"/>
          <w:sz w:val="28"/>
          <w:szCs w:val="28"/>
          <w:lang w:eastAsia="ar-SA"/>
        </w:rPr>
        <w:t>» июня</w:t>
      </w:r>
      <w:r w:rsidRPr="004B22F8">
        <w:rPr>
          <w:rFonts w:ascii="Times New Roman" w:hAnsi="Times New Roman"/>
          <w:sz w:val="28"/>
          <w:szCs w:val="28"/>
          <w:lang w:eastAsia="ar-SA"/>
        </w:rPr>
        <w:t> 2015 года, по адресу: 119017, г. Москва, ул. Пятницкая, д. 49А, стр. 2.</w:t>
      </w:r>
    </w:p>
    <w:p w:rsidR="004B22F8" w:rsidRPr="00BA70AE" w:rsidRDefault="004B22F8" w:rsidP="004B22F8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27DD6" w:rsidRDefault="004B22F8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="005A414B">
        <w:rPr>
          <w:rFonts w:ascii="Times New Roman" w:hAnsi="Times New Roman"/>
          <w:b/>
          <w:bCs/>
          <w:sz w:val="28"/>
          <w:szCs w:val="28"/>
        </w:rPr>
        <w:t>:</w:t>
      </w:r>
      <w:r w:rsidR="005A414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5303"/>
        <w:gridCol w:w="4798"/>
      </w:tblGrid>
      <w:tr w:rsidR="004B22F8" w:rsidRPr="004B22F8" w:rsidTr="00323E61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B22F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B22F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4B22F8" w:rsidRPr="004B22F8" w:rsidTr="00323E61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B22F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B22F8" w:rsidRPr="004B22F8" w:rsidTr="00323E61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22F8">
              <w:rPr>
                <w:rFonts w:ascii="Times New Roman" w:eastAsia="Calibri" w:hAnsi="Times New Roman"/>
                <w:lang w:eastAsia="en-US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22F8">
              <w:rPr>
                <w:rFonts w:ascii="Times New Roman" w:eastAsia="Calibri" w:hAnsi="Times New Roman"/>
                <w:lang w:eastAsia="en-US"/>
              </w:rPr>
              <w:t>Заместитель Директора по развитию ЕГС РАО и корпоративным функциям</w:t>
            </w:r>
          </w:p>
        </w:tc>
      </w:tr>
      <w:tr w:rsidR="004B22F8" w:rsidRPr="004B22F8" w:rsidTr="00323E6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B22F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B22F8" w:rsidRPr="004B22F8" w:rsidTr="00323E61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22F8">
              <w:rPr>
                <w:rFonts w:ascii="Times New Roman" w:eastAsia="Calibri" w:hAnsi="Times New Roman"/>
                <w:lang w:eastAsia="en-US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22F8">
              <w:rPr>
                <w:rFonts w:ascii="Times New Roman" w:eastAsia="Calibri" w:hAnsi="Times New Roman"/>
                <w:lang w:eastAsia="en-US"/>
              </w:rPr>
              <w:t>Начальник управления финансово-экономического планирования</w:t>
            </w:r>
          </w:p>
        </w:tc>
      </w:tr>
      <w:tr w:rsidR="004B22F8" w:rsidRPr="004B22F8" w:rsidTr="00323E6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B22F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B22F8" w:rsidRPr="004B22F8" w:rsidTr="00323E61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 w:rsidRPr="004B22F8">
              <w:rPr>
                <w:rFonts w:ascii="Times New Roman" w:hAnsi="Times New Roman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4B22F8">
              <w:rPr>
                <w:rFonts w:ascii="Times New Roman" w:hAnsi="Times New Roman"/>
              </w:rPr>
              <w:t>Начальник  правового отдела</w:t>
            </w:r>
          </w:p>
        </w:tc>
      </w:tr>
      <w:tr w:rsidR="004B22F8" w:rsidRPr="004B22F8" w:rsidTr="00323E61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22F8" w:rsidRPr="004B22F8" w:rsidRDefault="004B22F8" w:rsidP="004B22F8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 w:rsidRPr="004B22F8">
              <w:rPr>
                <w:rFonts w:ascii="Times New Roman" w:hAnsi="Times New Roman"/>
                <w:bCs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22F8" w:rsidRPr="004B22F8" w:rsidRDefault="004B22F8" w:rsidP="004B22F8">
            <w:pPr>
              <w:keepLines w:val="0"/>
              <w:spacing w:after="200"/>
              <w:jc w:val="left"/>
              <w:rPr>
                <w:rFonts w:ascii="Times New Roman" w:hAnsi="Times New Roman"/>
              </w:rPr>
            </w:pPr>
            <w:r w:rsidRPr="004B22F8">
              <w:rPr>
                <w:rFonts w:ascii="Times New Roman" w:hAnsi="Times New Roman"/>
              </w:rPr>
              <w:t xml:space="preserve">   Главный специалист службы безопасности</w:t>
            </w:r>
          </w:p>
        </w:tc>
      </w:tr>
      <w:tr w:rsidR="004B22F8" w:rsidRPr="004B22F8" w:rsidTr="00323E61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22F8" w:rsidRPr="004B22F8" w:rsidRDefault="004B22F8" w:rsidP="004B22F8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  <w:bCs/>
              </w:rPr>
            </w:pPr>
            <w:r w:rsidRPr="004B22F8">
              <w:rPr>
                <w:rFonts w:ascii="Times New Roman" w:hAnsi="Times New Roman"/>
                <w:bCs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22F8" w:rsidRPr="004B22F8" w:rsidRDefault="004B22F8" w:rsidP="004B22F8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4B22F8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  <w:tr w:rsidR="004B22F8" w:rsidRPr="004B22F8" w:rsidTr="00323E6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4B22F8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</w:t>
            </w:r>
            <w:r w:rsidRPr="004B22F8">
              <w:rPr>
                <w:rFonts w:ascii="Times New Roman" w:eastAsia="Calibri" w:hAnsi="Times New Roman"/>
                <w:b/>
                <w:i/>
                <w:lang w:eastAsia="en-US"/>
              </w:rPr>
              <w:t>без права голоса/с правом голоса</w:t>
            </w:r>
            <w:r w:rsidRPr="004B22F8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): </w:t>
            </w:r>
          </w:p>
        </w:tc>
      </w:tr>
      <w:tr w:rsidR="004B22F8" w:rsidRPr="004B22F8" w:rsidTr="00323E61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22F8">
              <w:rPr>
                <w:rFonts w:ascii="Times New Roman" w:eastAsia="Calibri" w:hAnsi="Times New Roman"/>
                <w:lang w:eastAsia="en-US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22F8" w:rsidRPr="004B22F8" w:rsidRDefault="004B22F8" w:rsidP="004B22F8">
            <w:pPr>
              <w:keepLines w:val="0"/>
              <w:spacing w:line="276" w:lineRule="auto"/>
              <w:ind w:left="17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4B22F8">
              <w:rPr>
                <w:rFonts w:ascii="Times New Roman" w:eastAsia="Calibri" w:hAnsi="Times New Roman"/>
                <w:lang w:eastAsia="en-US"/>
              </w:rPr>
              <w:t>Главный специалист отдела организации закупок</w:t>
            </w:r>
          </w:p>
        </w:tc>
      </w:tr>
    </w:tbl>
    <w:p w:rsidR="00D27DD6" w:rsidRDefault="00D27DD6" w:rsidP="00FC0E6B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D27DD6" w:rsidRPr="00F02CA9" w:rsidRDefault="00BA70AE" w:rsidP="00D27DD6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 w:rsidR="004B22F8">
        <w:rPr>
          <w:rFonts w:ascii="Times New Roman" w:hAnsi="Times New Roman"/>
          <w:sz w:val="28"/>
          <w:szCs w:val="28"/>
        </w:rPr>
        <w:t xml:space="preserve"> проводится в присутствии 6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B22F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89259C"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  <w:r w:rsidR="00A7388F" w:rsidRPr="00A7388F">
        <w:rPr>
          <w:rFonts w:ascii="Times New Roman" w:hAnsi="Times New Roman"/>
          <w:b/>
          <w:i/>
        </w:rPr>
        <w:t xml:space="preserve"> </w:t>
      </w:r>
    </w:p>
    <w:p w:rsidR="00D27DD6" w:rsidRPr="00D27DD6" w:rsidRDefault="00D27DD6" w:rsidP="00FC0E6B">
      <w:pPr>
        <w:keepLines w:val="0"/>
        <w:widowControl w:val="0"/>
        <w:rPr>
          <w:rFonts w:ascii="Times New Roman" w:hAnsi="Times New Roman"/>
          <w:sz w:val="28"/>
        </w:rPr>
      </w:pPr>
    </w:p>
    <w:p w:rsidR="004B22F8" w:rsidRDefault="00466525" w:rsidP="004B22F8">
      <w:pPr>
        <w:keepLines w:val="0"/>
        <w:widowControl w:val="0"/>
        <w:numPr>
          <w:ilvl w:val="0"/>
          <w:numId w:val="15"/>
        </w:numPr>
        <w:tabs>
          <w:tab w:val="left" w:pos="709"/>
        </w:tabs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116948">
        <w:rPr>
          <w:rFonts w:ascii="Times New Roman" w:hAnsi="Times New Roman"/>
          <w:sz w:val="28"/>
        </w:rPr>
        <w:t>п</w:t>
      </w:r>
      <w:r w:rsidRPr="00116948">
        <w:rPr>
          <w:rFonts w:ascii="Times New Roman" w:hAnsi="Times New Roman"/>
          <w:sz w:val="28"/>
        </w:rPr>
        <w:t xml:space="preserve">ротоколу </w:t>
      </w:r>
      <w:r w:rsidR="00BA70AE" w:rsidRPr="00116948">
        <w:rPr>
          <w:rFonts w:ascii="Times New Roman" w:hAnsi="Times New Roman"/>
          <w:sz w:val="28"/>
        </w:rPr>
        <w:t>открытия доступа к заявкам на участие в</w:t>
      </w:r>
      <w:r w:rsidR="00DB1A32">
        <w:rPr>
          <w:rFonts w:ascii="Times New Roman" w:hAnsi="Times New Roman"/>
          <w:sz w:val="28"/>
        </w:rPr>
        <w:t> </w:t>
      </w:r>
      <w:r w:rsidR="0089259C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F15030">
        <w:rPr>
          <w:rFonts w:ascii="Times New Roman" w:hAnsi="Times New Roman"/>
          <w:sz w:val="28"/>
          <w:szCs w:val="28"/>
        </w:rPr>
        <w:t>«15» июня</w:t>
      </w:r>
      <w:r w:rsidR="004B22F8">
        <w:rPr>
          <w:rFonts w:ascii="Times New Roman" w:hAnsi="Times New Roman"/>
          <w:sz w:val="28"/>
          <w:szCs w:val="28"/>
        </w:rPr>
        <w:t xml:space="preserve"> 2015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F15030" w:rsidRPr="00F15030">
        <w:rPr>
          <w:rFonts w:ascii="Times New Roman" w:hAnsi="Times New Roman"/>
          <w:bCs/>
          <w:sz w:val="28"/>
        </w:rPr>
        <w:t>319-16Р/61-ЗКПр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заявки на участие в </w:t>
      </w:r>
      <w:r w:rsidR="0089259C">
        <w:rPr>
          <w:rFonts w:ascii="Times New Roman" w:hAnsi="Times New Roman"/>
          <w:sz w:val="28"/>
        </w:rPr>
        <w:t>запросе предложений</w:t>
      </w:r>
      <w:r w:rsidR="00C8337B">
        <w:rPr>
          <w:rFonts w:ascii="Times New Roman" w:hAnsi="Times New Roman"/>
          <w:sz w:val="28"/>
        </w:rPr>
        <w:t xml:space="preserve"> следующи</w:t>
      </w:r>
      <w:r w:rsidR="00CB0D2B">
        <w:rPr>
          <w:rFonts w:ascii="Times New Roman" w:hAnsi="Times New Roman"/>
          <w:sz w:val="28"/>
        </w:rPr>
        <w:t>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CB0D2B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89259C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p w:rsidR="004B22F8" w:rsidRPr="004B22F8" w:rsidRDefault="004B22F8" w:rsidP="004B22F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8"/>
        <w:gridCol w:w="3805"/>
        <w:gridCol w:w="5103"/>
      </w:tblGrid>
      <w:tr w:rsidR="004B22F8" w:rsidRPr="004B22F8" w:rsidTr="00323E61">
        <w:trPr>
          <w:tblHeader/>
        </w:trPr>
        <w:tc>
          <w:tcPr>
            <w:tcW w:w="1298" w:type="dxa"/>
            <w:vAlign w:val="center"/>
          </w:tcPr>
          <w:p w:rsidR="004B22F8" w:rsidRPr="004B22F8" w:rsidRDefault="004B22F8" w:rsidP="004B22F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B22F8">
              <w:rPr>
                <w:rFonts w:ascii="Times New Roman" w:hAnsi="Times New Roman"/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4B22F8" w:rsidRPr="004B22F8" w:rsidRDefault="004B22F8" w:rsidP="004B22F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B22F8">
              <w:rPr>
                <w:rFonts w:ascii="Times New Roman" w:hAnsi="Times New Roman"/>
                <w:b/>
              </w:rPr>
              <w:t>Участник</w:t>
            </w:r>
          </w:p>
          <w:p w:rsidR="004B22F8" w:rsidRPr="004B22F8" w:rsidRDefault="004B22F8" w:rsidP="004B22F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B22F8">
              <w:rPr>
                <w:rFonts w:ascii="Times New Roman" w:hAnsi="Times New Roman"/>
                <w:b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4B22F8" w:rsidRPr="004B22F8" w:rsidRDefault="004B22F8" w:rsidP="004B22F8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4B22F8">
              <w:rPr>
                <w:rFonts w:ascii="Times New Roman" w:hAnsi="Times New Roman"/>
                <w:b/>
              </w:rPr>
              <w:t>Сведения заявки на участие в запросе предложений</w:t>
            </w:r>
          </w:p>
        </w:tc>
      </w:tr>
      <w:tr w:rsidR="00A62708" w:rsidRPr="004B22F8" w:rsidTr="00323E61">
        <w:trPr>
          <w:trHeight w:val="877"/>
        </w:trPr>
        <w:tc>
          <w:tcPr>
            <w:tcW w:w="1298" w:type="dxa"/>
            <w:vAlign w:val="center"/>
          </w:tcPr>
          <w:p w:rsidR="00A62708" w:rsidRPr="004B22F8" w:rsidRDefault="00A62708" w:rsidP="00A62708">
            <w:pPr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A62708">
              <w:rPr>
                <w:rFonts w:ascii="Times New Roman" w:hAnsi="Times New Roman"/>
              </w:rPr>
              <w:t>R027201</w:t>
            </w:r>
          </w:p>
        </w:tc>
        <w:tc>
          <w:tcPr>
            <w:tcW w:w="3805" w:type="dxa"/>
            <w:vAlign w:val="center"/>
          </w:tcPr>
          <w:p w:rsidR="00A62708" w:rsidRPr="00341424" w:rsidRDefault="00A62708" w:rsidP="00201227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«МТС»</w:t>
            </w:r>
          </w:p>
          <w:p w:rsidR="00A62708" w:rsidRPr="00341424" w:rsidRDefault="00A62708" w:rsidP="00201227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7740000076</w:t>
            </w:r>
          </w:p>
          <w:p w:rsidR="00A62708" w:rsidRPr="00341424" w:rsidRDefault="00A62708" w:rsidP="00201227">
            <w:pPr>
              <w:widowControl w:val="0"/>
              <w:jc w:val="center"/>
              <w:rPr>
                <w:rFonts w:ascii="Times New Roman" w:hAnsi="Times New Roman"/>
              </w:rPr>
            </w:pPr>
            <w:r w:rsidRPr="00341424">
              <w:rPr>
                <w:rFonts w:ascii="Times New Roman" w:hAnsi="Times New Roman"/>
              </w:rPr>
              <w:t>Адрес:</w:t>
            </w:r>
            <w:r>
              <w:rPr>
                <w:rFonts w:ascii="Times New Roman" w:hAnsi="Times New Roman"/>
              </w:rPr>
              <w:t xml:space="preserve"> 109147, Россия, г. Москва, ул. Марксистская, д. 4</w:t>
            </w:r>
          </w:p>
        </w:tc>
        <w:tc>
          <w:tcPr>
            <w:tcW w:w="5103" w:type="dxa"/>
            <w:vAlign w:val="center"/>
          </w:tcPr>
          <w:p w:rsidR="00A62708" w:rsidRPr="00786C84" w:rsidRDefault="00A62708" w:rsidP="00201227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5B48F4">
              <w:t>соответствует предмету запроса предложений</w:t>
            </w:r>
            <w:r>
              <w:rPr>
                <w:b/>
                <w:i/>
              </w:rPr>
              <w:t xml:space="preserve"> </w:t>
            </w:r>
          </w:p>
          <w:p w:rsidR="00A62708" w:rsidRPr="00102B60" w:rsidRDefault="00A62708" w:rsidP="00201227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rPr>
                <w:b/>
              </w:rPr>
              <w:t>1 912 392,72</w:t>
            </w:r>
            <w:r w:rsidRPr="00102B60">
              <w:rPr>
                <w:b/>
              </w:rPr>
              <w:t xml:space="preserve"> рублей </w:t>
            </w:r>
            <w:r>
              <w:t>(один миллион</w:t>
            </w:r>
            <w:proofErr w:type="gramStart"/>
            <w:r>
              <w:t xml:space="preserve"> )</w:t>
            </w:r>
            <w:proofErr w:type="gramEnd"/>
            <w:r>
              <w:t>, включая НДС (18%) – 291 720,93 рублей.</w:t>
            </w:r>
          </w:p>
          <w:p w:rsidR="00A62708" w:rsidRPr="00E978F0" w:rsidRDefault="00A62708" w:rsidP="00201227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A62708" w:rsidRPr="008F612A" w:rsidRDefault="00A62708" w:rsidP="00201227">
            <w:pPr>
              <w:pStyle w:val="af1"/>
              <w:widowControl w:val="0"/>
              <w:spacing w:before="0" w:beforeAutospacing="0" w:after="0" w:afterAutospacing="0"/>
            </w:pPr>
            <w:r>
              <w:t>«10»</w:t>
            </w:r>
            <w:r w:rsidRPr="00102B60">
              <w:t xml:space="preserve"> июня 2015</w:t>
            </w:r>
            <w:r>
              <w:t xml:space="preserve"> г. 17:10</w:t>
            </w:r>
            <w:r w:rsidRPr="00E978F0">
              <w:t xml:space="preserve"> (</w:t>
            </w:r>
            <w:r w:rsidRPr="00883917">
              <w:rPr>
                <w:i/>
              </w:rPr>
              <w:t>время</w:t>
            </w:r>
            <w:r w:rsidRPr="00E978F0">
              <w:t> </w:t>
            </w:r>
            <w:r w:rsidRPr="00883917">
              <w:rPr>
                <w:i/>
              </w:rPr>
              <w:t>московское</w:t>
            </w:r>
            <w:r w:rsidRPr="00E978F0">
              <w:t>)</w:t>
            </w:r>
          </w:p>
        </w:tc>
      </w:tr>
    </w:tbl>
    <w:p w:rsidR="004B22F8" w:rsidRDefault="004B22F8" w:rsidP="004B22F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DD6BAC" w:rsidRDefault="00DD6BAC" w:rsidP="00DD6BAC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t xml:space="preserve">В связи с тем, что </w:t>
      </w:r>
      <w:r w:rsidRPr="002C2287">
        <w:rPr>
          <w:sz w:val="28"/>
        </w:rPr>
        <w:t xml:space="preserve">после окончания срока подачи заявок на участие в </w:t>
      </w:r>
      <w:r>
        <w:rPr>
          <w:sz w:val="28"/>
        </w:rPr>
        <w:t>запросе предложений</w:t>
      </w:r>
      <w:r w:rsidRPr="002C2287">
        <w:rPr>
          <w:sz w:val="28"/>
        </w:rPr>
        <w:t xml:space="preserve"> поступила только одна заявка</w:t>
      </w:r>
      <w:r>
        <w:rPr>
          <w:sz w:val="28"/>
        </w:rPr>
        <w:t xml:space="preserve">, в соответствии с подпунктом а) пункта 13.5.1 ЕОСЗ открытый </w:t>
      </w:r>
      <w:r>
        <w:rPr>
          <w:sz w:val="28"/>
          <w:szCs w:val="28"/>
        </w:rPr>
        <w:t>запрос предложений</w:t>
      </w:r>
      <w:r>
        <w:rPr>
          <w:sz w:val="28"/>
        </w:rPr>
        <w:t xml:space="preserve"> </w:t>
      </w:r>
      <w:r>
        <w:rPr>
          <w:b/>
          <w:i/>
        </w:rPr>
        <w:t xml:space="preserve"> </w:t>
      </w:r>
      <w:r>
        <w:rPr>
          <w:sz w:val="28"/>
        </w:rPr>
        <w:t>признан несостоявшимся.</w:t>
      </w:r>
    </w:p>
    <w:p w:rsidR="005A414B" w:rsidRDefault="005A414B" w:rsidP="005A414B">
      <w:pPr>
        <w:pStyle w:val="af1"/>
        <w:widowControl w:val="0"/>
        <w:spacing w:before="0" w:beforeAutospacing="0" w:after="0" w:afterAutospacing="0"/>
        <w:jc w:val="both"/>
        <w:rPr>
          <w:szCs w:val="28"/>
        </w:rPr>
      </w:pPr>
    </w:p>
    <w:p w:rsidR="00DD6BAC" w:rsidRDefault="00DD6BAC" w:rsidP="000C5A58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954A92">
        <w:rPr>
          <w:rFonts w:ascii="Times New Roman" w:hAnsi="Times New Roman"/>
          <w:sz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54A92">
        <w:rPr>
          <w:rFonts w:ascii="Times New Roman" w:hAnsi="Times New Roman"/>
          <w:sz w:val="28"/>
        </w:rPr>
        <w:t xml:space="preserve"> на отборочной стадии </w:t>
      </w:r>
      <w:r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DD6BAC" w:rsidRDefault="00DD6BAC" w:rsidP="00DD6BAC">
      <w:pPr>
        <w:keepLines w:val="0"/>
        <w:widowControl w:val="0"/>
        <w:numPr>
          <w:ilvl w:val="1"/>
          <w:numId w:val="20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lastRenderedPageBreak/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по запросу предложений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по запросу предложений:</w:t>
      </w:r>
    </w:p>
    <w:p w:rsidR="00DD6BAC" w:rsidRPr="00133E0A" w:rsidRDefault="0087055D" w:rsidP="00DD6BAC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ОАО «МТС</w:t>
      </w:r>
      <w:r w:rsidR="000C5A58" w:rsidRPr="000C5A58">
        <w:rPr>
          <w:rFonts w:ascii="Times New Roman" w:eastAsia="Calibri" w:hAnsi="Times New Roman"/>
          <w:sz w:val="28"/>
          <w:szCs w:val="28"/>
        </w:rPr>
        <w:t>»</w:t>
      </w:r>
    </w:p>
    <w:p w:rsidR="00DD6BAC" w:rsidRPr="0080517F" w:rsidRDefault="00DD6BAC" w:rsidP="00DD6BAC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DD6BAC" w:rsidRPr="0080517F" w:rsidRDefault="00DD6BAC" w:rsidP="00DD6BAC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6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proofErr w:type="gramStart"/>
      <w:r w:rsidRPr="009B6496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9B6496">
        <w:rPr>
          <w:rFonts w:ascii="Times New Roman" w:hAnsi="Times New Roman"/>
          <w:b/>
          <w:i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(Егоров Д.Б., Титов И.М., Скок И.А., Селифоненков Д.А., Савенкова Е.П., Княжева К.Ю.) </w:t>
      </w:r>
    </w:p>
    <w:p w:rsidR="00DD6BAC" w:rsidRPr="0080517F" w:rsidRDefault="00DD6BAC" w:rsidP="00DD6BAC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proofErr w:type="gramStart"/>
      <w:r w:rsidRPr="009B6496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9B6496">
        <w:rPr>
          <w:rFonts w:ascii="Times New Roman" w:hAnsi="Times New Roman"/>
          <w:b/>
          <w:i/>
        </w:rPr>
        <w:t>ов</w:t>
      </w:r>
      <w:proofErr w:type="spellEnd"/>
      <w:r w:rsidRPr="002761FB">
        <w:rPr>
          <w:rFonts w:ascii="Times New Roman" w:hAnsi="Times New Roman"/>
          <w:b/>
          <w:i/>
        </w:rPr>
        <w:t xml:space="preserve"> </w:t>
      </w:r>
    </w:p>
    <w:p w:rsidR="00DD6BAC" w:rsidRDefault="00DD6BAC" w:rsidP="00DD6BAC">
      <w:pPr>
        <w:keepLines w:val="0"/>
        <w:widowControl w:val="0"/>
      </w:pPr>
      <w:r>
        <w:rPr>
          <w:rFonts w:ascii="Times New Roman" w:eastAsia="Calibri" w:hAnsi="Times New Roman"/>
          <w:sz w:val="28"/>
          <w:szCs w:val="28"/>
        </w:rPr>
        <w:t>«воздержался» – 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proofErr w:type="gramStart"/>
      <w:r w:rsidRPr="009B6496">
        <w:rPr>
          <w:rFonts w:ascii="Times New Roman" w:hAnsi="Times New Roman"/>
          <w:b/>
          <w:i/>
        </w:rPr>
        <w:t>/-</w:t>
      </w:r>
      <w:proofErr w:type="spellStart"/>
      <w:proofErr w:type="gramEnd"/>
      <w:r w:rsidRPr="009B6496">
        <w:rPr>
          <w:rFonts w:ascii="Times New Roman" w:hAnsi="Times New Roman"/>
          <w:b/>
          <w:i/>
        </w:rPr>
        <w:t>ов</w:t>
      </w:r>
      <w:proofErr w:type="spellEnd"/>
      <w:r w:rsidRPr="002761FB">
        <w:rPr>
          <w:rFonts w:ascii="Times New Roman" w:hAnsi="Times New Roman"/>
          <w:b/>
          <w:i/>
        </w:rPr>
        <w:t xml:space="preserve"> </w:t>
      </w:r>
    </w:p>
    <w:p w:rsidR="00DD6BAC" w:rsidRDefault="00DD6BAC" w:rsidP="00DD6BAC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D6BAC" w:rsidRPr="00E9483E" w:rsidRDefault="00DD6BAC" w:rsidP="00DD6BAC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  <w:r w:rsidRPr="00E9483E">
        <w:rPr>
          <w:rFonts w:ascii="Times New Roman" w:eastAsia="Calibri" w:hAnsi="Times New Roman"/>
          <w:bCs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DD6BAC" w:rsidRPr="00E9483E" w:rsidRDefault="00DD6BAC" w:rsidP="00DD6BAC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</w:p>
    <w:p w:rsidR="00DD6BAC" w:rsidRPr="00E9483E" w:rsidRDefault="00DD6BAC" w:rsidP="00DD6BAC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  <w:r w:rsidRPr="00E9483E">
        <w:rPr>
          <w:rFonts w:ascii="Times New Roman" w:eastAsia="Calibri" w:hAnsi="Times New Roman"/>
          <w:bCs/>
          <w:sz w:val="28"/>
          <w:szCs w:val="28"/>
        </w:rPr>
        <w:t>Заказчик ФГУП «НО РАО» вправе принять решение о заключении договора с участником открытого запроса пред</w:t>
      </w:r>
      <w:r w:rsidR="000C5A58">
        <w:rPr>
          <w:rFonts w:ascii="Times New Roman" w:eastAsia="Calibri" w:hAnsi="Times New Roman"/>
          <w:bCs/>
          <w:sz w:val="28"/>
          <w:szCs w:val="28"/>
        </w:rPr>
        <w:t xml:space="preserve">ложений </w:t>
      </w:r>
      <w:r w:rsidRPr="00E9483E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33742D" w:rsidRPr="0033742D">
        <w:rPr>
          <w:rFonts w:ascii="Times New Roman" w:eastAsia="Calibri" w:hAnsi="Times New Roman"/>
          <w:bCs/>
          <w:sz w:val="28"/>
          <w:szCs w:val="28"/>
        </w:rPr>
        <w:t>ОАО «МТС»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r w:rsidRPr="00E9483E">
        <w:rPr>
          <w:rFonts w:ascii="Times New Roman" w:eastAsia="Calibri" w:hAnsi="Times New Roman"/>
          <w:bCs/>
          <w:sz w:val="28"/>
          <w:szCs w:val="28"/>
        </w:rPr>
        <w:t>на условиях, указанных в заявке на участие в открытом запросе предложений.</w:t>
      </w:r>
    </w:p>
    <w:p w:rsidR="00DD6BAC" w:rsidRPr="00E9483E" w:rsidRDefault="00DD6BAC" w:rsidP="00DD6BAC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</w:p>
    <w:p w:rsidR="00DD6BAC" w:rsidRDefault="00DD6BAC" w:rsidP="00DD6BAC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E9483E">
        <w:rPr>
          <w:rFonts w:ascii="Times New Roman" w:eastAsia="Calibri" w:hAnsi="Times New Roman"/>
          <w:bCs/>
          <w:sz w:val="28"/>
          <w:szCs w:val="28"/>
        </w:rPr>
        <w:t>В случае принятия ФГУП «НО РАО» решения о заключении договора с</w:t>
      </w:r>
      <w:r w:rsidR="0033742D" w:rsidRPr="0033742D">
        <w:t xml:space="preserve"> </w:t>
      </w:r>
      <w:r w:rsidR="0033742D">
        <w:rPr>
          <w:rFonts w:ascii="Times New Roman" w:eastAsia="Calibri" w:hAnsi="Times New Roman"/>
          <w:bCs/>
          <w:sz w:val="28"/>
          <w:szCs w:val="28"/>
        </w:rPr>
        <w:t xml:space="preserve">            </w:t>
      </w:r>
      <w:r w:rsidR="0033742D" w:rsidRPr="0033742D">
        <w:rPr>
          <w:rFonts w:ascii="Times New Roman" w:eastAsia="Calibri" w:hAnsi="Times New Roman"/>
          <w:bCs/>
          <w:sz w:val="28"/>
          <w:szCs w:val="28"/>
        </w:rPr>
        <w:t>ОАО «МТС»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r w:rsidR="0033742D">
        <w:rPr>
          <w:rFonts w:ascii="Times New Roman" w:eastAsia="Calibri" w:hAnsi="Times New Roman"/>
          <w:sz w:val="28"/>
          <w:szCs w:val="28"/>
        </w:rPr>
        <w:t xml:space="preserve"> </w:t>
      </w:r>
      <w:r w:rsidRPr="00E9483E">
        <w:rPr>
          <w:rFonts w:ascii="Times New Roman" w:eastAsia="Calibri" w:hAnsi="Times New Roman"/>
          <w:bCs/>
          <w:sz w:val="28"/>
          <w:szCs w:val="28"/>
        </w:rPr>
        <w:t xml:space="preserve">рекомендовать ФГУП «НО  РАО» провести </w:t>
      </w:r>
      <w:r w:rsidR="009E2316">
        <w:rPr>
          <w:rFonts w:ascii="Times New Roman" w:eastAsia="Calibri" w:hAnsi="Times New Roman"/>
          <w:bCs/>
          <w:sz w:val="28"/>
          <w:szCs w:val="28"/>
        </w:rPr>
        <w:t xml:space="preserve">  </w:t>
      </w:r>
      <w:r w:rsidRPr="00E9483E">
        <w:rPr>
          <w:rFonts w:ascii="Times New Roman" w:eastAsia="Calibri" w:hAnsi="Times New Roman"/>
          <w:bCs/>
          <w:sz w:val="28"/>
          <w:szCs w:val="28"/>
        </w:rPr>
        <w:t>с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bookmarkStart w:id="0" w:name="_GoBack"/>
      <w:bookmarkEnd w:id="0"/>
      <w:r w:rsidR="0033742D" w:rsidRPr="0033742D">
        <w:rPr>
          <w:rFonts w:ascii="Times New Roman" w:eastAsia="Calibri" w:hAnsi="Times New Roman"/>
          <w:bCs/>
          <w:sz w:val="28"/>
          <w:szCs w:val="28"/>
        </w:rPr>
        <w:t>ОАО «МТС»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r w:rsidRPr="00E9483E">
        <w:rPr>
          <w:rFonts w:ascii="Times New Roman" w:eastAsia="Calibri" w:hAnsi="Times New Roman"/>
          <w:bCs/>
          <w:sz w:val="28"/>
          <w:szCs w:val="28"/>
        </w:rPr>
        <w:t>преддоговорные переговоры по снижению цены договора.</w:t>
      </w:r>
    </w:p>
    <w:p w:rsidR="00DD6BAC" w:rsidRPr="008A4393" w:rsidRDefault="00DD6BAC" w:rsidP="00DD6BAC">
      <w:pPr>
        <w:keepLines w:val="0"/>
        <w:widowControl w:val="0"/>
        <w:rPr>
          <w:rFonts w:ascii="Times New Roman" w:hAnsi="Times New Roman"/>
          <w:sz w:val="28"/>
        </w:rPr>
      </w:pPr>
    </w:p>
    <w:p w:rsidR="00DD6BAC" w:rsidRDefault="00DD6BAC" w:rsidP="00DD6BAC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</w:t>
      </w:r>
    </w:p>
    <w:p w:rsidR="00DD6BAC" w:rsidRPr="008A4393" w:rsidRDefault="00DD6BAC" w:rsidP="00DD6BAC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«Росатом»:</w:t>
      </w:r>
    </w:p>
    <w:p w:rsidR="00DD6BAC" w:rsidRPr="008A4393" w:rsidRDefault="00DD6BAC" w:rsidP="00DD6BAC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8A4393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DD6BAC" w:rsidRPr="008A4393" w:rsidRDefault="00DD6BAC" w:rsidP="00DD6BAC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DD6BAC" w:rsidRPr="008A4393" w:rsidRDefault="00DD6BAC" w:rsidP="00DD6BAC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DD6BAC" w:rsidRPr="008A4393" w:rsidRDefault="00DD6BAC" w:rsidP="00DD6BAC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DD6BAC" w:rsidRPr="008A4393" w:rsidRDefault="00DD6BAC" w:rsidP="00DD6BAC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A439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</w:t>
      </w:r>
      <w:r w:rsidRPr="008A4393">
        <w:rPr>
          <w:rFonts w:ascii="Times New Roman" w:hAnsi="Times New Roman"/>
          <w:sz w:val="28"/>
          <w:szCs w:val="28"/>
        </w:rPr>
        <w:lastRenderedPageBreak/>
        <w:t>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DD6BAC" w:rsidRPr="008A4393" w:rsidRDefault="00DD6BAC" w:rsidP="00DD6BAC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DD6BAC" w:rsidRPr="008A4393" w:rsidRDefault="00DD6BAC" w:rsidP="00DD6BAC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DD6BAC" w:rsidRPr="008A4393" w:rsidRDefault="00DD6BAC" w:rsidP="00DD6BA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5303"/>
        <w:gridCol w:w="4798"/>
      </w:tblGrid>
      <w:tr w:rsidR="00DD6BAC" w:rsidRPr="003841B4" w:rsidTr="00323E61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DD6BAC" w:rsidRPr="003841B4" w:rsidTr="00323E61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DD6BAC" w:rsidRPr="003841B4" w:rsidTr="00323E61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Заместитель Директора по развитию ЕГС РАО и корпоративным функциям</w:t>
            </w:r>
          </w:p>
        </w:tc>
      </w:tr>
      <w:tr w:rsidR="00DD6BAC" w:rsidRPr="003841B4" w:rsidTr="00323E6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D6BAC" w:rsidRPr="003841B4" w:rsidTr="00323E61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Начальник управления финансово-экономического планирования</w:t>
            </w:r>
          </w:p>
        </w:tc>
      </w:tr>
      <w:tr w:rsidR="00DD6BAC" w:rsidRPr="003841B4" w:rsidTr="00323E6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D6BAC" w:rsidRPr="003841B4" w:rsidTr="00323E61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Начальник  правового отдела</w:t>
            </w:r>
          </w:p>
        </w:tc>
      </w:tr>
      <w:tr w:rsidR="00DD6BAC" w:rsidRPr="003841B4" w:rsidTr="00323E61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BAC" w:rsidRPr="003841B4" w:rsidRDefault="00DD6BAC" w:rsidP="00323E61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BAC" w:rsidRPr="003841B4" w:rsidRDefault="00DD6BAC" w:rsidP="00323E61">
            <w:pPr>
              <w:keepLines w:val="0"/>
              <w:spacing w:after="20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 xml:space="preserve">   Главный специалист службы безопасности</w:t>
            </w:r>
          </w:p>
        </w:tc>
      </w:tr>
      <w:tr w:rsidR="00DD6BAC" w:rsidRPr="003841B4" w:rsidTr="00323E61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BAC" w:rsidRPr="003841B4" w:rsidRDefault="00DD6BAC" w:rsidP="00323E61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  <w:bCs/>
              </w:rPr>
            </w:pPr>
            <w:r w:rsidRPr="003841B4">
              <w:rPr>
                <w:rFonts w:ascii="Times New Roman" w:hAnsi="Times New Roman"/>
                <w:bCs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BAC" w:rsidRPr="003841B4" w:rsidRDefault="00DD6BAC" w:rsidP="00323E61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  <w:tr w:rsidR="00DD6BAC" w:rsidRPr="003841B4" w:rsidTr="00323E6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</w:t>
            </w:r>
            <w:r w:rsidRPr="003841B4">
              <w:rPr>
                <w:rFonts w:ascii="Times New Roman" w:eastAsia="Calibri" w:hAnsi="Times New Roman"/>
                <w:b/>
                <w:i/>
                <w:lang w:eastAsia="en-US"/>
              </w:rPr>
              <w:t>без права голоса/с правом голоса</w:t>
            </w: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): </w:t>
            </w:r>
          </w:p>
        </w:tc>
      </w:tr>
      <w:tr w:rsidR="00DD6BAC" w:rsidRPr="003841B4" w:rsidTr="00323E61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6BAC" w:rsidRPr="003841B4" w:rsidRDefault="00DD6BAC" w:rsidP="00323E61">
            <w:pPr>
              <w:keepLines w:val="0"/>
              <w:spacing w:line="276" w:lineRule="auto"/>
              <w:ind w:left="17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Главный специалист отдела организации закупок</w:t>
            </w:r>
          </w:p>
        </w:tc>
      </w:tr>
    </w:tbl>
    <w:p w:rsidR="00DD6BAC" w:rsidRPr="00DD6BAC" w:rsidRDefault="00DD6BAC" w:rsidP="005A414B">
      <w:pPr>
        <w:pStyle w:val="af1"/>
        <w:widowControl w:val="0"/>
        <w:spacing w:before="0" w:beforeAutospacing="0" w:after="0" w:afterAutospacing="0"/>
        <w:jc w:val="both"/>
        <w:rPr>
          <w:szCs w:val="28"/>
        </w:rPr>
      </w:pPr>
    </w:p>
    <w:sectPr w:rsidR="00DD6BAC" w:rsidRPr="00DD6BAC" w:rsidSect="004B22F8">
      <w:pgSz w:w="11906" w:h="16838"/>
      <w:pgMar w:top="993" w:right="737" w:bottom="1134" w:left="1134" w:header="708" w:footer="54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A4B" w:rsidRDefault="000C2A4B">
      <w:r>
        <w:separator/>
      </w:r>
    </w:p>
  </w:endnote>
  <w:endnote w:type="continuationSeparator" w:id="0">
    <w:p w:rsidR="000C2A4B" w:rsidRDefault="000C2A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A4B" w:rsidRDefault="000C2A4B">
      <w:r>
        <w:separator/>
      </w:r>
    </w:p>
  </w:footnote>
  <w:footnote w:type="continuationSeparator" w:id="0">
    <w:p w:rsidR="000C2A4B" w:rsidRDefault="000C2A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04293"/>
    <w:multiLevelType w:val="multilevel"/>
    <w:tmpl w:val="21146F5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8"/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2"/>
  </w:num>
  <w:num w:numId="9">
    <w:abstractNumId w:val="15"/>
  </w:num>
  <w:num w:numId="10">
    <w:abstractNumId w:val="19"/>
  </w:num>
  <w:num w:numId="11">
    <w:abstractNumId w:val="11"/>
  </w:num>
  <w:num w:numId="12">
    <w:abstractNumId w:val="2"/>
  </w:num>
  <w:num w:numId="13">
    <w:abstractNumId w:val="6"/>
  </w:num>
  <w:num w:numId="14">
    <w:abstractNumId w:val="1"/>
  </w:num>
  <w:num w:numId="15">
    <w:abstractNumId w:val="20"/>
  </w:num>
  <w:num w:numId="16">
    <w:abstractNumId w:val="10"/>
  </w:num>
  <w:num w:numId="17">
    <w:abstractNumId w:val="3"/>
  </w:num>
  <w:num w:numId="18">
    <w:abstractNumId w:val="4"/>
  </w:num>
  <w:num w:numId="19">
    <w:abstractNumId w:val="13"/>
  </w:num>
  <w:num w:numId="20">
    <w:abstractNumId w:val="9"/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479E"/>
    <w:rsid w:val="00065EAA"/>
    <w:rsid w:val="00093DD9"/>
    <w:rsid w:val="000A6899"/>
    <w:rsid w:val="000C2A4B"/>
    <w:rsid w:val="000C5A58"/>
    <w:rsid w:val="000E6F2C"/>
    <w:rsid w:val="001106A6"/>
    <w:rsid w:val="00116948"/>
    <w:rsid w:val="001379A2"/>
    <w:rsid w:val="001410E2"/>
    <w:rsid w:val="0017118E"/>
    <w:rsid w:val="0017244B"/>
    <w:rsid w:val="00185C42"/>
    <w:rsid w:val="001936ED"/>
    <w:rsid w:val="001B2C84"/>
    <w:rsid w:val="001D39DC"/>
    <w:rsid w:val="001E4CCD"/>
    <w:rsid w:val="001E5F91"/>
    <w:rsid w:val="001F74D6"/>
    <w:rsid w:val="00214A5D"/>
    <w:rsid w:val="0021672C"/>
    <w:rsid w:val="00222500"/>
    <w:rsid w:val="00245017"/>
    <w:rsid w:val="00262810"/>
    <w:rsid w:val="002761FB"/>
    <w:rsid w:val="00293461"/>
    <w:rsid w:val="00293C7F"/>
    <w:rsid w:val="002A073D"/>
    <w:rsid w:val="002D360C"/>
    <w:rsid w:val="002F30BA"/>
    <w:rsid w:val="0033742D"/>
    <w:rsid w:val="00340D10"/>
    <w:rsid w:val="003469DA"/>
    <w:rsid w:val="00365044"/>
    <w:rsid w:val="003735E5"/>
    <w:rsid w:val="00394D46"/>
    <w:rsid w:val="003C3A52"/>
    <w:rsid w:val="003C72B5"/>
    <w:rsid w:val="003F146C"/>
    <w:rsid w:val="003F2D07"/>
    <w:rsid w:val="004168B7"/>
    <w:rsid w:val="00421781"/>
    <w:rsid w:val="00426C0B"/>
    <w:rsid w:val="0045269F"/>
    <w:rsid w:val="004538F3"/>
    <w:rsid w:val="00466525"/>
    <w:rsid w:val="00493E84"/>
    <w:rsid w:val="004961A0"/>
    <w:rsid w:val="004B22F8"/>
    <w:rsid w:val="004F4015"/>
    <w:rsid w:val="0056007B"/>
    <w:rsid w:val="005825DF"/>
    <w:rsid w:val="00594585"/>
    <w:rsid w:val="005A414B"/>
    <w:rsid w:val="005B0309"/>
    <w:rsid w:val="005C586B"/>
    <w:rsid w:val="005D0CF8"/>
    <w:rsid w:val="005F467C"/>
    <w:rsid w:val="0061591D"/>
    <w:rsid w:val="00631F5B"/>
    <w:rsid w:val="0064538E"/>
    <w:rsid w:val="00667105"/>
    <w:rsid w:val="00675B11"/>
    <w:rsid w:val="00694535"/>
    <w:rsid w:val="006A16DF"/>
    <w:rsid w:val="0070133A"/>
    <w:rsid w:val="00712762"/>
    <w:rsid w:val="00713BB5"/>
    <w:rsid w:val="00713D21"/>
    <w:rsid w:val="00740288"/>
    <w:rsid w:val="00760959"/>
    <w:rsid w:val="0076452B"/>
    <w:rsid w:val="00771A84"/>
    <w:rsid w:val="00786B44"/>
    <w:rsid w:val="007C4BF4"/>
    <w:rsid w:val="007D474D"/>
    <w:rsid w:val="007F1C7E"/>
    <w:rsid w:val="0080517F"/>
    <w:rsid w:val="00820115"/>
    <w:rsid w:val="008347ED"/>
    <w:rsid w:val="008441C3"/>
    <w:rsid w:val="00867059"/>
    <w:rsid w:val="0087055D"/>
    <w:rsid w:val="008856F9"/>
    <w:rsid w:val="008907EE"/>
    <w:rsid w:val="0089259C"/>
    <w:rsid w:val="008C253E"/>
    <w:rsid w:val="00912301"/>
    <w:rsid w:val="00915F1B"/>
    <w:rsid w:val="0092701E"/>
    <w:rsid w:val="00962CF3"/>
    <w:rsid w:val="00976A43"/>
    <w:rsid w:val="00991FEE"/>
    <w:rsid w:val="00994B15"/>
    <w:rsid w:val="009E2316"/>
    <w:rsid w:val="009F62D5"/>
    <w:rsid w:val="00A62708"/>
    <w:rsid w:val="00A73450"/>
    <w:rsid w:val="00A7388F"/>
    <w:rsid w:val="00A83DCE"/>
    <w:rsid w:val="00A90B8D"/>
    <w:rsid w:val="00AA0F50"/>
    <w:rsid w:val="00AA51D0"/>
    <w:rsid w:val="00AE2AA0"/>
    <w:rsid w:val="00B064F6"/>
    <w:rsid w:val="00B3717D"/>
    <w:rsid w:val="00B44FE4"/>
    <w:rsid w:val="00B6470F"/>
    <w:rsid w:val="00B74FB7"/>
    <w:rsid w:val="00B767A9"/>
    <w:rsid w:val="00B83E5E"/>
    <w:rsid w:val="00BA70AE"/>
    <w:rsid w:val="00BB293F"/>
    <w:rsid w:val="00BB6399"/>
    <w:rsid w:val="00BC55FA"/>
    <w:rsid w:val="00BF0F50"/>
    <w:rsid w:val="00BF236F"/>
    <w:rsid w:val="00BF6CC3"/>
    <w:rsid w:val="00C2171A"/>
    <w:rsid w:val="00C57961"/>
    <w:rsid w:val="00C8337B"/>
    <w:rsid w:val="00CB0D2B"/>
    <w:rsid w:val="00CC23B8"/>
    <w:rsid w:val="00CD5ECB"/>
    <w:rsid w:val="00CE301C"/>
    <w:rsid w:val="00D05AFC"/>
    <w:rsid w:val="00D07591"/>
    <w:rsid w:val="00D26EA9"/>
    <w:rsid w:val="00D27BF3"/>
    <w:rsid w:val="00D27DD6"/>
    <w:rsid w:val="00D353AE"/>
    <w:rsid w:val="00D76AD6"/>
    <w:rsid w:val="00DB1A32"/>
    <w:rsid w:val="00DB61DB"/>
    <w:rsid w:val="00DC15BA"/>
    <w:rsid w:val="00DD6BAC"/>
    <w:rsid w:val="00DE6962"/>
    <w:rsid w:val="00DF68A6"/>
    <w:rsid w:val="00E05CE1"/>
    <w:rsid w:val="00E13A22"/>
    <w:rsid w:val="00E13E66"/>
    <w:rsid w:val="00E23CFA"/>
    <w:rsid w:val="00E74752"/>
    <w:rsid w:val="00EC272E"/>
    <w:rsid w:val="00EF5903"/>
    <w:rsid w:val="00EF6566"/>
    <w:rsid w:val="00F0327C"/>
    <w:rsid w:val="00F0667F"/>
    <w:rsid w:val="00F14F36"/>
    <w:rsid w:val="00F15030"/>
    <w:rsid w:val="00F57D5C"/>
    <w:rsid w:val="00F601FC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904</Words>
  <Characters>6487</Characters>
  <Application>Microsoft Office Word</Application>
  <DocSecurity>4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KYKnyazheva</cp:lastModifiedBy>
  <cp:revision>2</cp:revision>
  <dcterms:created xsi:type="dcterms:W3CDTF">2015-06-18T13:04:00Z</dcterms:created>
  <dcterms:modified xsi:type="dcterms:W3CDTF">2015-06-18T13:04:00Z</dcterms:modified>
</cp:coreProperties>
</file>