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908" w:rsidRPr="00706908" w:rsidRDefault="00706908" w:rsidP="0070690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06908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069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041129-1</w:t>
      </w:r>
    </w:p>
    <w:p w:rsidR="00706908" w:rsidRPr="00706908" w:rsidRDefault="00706908" w:rsidP="0070690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069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подписку</w:t>
      </w:r>
      <w:proofErr w:type="gramEnd"/>
      <w:r w:rsidRPr="007069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периодические издания на 2016 г.</w:t>
      </w:r>
    </w:p>
    <w:p w:rsidR="00706908" w:rsidRPr="00706908" w:rsidRDefault="00706908" w:rsidP="0070690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06908" w:rsidRPr="00706908" w:rsidRDefault="00706908" w:rsidP="0070690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06908" w:rsidRPr="00706908" w:rsidTr="0062714A">
        <w:tc>
          <w:tcPr>
            <w:tcW w:w="5149" w:type="dxa"/>
            <w:hideMark/>
          </w:tcPr>
          <w:p w:rsidR="00706908" w:rsidRPr="00706908" w:rsidRDefault="00706908" w:rsidP="0062714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0690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7069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06908" w:rsidRPr="00706908" w:rsidRDefault="00706908" w:rsidP="0062714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69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«30» ноября 2015</w:t>
            </w:r>
            <w:r w:rsidRPr="0070690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06908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06908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706908">
        <w:rPr>
          <w:rFonts w:ascii="Times New Roman" w:hAnsi="Times New Roman"/>
          <w:sz w:val="24"/>
          <w:szCs w:val="24"/>
          <w:lang w:eastAsia="ru-RU"/>
        </w:rPr>
        <w:t>–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0690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0690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0690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подписку на периодические издания на 2016 г.</w:t>
      </w:r>
    </w:p>
    <w:p w:rsidR="00706908" w:rsidRPr="00706908" w:rsidRDefault="00706908" w:rsidP="00706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подписка на периодические издания на 2016 г. </w:t>
      </w:r>
    </w:p>
    <w:p w:rsidR="00706908" w:rsidRPr="00706908" w:rsidRDefault="00706908" w:rsidP="0070690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908" w:rsidRPr="00706908" w:rsidRDefault="00706908" w:rsidP="00706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2 114 843 (Два миллиона сто четырнадцать тысяч восемьсот сорок три) рубля 33 копейки, включая НДС. </w:t>
      </w:r>
    </w:p>
    <w:p w:rsidR="00706908" w:rsidRPr="00706908" w:rsidRDefault="00706908" w:rsidP="0070690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0690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 «17» ноября 2015 года в информационно</w:t>
      </w:r>
      <w:r w:rsidRPr="00706908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06908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70690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706908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706908">
        <w:rPr>
          <w:rFonts w:ascii="Times New Roman" w:hAnsi="Times New Roman"/>
          <w:sz w:val="24"/>
          <w:szCs w:val="24"/>
          <w:lang w:eastAsia="ru-RU"/>
        </w:rPr>
        <w:t>,</w:t>
      </w:r>
      <w:r w:rsidRPr="00706908">
        <w:rPr>
          <w:sz w:val="24"/>
          <w:szCs w:val="24"/>
        </w:rPr>
        <w:t xml:space="preserve"> </w:t>
      </w:r>
      <w:r w:rsidRPr="00706908">
        <w:rPr>
          <w:rFonts w:ascii="Times New Roman" w:hAnsi="Times New Roman"/>
          <w:sz w:val="24"/>
          <w:szCs w:val="24"/>
          <w:lang w:eastAsia="ru-RU"/>
        </w:rPr>
        <w:t>закупка 31502966342, на официальном сайте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70690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706908">
        <w:rPr>
          <w:rFonts w:ascii="Times New Roman" w:hAnsi="Times New Roman" w:cs="Times New Roman"/>
          <w:sz w:val="24"/>
          <w:szCs w:val="24"/>
          <w:lang w:eastAsia="ru-RU"/>
        </w:rPr>
        <w:t>, закупка №151117/0499/592,</w:t>
      </w:r>
      <w:r w:rsidRPr="0070690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№Z041129.</w:t>
      </w:r>
    </w:p>
    <w:p w:rsidR="00706908" w:rsidRPr="00706908" w:rsidRDefault="00706908" w:rsidP="007069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908" w:rsidRPr="00706908" w:rsidRDefault="00706908" w:rsidP="0070690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06908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06908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«30» ноября 2015 года, по адресу: Аук. Конк. Дом-2 http://a-k-d.ru/.</w:t>
      </w:r>
    </w:p>
    <w:p w:rsidR="00706908" w:rsidRPr="00706908" w:rsidRDefault="00706908" w:rsidP="00706908">
      <w:pPr>
        <w:keepLines/>
        <w:spacing w:after="0" w:line="0" w:lineRule="atLeast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706908" w:rsidRPr="00706908" w:rsidRDefault="00706908" w:rsidP="00706908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706908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706908" w:rsidRPr="00706908" w:rsidTr="00FB6E5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706908" w:rsidRPr="00706908" w:rsidTr="00FB6E5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06908" w:rsidRPr="00706908" w:rsidTr="00FB6E5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706908" w:rsidRPr="00706908" w:rsidTr="00FB6E5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706908" w:rsidRPr="00706908" w:rsidTr="00FB6E5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706908" w:rsidRPr="00706908" w:rsidTr="00FB6E5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706908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706908" w:rsidRPr="00706908" w:rsidTr="00FB6E5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706908" w:rsidRPr="00706908" w:rsidRDefault="00706908" w:rsidP="00706908">
      <w:pPr>
        <w:spacing w:after="0" w:line="0" w:lineRule="atLeast"/>
        <w:outlineLvl w:val="0"/>
        <w:rPr>
          <w:rStyle w:val="a3"/>
          <w:color w:val="auto"/>
          <w:sz w:val="24"/>
          <w:szCs w:val="24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706908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 w:rsidRPr="00706908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  <w:lang w:val="en-US"/>
                  </w:rPr>
                  <w:t>4</w:t>
                </w:r>
                <w:r w:rsidRPr="00706908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Pr="00706908">
                  <w:rPr>
                    <w:rFonts w:ascii="Times New Roman" w:hAnsi="Times New Roman"/>
                    <w:sz w:val="24"/>
                    <w:szCs w:val="24"/>
                  </w:rPr>
                  <w:br/>
                </w:r>
                <w:r w:rsidRPr="00706908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706908" w:rsidRPr="00706908" w:rsidRDefault="00706908" w:rsidP="007069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908" w:rsidRPr="00706908" w:rsidRDefault="00706908" w:rsidP="007069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«30» ноября 2015 года на ЭТП Аук. Конк. Дом:</w:t>
      </w:r>
    </w:p>
    <w:p w:rsidR="00706908" w:rsidRPr="00706908" w:rsidRDefault="00706908" w:rsidP="007069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706908" w:rsidRPr="00706908" w:rsidRDefault="00706908" w:rsidP="007069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06908" w:rsidRPr="00706908" w:rsidRDefault="00706908" w:rsidP="007069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908" w:rsidRPr="00706908" w:rsidRDefault="00706908" w:rsidP="007069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0690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06908" w:rsidRPr="00706908" w:rsidRDefault="00706908" w:rsidP="00706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подписка на периодические издания на 2016 г. </w:t>
      </w:r>
    </w:p>
    <w:p w:rsidR="00706908" w:rsidRDefault="00706908" w:rsidP="00706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706908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706908" w:rsidRPr="00706908" w:rsidRDefault="00706908" w:rsidP="00706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8"/>
        <w:gridCol w:w="2912"/>
        <w:gridCol w:w="1840"/>
        <w:gridCol w:w="4422"/>
      </w:tblGrid>
      <w:tr w:rsidR="00706908" w:rsidRPr="00706908" w:rsidTr="007069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627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06908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627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0690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627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0690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627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06908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706908" w:rsidRPr="00706908" w:rsidTr="007069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6271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69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60342587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70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69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"Урал-Пресс Партнер"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70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69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908" w:rsidRPr="00706908" w:rsidRDefault="00706908" w:rsidP="006271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6908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7069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2 080 535 (Два миллиона восемьдесят тысяч пятьсот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тридцать пять) рублей 17 копеек</w:t>
            </w:r>
            <w:r w:rsidRPr="007069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706908" w:rsidRPr="00706908" w:rsidRDefault="00706908" w:rsidP="00706908">
      <w:pPr>
        <w:pStyle w:val="a8"/>
        <w:jc w:val="both"/>
        <w:rPr>
          <w:rFonts w:eastAsia="Times New Roman"/>
        </w:rPr>
      </w:pPr>
      <w:r w:rsidRPr="00706908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</w:t>
      </w:r>
      <w:proofErr w:type="gramStart"/>
      <w:r w:rsidRPr="00706908">
        <w:rPr>
          <w:rFonts w:eastAsia="Times New Roman"/>
        </w:rPr>
        <w:t>на</w:t>
      </w:r>
      <w:proofErr w:type="gramEnd"/>
      <w:r w:rsidRPr="00706908">
        <w:rPr>
          <w:rFonts w:eastAsia="Times New Roman"/>
        </w:rPr>
        <w:t xml:space="preserve"> </w:t>
      </w:r>
      <w:proofErr w:type="gramStart"/>
      <w:r w:rsidRPr="00706908">
        <w:rPr>
          <w:rFonts w:eastAsia="Times New Roman"/>
        </w:rPr>
        <w:t>подписка</w:t>
      </w:r>
      <w:proofErr w:type="gramEnd"/>
      <w:r w:rsidRPr="00706908">
        <w:rPr>
          <w:rFonts w:eastAsia="Times New Roman"/>
        </w:rPr>
        <w:t xml:space="preserve"> на периодические издания на 2016 г. признан несостоявшимся. </w:t>
      </w:r>
    </w:p>
    <w:p w:rsidR="00706908" w:rsidRPr="00706908" w:rsidRDefault="00706908" w:rsidP="00706908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706908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543"/>
        <w:gridCol w:w="4255"/>
        <w:gridCol w:w="2246"/>
      </w:tblGrid>
      <w:tr w:rsidR="00706908" w:rsidRPr="00706908" w:rsidTr="00706908"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706908" w:rsidRPr="00706908" w:rsidTr="00FB6E51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706908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06908" w:rsidRPr="00706908" w:rsidTr="00706908">
        <w:trPr>
          <w:trHeight w:val="93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6908" w:rsidRPr="00706908" w:rsidRDefault="00706908" w:rsidP="00706908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706908" w:rsidRPr="00706908" w:rsidTr="00706908">
        <w:trPr>
          <w:trHeight w:val="93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6908" w:rsidRPr="00706908" w:rsidRDefault="00706908" w:rsidP="00706908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706908" w:rsidRPr="00706908" w:rsidTr="00706908">
        <w:trPr>
          <w:trHeight w:val="310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706908" w:rsidRPr="00706908" w:rsidTr="00706908"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706908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6908" w:rsidRPr="00706908" w:rsidRDefault="00706908" w:rsidP="00706908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</w:tbl>
    <w:p w:rsidR="00C73EDE" w:rsidRPr="00706908" w:rsidRDefault="00C73EDE" w:rsidP="00706908">
      <w:pPr>
        <w:pStyle w:val="a8"/>
        <w:jc w:val="both"/>
      </w:pPr>
    </w:p>
    <w:sectPr w:rsidR="00C73EDE" w:rsidRPr="00706908" w:rsidSect="00FB6E51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E51" w:rsidRDefault="00706908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Z041129-1</w:t>
    </w:r>
  </w:p>
  <w:p w:rsidR="00FB6E51" w:rsidRDefault="00706908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подписку на периодические издания на 2016 г.</w:t>
    </w:r>
  </w:p>
  <w:p w:rsidR="00FB6E51" w:rsidRDefault="00706908">
    <w:pPr>
      <w:pStyle w:val="a4"/>
      <w:jc w:val="center"/>
      <w:rPr>
        <w:bCs/>
        <w:sz w:val="16"/>
        <w:szCs w:val="16"/>
      </w:rPr>
    </w:pPr>
  </w:p>
  <w:p w:rsidR="00FB6E51" w:rsidRDefault="00706908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16A85"/>
    <w:multiLevelType w:val="multilevel"/>
    <w:tmpl w:val="73C25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06908"/>
    <w:rsid w:val="00706908"/>
    <w:rsid w:val="00C73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08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706908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690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7069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0690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0690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069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7069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06908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1360</Words>
  <Characters>7753</Characters>
  <Application>Microsoft Office Word</Application>
  <DocSecurity>0</DocSecurity>
  <Lines>64</Lines>
  <Paragraphs>18</Paragraphs>
  <ScaleCrop>false</ScaleCrop>
  <Company>NIKIET</Company>
  <LinksUpToDate>false</LinksUpToDate>
  <CharactersWithSpaces>9095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2015-11-30T08:08:00Z</cp:lastPrinted>
  <dcterms:created xsi:type="dcterms:W3CDTF">2015-11-30T08:06:00Z</dcterms:created>
  <dcterms:modified xsi:type="dcterms:W3CDTF">2015-11-30T08:08:00Z</dcterms:modified>
</cp:coreProperties>
</file>