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25D4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A25D49">
      <w:pPr>
        <w:rPr>
          <w:rFonts w:eastAsia="Times New Roman"/>
        </w:rPr>
      </w:pPr>
    </w:p>
    <w:p w:rsidR="00000000" w:rsidRDefault="00A25D4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A25D4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«Инженерный центр прочности и материаловедения элементов атомной техники»</w:t>
      </w:r>
    </w:p>
    <w:p w:rsidR="00000000" w:rsidRDefault="00A25D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Малая </w:t>
      </w:r>
      <w:proofErr w:type="spellStart"/>
      <w:r>
        <w:rPr>
          <w:sz w:val="28"/>
          <w:szCs w:val="28"/>
        </w:rPr>
        <w:t>Красносельская</w:t>
      </w:r>
      <w:proofErr w:type="spellEnd"/>
      <w:r>
        <w:rPr>
          <w:sz w:val="28"/>
          <w:szCs w:val="28"/>
        </w:rPr>
        <w:t>, д.2/8</w:t>
      </w:r>
    </w:p>
    <w:p w:rsidR="00000000" w:rsidRDefault="00A25D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101000, г. Москва, Главпочтамт, а/я 788</w:t>
      </w:r>
    </w:p>
    <w:p w:rsidR="00000000" w:rsidRDefault="00A25D4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7-499-7630200, факс 7-499-7630121,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korshunskaya@nikiet.ru</w:t>
      </w:r>
    </w:p>
    <w:p w:rsidR="00000000" w:rsidRDefault="00A25D4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"ИЦП МАЭ"</w:t>
      </w:r>
    </w:p>
    <w:p w:rsidR="00000000" w:rsidRDefault="00A25D4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Малая </w:t>
      </w:r>
      <w:proofErr w:type="spellStart"/>
      <w:r>
        <w:rPr>
          <w:sz w:val="28"/>
          <w:szCs w:val="28"/>
        </w:rPr>
        <w:t>Краснос</w:t>
      </w:r>
      <w:r>
        <w:rPr>
          <w:sz w:val="28"/>
          <w:szCs w:val="28"/>
        </w:rPr>
        <w:t>ельская</w:t>
      </w:r>
      <w:proofErr w:type="spellEnd"/>
      <w:r>
        <w:rPr>
          <w:sz w:val="28"/>
          <w:szCs w:val="28"/>
        </w:rPr>
        <w:t>, д.2/8</w:t>
      </w:r>
    </w:p>
    <w:p w:rsidR="00000000" w:rsidRDefault="00A25D4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101000, г. Москва, Главпочтамт, а/я 788</w:t>
      </w:r>
    </w:p>
    <w:p w:rsidR="00000000" w:rsidRDefault="00A25D4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proofErr w:type="spellStart"/>
      <w:r>
        <w:rPr>
          <w:sz w:val="28"/>
          <w:szCs w:val="28"/>
        </w:rPr>
        <w:t>Коршунская</w:t>
      </w:r>
      <w:proofErr w:type="spellEnd"/>
      <w:r>
        <w:rPr>
          <w:sz w:val="28"/>
          <w:szCs w:val="28"/>
        </w:rPr>
        <w:t xml:space="preserve"> Марина Владимировна, тел./факс 7-499-7630200, 7-499-7630121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korshunskaya@nikiet.ru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предоставление права использования прогр</w:t>
      </w:r>
      <w:r>
        <w:rPr>
          <w:sz w:val="28"/>
          <w:szCs w:val="28"/>
          <w:shd w:val="clear" w:color="auto" w:fill="FFFFFF"/>
        </w:rPr>
        <w:t>амм для ЭВМ</w:t>
      </w:r>
      <w:r>
        <w:rPr>
          <w:sz w:val="28"/>
          <w:szCs w:val="28"/>
          <w:shd w:val="clear" w:color="auto" w:fill="FFFFFF"/>
        </w:rPr>
        <w:t xml:space="preserve"> </w:t>
      </w:r>
    </w:p>
    <w:p w:rsidR="00000000" w:rsidRDefault="00A25D4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A25D4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Москва, ул. Малая </w:t>
      </w:r>
      <w:proofErr w:type="spellStart"/>
      <w:r>
        <w:rPr>
          <w:sz w:val="28"/>
          <w:szCs w:val="28"/>
        </w:rPr>
        <w:t>Красносельская</w:t>
      </w:r>
      <w:proofErr w:type="spellEnd"/>
      <w:r>
        <w:rPr>
          <w:sz w:val="28"/>
          <w:szCs w:val="28"/>
        </w:rPr>
        <w:t xml:space="preserve">, д.2/8 </w:t>
      </w:r>
    </w:p>
    <w:p w:rsidR="00000000" w:rsidRDefault="00A25D4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A25D4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</w:t>
      </w:r>
      <w:r>
        <w:rPr>
          <w:rFonts w:eastAsia="Times New Roman"/>
          <w:sz w:val="28"/>
          <w:szCs w:val="28"/>
        </w:rPr>
        <w:t>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A25D4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</w:t>
      </w:r>
      <w:r>
        <w:rPr>
          <w:rFonts w:eastAsia="Times New Roman"/>
          <w:sz w:val="28"/>
          <w:szCs w:val="28"/>
        </w:rPr>
        <w:t>и с правилами данной электронной торговой площадки.</w:t>
      </w:r>
    </w:p>
    <w:p w:rsidR="00000000" w:rsidRDefault="00A25D4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2 900 000 (Два миллиона </w:t>
      </w:r>
      <w:r>
        <w:rPr>
          <w:sz w:val="28"/>
          <w:szCs w:val="28"/>
        </w:rPr>
        <w:t>девятьсот тысяч) рублей 00 копеек, включая НДС. Цена договора включает в себя: в соответствии с п.4 проекта договора.</w:t>
      </w:r>
    </w:p>
    <w:p w:rsidR="00000000" w:rsidRDefault="00A25D4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A25D4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</w:t>
      </w:r>
      <w:r>
        <w:rPr>
          <w:sz w:val="28"/>
          <w:szCs w:val="28"/>
        </w:rPr>
        <w:t xml:space="preserve">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</w:t>
      </w:r>
      <w:r>
        <w:rPr>
          <w:sz w:val="28"/>
          <w:szCs w:val="28"/>
        </w:rPr>
        <w:t xml:space="preserve">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A25D49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</w:t>
      </w:r>
      <w:r>
        <w:rPr>
          <w:rFonts w:eastAsia="Times New Roman"/>
          <w:sz w:val="28"/>
          <w:szCs w:val="28"/>
        </w:rPr>
        <w:t xml:space="preserve">цен цены 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A25D4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</w:t>
      </w:r>
      <w:r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«16» декабря 2013 года.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</w:t>
      </w:r>
      <w:r>
        <w:rPr>
          <w:b/>
          <w:bCs/>
          <w:sz w:val="28"/>
          <w:szCs w:val="28"/>
        </w:rPr>
        <w:t>борочной стадии:</w:t>
      </w:r>
    </w:p>
    <w:p w:rsidR="00000000" w:rsidRDefault="00A25D4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Москва, ул. Малая </w:t>
      </w:r>
      <w:proofErr w:type="spellStart"/>
      <w:r>
        <w:rPr>
          <w:sz w:val="28"/>
          <w:szCs w:val="28"/>
        </w:rPr>
        <w:t>Красносельская</w:t>
      </w:r>
      <w:proofErr w:type="spellEnd"/>
      <w:r>
        <w:rPr>
          <w:sz w:val="28"/>
          <w:szCs w:val="28"/>
        </w:rPr>
        <w:t>, д.2/8, не позднее «16» декабря 2013 года.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A25D4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Москва, ул. Малая </w:t>
      </w:r>
      <w:proofErr w:type="spellStart"/>
      <w:r>
        <w:rPr>
          <w:sz w:val="28"/>
          <w:szCs w:val="28"/>
        </w:rPr>
        <w:t>Красносельская</w:t>
      </w:r>
      <w:proofErr w:type="spellEnd"/>
      <w:r>
        <w:rPr>
          <w:sz w:val="28"/>
          <w:szCs w:val="28"/>
        </w:rPr>
        <w:t>, д.2/8, не позднее «17» декабря 2013 года.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</w:t>
      </w:r>
      <w:r>
        <w:rPr>
          <w:b/>
          <w:bCs/>
          <w:sz w:val="28"/>
          <w:szCs w:val="28"/>
        </w:rPr>
        <w:t>ления победителя запроса цен:</w:t>
      </w:r>
    </w:p>
    <w:p w:rsidR="00000000" w:rsidRDefault="00A25D4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13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A25D49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</w:t>
      </w:r>
      <w:r>
        <w:rPr>
          <w:sz w:val="28"/>
          <w:szCs w:val="28"/>
        </w:rPr>
        <w:t>дителем запроса цен.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</w:t>
      </w:r>
      <w:r>
        <w:rPr>
          <w:sz w:val="28"/>
          <w:szCs w:val="28"/>
        </w:rPr>
        <w:t>ьими лицами, которым такое действие может принести убытки.</w:t>
      </w:r>
    </w:p>
    <w:p w:rsidR="00000000" w:rsidRDefault="00A25D4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37DEA"/>
    <w:multiLevelType w:val="multilevel"/>
    <w:tmpl w:val="986020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B1200C"/>
    <w:multiLevelType w:val="multilevel"/>
    <w:tmpl w:val="49247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CC7C3D"/>
    <w:multiLevelType w:val="multilevel"/>
    <w:tmpl w:val="05BA08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27EAA"/>
    <w:rsid w:val="00827EAA"/>
    <w:rsid w:val="00A25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570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MVKorshunskaya</dc:creator>
  <cp:lastModifiedBy>MVKorshunskaya</cp:lastModifiedBy>
  <cp:revision>3</cp:revision>
  <dcterms:created xsi:type="dcterms:W3CDTF">2013-12-09T11:20:00Z</dcterms:created>
  <dcterms:modified xsi:type="dcterms:W3CDTF">2013-12-09T11:23:00Z</dcterms:modified>
</cp:coreProperties>
</file>