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21"/>
        <w:tblW w:w="10173" w:type="dxa"/>
        <w:tblLook w:val="0000" w:firstRow="0" w:lastRow="0" w:firstColumn="0" w:lastColumn="0" w:noHBand="0" w:noVBand="0"/>
      </w:tblPr>
      <w:tblGrid>
        <w:gridCol w:w="2660"/>
        <w:gridCol w:w="7513"/>
      </w:tblGrid>
      <w:tr w:rsidR="00B56614" w:rsidRPr="00DD5EEB" w:rsidTr="0000061A">
        <w:tblPrEx>
          <w:tblCellMar>
            <w:top w:w="0" w:type="dxa"/>
            <w:bottom w:w="0" w:type="dxa"/>
          </w:tblCellMar>
        </w:tblPrEx>
        <w:trPr>
          <w:trHeight w:val="1135"/>
        </w:trPr>
        <w:tc>
          <w:tcPr>
            <w:tcW w:w="2660" w:type="dxa"/>
          </w:tcPr>
          <w:p w:rsidR="00B56614" w:rsidRPr="00292E3A" w:rsidRDefault="00B56614" w:rsidP="0000061A">
            <w:pPr>
              <w:rPr>
                <w:sz w:val="28"/>
                <w:szCs w:val="28"/>
                <w:lang w:val="en-US"/>
              </w:rPr>
            </w:pPr>
          </w:p>
        </w:tc>
        <w:tc>
          <w:tcPr>
            <w:tcW w:w="7513" w:type="dxa"/>
          </w:tcPr>
          <w:p w:rsidR="00B56614" w:rsidRPr="00DD5EEB" w:rsidRDefault="00B56614" w:rsidP="0000061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B56614" w:rsidRPr="00BF58BC"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B56614"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B56614" w:rsidRPr="006E30B6"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w:t>
            </w:r>
            <w:r w:rsidRPr="00C24E37">
              <w:rPr>
                <w:rFonts w:ascii="Times New Roman" w:hAnsi="Times New Roman" w:cs="Times New Roman"/>
                <w:sz w:val="28"/>
                <w:szCs w:val="28"/>
              </w:rPr>
              <w:t xml:space="preserve"> </w:t>
            </w:r>
            <w:r>
              <w:rPr>
                <w:rFonts w:ascii="Times New Roman" w:hAnsi="Times New Roman" w:cs="Times New Roman"/>
                <w:sz w:val="28"/>
                <w:szCs w:val="28"/>
              </w:rPr>
              <w:t>НПО «ЛУЧ»</w:t>
            </w:r>
          </w:p>
          <w:p w:rsidR="00B56614" w:rsidRPr="006E30B6"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B56614"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B56614" w:rsidRPr="00DD5EEB" w:rsidRDefault="00B56614" w:rsidP="0000061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B56614" w:rsidRPr="00DD5EEB" w:rsidRDefault="00B56614" w:rsidP="0000061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5048AD">
              <w:rPr>
                <w:rFonts w:ascii="Times New Roman" w:hAnsi="Times New Roman" w:cs="Times New Roman"/>
                <w:sz w:val="28"/>
                <w:szCs w:val="28"/>
              </w:rPr>
              <w:t>08</w:t>
            </w:r>
            <w:r>
              <w:rPr>
                <w:rFonts w:ascii="Times New Roman" w:hAnsi="Times New Roman" w:cs="Times New Roman"/>
                <w:sz w:val="28"/>
                <w:szCs w:val="28"/>
              </w:rPr>
              <w:t>» октября 2014</w:t>
            </w:r>
            <w:r w:rsidRPr="00DD5EEB">
              <w:rPr>
                <w:rFonts w:ascii="Times New Roman" w:hAnsi="Times New Roman" w:cs="Times New Roman"/>
                <w:sz w:val="28"/>
                <w:szCs w:val="28"/>
              </w:rPr>
              <w:t xml:space="preserve"> года</w:t>
            </w:r>
          </w:p>
        </w:tc>
      </w:tr>
    </w:tbl>
    <w:p w:rsidR="00B56614" w:rsidRPr="00DD5EEB" w:rsidRDefault="00B56614" w:rsidP="00B56614">
      <w:pPr>
        <w:jc w:val="center"/>
        <w:rPr>
          <w:bCs/>
          <w:sz w:val="28"/>
        </w:rPr>
      </w:pPr>
    </w:p>
    <w:p w:rsidR="00B56614" w:rsidRDefault="00B56614" w:rsidP="00B56614">
      <w:pPr>
        <w:jc w:val="center"/>
        <w:outlineLvl w:val="0"/>
        <w:rPr>
          <w:bCs/>
          <w:sz w:val="28"/>
          <w:szCs w:val="28"/>
        </w:rPr>
      </w:pPr>
      <w:bookmarkStart w:id="0" w:name="_Toc318388606"/>
    </w:p>
    <w:bookmarkEnd w:id="0"/>
    <w:p w:rsidR="00B56614" w:rsidRPr="00B56614" w:rsidRDefault="00B56614" w:rsidP="00B56614">
      <w:pPr>
        <w:jc w:val="center"/>
        <w:outlineLvl w:val="0"/>
        <w:rPr>
          <w:sz w:val="28"/>
          <w:szCs w:val="28"/>
        </w:rPr>
      </w:pPr>
      <w:r w:rsidRPr="00B56614">
        <w:rPr>
          <w:sz w:val="28"/>
          <w:szCs w:val="28"/>
        </w:rPr>
        <w:t>ИЗВЕЩЕНИЕ О ПРОВЕДЕНИИ ЗАПРОСА ПРЕДЛОЖЕНИЙ</w:t>
      </w:r>
    </w:p>
    <w:p w:rsidR="00B56614" w:rsidRPr="00DD5EEB" w:rsidRDefault="00B56614" w:rsidP="00B56614">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56614" w:rsidRDefault="00B56614" w:rsidP="00B56614">
      <w:pPr>
        <w:keepNext/>
        <w:tabs>
          <w:tab w:val="left" w:pos="540"/>
        </w:tabs>
        <w:suppressAutoHyphens/>
        <w:jc w:val="center"/>
        <w:outlineLvl w:val="0"/>
        <w:rPr>
          <w:bCs/>
          <w:smallCaps/>
        </w:rPr>
      </w:pPr>
      <w:bookmarkStart w:id="1" w:name="_Toc399936451"/>
      <w:r w:rsidRPr="00DD5EEB">
        <w:rPr>
          <w:sz w:val="28"/>
          <w:szCs w:val="28"/>
        </w:rPr>
        <w:t xml:space="preserve">на </w:t>
      </w:r>
      <w:r>
        <w:rPr>
          <w:sz w:val="28"/>
          <w:szCs w:val="28"/>
        </w:rPr>
        <w:t>закупку весового оборудования для нужд ФГУП «НИИ НПО «ЛУЧ»</w:t>
      </w:r>
      <w:bookmarkEnd w:id="1"/>
    </w:p>
    <w:p w:rsidR="00B56614" w:rsidRPr="00DD5EEB" w:rsidRDefault="00B56614" w:rsidP="00B56614">
      <w:pPr>
        <w:jc w:val="center"/>
        <w:rPr>
          <w:sz w:val="28"/>
          <w:szCs w:val="28"/>
        </w:rPr>
      </w:pPr>
    </w:p>
    <w:p w:rsidR="00B56614" w:rsidRPr="00DD5EEB" w:rsidRDefault="00B56614" w:rsidP="00B56614">
      <w:pPr>
        <w:jc w:val="center"/>
        <w:rPr>
          <w:caps/>
          <w:sz w:val="28"/>
          <w:szCs w:val="28"/>
        </w:rPr>
      </w:pPr>
      <w:r w:rsidRPr="00DD5EEB">
        <w:rPr>
          <w:caps/>
          <w:sz w:val="28"/>
          <w:szCs w:val="28"/>
        </w:rPr>
        <w:t>том 1 «общая и коммерческая части»</w:t>
      </w:r>
    </w:p>
    <w:p w:rsidR="00B56614" w:rsidRPr="00DD5EEB" w:rsidRDefault="00B56614" w:rsidP="00B56614">
      <w:pPr>
        <w:jc w:val="center"/>
        <w:rPr>
          <w:sz w:val="28"/>
        </w:rPr>
      </w:pPr>
    </w:p>
    <w:p w:rsidR="00B56614" w:rsidRPr="00DD5EEB" w:rsidRDefault="00B56614" w:rsidP="00B56614">
      <w:pPr>
        <w:jc w:val="center"/>
        <w:rPr>
          <w:sz w:val="28"/>
        </w:rPr>
      </w:pPr>
    </w:p>
    <w:p w:rsidR="00B56614" w:rsidRDefault="00B56614" w:rsidP="00B56614">
      <w:pPr>
        <w:spacing w:line="276" w:lineRule="auto"/>
        <w:jc w:val="right"/>
        <w:rPr>
          <w:sz w:val="28"/>
        </w:rPr>
      </w:pPr>
      <w:bookmarkStart w:id="2" w:name="_GoBack"/>
      <w:bookmarkEnd w:id="2"/>
      <w:proofErr w:type="spellStart"/>
      <w:r>
        <w:rPr>
          <w:sz w:val="28"/>
        </w:rPr>
        <w:t>И.о</w:t>
      </w:r>
      <w:proofErr w:type="spellEnd"/>
      <w:r>
        <w:rPr>
          <w:sz w:val="28"/>
        </w:rPr>
        <w:t xml:space="preserve"> директора отделения «Техно-Луч»</w:t>
      </w:r>
    </w:p>
    <w:p w:rsidR="00B56614" w:rsidRDefault="00B56614" w:rsidP="00B56614">
      <w:pPr>
        <w:tabs>
          <w:tab w:val="left" w:pos="4962"/>
          <w:tab w:val="left" w:pos="5245"/>
        </w:tabs>
        <w:spacing w:line="276" w:lineRule="auto"/>
        <w:jc w:val="right"/>
        <w:rPr>
          <w:sz w:val="28"/>
          <w:highlight w:val="yellow"/>
        </w:rPr>
      </w:pPr>
      <w:r>
        <w:rPr>
          <w:sz w:val="28"/>
        </w:rPr>
        <w:t xml:space="preserve">  А.С. Черкасов </w:t>
      </w:r>
    </w:p>
    <w:p w:rsidR="00B56614" w:rsidRDefault="00B56614" w:rsidP="00B56614">
      <w:pPr>
        <w:spacing w:line="276" w:lineRule="auto"/>
        <w:jc w:val="right"/>
        <w:rPr>
          <w:sz w:val="28"/>
        </w:rPr>
      </w:pPr>
      <w:r>
        <w:rPr>
          <w:sz w:val="28"/>
          <w:szCs w:val="28"/>
        </w:rPr>
        <w:t>«</w:t>
      </w:r>
      <w:r w:rsidRPr="005048AD">
        <w:rPr>
          <w:sz w:val="28"/>
          <w:szCs w:val="28"/>
        </w:rPr>
        <w:t>08</w:t>
      </w:r>
      <w:r>
        <w:rPr>
          <w:sz w:val="28"/>
          <w:szCs w:val="28"/>
        </w:rPr>
        <w:t>» октября 2014</w:t>
      </w:r>
      <w:r>
        <w:rPr>
          <w:sz w:val="28"/>
        </w:rPr>
        <w:t xml:space="preserve"> г.</w:t>
      </w:r>
    </w:p>
    <w:p w:rsidR="00B56614" w:rsidRPr="00AA6153" w:rsidRDefault="00B56614" w:rsidP="00B56614">
      <w:pPr>
        <w:spacing w:line="276" w:lineRule="auto"/>
        <w:ind w:left="4800"/>
        <w:jc w:val="right"/>
        <w:rPr>
          <w:sz w:val="28"/>
        </w:rPr>
      </w:pPr>
    </w:p>
    <w:p w:rsidR="00B56614" w:rsidRPr="00252CF3" w:rsidRDefault="00B56614" w:rsidP="00B56614">
      <w:pPr>
        <w:spacing w:line="276" w:lineRule="auto"/>
        <w:jc w:val="right"/>
        <w:rPr>
          <w:sz w:val="28"/>
        </w:rPr>
      </w:pPr>
      <w:r w:rsidRPr="00252CF3">
        <w:rPr>
          <w:sz w:val="28"/>
        </w:rPr>
        <w:t xml:space="preserve">Помощник генерального директора </w:t>
      </w:r>
    </w:p>
    <w:p w:rsidR="00B56614" w:rsidRPr="00252CF3" w:rsidRDefault="00B56614" w:rsidP="00B56614">
      <w:pPr>
        <w:spacing w:line="276" w:lineRule="auto"/>
        <w:jc w:val="right"/>
        <w:rPr>
          <w:sz w:val="28"/>
        </w:rPr>
      </w:pPr>
      <w:r w:rsidRPr="00252CF3">
        <w:rPr>
          <w:sz w:val="28"/>
        </w:rPr>
        <w:t>по закупкам</w:t>
      </w:r>
      <w:r>
        <w:rPr>
          <w:sz w:val="28"/>
        </w:rPr>
        <w:t xml:space="preserve"> – начальник отдела закупок</w:t>
      </w:r>
    </w:p>
    <w:p w:rsidR="00B56614" w:rsidRPr="00252CF3" w:rsidRDefault="00B56614" w:rsidP="00B56614">
      <w:pPr>
        <w:tabs>
          <w:tab w:val="left" w:pos="4820"/>
        </w:tabs>
        <w:spacing w:line="276" w:lineRule="auto"/>
        <w:jc w:val="right"/>
        <w:rPr>
          <w:sz w:val="28"/>
        </w:rPr>
      </w:pPr>
      <w:r>
        <w:rPr>
          <w:sz w:val="28"/>
        </w:rPr>
        <w:t xml:space="preserve"> А.Г. </w:t>
      </w:r>
      <w:r w:rsidRPr="00252CF3">
        <w:rPr>
          <w:sz w:val="28"/>
        </w:rPr>
        <w:t>Новиков</w:t>
      </w:r>
    </w:p>
    <w:p w:rsidR="00B56614" w:rsidRPr="00252CF3" w:rsidRDefault="00B56614" w:rsidP="00B56614">
      <w:pPr>
        <w:spacing w:line="276" w:lineRule="auto"/>
        <w:jc w:val="right"/>
        <w:rPr>
          <w:sz w:val="28"/>
        </w:rPr>
      </w:pPr>
      <w:r>
        <w:rPr>
          <w:sz w:val="28"/>
          <w:szCs w:val="28"/>
        </w:rPr>
        <w:t>«</w:t>
      </w:r>
      <w:r w:rsidRPr="005048AD">
        <w:rPr>
          <w:sz w:val="28"/>
          <w:szCs w:val="28"/>
        </w:rPr>
        <w:t>08</w:t>
      </w:r>
      <w:r w:rsidRPr="00CC2B95">
        <w:rPr>
          <w:sz w:val="28"/>
          <w:szCs w:val="28"/>
        </w:rPr>
        <w:t>»</w:t>
      </w:r>
      <w:r>
        <w:rPr>
          <w:sz w:val="28"/>
          <w:szCs w:val="28"/>
        </w:rPr>
        <w:t xml:space="preserve"> октября 2014 </w:t>
      </w:r>
      <w:r w:rsidRPr="00252CF3">
        <w:rPr>
          <w:sz w:val="28"/>
        </w:rPr>
        <w:t>г.</w:t>
      </w:r>
    </w:p>
    <w:p w:rsidR="00B56614" w:rsidRDefault="00B56614" w:rsidP="00B56614"/>
    <w:p w:rsidR="00B56614" w:rsidRDefault="00B56614" w:rsidP="00B56614"/>
    <w:p w:rsidR="00B56614" w:rsidRDefault="00B56614" w:rsidP="00B56614"/>
    <w:p w:rsidR="00B56614" w:rsidRDefault="00B56614" w:rsidP="00B56614">
      <w:pPr>
        <w:jc w:val="right"/>
      </w:pPr>
    </w:p>
    <w:p w:rsidR="00B56614" w:rsidRPr="005B3F21" w:rsidRDefault="00B56614" w:rsidP="00B56614">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fb"/>
            <w:sz w:val="28"/>
          </w:rPr>
          <w:t>www.zakupki.</w:t>
        </w:r>
        <w:r w:rsidRPr="005B6290">
          <w:rPr>
            <w:rStyle w:val="afb"/>
            <w:sz w:val="28"/>
          </w:rPr>
          <w:t>g</w:t>
        </w:r>
        <w:r w:rsidRPr="005B6290">
          <w:rPr>
            <w:rStyle w:val="afb"/>
            <w:sz w:val="28"/>
          </w:rPr>
          <w:t>o</w:t>
        </w:r>
        <w:r w:rsidRPr="005B6290">
          <w:rPr>
            <w:rStyle w:val="afb"/>
            <w:sz w:val="28"/>
          </w:rPr>
          <w:t>v.ru</w:t>
        </w:r>
        <w:r w:rsidRPr="005B3F21">
          <w:rPr>
            <w:rStyle w:val="afb"/>
            <w:sz w:val="28"/>
          </w:rPr>
          <w:t>/223</w:t>
        </w:r>
      </w:hyperlink>
      <w:r>
        <w:rPr>
          <w:sz w:val="28"/>
        </w:rPr>
        <w:t xml:space="preserve"> </w:t>
      </w:r>
      <w:r w:rsidRPr="005B3F21">
        <w:rPr>
          <w:sz w:val="28"/>
        </w:rPr>
        <w:t xml:space="preserve"> </w:t>
      </w:r>
    </w:p>
    <w:p w:rsidR="00B56614" w:rsidRPr="00A7227B" w:rsidRDefault="00B56614" w:rsidP="00B56614">
      <w:pPr>
        <w:spacing w:line="276" w:lineRule="auto"/>
        <w:jc w:val="center"/>
        <w:rPr>
          <w:sz w:val="28"/>
        </w:rPr>
      </w:pPr>
    </w:p>
    <w:p w:rsidR="00B56614" w:rsidRDefault="00B56614" w:rsidP="00B56614">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fb"/>
            <w:sz w:val="28"/>
            <w:szCs w:val="28"/>
            <w:lang w:val="en-US"/>
          </w:rPr>
          <w:t>zakupki</w:t>
        </w:r>
        <w:proofErr w:type="spellEnd"/>
        <w:r w:rsidRPr="00FD2EEB">
          <w:rPr>
            <w:rStyle w:val="afb"/>
            <w:sz w:val="28"/>
            <w:szCs w:val="28"/>
          </w:rPr>
          <w:t>.</w:t>
        </w:r>
        <w:proofErr w:type="spellStart"/>
        <w:r w:rsidRPr="00FD2EEB">
          <w:rPr>
            <w:rStyle w:val="afb"/>
            <w:sz w:val="28"/>
            <w:szCs w:val="28"/>
            <w:lang w:val="en-US"/>
          </w:rPr>
          <w:t>rosatom</w:t>
        </w:r>
        <w:proofErr w:type="spellEnd"/>
        <w:r w:rsidRPr="00FD2EEB">
          <w:rPr>
            <w:rStyle w:val="afb"/>
            <w:sz w:val="28"/>
            <w:szCs w:val="28"/>
          </w:rPr>
          <w:t>.</w:t>
        </w:r>
        <w:proofErr w:type="spellStart"/>
        <w:r w:rsidRPr="00FD2EEB">
          <w:rPr>
            <w:rStyle w:val="afb"/>
            <w:sz w:val="28"/>
            <w:szCs w:val="28"/>
            <w:lang w:val="en-US"/>
          </w:rPr>
          <w:t>ru</w:t>
        </w:r>
        <w:proofErr w:type="spellEnd"/>
      </w:hyperlink>
    </w:p>
    <w:p w:rsidR="00B56614" w:rsidRPr="007D7F5D" w:rsidRDefault="00B56614" w:rsidP="00B56614">
      <w:pPr>
        <w:suppressAutoHyphens/>
        <w:spacing w:line="276" w:lineRule="auto"/>
        <w:jc w:val="center"/>
        <w:rPr>
          <w:b/>
        </w:rPr>
      </w:pPr>
    </w:p>
    <w:p w:rsidR="00B56614" w:rsidRDefault="00B56614" w:rsidP="00B56614">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fb"/>
            <w:sz w:val="28"/>
            <w:szCs w:val="28"/>
            <w:lang w:val="en-US"/>
          </w:rPr>
          <w:t>www</w:t>
        </w:r>
        <w:r w:rsidRPr="00A45104">
          <w:rPr>
            <w:rStyle w:val="afb"/>
            <w:sz w:val="28"/>
            <w:szCs w:val="28"/>
          </w:rPr>
          <w:t>.</w:t>
        </w:r>
        <w:r w:rsidRPr="00A45104">
          <w:rPr>
            <w:rStyle w:val="afb"/>
            <w:sz w:val="28"/>
            <w:szCs w:val="28"/>
            <w:lang w:val="en-US"/>
          </w:rPr>
          <w:t>a</w:t>
        </w:r>
        <w:r w:rsidRPr="00A45104">
          <w:rPr>
            <w:rStyle w:val="afb"/>
            <w:sz w:val="28"/>
            <w:szCs w:val="28"/>
          </w:rPr>
          <w:t>-</w:t>
        </w:r>
        <w:r w:rsidRPr="00A45104">
          <w:rPr>
            <w:rStyle w:val="afb"/>
            <w:sz w:val="28"/>
            <w:szCs w:val="28"/>
            <w:lang w:val="en-US"/>
          </w:rPr>
          <w:t>k</w:t>
        </w:r>
        <w:r w:rsidRPr="00A45104">
          <w:rPr>
            <w:rStyle w:val="afb"/>
            <w:sz w:val="28"/>
            <w:szCs w:val="28"/>
          </w:rPr>
          <w:t>-</w:t>
        </w:r>
        <w:r w:rsidRPr="00A45104">
          <w:rPr>
            <w:rStyle w:val="afb"/>
            <w:sz w:val="28"/>
            <w:szCs w:val="28"/>
            <w:lang w:val="en-US"/>
          </w:rPr>
          <w:t>d</w:t>
        </w:r>
        <w:r w:rsidRPr="00A45104">
          <w:rPr>
            <w:rStyle w:val="afb"/>
            <w:sz w:val="28"/>
            <w:szCs w:val="28"/>
          </w:rPr>
          <w:t>.</w:t>
        </w:r>
        <w:proofErr w:type="spellStart"/>
        <w:r w:rsidRPr="00A45104">
          <w:rPr>
            <w:rStyle w:val="afb"/>
            <w:sz w:val="28"/>
            <w:szCs w:val="28"/>
            <w:lang w:val="en-US"/>
          </w:rPr>
          <w:t>ru</w:t>
        </w:r>
        <w:proofErr w:type="spellEnd"/>
      </w:hyperlink>
    </w:p>
    <w:p w:rsidR="00B56614" w:rsidRPr="008B54DA" w:rsidRDefault="00B56614" w:rsidP="00B56614">
      <w:pPr>
        <w:rPr>
          <w:b/>
        </w:rPr>
      </w:pPr>
    </w:p>
    <w:p w:rsidR="00B56614" w:rsidRPr="00893A1B" w:rsidRDefault="00B56614" w:rsidP="00B56614">
      <w:pPr>
        <w:jc w:val="center"/>
        <w:rPr>
          <w:b/>
        </w:rPr>
      </w:pPr>
      <w:r w:rsidRPr="00464369">
        <w:rPr>
          <w:b/>
        </w:rPr>
        <w:t>Подольск, 20</w:t>
      </w:r>
      <w:r>
        <w:rPr>
          <w:b/>
        </w:rPr>
        <w:t>14</w:t>
      </w:r>
      <w:r w:rsidRPr="00464369">
        <w:rPr>
          <w:b/>
        </w:rPr>
        <w:t xml:space="preserve"> г.</w:t>
      </w:r>
    </w:p>
    <w:p w:rsidR="00B56614" w:rsidRPr="00DD5EEB" w:rsidRDefault="00B56614" w:rsidP="00B56614">
      <w:pPr>
        <w:rPr>
          <w:bCs/>
          <w:sz w:val="28"/>
          <w:szCs w:val="28"/>
        </w:rPr>
        <w:sectPr w:rsidR="00B56614" w:rsidRPr="00DD5EEB" w:rsidSect="00C87330">
          <w:headerReference w:type="default" r:id="rId9"/>
          <w:footerReference w:type="default" r:id="rId10"/>
          <w:pgSz w:w="11907" w:h="16840" w:code="9"/>
          <w:pgMar w:top="1134" w:right="567" w:bottom="1134" w:left="1418" w:header="709" w:footer="624" w:gutter="0"/>
          <w:cols w:space="708"/>
          <w:docGrid w:linePitch="360"/>
        </w:sectPr>
      </w:pPr>
    </w:p>
    <w:p w:rsidR="00B56614" w:rsidRPr="00D30E2A" w:rsidRDefault="00B56614" w:rsidP="00B56614">
      <w:pPr>
        <w:jc w:val="center"/>
        <w:outlineLvl w:val="0"/>
        <w:rPr>
          <w:szCs w:val="28"/>
        </w:rPr>
      </w:pPr>
      <w:bookmarkStart w:id="3" w:name="_Toc399936453"/>
      <w:r w:rsidRPr="00D30E2A">
        <w:rPr>
          <w:szCs w:val="28"/>
        </w:rPr>
        <w:lastRenderedPageBreak/>
        <w:t>ИЗВЕЩЕНИЕ О ПРОВЕДЕНИИ ЗАПРОСА ПРЕДЛОЖЕНИЙ</w:t>
      </w:r>
      <w:bookmarkEnd w:id="3"/>
    </w:p>
    <w:p w:rsidR="00B56614" w:rsidRPr="00DD5EEB" w:rsidRDefault="00B56614" w:rsidP="00B56614">
      <w:pPr>
        <w:tabs>
          <w:tab w:val="left" w:pos="1134"/>
        </w:tabs>
        <w:ind w:firstLine="709"/>
        <w:jc w:val="center"/>
        <w:rPr>
          <w:sz w:val="28"/>
          <w:szCs w:val="28"/>
        </w:rPr>
      </w:pPr>
    </w:p>
    <w:p w:rsidR="00B56614" w:rsidRDefault="00B56614" w:rsidP="00B56614">
      <w:pPr>
        <w:numPr>
          <w:ilvl w:val="0"/>
          <w:numId w:val="6"/>
        </w:numPr>
        <w:tabs>
          <w:tab w:val="clear" w:pos="720"/>
          <w:tab w:val="num" w:pos="480"/>
          <w:tab w:val="left" w:pos="709"/>
        </w:tabs>
        <w:ind w:left="0" w:firstLine="426"/>
        <w:contextualSpacing/>
        <w:jc w:val="both"/>
        <w:rPr>
          <w:b/>
          <w:spacing w:val="-6"/>
        </w:rPr>
      </w:pPr>
      <w:r w:rsidRPr="00D30E2A">
        <w:rPr>
          <w:b/>
          <w:spacing w:val="-6"/>
        </w:rPr>
        <w:t>Форма и способ процедуры закупки:</w:t>
      </w:r>
      <w:r w:rsidRPr="00D30E2A">
        <w:rPr>
          <w:spacing w:val="-6"/>
        </w:rPr>
        <w:t xml:space="preserve"> </w:t>
      </w:r>
      <w:r w:rsidRPr="00D30E2A">
        <w:t>Открытый одноэтапный запрос предложений в электронной форме без квалификационного отбора.</w:t>
      </w:r>
    </w:p>
    <w:p w:rsidR="00B56614" w:rsidRDefault="00B56614" w:rsidP="00B56614">
      <w:pPr>
        <w:numPr>
          <w:ilvl w:val="0"/>
          <w:numId w:val="6"/>
        </w:numPr>
        <w:tabs>
          <w:tab w:val="clear" w:pos="720"/>
          <w:tab w:val="num" w:pos="480"/>
          <w:tab w:val="left" w:pos="709"/>
        </w:tabs>
        <w:ind w:left="0" w:firstLine="426"/>
        <w:contextualSpacing/>
        <w:jc w:val="both"/>
        <w:rPr>
          <w:b/>
          <w:spacing w:val="-6"/>
        </w:rPr>
      </w:pPr>
      <w:r w:rsidRPr="00F0443D">
        <w:rPr>
          <w:b/>
          <w:spacing w:val="-6"/>
        </w:rPr>
        <w:t>Предмет запроса предложений:</w:t>
      </w:r>
      <w:r w:rsidRPr="00F0443D">
        <w:rPr>
          <w:spacing w:val="-6"/>
        </w:rPr>
        <w:t xml:space="preserve"> </w:t>
      </w:r>
      <w:r>
        <w:rPr>
          <w:spacing w:val="-6"/>
        </w:rPr>
        <w:t>закупка весового оборудования</w:t>
      </w:r>
    </w:p>
    <w:p w:rsidR="00B56614" w:rsidRPr="00F0443D" w:rsidRDefault="00B56614" w:rsidP="00B56614">
      <w:pPr>
        <w:numPr>
          <w:ilvl w:val="0"/>
          <w:numId w:val="6"/>
        </w:numPr>
        <w:tabs>
          <w:tab w:val="clear" w:pos="720"/>
          <w:tab w:val="num" w:pos="480"/>
          <w:tab w:val="left" w:pos="709"/>
        </w:tabs>
        <w:ind w:left="0" w:firstLine="426"/>
        <w:contextualSpacing/>
        <w:jc w:val="both"/>
        <w:rPr>
          <w:b/>
          <w:spacing w:val="-6"/>
        </w:rPr>
      </w:pPr>
      <w:r w:rsidRPr="00F0443D">
        <w:rPr>
          <w:b/>
          <w:spacing w:val="-6"/>
        </w:rPr>
        <w:t xml:space="preserve">Заказчик: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56614" w:rsidRDefault="00B56614" w:rsidP="00B56614">
      <w:pPr>
        <w:tabs>
          <w:tab w:val="left" w:pos="1134"/>
          <w:tab w:val="left" w:pos="5954"/>
        </w:tabs>
        <w:ind w:firstLine="426"/>
        <w:contextualSpacing/>
        <w:jc w:val="both"/>
      </w:pPr>
      <w:proofErr w:type="gramStart"/>
      <w:r w:rsidRPr="00D30E2A">
        <w:rPr>
          <w:b/>
        </w:rPr>
        <w:t>Место нахождения:</w:t>
      </w:r>
      <w:r w:rsidRPr="00CE5CF0">
        <w:t xml:space="preserve"> 1</w:t>
      </w:r>
      <w:r>
        <w:t>42100, Россия, г. Подольск, ул. Железнодорожная, д. 24</w:t>
      </w:r>
      <w:r w:rsidRPr="00E62618">
        <w:t>;</w:t>
      </w:r>
      <w:proofErr w:type="gramEnd"/>
    </w:p>
    <w:p w:rsidR="00B56614" w:rsidRPr="00F51ABA" w:rsidRDefault="00B56614" w:rsidP="00B56614">
      <w:pPr>
        <w:tabs>
          <w:tab w:val="left" w:pos="1134"/>
          <w:tab w:val="left" w:pos="5954"/>
        </w:tabs>
        <w:ind w:firstLine="426"/>
        <w:contextualSpacing/>
        <w:jc w:val="both"/>
      </w:pPr>
      <w:r w:rsidRPr="00D30E2A">
        <w:rPr>
          <w:b/>
        </w:rPr>
        <w:t>Почтовый адрес:</w:t>
      </w:r>
      <w:r w:rsidRPr="00CE5CF0">
        <w:t xml:space="preserve"> 1</w:t>
      </w:r>
      <w:r>
        <w:t>42100, Россия, г. Подольск, ул. Железнодорожная, д. 24</w:t>
      </w:r>
      <w:r w:rsidRPr="00F51ABA">
        <w:t>.</w:t>
      </w:r>
    </w:p>
    <w:p w:rsidR="00B56614" w:rsidRPr="00F0443D" w:rsidRDefault="00B56614" w:rsidP="00B56614">
      <w:pPr>
        <w:numPr>
          <w:ilvl w:val="0"/>
          <w:numId w:val="6"/>
        </w:numPr>
        <w:tabs>
          <w:tab w:val="clear" w:pos="720"/>
          <w:tab w:val="num" w:pos="480"/>
          <w:tab w:val="left" w:pos="709"/>
        </w:tabs>
        <w:ind w:left="0" w:firstLine="426"/>
        <w:contextualSpacing/>
        <w:jc w:val="both"/>
        <w:rPr>
          <w:b/>
          <w:i/>
        </w:rPr>
      </w:pPr>
      <w:r w:rsidRPr="00F0443D">
        <w:rPr>
          <w:b/>
          <w:szCs w:val="28"/>
        </w:rPr>
        <w:t>Организатор запроса предложений</w:t>
      </w:r>
      <w:r>
        <w:rPr>
          <w:b/>
          <w:szCs w:val="28"/>
        </w:rPr>
        <w:t>:</w:t>
      </w:r>
      <w:r>
        <w:rPr>
          <w:b/>
          <w:i/>
        </w:rPr>
        <w:t xml:space="preserve">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56614" w:rsidRPr="00253AD1" w:rsidRDefault="00B56614" w:rsidP="00B5661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B56614" w:rsidRPr="00253AD1" w:rsidRDefault="00B56614" w:rsidP="00B56614">
      <w:pPr>
        <w:tabs>
          <w:tab w:val="left" w:pos="709"/>
        </w:tabs>
        <w:ind w:firstLine="426"/>
      </w:pPr>
      <w:r w:rsidRPr="00A42FDB">
        <w:rPr>
          <w:b/>
        </w:rPr>
        <w:t>Почтовый адрес:</w:t>
      </w:r>
      <w:r w:rsidRPr="00253AD1">
        <w:t xml:space="preserve"> 142100, Россия, Подольск, ул. Железнодорожная, д. 24</w:t>
      </w:r>
    </w:p>
    <w:p w:rsidR="00B56614" w:rsidRPr="00253AD1" w:rsidRDefault="00B56614" w:rsidP="00B56614">
      <w:pPr>
        <w:tabs>
          <w:tab w:val="left" w:pos="709"/>
        </w:tabs>
        <w:ind w:firstLine="426"/>
        <w:contextualSpacing/>
      </w:pPr>
      <w:r w:rsidRPr="00A42FDB">
        <w:rPr>
          <w:b/>
        </w:rPr>
        <w:t>Контактное лицо:</w:t>
      </w:r>
      <w:r w:rsidRPr="00253AD1">
        <w:t xml:space="preserve"> Новиков Андрей Геннадьевич</w:t>
      </w:r>
    </w:p>
    <w:p w:rsidR="00B56614" w:rsidRPr="00253AD1" w:rsidRDefault="00B56614" w:rsidP="00B56614">
      <w:pPr>
        <w:tabs>
          <w:tab w:val="left" w:pos="709"/>
        </w:tabs>
        <w:ind w:firstLine="426"/>
        <w:contextualSpacing/>
      </w:pPr>
      <w:r w:rsidRPr="00A42FDB">
        <w:rPr>
          <w:b/>
        </w:rPr>
        <w:t>Тел.:</w:t>
      </w:r>
      <w:r w:rsidRPr="00253AD1">
        <w:t xml:space="preserve"> 8(495) 510-57-88, 8(4967) 63-66-02 (доб. 30-86, 21-02) </w:t>
      </w:r>
    </w:p>
    <w:p w:rsidR="00B56614" w:rsidRPr="00253AD1" w:rsidRDefault="00B56614" w:rsidP="00B56614">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fb"/>
            <w:lang w:val="en-US"/>
          </w:rPr>
          <w:t>agnovikov</w:t>
        </w:r>
        <w:r w:rsidRPr="00253AD1">
          <w:rPr>
            <w:rStyle w:val="afb"/>
          </w:rPr>
          <w:t>@</w:t>
        </w:r>
        <w:r w:rsidRPr="00253AD1">
          <w:rPr>
            <w:rStyle w:val="afb"/>
            <w:lang w:val="en-US"/>
          </w:rPr>
          <w:t>luch</w:t>
        </w:r>
        <w:r w:rsidRPr="00253AD1">
          <w:rPr>
            <w:rStyle w:val="afb"/>
          </w:rPr>
          <w:t>.</w:t>
        </w:r>
        <w:r w:rsidRPr="00253AD1">
          <w:rPr>
            <w:rStyle w:val="afb"/>
            <w:lang w:val="en-US"/>
          </w:rPr>
          <w:t>podolsk</w:t>
        </w:r>
        <w:r w:rsidRPr="00253AD1">
          <w:rPr>
            <w:rStyle w:val="afb"/>
          </w:rPr>
          <w:t>.</w:t>
        </w:r>
        <w:proofErr w:type="spellStart"/>
        <w:r w:rsidRPr="00253AD1">
          <w:rPr>
            <w:rStyle w:val="afb"/>
            <w:lang w:val="en-US"/>
          </w:rPr>
          <w:t>ru</w:t>
        </w:r>
        <w:proofErr w:type="spellEnd"/>
      </w:hyperlink>
      <w:r w:rsidRPr="00253AD1">
        <w:t xml:space="preserve"> </w:t>
      </w:r>
    </w:p>
    <w:p w:rsidR="00B56614" w:rsidRDefault="00B56614" w:rsidP="00B56614">
      <w:pPr>
        <w:numPr>
          <w:ilvl w:val="0"/>
          <w:numId w:val="6"/>
        </w:numPr>
        <w:tabs>
          <w:tab w:val="clear" w:pos="720"/>
          <w:tab w:val="num" w:pos="480"/>
          <w:tab w:val="left" w:pos="709"/>
          <w:tab w:val="left" w:pos="993"/>
        </w:tabs>
        <w:ind w:left="0" w:firstLine="426"/>
        <w:contextualSpacing/>
        <w:jc w:val="both"/>
        <w:rPr>
          <w:sz w:val="28"/>
          <w:szCs w:val="28"/>
        </w:rPr>
      </w:pPr>
      <w:r w:rsidRPr="00F0443D">
        <w:rPr>
          <w:b/>
          <w:szCs w:val="28"/>
        </w:rPr>
        <w:t>Предмет договора</w:t>
      </w:r>
      <w:r w:rsidRPr="00F0443D">
        <w:rPr>
          <w:b/>
        </w:rPr>
        <w:t>:</w:t>
      </w:r>
      <w:r>
        <w:rPr>
          <w:sz w:val="28"/>
          <w:szCs w:val="28"/>
        </w:rPr>
        <w:t xml:space="preserve"> </w:t>
      </w:r>
      <w:r w:rsidRPr="004C2FAD">
        <w:rPr>
          <w:szCs w:val="28"/>
        </w:rPr>
        <w:t>закупка весового оборудования.</w:t>
      </w:r>
    </w:p>
    <w:p w:rsidR="00B56614" w:rsidRDefault="00B56614" w:rsidP="00B56614">
      <w:pPr>
        <w:tabs>
          <w:tab w:val="left" w:pos="993"/>
        </w:tabs>
        <w:ind w:firstLine="426"/>
        <w:contextualSpacing/>
        <w:jc w:val="both"/>
        <w:rPr>
          <w:sz w:val="28"/>
          <w:szCs w:val="28"/>
        </w:rPr>
      </w:pPr>
      <w:r w:rsidRPr="00253AD1">
        <w:t xml:space="preserve">Состав и объем указан в </w:t>
      </w:r>
      <w:r w:rsidRPr="000405B9">
        <w:rPr>
          <w:bCs/>
        </w:rPr>
        <w:t>Томе 2</w:t>
      </w:r>
      <w:r w:rsidRPr="00253AD1">
        <w:t xml:space="preserve"> «ТЕХНИЧЕСКАЯ ЧАСТЬ»</w:t>
      </w:r>
    </w:p>
    <w:p w:rsidR="00B56614" w:rsidRDefault="00B56614" w:rsidP="00B56614">
      <w:pPr>
        <w:tabs>
          <w:tab w:val="left" w:pos="993"/>
        </w:tabs>
        <w:ind w:firstLine="426"/>
        <w:contextualSpacing/>
        <w:jc w:val="both"/>
        <w:rPr>
          <w:sz w:val="28"/>
          <w:szCs w:val="28"/>
        </w:rPr>
      </w:pPr>
      <w:r w:rsidRPr="000405B9">
        <w:rPr>
          <w:b/>
          <w:i/>
          <w:u w:val="single"/>
        </w:rPr>
        <w:t xml:space="preserve">Срок действия заявки: не менее 60 календарных дней </w:t>
      </w:r>
      <w:proofErr w:type="gramStart"/>
      <w:r w:rsidRPr="000405B9">
        <w:rPr>
          <w:b/>
          <w:i/>
          <w:u w:val="single"/>
        </w:rPr>
        <w:t>с даты окончания</w:t>
      </w:r>
      <w:proofErr w:type="gramEnd"/>
      <w:r w:rsidRPr="000405B9">
        <w:rPr>
          <w:b/>
          <w:i/>
          <w:u w:val="single"/>
        </w:rPr>
        <w:t xml:space="preserve"> подачи заявок на участие в процедуре закупки.</w:t>
      </w:r>
    </w:p>
    <w:p w:rsidR="00B56614" w:rsidRPr="00706471" w:rsidRDefault="00B56614" w:rsidP="00B56614">
      <w:pPr>
        <w:numPr>
          <w:ilvl w:val="0"/>
          <w:numId w:val="6"/>
        </w:numPr>
        <w:tabs>
          <w:tab w:val="clear" w:pos="720"/>
          <w:tab w:val="num" w:pos="480"/>
          <w:tab w:val="left" w:pos="709"/>
          <w:tab w:val="left" w:pos="993"/>
        </w:tabs>
        <w:ind w:left="0" w:firstLine="426"/>
        <w:contextualSpacing/>
        <w:jc w:val="both"/>
        <w:rPr>
          <w:sz w:val="28"/>
          <w:szCs w:val="28"/>
        </w:rPr>
      </w:pPr>
      <w:r w:rsidRPr="000405B9">
        <w:rPr>
          <w:b/>
        </w:rPr>
        <w:t xml:space="preserve">Срок поставки: </w:t>
      </w:r>
      <w:r w:rsidRPr="004C2FAD">
        <w:t>не позднее 20 ноября 2014 года.</w:t>
      </w:r>
    </w:p>
    <w:p w:rsidR="00B56614" w:rsidRPr="000405B9" w:rsidRDefault="00B56614" w:rsidP="00B56614">
      <w:pPr>
        <w:numPr>
          <w:ilvl w:val="0"/>
          <w:numId w:val="6"/>
        </w:numPr>
        <w:tabs>
          <w:tab w:val="clear" w:pos="720"/>
          <w:tab w:val="num" w:pos="480"/>
          <w:tab w:val="left" w:pos="709"/>
          <w:tab w:val="left" w:pos="993"/>
        </w:tabs>
        <w:ind w:left="0" w:firstLine="426"/>
        <w:contextualSpacing/>
        <w:jc w:val="both"/>
        <w:rPr>
          <w:sz w:val="28"/>
          <w:szCs w:val="28"/>
        </w:rPr>
      </w:pPr>
      <w:proofErr w:type="gramStart"/>
      <w:r w:rsidRPr="000405B9">
        <w:rPr>
          <w:b/>
        </w:rPr>
        <w:t>Место</w:t>
      </w:r>
      <w:r w:rsidRPr="000405B9">
        <w:rPr>
          <w:b/>
          <w:sz w:val="28"/>
          <w:szCs w:val="28"/>
        </w:rPr>
        <w:t xml:space="preserve"> </w:t>
      </w:r>
      <w:r w:rsidRPr="000405B9">
        <w:rPr>
          <w:b/>
        </w:rPr>
        <w:t>поставки</w:t>
      </w:r>
      <w:r w:rsidRPr="008053DB">
        <w:rPr>
          <w:b/>
          <w:szCs w:val="28"/>
        </w:rPr>
        <w:t>:</w:t>
      </w:r>
      <w:r w:rsidRPr="000405B9">
        <w:rPr>
          <w:sz w:val="28"/>
          <w:szCs w:val="28"/>
        </w:rPr>
        <w:t xml:space="preserve"> </w:t>
      </w:r>
      <w:r w:rsidRPr="00B80D99">
        <w:t>142100, Россия, Московская область, г. Подольск, ул. Железнодорожная, д.24</w:t>
      </w:r>
      <w:proofErr w:type="gramEnd"/>
    </w:p>
    <w:p w:rsidR="00B56614" w:rsidRPr="000405B9" w:rsidRDefault="00B56614" w:rsidP="00B56614">
      <w:pPr>
        <w:numPr>
          <w:ilvl w:val="0"/>
          <w:numId w:val="6"/>
        </w:numPr>
        <w:tabs>
          <w:tab w:val="clear" w:pos="720"/>
          <w:tab w:val="num" w:pos="480"/>
          <w:tab w:val="left" w:pos="709"/>
        </w:tabs>
        <w:ind w:left="0" w:firstLine="426"/>
        <w:contextualSpacing/>
        <w:jc w:val="both"/>
        <w:rPr>
          <w:b/>
          <w:szCs w:val="28"/>
        </w:rPr>
      </w:pPr>
      <w:r w:rsidRPr="000405B9">
        <w:rPr>
          <w:b/>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B56614" w:rsidRPr="00B80D99" w:rsidRDefault="00B56614" w:rsidP="00B56614">
      <w:pPr>
        <w:tabs>
          <w:tab w:val="left" w:pos="1134"/>
        </w:tabs>
        <w:ind w:firstLine="426"/>
        <w:contextualSpacing/>
        <w:jc w:val="both"/>
      </w:pPr>
      <w:r w:rsidRPr="00B80D99">
        <w:t xml:space="preserve">Запрос предложений проводится на электронной торговой площадке </w:t>
      </w:r>
      <w:hyperlink r:id="rId12" w:history="1">
        <w:r w:rsidRPr="00B80D99">
          <w:rPr>
            <w:rStyle w:val="afb"/>
          </w:rPr>
          <w:t>ООО</w:t>
        </w:r>
      </w:hyperlink>
      <w:r w:rsidRPr="00B80D99">
        <w:t xml:space="preserve"> «Аукционный конкурсный дом» в сети «Интернет» по адресу: </w:t>
      </w:r>
      <w:hyperlink r:id="rId13" w:history="1">
        <w:r w:rsidRPr="008603F6">
          <w:rPr>
            <w:rStyle w:val="afb"/>
          </w:rPr>
          <w:t>www.</w:t>
        </w:r>
        <w:r w:rsidRPr="008603F6">
          <w:rPr>
            <w:rStyle w:val="afb"/>
            <w:lang w:val="en-US"/>
          </w:rPr>
          <w:t>a</w:t>
        </w:r>
        <w:r w:rsidRPr="008603F6">
          <w:rPr>
            <w:rStyle w:val="afb"/>
          </w:rPr>
          <w:t>-</w:t>
        </w:r>
        <w:r w:rsidRPr="008603F6">
          <w:rPr>
            <w:rStyle w:val="afb"/>
            <w:lang w:val="en-US"/>
          </w:rPr>
          <w:t>k</w:t>
        </w:r>
        <w:r w:rsidRPr="008603F6">
          <w:rPr>
            <w:rStyle w:val="afb"/>
          </w:rPr>
          <w:t>-</w:t>
        </w:r>
        <w:r w:rsidRPr="008603F6">
          <w:rPr>
            <w:rStyle w:val="afb"/>
            <w:lang w:val="en-US"/>
          </w:rPr>
          <w:t>d</w:t>
        </w:r>
        <w:r w:rsidRPr="008603F6">
          <w:rPr>
            <w:rStyle w:val="afb"/>
          </w:rPr>
          <w:t>.</w:t>
        </w:r>
        <w:proofErr w:type="spellStart"/>
        <w:r w:rsidRPr="008603F6">
          <w:rPr>
            <w:rStyle w:val="afb"/>
          </w:rPr>
          <w:t>ru</w:t>
        </w:r>
        <w:proofErr w:type="spellEnd"/>
      </w:hyperlink>
      <w:r w:rsidRPr="00B80D9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56614" w:rsidRDefault="00B56614" w:rsidP="00B56614">
      <w:pPr>
        <w:tabs>
          <w:tab w:val="left" w:pos="1134"/>
        </w:tabs>
        <w:ind w:firstLine="426"/>
        <w:contextualSpacing/>
        <w:jc w:val="both"/>
      </w:pPr>
      <w:r w:rsidRPr="00B80D9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56614" w:rsidRDefault="00B56614" w:rsidP="00B56614">
      <w:pPr>
        <w:tabs>
          <w:tab w:val="left" w:pos="1134"/>
        </w:tabs>
        <w:ind w:firstLine="426"/>
        <w:contextualSpacing/>
        <w:jc w:val="both"/>
      </w:pPr>
      <w:r w:rsidRPr="00B80D99">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56614" w:rsidRDefault="00B56614" w:rsidP="00B56614">
      <w:pPr>
        <w:numPr>
          <w:ilvl w:val="0"/>
          <w:numId w:val="6"/>
        </w:numPr>
        <w:tabs>
          <w:tab w:val="clear" w:pos="720"/>
          <w:tab w:val="num" w:pos="480"/>
          <w:tab w:val="left" w:pos="709"/>
        </w:tabs>
        <w:ind w:left="0" w:firstLine="426"/>
        <w:contextualSpacing/>
        <w:jc w:val="both"/>
        <w:rPr>
          <w:sz w:val="28"/>
          <w:szCs w:val="28"/>
        </w:rPr>
      </w:pPr>
      <w:r w:rsidRPr="000405B9">
        <w:rPr>
          <w:b/>
          <w:szCs w:val="28"/>
        </w:rPr>
        <w:t>Начальн</w:t>
      </w:r>
      <w:r>
        <w:rPr>
          <w:b/>
          <w:szCs w:val="28"/>
        </w:rPr>
        <w:t xml:space="preserve">ая (максимальная) цена договора: </w:t>
      </w:r>
      <w:r w:rsidRPr="00CD5C47">
        <w:rPr>
          <w:szCs w:val="28"/>
        </w:rPr>
        <w:t>7 289 598</w:t>
      </w:r>
      <w:r>
        <w:t xml:space="preserve"> рублей, 00 копеек </w:t>
      </w:r>
      <w:r w:rsidRPr="000405B9">
        <w:t>включая НДС.</w:t>
      </w:r>
    </w:p>
    <w:p w:rsidR="00B56614" w:rsidRDefault="00B56614" w:rsidP="00B56614">
      <w:pPr>
        <w:ind w:firstLine="426"/>
        <w:contextualSpacing/>
        <w:jc w:val="both"/>
        <w:rPr>
          <w:sz w:val="28"/>
          <w:szCs w:val="28"/>
        </w:rPr>
      </w:pPr>
      <w:r w:rsidRPr="000405B9">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405B9">
        <w:rPr>
          <w:i/>
        </w:rPr>
        <w:t xml:space="preserve"> качестве единого базиса сравнения ценовых предложений используются цены предложений участников без учета НДС.</w:t>
      </w:r>
    </w:p>
    <w:p w:rsidR="00B56614" w:rsidRDefault="00B56614" w:rsidP="00B56614">
      <w:pPr>
        <w:ind w:firstLine="426"/>
        <w:contextualSpacing/>
        <w:jc w:val="both"/>
        <w:rPr>
          <w:sz w:val="28"/>
          <w:szCs w:val="28"/>
        </w:rPr>
      </w:pPr>
      <w:r w:rsidRPr="000405B9">
        <w:rPr>
          <w:bCs/>
          <w:i/>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B56614" w:rsidRDefault="00B56614" w:rsidP="00B56614">
      <w:pPr>
        <w:numPr>
          <w:ilvl w:val="0"/>
          <w:numId w:val="6"/>
        </w:numPr>
        <w:tabs>
          <w:tab w:val="clear" w:pos="720"/>
          <w:tab w:val="num" w:pos="480"/>
          <w:tab w:val="left" w:pos="709"/>
          <w:tab w:val="left" w:pos="851"/>
        </w:tabs>
        <w:ind w:left="0" w:firstLine="426"/>
        <w:contextualSpacing/>
        <w:jc w:val="both"/>
        <w:rPr>
          <w:b/>
          <w:szCs w:val="28"/>
        </w:rPr>
      </w:pPr>
      <w:r w:rsidRPr="000405B9">
        <w:rPr>
          <w:b/>
          <w:szCs w:val="28"/>
        </w:rPr>
        <w:t xml:space="preserve">Цена договора включает в себя: </w:t>
      </w:r>
      <w:r w:rsidRPr="00AE4E60">
        <w:t xml:space="preserve">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w:t>
      </w:r>
      <w:r w:rsidRPr="00AE4E60">
        <w:lastRenderedPageBreak/>
        <w:t>Поставщик должен выплатить в связи с выполнением обязательств по Договору в соответствии с законодательством Российской Федерации</w:t>
      </w:r>
      <w:r>
        <w:t>.</w:t>
      </w:r>
    </w:p>
    <w:p w:rsidR="00B56614" w:rsidRPr="00FB4C43" w:rsidRDefault="00B56614" w:rsidP="00B56614">
      <w:pPr>
        <w:numPr>
          <w:ilvl w:val="0"/>
          <w:numId w:val="6"/>
        </w:numPr>
        <w:tabs>
          <w:tab w:val="clear" w:pos="720"/>
          <w:tab w:val="num" w:pos="480"/>
          <w:tab w:val="left" w:pos="709"/>
          <w:tab w:val="left" w:pos="851"/>
        </w:tabs>
        <w:ind w:left="0" w:firstLine="426"/>
        <w:contextualSpacing/>
        <w:jc w:val="both"/>
        <w:rPr>
          <w:b/>
          <w:szCs w:val="28"/>
        </w:rPr>
      </w:pPr>
      <w:r w:rsidRPr="008053DB">
        <w:rPr>
          <w:b/>
        </w:rPr>
        <w:t xml:space="preserve">Сроки и условия оплаты: </w:t>
      </w:r>
      <w:r w:rsidRPr="00FB4C43">
        <w:rPr>
          <w:color w:val="000000"/>
        </w:rPr>
        <w:t xml:space="preserve">Аванс 30% от суммы договора в течение 15-ти календарных дней </w:t>
      </w:r>
      <w:proofErr w:type="gramStart"/>
      <w:r w:rsidRPr="00FB4C43">
        <w:rPr>
          <w:color w:val="000000"/>
        </w:rPr>
        <w:t>с даты подписания</w:t>
      </w:r>
      <w:proofErr w:type="gramEnd"/>
      <w:r w:rsidRPr="00FB4C43">
        <w:rPr>
          <w:color w:val="000000"/>
        </w:rPr>
        <w:t xml:space="preserve"> договора. Оставшиеся 70% после подписания акта приема-передачи в течение 15-ти календарных дней.</w:t>
      </w:r>
    </w:p>
    <w:p w:rsidR="00B56614" w:rsidRPr="00FE7179" w:rsidRDefault="00B56614" w:rsidP="00B56614">
      <w:pPr>
        <w:numPr>
          <w:ilvl w:val="0"/>
          <w:numId w:val="6"/>
        </w:numPr>
        <w:tabs>
          <w:tab w:val="clear" w:pos="720"/>
          <w:tab w:val="num" w:pos="480"/>
          <w:tab w:val="left" w:pos="851"/>
        </w:tabs>
        <w:ind w:left="0" w:firstLine="426"/>
        <w:contextualSpacing/>
        <w:jc w:val="both"/>
        <w:rPr>
          <w:b/>
          <w:spacing w:val="-6"/>
          <w:szCs w:val="28"/>
        </w:rPr>
      </w:pPr>
      <w:r w:rsidRPr="00FE7179">
        <w:rPr>
          <w:b/>
          <w:spacing w:val="-6"/>
          <w:szCs w:val="28"/>
        </w:rPr>
        <w:t>Срок, место и порядок предоставления документации по запросу предложений:</w:t>
      </w:r>
    </w:p>
    <w:p w:rsidR="00B56614" w:rsidRPr="0058549F" w:rsidRDefault="00B56614" w:rsidP="00B56614">
      <w:pPr>
        <w:tabs>
          <w:tab w:val="left" w:pos="1134"/>
        </w:tabs>
        <w:ind w:firstLine="426"/>
        <w:contextualSpacing/>
        <w:jc w:val="both"/>
        <w:rPr>
          <w:b/>
          <w:i/>
        </w:rPr>
      </w:pPr>
      <w:proofErr w:type="gramStart"/>
      <w:r w:rsidRPr="00B80D99">
        <w:rPr>
          <w:spacing w:val="-6"/>
        </w:rPr>
        <w:t xml:space="preserve">На официальном сайте </w:t>
      </w:r>
      <w:r w:rsidRPr="00B80D9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80D99">
          <w:rPr>
            <w:rStyle w:val="afb"/>
          </w:rPr>
          <w:t>http://www.zakupki.gov.ru</w:t>
        </w:r>
      </w:hyperlink>
      <w:r w:rsidRPr="00B80D99">
        <w:t xml:space="preserve">), на официальном сайте по закупкам атомной отрасли </w:t>
      </w:r>
      <w:proofErr w:type="spellStart"/>
      <w:r w:rsidRPr="00B80D99">
        <w:t>Госкорпорации</w:t>
      </w:r>
      <w:proofErr w:type="spellEnd"/>
      <w:r w:rsidRPr="00B80D99">
        <w:t xml:space="preserve"> «</w:t>
      </w:r>
      <w:proofErr w:type="spellStart"/>
      <w:r w:rsidRPr="00B80D99">
        <w:t>Рос</w:t>
      </w:r>
      <w:r w:rsidRPr="00B80D99">
        <w:rPr>
          <w:spacing w:val="-6"/>
        </w:rPr>
        <w:t>атом</w:t>
      </w:r>
      <w:proofErr w:type="spellEnd"/>
      <w:r w:rsidRPr="00B80D99">
        <w:rPr>
          <w:spacing w:val="-6"/>
        </w:rPr>
        <w:t>» (</w:t>
      </w:r>
      <w:hyperlink r:id="rId15" w:history="1">
        <w:r w:rsidRPr="00B80D99">
          <w:rPr>
            <w:rStyle w:val="afb"/>
          </w:rPr>
          <w:t>http://zakupki.rosatom.ru</w:t>
        </w:r>
      </w:hyperlink>
      <w:r w:rsidRPr="00B80D99">
        <w:rPr>
          <w:spacing w:val="-6"/>
        </w:rPr>
        <w:t xml:space="preserve">) документация по запросу предложений находится в открытом доступе, начиная </w:t>
      </w:r>
      <w:r w:rsidRPr="00B80D99">
        <w:t>с даты размещения настоящего извещения и документации по запросу предложений</w:t>
      </w:r>
      <w:r w:rsidRPr="00B80D99">
        <w:rPr>
          <w:spacing w:val="-6"/>
        </w:rPr>
        <w:t>.</w:t>
      </w:r>
      <w:proofErr w:type="gramEnd"/>
      <w:r w:rsidRPr="00B80D99">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6" w:history="1">
        <w:r w:rsidRPr="00575168">
          <w:rPr>
            <w:rStyle w:val="afb"/>
          </w:rPr>
          <w:t>www.</w:t>
        </w:r>
        <w:r w:rsidRPr="00575168">
          <w:rPr>
            <w:rStyle w:val="afb"/>
            <w:lang w:val="en-US"/>
          </w:rPr>
          <w:t>a</w:t>
        </w:r>
        <w:r w:rsidRPr="00575168">
          <w:rPr>
            <w:rStyle w:val="afb"/>
          </w:rPr>
          <w:t>-</w:t>
        </w:r>
        <w:r w:rsidRPr="00575168">
          <w:rPr>
            <w:rStyle w:val="afb"/>
            <w:lang w:val="en-US"/>
          </w:rPr>
          <w:t>k</w:t>
        </w:r>
        <w:r w:rsidRPr="00575168">
          <w:rPr>
            <w:rStyle w:val="afb"/>
          </w:rPr>
          <w:t>-</w:t>
        </w:r>
        <w:r w:rsidRPr="00575168">
          <w:rPr>
            <w:rStyle w:val="afb"/>
            <w:lang w:val="en-US"/>
          </w:rPr>
          <w:t>d</w:t>
        </w:r>
        <w:r w:rsidRPr="00575168">
          <w:rPr>
            <w:rStyle w:val="afb"/>
          </w:rPr>
          <w:t>.</w:t>
        </w:r>
        <w:proofErr w:type="spellStart"/>
        <w:r w:rsidRPr="00575168">
          <w:rPr>
            <w:rStyle w:val="afb"/>
          </w:rPr>
          <w:t>ru</w:t>
        </w:r>
        <w:proofErr w:type="spellEnd"/>
      </w:hyperlink>
      <w:r w:rsidRPr="00575168">
        <w:rPr>
          <w:spacing w:val="-6"/>
        </w:rPr>
        <w:t xml:space="preserve"> </w:t>
      </w:r>
      <w:r w:rsidRPr="00B80D99">
        <w:rPr>
          <w:spacing w:val="-6"/>
        </w:rPr>
        <w:t>определяется правилами данной электронной торговой площадки.</w:t>
      </w:r>
    </w:p>
    <w:p w:rsidR="00B56614" w:rsidRDefault="00B56614" w:rsidP="00B56614">
      <w:pPr>
        <w:numPr>
          <w:ilvl w:val="0"/>
          <w:numId w:val="6"/>
        </w:numPr>
        <w:tabs>
          <w:tab w:val="clear" w:pos="720"/>
          <w:tab w:val="num" w:pos="480"/>
          <w:tab w:val="left" w:pos="851"/>
        </w:tabs>
        <w:ind w:left="0" w:firstLine="426"/>
        <w:contextualSpacing/>
        <w:jc w:val="both"/>
        <w:rPr>
          <w:b/>
          <w:i/>
        </w:rPr>
      </w:pPr>
      <w:r w:rsidRPr="008053DB">
        <w:rPr>
          <w:b/>
          <w:szCs w:val="28"/>
        </w:rPr>
        <w:t>Обеспечение заявки на участие в запросе предложений</w:t>
      </w:r>
      <w:r w:rsidRPr="008053DB">
        <w:rPr>
          <w:b/>
        </w:rPr>
        <w:t>:</w:t>
      </w:r>
      <w:r w:rsidRPr="008053DB">
        <w:rPr>
          <w:szCs w:val="28"/>
        </w:rPr>
        <w:t xml:space="preserve"> </w:t>
      </w:r>
      <w:r>
        <w:rPr>
          <w:szCs w:val="28"/>
        </w:rPr>
        <w:t>не требуется.</w:t>
      </w:r>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rPr>
        <w:t xml:space="preserve">Возможность проведения процедуры переторжки по снижению </w:t>
      </w:r>
      <w:r w:rsidRPr="00965EB3">
        <w:rPr>
          <w:b/>
        </w:rPr>
        <w:t xml:space="preserve">первоначально указанной в заявке на участие в запросе предложений цены: </w:t>
      </w:r>
      <w:proofErr w:type="gramStart"/>
      <w:r w:rsidRPr="00CF1D7B">
        <w:t>Установлена</w:t>
      </w:r>
      <w:proofErr w:type="gramEnd"/>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szCs w:val="28"/>
        </w:rPr>
        <w:t>Дата начала и дата и время окончания подачи заявок на участие в запросе предложений, место и порядок их подачи участниками:</w:t>
      </w:r>
    </w:p>
    <w:p w:rsidR="00B56614" w:rsidRDefault="00B56614" w:rsidP="00B56614">
      <w:pPr>
        <w:numPr>
          <w:ilvl w:val="0"/>
          <w:numId w:val="6"/>
        </w:numPr>
        <w:tabs>
          <w:tab w:val="clear" w:pos="720"/>
          <w:tab w:val="num" w:pos="480"/>
          <w:tab w:val="left" w:pos="851"/>
        </w:tabs>
        <w:ind w:left="0" w:firstLine="426"/>
        <w:contextualSpacing/>
        <w:jc w:val="both"/>
        <w:rPr>
          <w:b/>
          <w:i/>
        </w:rPr>
      </w:pPr>
      <w:proofErr w:type="gramStart"/>
      <w:r w:rsidRPr="00965EB3">
        <w:rPr>
          <w:spacing w:val="-6"/>
        </w:rPr>
        <w:t xml:space="preserve">Заявки на участие в запросе предложений предоставляются на электронную торговую площадку </w:t>
      </w:r>
      <w:r w:rsidRPr="00200277">
        <w:t xml:space="preserve">ООО «Аукционный конкурсный дом» </w:t>
      </w:r>
      <w:hyperlink r:id="rId17" w:history="1">
        <w:proofErr w:type="gramEnd"/>
        <w:r w:rsidRPr="00200277">
          <w:rPr>
            <w:rStyle w:val="afb"/>
          </w:rPr>
          <w:t>www.</w:t>
        </w:r>
        <w:r w:rsidRPr="00965EB3">
          <w:rPr>
            <w:rStyle w:val="afb"/>
            <w:lang w:val="en-US"/>
          </w:rPr>
          <w:t>a</w:t>
        </w:r>
        <w:r w:rsidRPr="00200277">
          <w:rPr>
            <w:rStyle w:val="afb"/>
          </w:rPr>
          <w:t>-</w:t>
        </w:r>
        <w:r w:rsidRPr="00965EB3">
          <w:rPr>
            <w:rStyle w:val="afb"/>
            <w:lang w:val="en-US"/>
          </w:rPr>
          <w:t>k</w:t>
        </w:r>
        <w:r w:rsidRPr="00200277">
          <w:rPr>
            <w:rStyle w:val="afb"/>
          </w:rPr>
          <w:t>-</w:t>
        </w:r>
        <w:r w:rsidRPr="00965EB3">
          <w:rPr>
            <w:rStyle w:val="afb"/>
            <w:lang w:val="en-US"/>
          </w:rPr>
          <w:t>d</w:t>
        </w:r>
        <w:r w:rsidRPr="00200277">
          <w:rPr>
            <w:rStyle w:val="afb"/>
          </w:rPr>
          <w:t>.</w:t>
        </w:r>
        <w:proofErr w:type="spellStart"/>
        <w:r w:rsidRPr="00200277">
          <w:rPr>
            <w:rStyle w:val="afb"/>
          </w:rPr>
          <w:t>ru</w:t>
        </w:r>
        <w:proofErr w:type="spellEnd"/>
        <w:proofErr w:type="gramStart"/>
      </w:hyperlink>
      <w:r w:rsidRPr="00200277">
        <w:t xml:space="preserve">, </w:t>
      </w:r>
      <w:r w:rsidRPr="00965EB3">
        <w:rPr>
          <w:spacing w:val="-6"/>
        </w:rPr>
        <w:t>начиная с даты</w:t>
      </w:r>
      <w:r w:rsidRPr="00965EB3">
        <w:rPr>
          <w:b/>
          <w:i/>
        </w:rPr>
        <w:t xml:space="preserve"> </w:t>
      </w:r>
      <w:r w:rsidRPr="00200277">
        <w:t>размещения настоящего извещения и документации по запросу предложений на официальном сайте и на данной ЭТП,</w:t>
      </w:r>
      <w:r w:rsidRPr="00965EB3">
        <w:rPr>
          <w:spacing w:val="-6"/>
        </w:rPr>
        <w:t xml:space="preserve"> в порядке и в соответствии с регламентом работы данной ЭТП, в срок не поздне</w:t>
      </w:r>
      <w:r>
        <w:rPr>
          <w:spacing w:val="-6"/>
        </w:rPr>
        <w:t>е  10-00 (время московское) «</w:t>
      </w:r>
      <w:r w:rsidRPr="005048AD">
        <w:rPr>
          <w:spacing w:val="-6"/>
        </w:rPr>
        <w:t>20</w:t>
      </w:r>
      <w:r w:rsidRPr="00965EB3">
        <w:rPr>
          <w:spacing w:val="-6"/>
        </w:rPr>
        <w:t xml:space="preserve">» октября 2014 года. </w:t>
      </w:r>
      <w:bookmarkStart w:id="4" w:name="_Ref348972637"/>
      <w:proofErr w:type="gramEnd"/>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szCs w:val="28"/>
        </w:rPr>
        <w:t>Место, дата и время открытия доступа к поданным заявкам на участие в запросе предложений:</w:t>
      </w:r>
      <w:r w:rsidRPr="00965EB3">
        <w:rPr>
          <w:spacing w:val="-6"/>
          <w:szCs w:val="28"/>
        </w:rPr>
        <w:t xml:space="preserve"> </w:t>
      </w:r>
      <w:r w:rsidRPr="00965EB3">
        <w:rPr>
          <w:spacing w:val="-6"/>
        </w:rPr>
        <w:t>11:0</w:t>
      </w:r>
      <w:r>
        <w:rPr>
          <w:spacing w:val="-6"/>
        </w:rPr>
        <w:t>0 часов (время московское), «</w:t>
      </w:r>
      <w:r w:rsidRPr="005048AD">
        <w:rPr>
          <w:spacing w:val="-6"/>
        </w:rPr>
        <w:t>20</w:t>
      </w:r>
      <w:r w:rsidRPr="00965EB3">
        <w:rPr>
          <w:spacing w:val="-6"/>
        </w:rPr>
        <w:t xml:space="preserve">» октября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4"/>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szCs w:val="28"/>
        </w:rPr>
        <w:t xml:space="preserve">Место и дата проведения отборочной стадии: </w:t>
      </w:r>
      <w:bookmarkStart w:id="5" w:name="_Ref348972643"/>
      <w:r w:rsidRPr="00965EB3">
        <w:rPr>
          <w:spacing w:val="-6"/>
        </w:rPr>
        <w:t>11:0</w:t>
      </w:r>
      <w:r>
        <w:rPr>
          <w:spacing w:val="-6"/>
        </w:rPr>
        <w:t>0 часов (время московское), «</w:t>
      </w:r>
      <w:r w:rsidRPr="005048AD">
        <w:rPr>
          <w:spacing w:val="-6"/>
        </w:rPr>
        <w:t>22</w:t>
      </w:r>
      <w:r w:rsidRPr="00965EB3">
        <w:rPr>
          <w:spacing w:val="-6"/>
        </w:rPr>
        <w:t xml:space="preserve">» октября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rPr>
        <w:t>Место и дата подведения итогов запроса предложений:</w:t>
      </w:r>
      <w:r w:rsidRPr="00965EB3">
        <w:rPr>
          <w:spacing w:val="-6"/>
        </w:rPr>
        <w:t xml:space="preserve"> 11:0</w:t>
      </w:r>
      <w:r>
        <w:rPr>
          <w:spacing w:val="-6"/>
        </w:rPr>
        <w:t>0 часов (время московское), «</w:t>
      </w:r>
      <w:r w:rsidRPr="005048AD">
        <w:rPr>
          <w:spacing w:val="-6"/>
        </w:rPr>
        <w:t>24</w:t>
      </w:r>
      <w:r w:rsidRPr="00965EB3">
        <w:rPr>
          <w:spacing w:val="-6"/>
        </w:rPr>
        <w:t xml:space="preserve">» </w:t>
      </w:r>
      <w:r>
        <w:rPr>
          <w:spacing w:val="-6"/>
        </w:rPr>
        <w:t>октября</w:t>
      </w:r>
      <w:r w:rsidRPr="00965EB3">
        <w:rPr>
          <w:spacing w:val="-6"/>
        </w:rPr>
        <w:t xml:space="preserve">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5"/>
    </w:p>
    <w:p w:rsidR="00B56614" w:rsidRDefault="00B56614" w:rsidP="00B56614">
      <w:pPr>
        <w:numPr>
          <w:ilvl w:val="0"/>
          <w:numId w:val="6"/>
        </w:numPr>
        <w:tabs>
          <w:tab w:val="clear" w:pos="720"/>
          <w:tab w:val="num" w:pos="480"/>
          <w:tab w:val="left" w:pos="851"/>
        </w:tabs>
        <w:ind w:left="0" w:firstLine="426"/>
        <w:contextualSpacing/>
        <w:jc w:val="both"/>
        <w:rPr>
          <w:b/>
          <w:i/>
        </w:rPr>
      </w:pPr>
      <w:r w:rsidRPr="00965EB3">
        <w:rPr>
          <w:b/>
          <w:spacing w:val="-6"/>
        </w:rPr>
        <w:t>Срок заключения договора после определения победителя запроса предложений:</w:t>
      </w:r>
      <w:r w:rsidRPr="00965EB3">
        <w:rPr>
          <w:spacing w:val="-6"/>
        </w:rPr>
        <w:t xml:space="preserve"> </w:t>
      </w:r>
      <w:r w:rsidRPr="00965EB3">
        <w:t>в течение 20</w:t>
      </w:r>
      <w:r w:rsidRPr="00965EB3">
        <w:rPr>
          <w:b/>
          <w:i/>
        </w:rPr>
        <w:t> </w:t>
      </w:r>
      <w:r w:rsidRPr="00965EB3">
        <w:t>(двадцати)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B56614" w:rsidRPr="00E75233" w:rsidRDefault="00B56614" w:rsidP="00B56614">
      <w:pPr>
        <w:numPr>
          <w:ilvl w:val="0"/>
          <w:numId w:val="6"/>
        </w:numPr>
        <w:tabs>
          <w:tab w:val="clear" w:pos="720"/>
          <w:tab w:val="num" w:pos="480"/>
          <w:tab w:val="left" w:pos="851"/>
        </w:tabs>
        <w:ind w:left="0" w:firstLine="426"/>
        <w:contextualSpacing/>
        <w:jc w:val="both"/>
        <w:rPr>
          <w:b/>
          <w:i/>
        </w:rPr>
      </w:pPr>
      <w:r w:rsidRPr="00E75233">
        <w:rPr>
          <w:b/>
          <w:spacing w:val="-6"/>
          <w:szCs w:val="28"/>
        </w:rPr>
        <w:t>Форма, размер и срок предоставления обеспечения исполнения обязательств по договор</w:t>
      </w:r>
      <w:r>
        <w:rPr>
          <w:b/>
          <w:spacing w:val="-6"/>
          <w:szCs w:val="28"/>
        </w:rPr>
        <w:t>у:</w:t>
      </w:r>
    </w:p>
    <w:p w:rsidR="00B56614" w:rsidRDefault="00B56614" w:rsidP="00B56614">
      <w:pPr>
        <w:pStyle w:val="afffe"/>
        <w:ind w:firstLine="426"/>
        <w:jc w:val="both"/>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w:t>
      </w:r>
      <w:r w:rsidRPr="00301F01">
        <w:rPr>
          <w:bCs/>
        </w:rPr>
        <w:t>или поручительство</w:t>
      </w:r>
      <w:r>
        <w:t xml:space="preserve"> (п. 12.9.14 ЕОСЗ ГК «</w:t>
      </w:r>
      <w:proofErr w:type="spellStart"/>
      <w:r>
        <w:t>Росатом</w:t>
      </w:r>
      <w:proofErr w:type="spellEnd"/>
      <w:r>
        <w:t xml:space="preserve">»), размер обеспечения договора: </w:t>
      </w:r>
      <w:r w:rsidRPr="0022166B">
        <w:t xml:space="preserve">10% </w:t>
      </w:r>
      <w:r w:rsidRPr="00A04C32">
        <w:t>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B56614" w:rsidRDefault="00B56614" w:rsidP="00B56614">
      <w:pPr>
        <w:pStyle w:val="afffe"/>
        <w:ind w:firstLine="426"/>
        <w:jc w:val="both"/>
        <w:rPr>
          <w:color w:val="FF0000"/>
        </w:rPr>
      </w:pPr>
      <w:proofErr w:type="gramStart"/>
      <w:r w:rsidRPr="00FB4C43">
        <w:rPr>
          <w:b/>
        </w:rPr>
        <w:t>- обеспечение возврата аванса (</w:t>
      </w:r>
      <w:proofErr w:type="spellStart"/>
      <w:r w:rsidRPr="00FB4C43">
        <w:rPr>
          <w:b/>
        </w:rPr>
        <w:t>п.п</w:t>
      </w:r>
      <w:proofErr w:type="spellEnd"/>
      <w:r w:rsidRPr="00FB4C43">
        <w:rPr>
          <w:b/>
        </w:rPr>
        <w:t>. 12.9.1.а, 12.9.3.</w:t>
      </w:r>
      <w:proofErr w:type="gramEnd"/>
      <w:r w:rsidRPr="00FB4C43">
        <w:rPr>
          <w:b/>
        </w:rPr>
        <w:t xml:space="preserve"> </w:t>
      </w:r>
      <w:proofErr w:type="gramStart"/>
      <w:r w:rsidRPr="00FB4C43">
        <w:rPr>
          <w:b/>
        </w:rPr>
        <w:t>ЕОСЗ ГК «</w:t>
      </w:r>
      <w:proofErr w:type="spellStart"/>
      <w:r w:rsidRPr="00FB4C43">
        <w:rPr>
          <w:b/>
        </w:rPr>
        <w:t>Росатом</w:t>
      </w:r>
      <w:proofErr w:type="spellEnd"/>
      <w:r w:rsidRPr="00FB4C43">
        <w:rPr>
          <w:b/>
        </w:rPr>
        <w:t>»),  форма обеспечения возврата аванса:</w:t>
      </w:r>
      <w:r w:rsidRPr="00FB4C43">
        <w:t xml:space="preserve"> безотзывная банковская гарантия выданная банком, в форме денежных средств путем их перечисления заказчику</w:t>
      </w:r>
      <w:r>
        <w:t xml:space="preserve"> или поручительство</w:t>
      </w:r>
      <w:r w:rsidRPr="00FB4C43">
        <w:t xml:space="preserve"> (п. 12.9.14 ЕОСЗ </w:t>
      </w:r>
      <w:r>
        <w:t>ГК «</w:t>
      </w:r>
      <w:proofErr w:type="spellStart"/>
      <w:r>
        <w:t>Росатом</w:t>
      </w:r>
      <w:proofErr w:type="spellEnd"/>
      <w:r>
        <w:t>») в сумме аванса – 3</w:t>
      </w:r>
      <w:r w:rsidRPr="00FB4C43">
        <w:t>0%</w:t>
      </w:r>
      <w:r w:rsidRPr="00FB4C43">
        <w:rPr>
          <w:sz w:val="20"/>
        </w:rPr>
        <w:t xml:space="preserve"> </w:t>
      </w:r>
      <w:r w:rsidRPr="00FB4C43">
        <w:t>от стоимости договора заявленной победителем конкурентной процедуры.</w:t>
      </w:r>
      <w:proofErr w:type="gramEnd"/>
      <w:r w:rsidRPr="00FB4C43">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FB4C43">
        <w:t>Росатом</w:t>
      </w:r>
      <w:proofErr w:type="spellEnd"/>
      <w:r w:rsidRPr="00FB4C43">
        <w:t>»).</w:t>
      </w:r>
    </w:p>
    <w:p w:rsidR="00B56614" w:rsidRPr="00FB4C43" w:rsidRDefault="00B56614" w:rsidP="00B56614">
      <w:pPr>
        <w:pStyle w:val="afffe"/>
        <w:ind w:firstLine="426"/>
        <w:jc w:val="both"/>
        <w:rPr>
          <w:color w:val="FF0000"/>
        </w:rPr>
      </w:pPr>
      <w:r>
        <w:rPr>
          <w:b/>
        </w:rPr>
        <w:lastRenderedPageBreak/>
        <w:t>Участник закупки, вправе в заявке:</w:t>
      </w:r>
    </w:p>
    <w:p w:rsidR="00B56614" w:rsidRDefault="00B56614" w:rsidP="00B56614">
      <w:pPr>
        <w:pStyle w:val="afffe"/>
        <w:numPr>
          <w:ilvl w:val="0"/>
          <w:numId w:val="14"/>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56614" w:rsidRDefault="00B56614" w:rsidP="00B56614">
      <w:pPr>
        <w:pStyle w:val="afffe"/>
        <w:numPr>
          <w:ilvl w:val="0"/>
          <w:numId w:val="14"/>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B56614" w:rsidRDefault="00B56614" w:rsidP="00B56614">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B56614" w:rsidRPr="00C424DF" w:rsidRDefault="00B56614" w:rsidP="00B56614">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B56614" w:rsidRPr="002A0440" w:rsidRDefault="00B56614" w:rsidP="00B56614">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B56614" w:rsidRPr="002A0440" w:rsidRDefault="00B56614" w:rsidP="00B56614">
      <w:pPr>
        <w:pStyle w:val="afffe"/>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56614" w:rsidRDefault="00B56614" w:rsidP="00B56614">
      <w:pPr>
        <w:pStyle w:val="afffe"/>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B56614" w:rsidRPr="002A0440" w:rsidRDefault="00B56614" w:rsidP="00B56614">
      <w:pPr>
        <w:pStyle w:val="afffe"/>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B56614" w:rsidRDefault="00B56614" w:rsidP="00B56614">
      <w:pPr>
        <w:pStyle w:val="afffe"/>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56614" w:rsidRPr="002A0440" w:rsidRDefault="00B56614" w:rsidP="00B56614">
      <w:pPr>
        <w:pStyle w:val="afffe"/>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56614" w:rsidRPr="002A0440" w:rsidRDefault="00B56614" w:rsidP="00B56614">
      <w:pPr>
        <w:pStyle w:val="afffe"/>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56614" w:rsidRPr="002A0440" w:rsidRDefault="00B56614" w:rsidP="00B56614">
      <w:pPr>
        <w:pStyle w:val="afffe"/>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B56614" w:rsidRPr="002A0440" w:rsidRDefault="00B56614" w:rsidP="00B56614">
      <w:pPr>
        <w:pStyle w:val="afffe"/>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B56614" w:rsidRPr="002A0440" w:rsidRDefault="00B56614" w:rsidP="00B56614">
      <w:pPr>
        <w:pStyle w:val="afffe"/>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56614" w:rsidRPr="002A0440" w:rsidRDefault="00B56614" w:rsidP="00B56614">
      <w:pPr>
        <w:pStyle w:val="afffe"/>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B56614" w:rsidRPr="002A0440" w:rsidRDefault="00B56614" w:rsidP="00B56614">
      <w:pPr>
        <w:pStyle w:val="afffe"/>
        <w:ind w:firstLine="426"/>
        <w:jc w:val="both"/>
        <w:rPr>
          <w:kern w:val="28"/>
        </w:rPr>
      </w:pPr>
      <w:r w:rsidRPr="002A0440">
        <w:rPr>
          <w:kern w:val="28"/>
        </w:rPr>
        <w:lastRenderedPageBreak/>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B56614" w:rsidRPr="002A0440" w:rsidRDefault="00B56614" w:rsidP="00B56614">
      <w:pPr>
        <w:pStyle w:val="afffe"/>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56614" w:rsidRPr="002A0440" w:rsidRDefault="00B56614" w:rsidP="00B56614">
      <w:pPr>
        <w:pStyle w:val="afffe"/>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B56614" w:rsidRPr="002A0440" w:rsidRDefault="00B56614" w:rsidP="00B56614">
      <w:pPr>
        <w:pStyle w:val="afffe"/>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56614" w:rsidRPr="002A0440" w:rsidRDefault="00B56614" w:rsidP="00B56614">
      <w:pPr>
        <w:pStyle w:val="afffe"/>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fb"/>
            <w:kern w:val="28"/>
          </w:rPr>
          <w:t>www.cbr.ru</w:t>
        </w:r>
      </w:hyperlink>
      <w:r w:rsidRPr="002A0440">
        <w:rPr>
          <w:kern w:val="28"/>
        </w:rPr>
        <w:t xml:space="preserve"> – для банков-резидентов Российской Федерации). </w:t>
      </w:r>
    </w:p>
    <w:p w:rsidR="00B56614" w:rsidRDefault="00B56614" w:rsidP="00B56614">
      <w:pPr>
        <w:pStyle w:val="afffe"/>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B56614" w:rsidRPr="002A0440" w:rsidRDefault="00B56614" w:rsidP="00B56614">
      <w:pPr>
        <w:pStyle w:val="afffe"/>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B56614" w:rsidRPr="002A0440" w:rsidRDefault="00B56614" w:rsidP="00B56614">
      <w:pPr>
        <w:pStyle w:val="afffe"/>
        <w:ind w:firstLine="426"/>
        <w:jc w:val="both"/>
      </w:pPr>
      <w:r w:rsidRPr="002A0440">
        <w:t>2.1. Банки-партнеры должны соответствовать следующим критериям:</w:t>
      </w:r>
    </w:p>
    <w:p w:rsidR="00B56614" w:rsidRPr="002A0440" w:rsidRDefault="00B56614" w:rsidP="00B56614">
      <w:pPr>
        <w:pStyle w:val="afffe"/>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B56614" w:rsidRPr="002A0440" w:rsidRDefault="00B56614" w:rsidP="00B56614">
      <w:pPr>
        <w:pStyle w:val="afffe"/>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B56614" w:rsidRPr="002A0440" w:rsidRDefault="00B56614" w:rsidP="00B56614">
      <w:pPr>
        <w:pStyle w:val="afffe"/>
        <w:ind w:firstLine="426"/>
        <w:jc w:val="both"/>
      </w:pPr>
      <w:r w:rsidRPr="002A0440">
        <w:t>2.1.3. Коэффициент достаточности собственного капитала на последнюю отчетную дату: не менее 11%.</w:t>
      </w:r>
    </w:p>
    <w:p w:rsidR="00B56614" w:rsidRPr="002A0440" w:rsidRDefault="00B56614" w:rsidP="00B56614">
      <w:pPr>
        <w:pStyle w:val="afffe"/>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B56614" w:rsidRPr="002A0440" w:rsidRDefault="00B56614" w:rsidP="00B56614">
      <w:pPr>
        <w:pStyle w:val="afffe"/>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56614" w:rsidRPr="002A0440" w:rsidRDefault="00B56614" w:rsidP="00B56614">
      <w:pPr>
        <w:pStyle w:val="afffe"/>
        <w:ind w:firstLine="426"/>
        <w:jc w:val="both"/>
      </w:pPr>
      <w:r w:rsidRPr="002A0440">
        <w:t>2.1.6. Наличие банка в системе страхования вкладов (только для банков-резидентов Российской Федерации).</w:t>
      </w:r>
    </w:p>
    <w:p w:rsidR="00B56614" w:rsidRPr="002A0440" w:rsidRDefault="00B56614" w:rsidP="00B56614">
      <w:pPr>
        <w:pStyle w:val="afffe"/>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B56614" w:rsidRPr="002A0440" w:rsidRDefault="00B56614" w:rsidP="00B56614">
      <w:pPr>
        <w:pStyle w:val="afffe"/>
        <w:tabs>
          <w:tab w:val="left" w:pos="1418"/>
        </w:tabs>
        <w:ind w:firstLine="426"/>
        <w:jc w:val="both"/>
      </w:pPr>
      <w:r>
        <w:lastRenderedPageBreak/>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56614" w:rsidRPr="002A0440" w:rsidRDefault="00B56614" w:rsidP="00B56614">
      <w:pPr>
        <w:pStyle w:val="afffe"/>
        <w:ind w:firstLine="426"/>
        <w:jc w:val="both"/>
      </w:pPr>
      <w:r w:rsidRPr="002A0440">
        <w:t>2.1.9. Членство банка в международной платежной системе (VISA и/или MASTERCARD).</w:t>
      </w:r>
    </w:p>
    <w:p w:rsidR="00B56614" w:rsidRPr="002A0440" w:rsidRDefault="00B56614" w:rsidP="00B56614">
      <w:pPr>
        <w:pStyle w:val="afffe"/>
        <w:ind w:firstLine="426"/>
        <w:jc w:val="both"/>
      </w:pPr>
      <w:r w:rsidRPr="002A0440">
        <w:t>2.1.10. Наличие системы дистанционного банковского обслуживания («банк-клиент»), отвечающей следующим требованиям:</w:t>
      </w:r>
    </w:p>
    <w:p w:rsidR="00B56614" w:rsidRPr="002A0440" w:rsidRDefault="00B56614" w:rsidP="00B56614">
      <w:pPr>
        <w:pStyle w:val="afffe"/>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56614" w:rsidRPr="002A0440" w:rsidRDefault="00B56614" w:rsidP="00B56614">
      <w:pPr>
        <w:pStyle w:val="afffe"/>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56614" w:rsidRPr="002A0440" w:rsidRDefault="00B56614" w:rsidP="00B56614">
      <w:pPr>
        <w:pStyle w:val="afffe"/>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56614" w:rsidRPr="002A0440" w:rsidRDefault="00B56614" w:rsidP="00B56614">
      <w:pPr>
        <w:pStyle w:val="afffe"/>
        <w:ind w:firstLine="426"/>
        <w:jc w:val="both"/>
      </w:pPr>
      <w:r w:rsidRPr="002A0440">
        <w:t>2.2. Основанием для исключения банка из перечня банков-партнеров служит:</w:t>
      </w:r>
    </w:p>
    <w:p w:rsidR="00B56614" w:rsidRPr="002A0440" w:rsidRDefault="00B56614" w:rsidP="00B56614">
      <w:pPr>
        <w:pStyle w:val="afffe"/>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B56614" w:rsidRPr="002A0440" w:rsidRDefault="00B56614" w:rsidP="00B56614">
      <w:pPr>
        <w:pStyle w:val="afffe"/>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fb"/>
            <w:lang w:val="en-US"/>
          </w:rPr>
          <w:t>www</w:t>
        </w:r>
        <w:r w:rsidRPr="002A0440">
          <w:rPr>
            <w:rStyle w:val="afb"/>
          </w:rPr>
          <w:t>.</w:t>
        </w:r>
        <w:proofErr w:type="spellStart"/>
        <w:r w:rsidRPr="002A0440">
          <w:rPr>
            <w:rStyle w:val="afb"/>
            <w:lang w:val="en-US"/>
          </w:rPr>
          <w:t>cbr</w:t>
        </w:r>
        <w:proofErr w:type="spellEnd"/>
        <w:r w:rsidRPr="002A0440">
          <w:rPr>
            <w:rStyle w:val="afb"/>
          </w:rPr>
          <w:t>.</w:t>
        </w:r>
        <w:proofErr w:type="spellStart"/>
        <w:r w:rsidRPr="002A0440">
          <w:rPr>
            <w:rStyle w:val="afb"/>
            <w:lang w:val="en-US"/>
          </w:rPr>
          <w:t>ru</w:t>
        </w:r>
        <w:proofErr w:type="spellEnd"/>
      </w:hyperlink>
      <w:r w:rsidRPr="002A0440">
        <w:t xml:space="preserve"> отчетности банка (ф.101, 102, 134, 135) (только для банков-резидентов Российской Федерации).</w:t>
      </w:r>
    </w:p>
    <w:p w:rsidR="00B56614" w:rsidRPr="002A0440" w:rsidRDefault="00B56614" w:rsidP="00B56614">
      <w:pPr>
        <w:pStyle w:val="afffe"/>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B56614" w:rsidRPr="002A0440" w:rsidRDefault="00B56614" w:rsidP="00B56614">
      <w:pPr>
        <w:pStyle w:val="afffe"/>
        <w:ind w:firstLine="426"/>
        <w:jc w:val="both"/>
      </w:pPr>
      <w:r w:rsidRPr="002A0440">
        <w:t>банками (институтами) развития, в том числе международными;</w:t>
      </w:r>
    </w:p>
    <w:p w:rsidR="00B56614" w:rsidRPr="002A0440" w:rsidRDefault="00B56614" w:rsidP="00B56614">
      <w:pPr>
        <w:pStyle w:val="afffe"/>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56614" w:rsidRPr="002A0440" w:rsidRDefault="00B56614" w:rsidP="00B56614">
      <w:pPr>
        <w:pStyle w:val="afffe"/>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B56614" w:rsidRPr="002A0440" w:rsidRDefault="00B56614" w:rsidP="00B56614">
      <w:pPr>
        <w:pStyle w:val="afffe"/>
        <w:ind w:firstLine="426"/>
        <w:jc w:val="both"/>
      </w:pPr>
      <w:r w:rsidRPr="002A0440">
        <w:t>3.</w:t>
      </w:r>
      <w:r w:rsidRPr="002A0440">
        <w:tab/>
        <w:t>Требования к Опорным банкам</w:t>
      </w:r>
    </w:p>
    <w:p w:rsidR="00B56614" w:rsidRPr="002A0440" w:rsidRDefault="00B56614" w:rsidP="00B56614">
      <w:pPr>
        <w:pStyle w:val="afffe"/>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56614" w:rsidRPr="002A0440" w:rsidRDefault="00B56614" w:rsidP="00B56614">
      <w:pPr>
        <w:pStyle w:val="afffe"/>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56614" w:rsidRPr="002A0440" w:rsidRDefault="00B56614" w:rsidP="00B56614">
      <w:pPr>
        <w:pStyle w:val="afffe"/>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B56614" w:rsidRPr="002A0440" w:rsidRDefault="00B56614" w:rsidP="00B56614">
      <w:pPr>
        <w:pStyle w:val="afffe"/>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B56614" w:rsidRPr="002A0440" w:rsidRDefault="00B56614" w:rsidP="00B56614">
      <w:pPr>
        <w:pStyle w:val="afffe"/>
        <w:ind w:firstLine="426"/>
        <w:jc w:val="both"/>
      </w:pPr>
      <w:r w:rsidRPr="002A0440">
        <w:lastRenderedPageBreak/>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56614" w:rsidRDefault="00B56614" w:rsidP="00B56614">
      <w:pPr>
        <w:pStyle w:val="afffe"/>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B56614" w:rsidRPr="00E65EC1" w:rsidRDefault="00B56614" w:rsidP="00B56614">
      <w:pPr>
        <w:pStyle w:val="afffe"/>
        <w:ind w:firstLine="426"/>
        <w:jc w:val="both"/>
      </w:pPr>
      <w:r w:rsidRPr="00200277">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w:t>
      </w:r>
      <w:r>
        <w:rPr>
          <w:bCs/>
        </w:rPr>
        <w:t>документы согласно пункту 4.16.7</w:t>
      </w:r>
      <w:r w:rsidRPr="00200277">
        <w:rPr>
          <w:bCs/>
        </w:rPr>
        <w:t xml:space="preserve"> настоящей документации.</w:t>
      </w:r>
    </w:p>
    <w:p w:rsidR="00B56614" w:rsidRPr="00C1692A" w:rsidRDefault="00B56614" w:rsidP="00B56614">
      <w:pPr>
        <w:numPr>
          <w:ilvl w:val="0"/>
          <w:numId w:val="6"/>
        </w:numPr>
        <w:tabs>
          <w:tab w:val="clear" w:pos="720"/>
          <w:tab w:val="num" w:pos="480"/>
          <w:tab w:val="left" w:pos="851"/>
        </w:tabs>
        <w:ind w:left="0" w:firstLine="426"/>
        <w:contextualSpacing/>
        <w:jc w:val="both"/>
        <w:rPr>
          <w:b/>
          <w:spacing w:val="-6"/>
        </w:rPr>
      </w:pPr>
      <w:r w:rsidRPr="00C1692A">
        <w:t>Процедура запроса предложений не является торгами по законодательству Российской Федерации.</w:t>
      </w:r>
    </w:p>
    <w:p w:rsidR="00B56614" w:rsidRPr="00C1692A" w:rsidRDefault="00B56614" w:rsidP="00B56614">
      <w:pPr>
        <w:numPr>
          <w:ilvl w:val="0"/>
          <w:numId w:val="6"/>
        </w:numPr>
        <w:tabs>
          <w:tab w:val="clear" w:pos="720"/>
          <w:tab w:val="num" w:pos="480"/>
          <w:tab w:val="left" w:pos="851"/>
        </w:tabs>
        <w:ind w:left="0" w:firstLine="426"/>
        <w:contextualSpacing/>
        <w:jc w:val="both"/>
        <w:rPr>
          <w:b/>
          <w:spacing w:val="-6"/>
        </w:rPr>
      </w:pPr>
      <w:r w:rsidRPr="00C169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56614" w:rsidRPr="00C1692A" w:rsidRDefault="00B56614" w:rsidP="00B56614">
      <w:pPr>
        <w:tabs>
          <w:tab w:val="left" w:pos="851"/>
        </w:tabs>
        <w:ind w:firstLine="426"/>
        <w:contextualSpacing/>
        <w:jc w:val="both"/>
        <w:rPr>
          <w:b/>
          <w:spacing w:val="-6"/>
        </w:rPr>
      </w:pPr>
      <w:r w:rsidRPr="00C1692A">
        <w:t>изменения финансовых, инвестиционных, производственных и иных программ, оказавших влияние на потребность в данной закупке;</w:t>
      </w:r>
    </w:p>
    <w:p w:rsidR="00B56614" w:rsidRPr="00C1692A" w:rsidRDefault="00B56614" w:rsidP="00B56614">
      <w:pPr>
        <w:tabs>
          <w:tab w:val="left" w:pos="851"/>
        </w:tabs>
        <w:ind w:firstLine="426"/>
        <w:contextualSpacing/>
        <w:jc w:val="both"/>
        <w:rPr>
          <w:b/>
          <w:spacing w:val="-6"/>
        </w:rPr>
      </w:pPr>
      <w:r w:rsidRPr="00C169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56614" w:rsidRPr="00C1692A" w:rsidRDefault="00B56614" w:rsidP="00B56614">
      <w:pPr>
        <w:tabs>
          <w:tab w:val="left" w:pos="851"/>
        </w:tabs>
        <w:ind w:firstLine="426"/>
        <w:contextualSpacing/>
        <w:jc w:val="both"/>
        <w:rPr>
          <w:b/>
          <w:spacing w:val="-6"/>
        </w:rPr>
      </w:pPr>
      <w:r w:rsidRPr="00C1692A">
        <w:t>при возникновении обстоятельств непреодолимой силы, подтвержденных соответствующим документом и влияющих на целесообразность закупки.</w:t>
      </w:r>
    </w:p>
    <w:p w:rsidR="00B56614" w:rsidRPr="00C1692A" w:rsidRDefault="00B56614" w:rsidP="00B56614">
      <w:pPr>
        <w:numPr>
          <w:ilvl w:val="0"/>
          <w:numId w:val="6"/>
        </w:numPr>
        <w:tabs>
          <w:tab w:val="clear" w:pos="720"/>
          <w:tab w:val="num" w:pos="480"/>
          <w:tab w:val="left" w:pos="851"/>
        </w:tabs>
        <w:ind w:left="0" w:firstLine="426"/>
        <w:contextualSpacing/>
        <w:jc w:val="both"/>
        <w:rPr>
          <w:b/>
          <w:spacing w:val="-6"/>
        </w:rPr>
      </w:pPr>
      <w:r w:rsidRPr="00C169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A5F15" w:rsidRDefault="008A5F15"/>
    <w:sectPr w:rsidR="008A5F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Pr="00FE6219" w:rsidRDefault="00B56614" w:rsidP="00C87330">
    <w:pPr>
      <w:pStyle w:val="a9"/>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Pr="00F429FC" w:rsidRDefault="00B566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nsid w:val="1E571AD9"/>
    <w:multiLevelType w:val="multilevel"/>
    <w:tmpl w:val="AEC426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7CD2EAB"/>
    <w:multiLevelType w:val="hybridMultilevel"/>
    <w:tmpl w:val="FB6E372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1"/>
  </w:num>
  <w:num w:numId="4">
    <w:abstractNumId w:val="1"/>
  </w:num>
  <w:num w:numId="5">
    <w:abstractNumId w:val="0"/>
  </w:num>
  <w:num w:numId="6">
    <w:abstractNumId w:val="6"/>
  </w:num>
  <w:num w:numId="7">
    <w:abstractNumId w:val="10"/>
  </w:num>
  <w:num w:numId="8">
    <w:abstractNumId w:val="9"/>
  </w:num>
  <w:num w:numId="9">
    <w:abstractNumId w:val="3"/>
  </w:num>
  <w:num w:numId="10">
    <w:abstractNumId w:val="7"/>
  </w:num>
  <w:num w:numId="11">
    <w:abstractNumId w:val="2"/>
  </w:num>
  <w:num w:numId="12">
    <w:abstractNumId w:val="8"/>
  </w:num>
  <w:num w:numId="13">
    <w:abstractNumId w:val="13"/>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614"/>
    <w:rsid w:val="008A5F15"/>
    <w:rsid w:val="00B56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661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661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5661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5661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B5661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B5661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56614"/>
    <w:pPr>
      <w:spacing w:before="240" w:after="60"/>
      <w:outlineLvl w:val="5"/>
    </w:pPr>
    <w:rPr>
      <w:b/>
      <w:bCs/>
      <w:sz w:val="22"/>
      <w:szCs w:val="22"/>
    </w:rPr>
  </w:style>
  <w:style w:type="paragraph" w:styleId="7">
    <w:name w:val="heading 7"/>
    <w:basedOn w:val="a3"/>
    <w:next w:val="a3"/>
    <w:link w:val="70"/>
    <w:qFormat/>
    <w:rsid w:val="00B56614"/>
    <w:pPr>
      <w:tabs>
        <w:tab w:val="num" w:pos="3469"/>
      </w:tabs>
      <w:spacing w:before="240" w:after="60"/>
      <w:ind w:left="3469" w:hanging="1296"/>
      <w:outlineLvl w:val="6"/>
    </w:pPr>
  </w:style>
  <w:style w:type="paragraph" w:styleId="8">
    <w:name w:val="heading 8"/>
    <w:basedOn w:val="a3"/>
    <w:next w:val="a3"/>
    <w:link w:val="80"/>
    <w:qFormat/>
    <w:rsid w:val="00B56614"/>
    <w:pPr>
      <w:tabs>
        <w:tab w:val="num" w:pos="3613"/>
      </w:tabs>
      <w:spacing w:before="240" w:after="60"/>
      <w:ind w:left="3613" w:hanging="1440"/>
      <w:outlineLvl w:val="7"/>
    </w:pPr>
    <w:rPr>
      <w:i/>
      <w:iCs/>
    </w:rPr>
  </w:style>
  <w:style w:type="paragraph" w:styleId="9">
    <w:name w:val="heading 9"/>
    <w:basedOn w:val="a3"/>
    <w:next w:val="a3"/>
    <w:link w:val="90"/>
    <w:qFormat/>
    <w:rsid w:val="00B5661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B5661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B56614"/>
    <w:rPr>
      <w:rFonts w:ascii="Arial" w:eastAsia="Times New Roman" w:hAnsi="Arial" w:cs="Arial"/>
      <w:b/>
      <w:bCs/>
      <w:i/>
      <w:iCs/>
      <w:sz w:val="28"/>
      <w:szCs w:val="28"/>
      <w:lang w:eastAsia="ru-RU"/>
    </w:rPr>
  </w:style>
  <w:style w:type="character" w:customStyle="1" w:styleId="33">
    <w:name w:val="Заголовок 3 Знак"/>
    <w:basedOn w:val="a4"/>
    <w:link w:val="31"/>
    <w:rsid w:val="00B56614"/>
    <w:rPr>
      <w:rFonts w:ascii="Cambria" w:eastAsia="Times New Roman" w:hAnsi="Cambria" w:cs="Times New Roman"/>
      <w:b/>
      <w:bCs/>
      <w:sz w:val="26"/>
      <w:szCs w:val="26"/>
      <w:lang w:eastAsia="ru-RU"/>
    </w:rPr>
  </w:style>
  <w:style w:type="character" w:customStyle="1" w:styleId="41">
    <w:name w:val="Заголовок 4 Знак"/>
    <w:basedOn w:val="a4"/>
    <w:link w:val="4"/>
    <w:rsid w:val="00B5661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5661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56614"/>
    <w:rPr>
      <w:rFonts w:ascii="Times New Roman" w:eastAsia="Times New Roman" w:hAnsi="Times New Roman" w:cs="Times New Roman"/>
      <w:b/>
      <w:bCs/>
      <w:lang w:eastAsia="ru-RU"/>
    </w:rPr>
  </w:style>
  <w:style w:type="character" w:customStyle="1" w:styleId="70">
    <w:name w:val="Заголовок 7 Знак"/>
    <w:basedOn w:val="a4"/>
    <w:link w:val="7"/>
    <w:rsid w:val="00B5661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5661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56614"/>
    <w:rPr>
      <w:rFonts w:ascii="Arial" w:eastAsia="Times New Roman" w:hAnsi="Arial" w:cs="Arial"/>
      <w:lang w:eastAsia="ru-RU"/>
    </w:rPr>
  </w:style>
  <w:style w:type="paragraph" w:styleId="a7">
    <w:name w:val="header"/>
    <w:aliases w:val="Heder,Titul"/>
    <w:basedOn w:val="a3"/>
    <w:link w:val="a8"/>
    <w:uiPriority w:val="99"/>
    <w:rsid w:val="00B5661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56614"/>
    <w:rPr>
      <w:rFonts w:ascii="Courier New" w:eastAsia="Times New Roman" w:hAnsi="Courier New" w:cs="Courier New"/>
      <w:sz w:val="20"/>
      <w:szCs w:val="20"/>
      <w:lang w:eastAsia="ru-RU"/>
    </w:rPr>
  </w:style>
  <w:style w:type="paragraph" w:styleId="a9">
    <w:name w:val="footer"/>
    <w:basedOn w:val="a3"/>
    <w:link w:val="aa"/>
    <w:uiPriority w:val="99"/>
    <w:rsid w:val="00B5661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56614"/>
    <w:rPr>
      <w:rFonts w:ascii="Courier New" w:eastAsia="Times New Roman" w:hAnsi="Courier New" w:cs="Courier New"/>
      <w:sz w:val="20"/>
      <w:szCs w:val="20"/>
      <w:lang w:eastAsia="ru-RU"/>
    </w:rPr>
  </w:style>
  <w:style w:type="paragraph" w:customStyle="1" w:styleId="ConsNormal">
    <w:name w:val="ConsNormal"/>
    <w:rsid w:val="00B566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B56614"/>
    <w:pPr>
      <w:ind w:firstLine="720"/>
      <w:jc w:val="both"/>
    </w:pPr>
    <w:rPr>
      <w:color w:val="000000"/>
    </w:rPr>
  </w:style>
  <w:style w:type="character" w:customStyle="1" w:styleId="ac">
    <w:name w:val="Основной текст с отступом Знак"/>
    <w:basedOn w:val="a4"/>
    <w:link w:val="ab"/>
    <w:uiPriority w:val="99"/>
    <w:semiHidden/>
    <w:rsid w:val="00B56614"/>
    <w:rPr>
      <w:rFonts w:ascii="Times New Roman" w:eastAsia="Times New Roman" w:hAnsi="Times New Roman" w:cs="Times New Roman"/>
      <w:color w:val="000000"/>
      <w:sz w:val="24"/>
      <w:szCs w:val="24"/>
      <w:lang w:eastAsia="ru-RU"/>
    </w:rPr>
  </w:style>
  <w:style w:type="paragraph" w:customStyle="1" w:styleId="ConsTitle">
    <w:name w:val="ConsTitle"/>
    <w:rsid w:val="00B5661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B5661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56614"/>
  </w:style>
  <w:style w:type="character" w:styleId="ae">
    <w:name w:val="annotation reference"/>
    <w:semiHidden/>
    <w:rsid w:val="00B56614"/>
    <w:rPr>
      <w:sz w:val="16"/>
      <w:szCs w:val="16"/>
    </w:rPr>
  </w:style>
  <w:style w:type="paragraph" w:styleId="af">
    <w:name w:val="annotation text"/>
    <w:basedOn w:val="a3"/>
    <w:link w:val="af0"/>
    <w:semiHidden/>
    <w:rsid w:val="00B56614"/>
    <w:rPr>
      <w:sz w:val="20"/>
      <w:szCs w:val="20"/>
    </w:rPr>
  </w:style>
  <w:style w:type="character" w:customStyle="1" w:styleId="af0">
    <w:name w:val="Текст примечания Знак"/>
    <w:basedOn w:val="a4"/>
    <w:link w:val="af"/>
    <w:semiHidden/>
    <w:rsid w:val="00B56614"/>
    <w:rPr>
      <w:rFonts w:ascii="Times New Roman" w:eastAsia="Times New Roman" w:hAnsi="Times New Roman" w:cs="Times New Roman"/>
      <w:sz w:val="20"/>
      <w:szCs w:val="20"/>
      <w:lang w:eastAsia="ru-RU"/>
    </w:rPr>
  </w:style>
  <w:style w:type="paragraph" w:styleId="af1">
    <w:name w:val="annotation subject"/>
    <w:basedOn w:val="af"/>
    <w:next w:val="af"/>
    <w:link w:val="af2"/>
    <w:rsid w:val="00B56614"/>
    <w:rPr>
      <w:b/>
      <w:bCs/>
    </w:rPr>
  </w:style>
  <w:style w:type="character" w:customStyle="1" w:styleId="af2">
    <w:name w:val="Тема примечания Знак"/>
    <w:basedOn w:val="af0"/>
    <w:link w:val="af1"/>
    <w:rsid w:val="00B56614"/>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B56614"/>
    <w:rPr>
      <w:rFonts w:ascii="Tahoma" w:hAnsi="Tahoma" w:cs="Tahoma"/>
      <w:sz w:val="16"/>
      <w:szCs w:val="16"/>
    </w:rPr>
  </w:style>
  <w:style w:type="character" w:customStyle="1" w:styleId="af4">
    <w:name w:val="Текст выноски Знак"/>
    <w:basedOn w:val="a4"/>
    <w:link w:val="af3"/>
    <w:uiPriority w:val="99"/>
    <w:rsid w:val="00B56614"/>
    <w:rPr>
      <w:rFonts w:ascii="Tahoma" w:eastAsia="Times New Roman" w:hAnsi="Tahoma" w:cs="Tahoma"/>
      <w:sz w:val="16"/>
      <w:szCs w:val="16"/>
      <w:lang w:eastAsia="ru-RU"/>
    </w:rPr>
  </w:style>
  <w:style w:type="paragraph" w:styleId="23">
    <w:name w:val="Body Text Indent 2"/>
    <w:basedOn w:val="a3"/>
    <w:link w:val="24"/>
    <w:rsid w:val="00B56614"/>
    <w:pPr>
      <w:ind w:firstLine="720"/>
      <w:jc w:val="both"/>
    </w:pPr>
  </w:style>
  <w:style w:type="character" w:customStyle="1" w:styleId="24">
    <w:name w:val="Основной текст с отступом 2 Знак"/>
    <w:basedOn w:val="a4"/>
    <w:link w:val="23"/>
    <w:rsid w:val="00B56614"/>
    <w:rPr>
      <w:rFonts w:ascii="Times New Roman" w:eastAsia="Times New Roman" w:hAnsi="Times New Roman" w:cs="Times New Roman"/>
      <w:sz w:val="24"/>
      <w:szCs w:val="24"/>
      <w:lang w:eastAsia="ru-RU"/>
    </w:rPr>
  </w:style>
  <w:style w:type="paragraph" w:styleId="34">
    <w:name w:val="Body Text Indent 3"/>
    <w:basedOn w:val="a3"/>
    <w:link w:val="35"/>
    <w:semiHidden/>
    <w:rsid w:val="00B56614"/>
    <w:pPr>
      <w:ind w:firstLine="720"/>
      <w:jc w:val="both"/>
    </w:pPr>
    <w:rPr>
      <w:color w:val="0000FF"/>
      <w:u w:val="single"/>
    </w:rPr>
  </w:style>
  <w:style w:type="character" w:customStyle="1" w:styleId="35">
    <w:name w:val="Основной текст с отступом 3 Знак"/>
    <w:basedOn w:val="a4"/>
    <w:link w:val="34"/>
    <w:semiHidden/>
    <w:rsid w:val="00B5661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5661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56614"/>
    <w:pPr>
      <w:spacing w:before="100" w:beforeAutospacing="1" w:after="100" w:afterAutospacing="1"/>
    </w:pPr>
    <w:rPr>
      <w:lang w:val="x-none" w:eastAsia="x-none"/>
    </w:rPr>
  </w:style>
  <w:style w:type="paragraph" w:styleId="25">
    <w:name w:val="List 2"/>
    <w:basedOn w:val="a3"/>
    <w:semiHidden/>
    <w:rsid w:val="00B56614"/>
    <w:pPr>
      <w:ind w:left="566" w:hanging="283"/>
    </w:pPr>
  </w:style>
  <w:style w:type="paragraph" w:customStyle="1" w:styleId="af7">
    <w:name w:val=" Знак"/>
    <w:basedOn w:val="a3"/>
    <w:rsid w:val="00B5661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B5661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6614"/>
    <w:pPr>
      <w:keepNext/>
      <w:jc w:val="center"/>
    </w:pPr>
    <w:rPr>
      <w:snapToGrid w:val="0"/>
      <w:szCs w:val="20"/>
    </w:rPr>
  </w:style>
  <w:style w:type="paragraph" w:styleId="26">
    <w:name w:val="Body Text 2"/>
    <w:basedOn w:val="a3"/>
    <w:link w:val="27"/>
    <w:semiHidden/>
    <w:rsid w:val="00B56614"/>
    <w:pPr>
      <w:spacing w:after="120" w:line="480" w:lineRule="auto"/>
    </w:pPr>
  </w:style>
  <w:style w:type="character" w:customStyle="1" w:styleId="27">
    <w:name w:val="Основной текст 2 Знак"/>
    <w:basedOn w:val="a4"/>
    <w:link w:val="26"/>
    <w:semiHidden/>
    <w:rsid w:val="00B56614"/>
    <w:rPr>
      <w:rFonts w:ascii="Times New Roman" w:eastAsia="Times New Roman" w:hAnsi="Times New Roman" w:cs="Times New Roman"/>
      <w:sz w:val="24"/>
      <w:szCs w:val="24"/>
      <w:lang w:eastAsia="ru-RU"/>
    </w:rPr>
  </w:style>
  <w:style w:type="paragraph" w:styleId="36">
    <w:name w:val="Body Text 3"/>
    <w:basedOn w:val="a3"/>
    <w:link w:val="37"/>
    <w:semiHidden/>
    <w:rsid w:val="00B56614"/>
    <w:pPr>
      <w:spacing w:after="120"/>
    </w:pPr>
    <w:rPr>
      <w:sz w:val="16"/>
      <w:szCs w:val="16"/>
    </w:rPr>
  </w:style>
  <w:style w:type="character" w:customStyle="1" w:styleId="37">
    <w:name w:val="Основной текст 3 Знак"/>
    <w:basedOn w:val="a4"/>
    <w:link w:val="36"/>
    <w:semiHidden/>
    <w:rsid w:val="00B56614"/>
    <w:rPr>
      <w:rFonts w:ascii="Times New Roman" w:eastAsia="Times New Roman" w:hAnsi="Times New Roman" w:cs="Times New Roman"/>
      <w:sz w:val="16"/>
      <w:szCs w:val="16"/>
      <w:lang w:eastAsia="ru-RU"/>
    </w:rPr>
  </w:style>
  <w:style w:type="paragraph" w:customStyle="1" w:styleId="12">
    <w:name w:val="заголовок 1"/>
    <w:basedOn w:val="a3"/>
    <w:next w:val="a3"/>
    <w:rsid w:val="00B56614"/>
    <w:pPr>
      <w:keepNext/>
      <w:widowControl w:val="0"/>
      <w:jc w:val="center"/>
    </w:pPr>
    <w:rPr>
      <w:b/>
      <w:snapToGrid w:val="0"/>
      <w:sz w:val="22"/>
      <w:szCs w:val="20"/>
    </w:rPr>
  </w:style>
  <w:style w:type="paragraph" w:customStyle="1" w:styleId="28">
    <w:name w:val="çàãîëîâîê 2"/>
    <w:basedOn w:val="a3"/>
    <w:next w:val="a3"/>
    <w:rsid w:val="00B56614"/>
    <w:pPr>
      <w:keepNext/>
      <w:jc w:val="both"/>
    </w:pPr>
    <w:rPr>
      <w:szCs w:val="20"/>
      <w:lang w:val="en-GB"/>
    </w:rPr>
  </w:style>
  <w:style w:type="paragraph" w:customStyle="1" w:styleId="af9">
    <w:name w:val="Таблица шапка"/>
    <w:basedOn w:val="a3"/>
    <w:rsid w:val="00B56614"/>
    <w:pPr>
      <w:keepNext/>
      <w:spacing w:before="40" w:after="40"/>
      <w:ind w:left="57" w:right="57"/>
    </w:pPr>
    <w:rPr>
      <w:snapToGrid w:val="0"/>
      <w:sz w:val="22"/>
      <w:szCs w:val="20"/>
    </w:rPr>
  </w:style>
  <w:style w:type="paragraph" w:customStyle="1" w:styleId="afa">
    <w:name w:val="Таблица текст"/>
    <w:basedOn w:val="a3"/>
    <w:rsid w:val="00B56614"/>
    <w:pPr>
      <w:spacing w:before="40" w:after="40"/>
      <w:ind w:left="57" w:right="57"/>
    </w:pPr>
    <w:rPr>
      <w:snapToGrid w:val="0"/>
      <w:szCs w:val="20"/>
    </w:rPr>
  </w:style>
  <w:style w:type="paragraph" w:customStyle="1" w:styleId="a1">
    <w:name w:val="Пункт"/>
    <w:basedOn w:val="a3"/>
    <w:rsid w:val="00B56614"/>
    <w:pPr>
      <w:numPr>
        <w:ilvl w:val="2"/>
        <w:numId w:val="7"/>
      </w:numPr>
      <w:spacing w:line="360" w:lineRule="auto"/>
      <w:jc w:val="both"/>
    </w:pPr>
    <w:rPr>
      <w:snapToGrid w:val="0"/>
      <w:sz w:val="28"/>
      <w:szCs w:val="28"/>
    </w:rPr>
  </w:style>
  <w:style w:type="paragraph" w:styleId="HTML">
    <w:name w:val="HTML Preformatted"/>
    <w:basedOn w:val="a3"/>
    <w:link w:val="HTML0"/>
    <w:rsid w:val="00B56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B56614"/>
    <w:rPr>
      <w:rFonts w:ascii="Courier New" w:eastAsia="Times New Roman" w:hAnsi="Courier New" w:cs="Courier New"/>
      <w:sz w:val="20"/>
      <w:szCs w:val="20"/>
      <w:lang w:eastAsia="ru-RU"/>
    </w:rPr>
  </w:style>
  <w:style w:type="character" w:styleId="afb">
    <w:name w:val="Hyperlink"/>
    <w:uiPriority w:val="99"/>
    <w:rsid w:val="00B56614"/>
    <w:rPr>
      <w:color w:val="0000FF"/>
      <w:u w:val="single"/>
    </w:rPr>
  </w:style>
  <w:style w:type="paragraph" w:styleId="afc">
    <w:name w:val="Body Text"/>
    <w:basedOn w:val="a3"/>
    <w:link w:val="afd"/>
    <w:semiHidden/>
    <w:rsid w:val="00B56614"/>
    <w:pPr>
      <w:spacing w:after="120"/>
    </w:pPr>
  </w:style>
  <w:style w:type="character" w:customStyle="1" w:styleId="afd">
    <w:name w:val="Основной текст Знак"/>
    <w:basedOn w:val="a4"/>
    <w:link w:val="afc"/>
    <w:semiHidden/>
    <w:rsid w:val="00B56614"/>
    <w:rPr>
      <w:rFonts w:ascii="Times New Roman" w:eastAsia="Times New Roman" w:hAnsi="Times New Roman" w:cs="Times New Roman"/>
      <w:sz w:val="24"/>
      <w:szCs w:val="24"/>
      <w:lang w:eastAsia="ru-RU"/>
    </w:rPr>
  </w:style>
  <w:style w:type="paragraph" w:styleId="afe">
    <w:name w:val="footnote text"/>
    <w:basedOn w:val="a3"/>
    <w:link w:val="aff"/>
    <w:semiHidden/>
    <w:rsid w:val="00B56614"/>
    <w:pPr>
      <w:spacing w:line="360" w:lineRule="auto"/>
      <w:ind w:firstLine="567"/>
      <w:jc w:val="both"/>
    </w:pPr>
    <w:rPr>
      <w:snapToGrid w:val="0"/>
      <w:szCs w:val="20"/>
    </w:rPr>
  </w:style>
  <w:style w:type="character" w:customStyle="1" w:styleId="aff">
    <w:name w:val="Текст сноски Знак"/>
    <w:basedOn w:val="a4"/>
    <w:link w:val="afe"/>
    <w:semiHidden/>
    <w:rsid w:val="00B56614"/>
    <w:rPr>
      <w:rFonts w:ascii="Times New Roman" w:eastAsia="Times New Roman" w:hAnsi="Times New Roman" w:cs="Times New Roman"/>
      <w:snapToGrid w:val="0"/>
      <w:sz w:val="24"/>
      <w:szCs w:val="20"/>
      <w:lang w:eastAsia="ru-RU"/>
    </w:rPr>
  </w:style>
  <w:style w:type="character" w:customStyle="1" w:styleId="FontStyle15">
    <w:name w:val="Font Style15"/>
    <w:rsid w:val="00B56614"/>
    <w:rPr>
      <w:rFonts w:ascii="Times New Roman" w:hAnsi="Times New Roman" w:cs="Times New Roman"/>
      <w:sz w:val="26"/>
      <w:szCs w:val="26"/>
    </w:rPr>
  </w:style>
  <w:style w:type="paragraph" w:customStyle="1" w:styleId="29">
    <w:name w:val="Уровень2"/>
    <w:basedOn w:val="a3"/>
    <w:rsid w:val="00B5661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56614"/>
    <w:pPr>
      <w:tabs>
        <w:tab w:val="clear" w:pos="927"/>
        <w:tab w:val="num" w:pos="360"/>
        <w:tab w:val="num" w:pos="2160"/>
      </w:tabs>
      <w:ind w:left="2160" w:hanging="180"/>
    </w:pPr>
  </w:style>
  <w:style w:type="paragraph" w:customStyle="1" w:styleId="aff0">
    <w:name w:val="Заголовок статьи"/>
    <w:basedOn w:val="a3"/>
    <w:next w:val="a3"/>
    <w:rsid w:val="00B5661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B5661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6614"/>
    <w:pPr>
      <w:numPr>
        <w:numId w:val="3"/>
      </w:numPr>
      <w:jc w:val="both"/>
    </w:pPr>
  </w:style>
  <w:style w:type="paragraph" w:customStyle="1" w:styleId="39">
    <w:name w:val="Стиль3"/>
    <w:basedOn w:val="23"/>
    <w:rsid w:val="00B56614"/>
    <w:pPr>
      <w:widowControl w:val="0"/>
      <w:tabs>
        <w:tab w:val="num" w:pos="1307"/>
      </w:tabs>
      <w:adjustRightInd w:val="0"/>
      <w:ind w:left="1080" w:firstLine="0"/>
      <w:textAlignment w:val="baseline"/>
    </w:pPr>
    <w:rPr>
      <w:szCs w:val="20"/>
    </w:rPr>
  </w:style>
  <w:style w:type="paragraph" w:customStyle="1" w:styleId="1-3">
    <w:name w:val="Текст1-3"/>
    <w:basedOn w:val="a3"/>
    <w:rsid w:val="00B56614"/>
    <w:pPr>
      <w:spacing w:after="60" w:line="288" w:lineRule="auto"/>
      <w:jc w:val="both"/>
    </w:pPr>
    <w:rPr>
      <w:szCs w:val="20"/>
    </w:rPr>
  </w:style>
  <w:style w:type="paragraph" w:customStyle="1" w:styleId="aHeader">
    <w:name w:val="a_Header"/>
    <w:basedOn w:val="a3"/>
    <w:rsid w:val="00B56614"/>
    <w:pPr>
      <w:tabs>
        <w:tab w:val="left" w:pos="1985"/>
      </w:tabs>
      <w:spacing w:after="60"/>
      <w:jc w:val="center"/>
    </w:pPr>
    <w:rPr>
      <w:rFonts w:ascii="Courier New" w:hAnsi="Courier New"/>
    </w:rPr>
  </w:style>
  <w:style w:type="paragraph" w:styleId="aff1">
    <w:name w:val="Plain Text"/>
    <w:basedOn w:val="a3"/>
    <w:link w:val="aff2"/>
    <w:rsid w:val="00B56614"/>
    <w:rPr>
      <w:rFonts w:ascii="Courier New" w:hAnsi="Courier New"/>
      <w:snapToGrid w:val="0"/>
      <w:sz w:val="20"/>
      <w:szCs w:val="20"/>
    </w:rPr>
  </w:style>
  <w:style w:type="character" w:customStyle="1" w:styleId="aff2">
    <w:name w:val="Текст Знак"/>
    <w:basedOn w:val="a4"/>
    <w:link w:val="aff1"/>
    <w:rsid w:val="00B56614"/>
    <w:rPr>
      <w:rFonts w:ascii="Courier New" w:eastAsia="Times New Roman" w:hAnsi="Courier New" w:cs="Times New Roman"/>
      <w:snapToGrid w:val="0"/>
      <w:sz w:val="20"/>
      <w:szCs w:val="20"/>
      <w:lang w:eastAsia="ru-RU"/>
    </w:rPr>
  </w:style>
  <w:style w:type="paragraph" w:styleId="aff3">
    <w:name w:val="Block Text"/>
    <w:basedOn w:val="a3"/>
    <w:semiHidden/>
    <w:rsid w:val="00B56614"/>
    <w:pPr>
      <w:ind w:left="-5220" w:right="-105"/>
      <w:jc w:val="both"/>
    </w:pPr>
    <w:rPr>
      <w:i/>
      <w:iCs/>
    </w:rPr>
  </w:style>
  <w:style w:type="paragraph" w:styleId="2a">
    <w:name w:val="toc 2"/>
    <w:basedOn w:val="a3"/>
    <w:next w:val="a3"/>
    <w:autoRedefine/>
    <w:uiPriority w:val="39"/>
    <w:rsid w:val="00B5661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56614"/>
    <w:pPr>
      <w:shd w:val="clear" w:color="auto" w:fill="000080"/>
    </w:pPr>
    <w:rPr>
      <w:rFonts w:ascii="Tahoma" w:hAnsi="Tahoma" w:cs="Tahoma"/>
      <w:szCs w:val="20"/>
    </w:rPr>
  </w:style>
  <w:style w:type="character" w:customStyle="1" w:styleId="aff5">
    <w:name w:val="Схема документа Знак"/>
    <w:basedOn w:val="a4"/>
    <w:link w:val="aff4"/>
    <w:semiHidden/>
    <w:rsid w:val="00B5661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B56614"/>
    <w:pPr>
      <w:tabs>
        <w:tab w:val="left" w:pos="426"/>
        <w:tab w:val="right" w:leader="dot" w:pos="9923"/>
      </w:tabs>
      <w:ind w:left="426" w:hanging="426"/>
    </w:pPr>
    <w:rPr>
      <w:noProof/>
      <w:szCs w:val="20"/>
    </w:rPr>
  </w:style>
  <w:style w:type="paragraph" w:styleId="3a">
    <w:name w:val="toc 3"/>
    <w:basedOn w:val="a3"/>
    <w:next w:val="a3"/>
    <w:autoRedefine/>
    <w:semiHidden/>
    <w:rsid w:val="00B56614"/>
    <w:pPr>
      <w:jc w:val="both"/>
    </w:pPr>
    <w:rPr>
      <w:szCs w:val="20"/>
    </w:rPr>
  </w:style>
  <w:style w:type="paragraph" w:styleId="42">
    <w:name w:val="toc 4"/>
    <w:basedOn w:val="a3"/>
    <w:next w:val="a3"/>
    <w:autoRedefine/>
    <w:semiHidden/>
    <w:rsid w:val="00B56614"/>
    <w:pPr>
      <w:ind w:left="720"/>
    </w:pPr>
    <w:rPr>
      <w:szCs w:val="20"/>
    </w:rPr>
  </w:style>
  <w:style w:type="paragraph" w:styleId="51">
    <w:name w:val="toc 5"/>
    <w:basedOn w:val="a3"/>
    <w:next w:val="a3"/>
    <w:autoRedefine/>
    <w:semiHidden/>
    <w:rsid w:val="00B56614"/>
    <w:pPr>
      <w:ind w:left="960"/>
    </w:pPr>
    <w:rPr>
      <w:szCs w:val="20"/>
    </w:rPr>
  </w:style>
  <w:style w:type="paragraph" w:styleId="61">
    <w:name w:val="toc 6"/>
    <w:basedOn w:val="a3"/>
    <w:next w:val="a3"/>
    <w:autoRedefine/>
    <w:semiHidden/>
    <w:rsid w:val="00B56614"/>
    <w:pPr>
      <w:ind w:left="1200"/>
    </w:pPr>
    <w:rPr>
      <w:szCs w:val="20"/>
    </w:rPr>
  </w:style>
  <w:style w:type="paragraph" w:styleId="71">
    <w:name w:val="toc 7"/>
    <w:basedOn w:val="a3"/>
    <w:next w:val="a3"/>
    <w:autoRedefine/>
    <w:semiHidden/>
    <w:rsid w:val="00B56614"/>
    <w:pPr>
      <w:ind w:left="1440"/>
    </w:pPr>
    <w:rPr>
      <w:szCs w:val="20"/>
    </w:rPr>
  </w:style>
  <w:style w:type="paragraph" w:styleId="81">
    <w:name w:val="toc 8"/>
    <w:basedOn w:val="a3"/>
    <w:next w:val="a3"/>
    <w:autoRedefine/>
    <w:semiHidden/>
    <w:rsid w:val="00B56614"/>
    <w:pPr>
      <w:ind w:left="1680"/>
    </w:pPr>
    <w:rPr>
      <w:szCs w:val="20"/>
    </w:rPr>
  </w:style>
  <w:style w:type="paragraph" w:styleId="91">
    <w:name w:val="toc 9"/>
    <w:basedOn w:val="a3"/>
    <w:next w:val="a3"/>
    <w:autoRedefine/>
    <w:semiHidden/>
    <w:rsid w:val="00B56614"/>
    <w:pPr>
      <w:ind w:left="1920"/>
    </w:pPr>
    <w:rPr>
      <w:szCs w:val="20"/>
    </w:rPr>
  </w:style>
  <w:style w:type="paragraph" w:customStyle="1" w:styleId="aff6">
    <w:name w:val="Подраздел"/>
    <w:basedOn w:val="a3"/>
    <w:rsid w:val="00B5661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661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6614"/>
    <w:rPr>
      <w:color w:val="800080"/>
      <w:u w:val="single"/>
    </w:rPr>
  </w:style>
  <w:style w:type="paragraph" w:customStyle="1" w:styleId="Times12">
    <w:name w:val="Times 12"/>
    <w:basedOn w:val="a3"/>
    <w:rsid w:val="00B56614"/>
    <w:pPr>
      <w:overflowPunct w:val="0"/>
      <w:autoSpaceDE w:val="0"/>
      <w:autoSpaceDN w:val="0"/>
      <w:adjustRightInd w:val="0"/>
      <w:ind w:firstLine="567"/>
      <w:jc w:val="both"/>
    </w:pPr>
    <w:rPr>
      <w:bCs/>
      <w:szCs w:val="22"/>
    </w:rPr>
  </w:style>
  <w:style w:type="paragraph" w:customStyle="1" w:styleId="2b">
    <w:name w:val="Пункт_2"/>
    <w:basedOn w:val="a3"/>
    <w:rsid w:val="00B56614"/>
    <w:pPr>
      <w:tabs>
        <w:tab w:val="num" w:pos="643"/>
        <w:tab w:val="num" w:pos="1701"/>
      </w:tabs>
      <w:ind w:left="643" w:hanging="360"/>
      <w:jc w:val="both"/>
    </w:pPr>
    <w:rPr>
      <w:sz w:val="28"/>
      <w:szCs w:val="20"/>
    </w:rPr>
  </w:style>
  <w:style w:type="paragraph" w:customStyle="1" w:styleId="32">
    <w:name w:val="Пункт_3"/>
    <w:basedOn w:val="a3"/>
    <w:rsid w:val="00B56614"/>
    <w:pPr>
      <w:numPr>
        <w:ilvl w:val="2"/>
        <w:numId w:val="1"/>
      </w:numPr>
      <w:jc w:val="both"/>
    </w:pPr>
    <w:rPr>
      <w:sz w:val="28"/>
      <w:szCs w:val="28"/>
    </w:rPr>
  </w:style>
  <w:style w:type="paragraph" w:styleId="30">
    <w:name w:val="List Bullet 3"/>
    <w:basedOn w:val="a3"/>
    <w:rsid w:val="00B56614"/>
    <w:pPr>
      <w:numPr>
        <w:numId w:val="4"/>
      </w:numPr>
    </w:pPr>
  </w:style>
  <w:style w:type="paragraph" w:styleId="3">
    <w:name w:val="List Number 3"/>
    <w:basedOn w:val="a3"/>
    <w:rsid w:val="00B56614"/>
    <w:pPr>
      <w:numPr>
        <w:numId w:val="5"/>
      </w:numPr>
    </w:pPr>
  </w:style>
  <w:style w:type="paragraph" w:styleId="aff9">
    <w:name w:val="List Continue"/>
    <w:basedOn w:val="a3"/>
    <w:rsid w:val="00B56614"/>
    <w:pPr>
      <w:spacing w:after="120"/>
      <w:ind w:left="283"/>
    </w:pPr>
  </w:style>
  <w:style w:type="paragraph" w:styleId="a">
    <w:name w:val="List Number"/>
    <w:basedOn w:val="a3"/>
    <w:rsid w:val="00B56614"/>
    <w:pPr>
      <w:numPr>
        <w:numId w:val="9"/>
      </w:numPr>
    </w:pPr>
  </w:style>
  <w:style w:type="paragraph" w:customStyle="1" w:styleId="ConsNonformat">
    <w:name w:val="ConsNonformat"/>
    <w:rsid w:val="00B5661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56614"/>
    <w:pPr>
      <w:pageBreakBefore/>
      <w:suppressAutoHyphens/>
      <w:spacing w:before="120" w:after="120"/>
      <w:jc w:val="both"/>
    </w:pPr>
    <w:rPr>
      <w:i/>
      <w:snapToGrid w:val="0"/>
      <w:szCs w:val="22"/>
    </w:rPr>
  </w:style>
  <w:style w:type="character" w:customStyle="1" w:styleId="affb">
    <w:name w:val="комментарий"/>
    <w:rsid w:val="00B56614"/>
    <w:rPr>
      <w:b/>
      <w:i/>
      <w:shd w:val="clear" w:color="auto" w:fill="FFFF99"/>
    </w:rPr>
  </w:style>
  <w:style w:type="paragraph" w:customStyle="1" w:styleId="02statia2">
    <w:name w:val="02statia2"/>
    <w:basedOn w:val="a3"/>
    <w:rsid w:val="00B5661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56614"/>
    <w:pPr>
      <w:numPr>
        <w:ilvl w:val="0"/>
        <w:numId w:val="0"/>
      </w:numPr>
      <w:tabs>
        <w:tab w:val="num" w:pos="1134"/>
      </w:tabs>
      <w:ind w:left="1134" w:hanging="1134"/>
    </w:pPr>
    <w:rPr>
      <w:bCs/>
      <w:sz w:val="22"/>
      <w:szCs w:val="22"/>
    </w:rPr>
  </w:style>
  <w:style w:type="paragraph" w:customStyle="1" w:styleId="a0">
    <w:name w:val="Подподпункт"/>
    <w:basedOn w:val="affc"/>
    <w:rsid w:val="00B56614"/>
    <w:pPr>
      <w:numPr>
        <w:numId w:val="10"/>
      </w:numPr>
    </w:pPr>
  </w:style>
  <w:style w:type="paragraph" w:customStyle="1" w:styleId="affd">
    <w:name w:val="маркированный"/>
    <w:basedOn w:val="a3"/>
    <w:semiHidden/>
    <w:rsid w:val="00B56614"/>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B56614"/>
    <w:pPr>
      <w:spacing w:before="120" w:after="120" w:line="360" w:lineRule="auto"/>
      <w:ind w:firstLine="851"/>
      <w:jc w:val="both"/>
    </w:pPr>
    <w:rPr>
      <w:rFonts w:ascii="Arial" w:hAnsi="Arial" w:cs="Arial"/>
    </w:rPr>
  </w:style>
  <w:style w:type="character" w:customStyle="1" w:styleId="14">
    <w:name w:val="Ариал Знак1"/>
    <w:link w:val="affe"/>
    <w:locked/>
    <w:rsid w:val="00B56614"/>
    <w:rPr>
      <w:rFonts w:ascii="Arial" w:eastAsia="Times New Roman" w:hAnsi="Arial" w:cs="Arial"/>
      <w:sz w:val="24"/>
      <w:szCs w:val="24"/>
      <w:lang w:eastAsia="ru-RU"/>
    </w:rPr>
  </w:style>
  <w:style w:type="paragraph" w:styleId="afff">
    <w:name w:val="List Paragraph"/>
    <w:basedOn w:val="a3"/>
    <w:link w:val="afff0"/>
    <w:uiPriority w:val="99"/>
    <w:qFormat/>
    <w:rsid w:val="00B5661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B56614"/>
    <w:pPr>
      <w:numPr>
        <w:numId w:val="11"/>
      </w:numPr>
    </w:pPr>
  </w:style>
  <w:style w:type="paragraph" w:customStyle="1" w:styleId="ConsPlusNonformat">
    <w:name w:val="ConsPlusNonformat"/>
    <w:rsid w:val="00B566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56614"/>
    <w:pPr>
      <w:tabs>
        <w:tab w:val="left" w:pos="1134"/>
      </w:tabs>
      <w:spacing w:line="360" w:lineRule="auto"/>
      <w:ind w:firstLine="567"/>
      <w:jc w:val="both"/>
    </w:pPr>
    <w:rPr>
      <w:bCs/>
      <w:snapToGrid w:val="0"/>
      <w:sz w:val="22"/>
      <w:szCs w:val="22"/>
    </w:rPr>
  </w:style>
  <w:style w:type="paragraph" w:customStyle="1" w:styleId="15">
    <w:name w:val="Обычный1"/>
    <w:link w:val="16"/>
    <w:rsid w:val="00B5661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B5661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B5661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56614"/>
    <w:rPr>
      <w:rFonts w:ascii="Arial" w:eastAsia="Times New Roman" w:hAnsi="Arial" w:cs="Arial"/>
      <w:sz w:val="24"/>
      <w:szCs w:val="20"/>
      <w:lang w:eastAsia="ru-RU"/>
    </w:rPr>
  </w:style>
  <w:style w:type="paragraph" w:customStyle="1" w:styleId="afff4">
    <w:name w:val="АриалТабл"/>
    <w:basedOn w:val="affe"/>
    <w:rsid w:val="00B56614"/>
    <w:pPr>
      <w:widowControl w:val="0"/>
      <w:adjustRightInd w:val="0"/>
      <w:spacing w:before="0" w:after="0" w:line="240" w:lineRule="auto"/>
      <w:ind w:firstLine="0"/>
      <w:textAlignment w:val="baseline"/>
    </w:pPr>
  </w:style>
  <w:style w:type="paragraph" w:styleId="afff5">
    <w:name w:val="endnote text"/>
    <w:basedOn w:val="a3"/>
    <w:link w:val="afff6"/>
    <w:semiHidden/>
    <w:rsid w:val="00B56614"/>
    <w:rPr>
      <w:sz w:val="20"/>
      <w:szCs w:val="20"/>
    </w:rPr>
  </w:style>
  <w:style w:type="character" w:customStyle="1" w:styleId="afff6">
    <w:name w:val="Текст концевой сноски Знак"/>
    <w:basedOn w:val="a4"/>
    <w:link w:val="afff5"/>
    <w:semiHidden/>
    <w:rsid w:val="00B56614"/>
    <w:rPr>
      <w:rFonts w:ascii="Times New Roman" w:eastAsia="Times New Roman" w:hAnsi="Times New Roman" w:cs="Times New Roman"/>
      <w:sz w:val="20"/>
      <w:szCs w:val="20"/>
      <w:lang w:eastAsia="ru-RU"/>
    </w:rPr>
  </w:style>
  <w:style w:type="table" w:styleId="afff7">
    <w:name w:val="Table Grid"/>
    <w:basedOn w:val="a5"/>
    <w:rsid w:val="00B566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56614"/>
  </w:style>
  <w:style w:type="character" w:customStyle="1" w:styleId="afff9">
    <w:name w:val="Подпункт Знак"/>
    <w:rsid w:val="00B56614"/>
    <w:rPr>
      <w:sz w:val="28"/>
      <w:lang w:val="ru-RU" w:eastAsia="ru-RU" w:bidi="ar-SA"/>
    </w:rPr>
  </w:style>
  <w:style w:type="character" w:customStyle="1" w:styleId="FontStyle11">
    <w:name w:val="Font Style11"/>
    <w:rsid w:val="00B56614"/>
    <w:rPr>
      <w:rFonts w:ascii="Times New Roman" w:hAnsi="Times New Roman" w:cs="Times New Roman"/>
      <w:sz w:val="26"/>
      <w:szCs w:val="26"/>
    </w:rPr>
  </w:style>
  <w:style w:type="character" w:customStyle="1" w:styleId="210">
    <w:name w:val="Заголовок 2 Знак1"/>
    <w:rsid w:val="00B56614"/>
    <w:rPr>
      <w:b/>
      <w:snapToGrid w:val="0"/>
      <w:sz w:val="28"/>
      <w:lang w:val="ru-RU" w:eastAsia="ru-RU" w:bidi="ar-SA"/>
    </w:rPr>
  </w:style>
  <w:style w:type="character" w:customStyle="1" w:styleId="Sp1">
    <w:name w:val="Sp1 Знак Знак"/>
    <w:rsid w:val="00B56614"/>
    <w:rPr>
      <w:b/>
      <w:bCs/>
      <w:kern w:val="24"/>
      <w:sz w:val="24"/>
      <w:szCs w:val="24"/>
      <w:lang w:val="ru-RU" w:eastAsia="ru-RU" w:bidi="ar-SA"/>
    </w:rPr>
  </w:style>
  <w:style w:type="numbering" w:customStyle="1" w:styleId="1">
    <w:name w:val="Стиль1"/>
    <w:uiPriority w:val="99"/>
    <w:rsid w:val="00B56614"/>
    <w:pPr>
      <w:numPr>
        <w:numId w:val="12"/>
      </w:numPr>
    </w:pPr>
  </w:style>
  <w:style w:type="numbering" w:customStyle="1" w:styleId="21">
    <w:name w:val="Стиль2"/>
    <w:uiPriority w:val="99"/>
    <w:rsid w:val="00B56614"/>
    <w:pPr>
      <w:numPr>
        <w:numId w:val="13"/>
      </w:numPr>
    </w:pPr>
  </w:style>
  <w:style w:type="paragraph" w:customStyle="1" w:styleId="afffa">
    <w:name w:val="Стиль начало"/>
    <w:basedOn w:val="a3"/>
    <w:rsid w:val="00B56614"/>
    <w:pPr>
      <w:spacing w:line="264" w:lineRule="auto"/>
    </w:pPr>
    <w:rPr>
      <w:sz w:val="28"/>
      <w:szCs w:val="20"/>
    </w:rPr>
  </w:style>
  <w:style w:type="paragraph" w:customStyle="1" w:styleId="Noeeu14">
    <w:name w:val="Noeeu14"/>
    <w:basedOn w:val="a3"/>
    <w:rsid w:val="00B5661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56614"/>
    <w:rPr>
      <w:rFonts w:ascii="Times New Roman" w:hAnsi="Times New Roman" w:cs="Times New Roman"/>
      <w:sz w:val="26"/>
      <w:szCs w:val="26"/>
    </w:rPr>
  </w:style>
  <w:style w:type="character" w:customStyle="1" w:styleId="FontStyle57">
    <w:name w:val="Font Style57"/>
    <w:rsid w:val="00B56614"/>
    <w:rPr>
      <w:rFonts w:ascii="Times New Roman" w:hAnsi="Times New Roman" w:cs="Times New Roman"/>
      <w:b/>
      <w:bCs/>
      <w:sz w:val="20"/>
      <w:szCs w:val="20"/>
    </w:rPr>
  </w:style>
  <w:style w:type="paragraph" w:customStyle="1" w:styleId="Style20">
    <w:name w:val="Style20"/>
    <w:basedOn w:val="a3"/>
    <w:rsid w:val="00B56614"/>
    <w:pPr>
      <w:widowControl w:val="0"/>
      <w:autoSpaceDE w:val="0"/>
      <w:autoSpaceDN w:val="0"/>
      <w:adjustRightInd w:val="0"/>
    </w:pPr>
    <w:rPr>
      <w:rFonts w:ascii="Arial" w:eastAsia="Calibri" w:hAnsi="Arial"/>
    </w:rPr>
  </w:style>
  <w:style w:type="paragraph" w:styleId="afffb">
    <w:name w:val="Revision"/>
    <w:hidden/>
    <w:uiPriority w:val="99"/>
    <w:semiHidden/>
    <w:rsid w:val="00B5661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56614"/>
    <w:pPr>
      <w:numPr>
        <w:ilvl w:val="3"/>
        <w:numId w:val="2"/>
      </w:numPr>
      <w:jc w:val="both"/>
    </w:pPr>
    <w:rPr>
      <w:sz w:val="28"/>
      <w:szCs w:val="28"/>
      <w:lang w:val="x-none" w:eastAsia="x-none"/>
    </w:rPr>
  </w:style>
  <w:style w:type="character" w:customStyle="1" w:styleId="43">
    <w:name w:val="Пункт_4 Знак"/>
    <w:link w:val="40"/>
    <w:uiPriority w:val="99"/>
    <w:locked/>
    <w:rsid w:val="00B5661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B5661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B5661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B56614"/>
    <w:rPr>
      <w:rFonts w:ascii="Times New Roman" w:eastAsia="Times New Roman" w:hAnsi="Times New Roman" w:cs="Times New Roman"/>
      <w:sz w:val="24"/>
      <w:szCs w:val="24"/>
      <w:lang w:val="x-none" w:eastAsia="x-none"/>
    </w:rPr>
  </w:style>
  <w:style w:type="paragraph" w:customStyle="1" w:styleId="-3">
    <w:name w:val="Пункт-3"/>
    <w:basedOn w:val="a3"/>
    <w:rsid w:val="00B56614"/>
    <w:pPr>
      <w:tabs>
        <w:tab w:val="left" w:pos="1701"/>
      </w:tabs>
      <w:spacing w:line="288" w:lineRule="auto"/>
      <w:ind w:firstLine="567"/>
      <w:jc w:val="both"/>
    </w:pPr>
    <w:rPr>
      <w:sz w:val="28"/>
    </w:rPr>
  </w:style>
  <w:style w:type="paragraph" w:customStyle="1" w:styleId="-4">
    <w:name w:val="Пункт-4"/>
    <w:basedOn w:val="a3"/>
    <w:rsid w:val="00B56614"/>
    <w:pPr>
      <w:tabs>
        <w:tab w:val="num" w:pos="1701"/>
      </w:tabs>
      <w:spacing w:line="288" w:lineRule="auto"/>
      <w:ind w:firstLine="567"/>
      <w:jc w:val="both"/>
    </w:pPr>
    <w:rPr>
      <w:sz w:val="28"/>
    </w:rPr>
  </w:style>
  <w:style w:type="paragraph" w:customStyle="1" w:styleId="-5">
    <w:name w:val="Пункт-5"/>
    <w:basedOn w:val="a3"/>
    <w:rsid w:val="00B56614"/>
    <w:pPr>
      <w:tabs>
        <w:tab w:val="num" w:pos="1701"/>
      </w:tabs>
      <w:spacing w:line="288" w:lineRule="auto"/>
      <w:ind w:firstLine="567"/>
      <w:jc w:val="both"/>
    </w:pPr>
    <w:rPr>
      <w:sz w:val="28"/>
    </w:rPr>
  </w:style>
  <w:style w:type="paragraph" w:customStyle="1" w:styleId="-6">
    <w:name w:val="Пункт-6"/>
    <w:basedOn w:val="a3"/>
    <w:rsid w:val="00B56614"/>
    <w:pPr>
      <w:tabs>
        <w:tab w:val="num" w:pos="1701"/>
      </w:tabs>
      <w:spacing w:line="288" w:lineRule="auto"/>
      <w:ind w:firstLine="567"/>
      <w:jc w:val="both"/>
    </w:pPr>
    <w:rPr>
      <w:sz w:val="28"/>
    </w:rPr>
  </w:style>
  <w:style w:type="paragraph" w:customStyle="1" w:styleId="-7">
    <w:name w:val="Пункт-7"/>
    <w:basedOn w:val="a3"/>
    <w:rsid w:val="00B56614"/>
    <w:pPr>
      <w:tabs>
        <w:tab w:val="num" w:pos="1701"/>
      </w:tabs>
      <w:spacing w:line="288" w:lineRule="auto"/>
      <w:ind w:firstLine="567"/>
      <w:jc w:val="both"/>
    </w:pPr>
    <w:rPr>
      <w:sz w:val="28"/>
    </w:rPr>
  </w:style>
  <w:style w:type="character" w:customStyle="1" w:styleId="afff0">
    <w:name w:val="Абзац списка Знак"/>
    <w:link w:val="afff"/>
    <w:uiPriority w:val="99"/>
    <w:rsid w:val="00B56614"/>
    <w:rPr>
      <w:rFonts w:ascii="Calibri" w:eastAsia="Calibri" w:hAnsi="Calibri" w:cs="Times New Roman"/>
      <w:lang w:val="x-none"/>
    </w:rPr>
  </w:style>
  <w:style w:type="paragraph" w:styleId="afffe">
    <w:name w:val="No Spacing"/>
    <w:link w:val="affff"/>
    <w:uiPriority w:val="1"/>
    <w:qFormat/>
    <w:rsid w:val="00B56614"/>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B56614"/>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B56614"/>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B56614"/>
    <w:pPr>
      <w:numPr>
        <w:ilvl w:val="1"/>
        <w:numId w:val="15"/>
      </w:numPr>
      <w:tabs>
        <w:tab w:val="num" w:pos="1391"/>
      </w:tabs>
      <w:ind w:left="1391"/>
      <w:jc w:val="both"/>
    </w:pPr>
  </w:style>
  <w:style w:type="paragraph" w:customStyle="1" w:styleId="-1">
    <w:name w:val="Контракт-подпункт"/>
    <w:basedOn w:val="a3"/>
    <w:link w:val="-8"/>
    <w:uiPriority w:val="99"/>
    <w:rsid w:val="00B56614"/>
    <w:pPr>
      <w:numPr>
        <w:ilvl w:val="2"/>
        <w:numId w:val="15"/>
      </w:numPr>
      <w:jc w:val="both"/>
    </w:pPr>
  </w:style>
  <w:style w:type="character" w:customStyle="1" w:styleId="-8">
    <w:name w:val="Контракт-подпункт Знак"/>
    <w:link w:val="-1"/>
    <w:uiPriority w:val="99"/>
    <w:rsid w:val="00B56614"/>
    <w:rPr>
      <w:rFonts w:ascii="Times New Roman" w:eastAsia="Times New Roman" w:hAnsi="Times New Roman" w:cs="Times New Roman"/>
      <w:sz w:val="24"/>
      <w:szCs w:val="24"/>
      <w:lang w:eastAsia="ru-RU"/>
    </w:rPr>
  </w:style>
  <w:style w:type="paragraph" w:customStyle="1" w:styleId="-2">
    <w:name w:val="Контракт-подподпункт"/>
    <w:basedOn w:val="a3"/>
    <w:uiPriority w:val="99"/>
    <w:rsid w:val="00B56614"/>
    <w:pPr>
      <w:numPr>
        <w:ilvl w:val="3"/>
        <w:numId w:val="15"/>
      </w:numPr>
      <w:jc w:val="both"/>
    </w:pPr>
  </w:style>
  <w:style w:type="paragraph" w:customStyle="1" w:styleId="03vajno">
    <w:name w:val="03vajno"/>
    <w:basedOn w:val="a3"/>
    <w:rsid w:val="00B56614"/>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B56614"/>
    <w:pPr>
      <w:spacing w:before="240" w:after="60"/>
      <w:jc w:val="center"/>
      <w:outlineLvl w:val="0"/>
    </w:pPr>
    <w:rPr>
      <w:rFonts w:ascii="Arial" w:hAnsi="Arial"/>
      <w:b/>
      <w:kern w:val="28"/>
      <w:sz w:val="32"/>
      <w:szCs w:val="20"/>
    </w:rPr>
  </w:style>
  <w:style w:type="character" w:customStyle="1" w:styleId="affff1">
    <w:name w:val="Название Знак"/>
    <w:basedOn w:val="a4"/>
    <w:link w:val="affff0"/>
    <w:rsid w:val="00B56614"/>
    <w:rPr>
      <w:rFonts w:ascii="Arial" w:eastAsia="Times New Roman" w:hAnsi="Arial" w:cs="Times New Roman"/>
      <w:b/>
      <w:kern w:val="28"/>
      <w:sz w:val="32"/>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B56614"/>
    <w:rPr>
      <w:rFonts w:ascii="Verdana" w:hAnsi="Verdana" w:cs="Verdana"/>
      <w:sz w:val="20"/>
      <w:szCs w:val="20"/>
      <w:lang w:val="en-US" w:eastAsia="en-US"/>
    </w:rPr>
  </w:style>
  <w:style w:type="character" w:customStyle="1" w:styleId="NumberingSymbols">
    <w:name w:val="Numbering Symbols"/>
    <w:rsid w:val="00B56614"/>
  </w:style>
  <w:style w:type="character" w:styleId="affff2">
    <w:name w:val="Subtle Emphasis"/>
    <w:uiPriority w:val="19"/>
    <w:qFormat/>
    <w:rsid w:val="00B56614"/>
    <w:rPr>
      <w:i/>
      <w:iCs/>
      <w:color w:val="808080"/>
    </w:rPr>
  </w:style>
  <w:style w:type="character" w:styleId="affff3">
    <w:name w:val="Emphasis"/>
    <w:uiPriority w:val="20"/>
    <w:qFormat/>
    <w:rsid w:val="00B5661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661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661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5661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5661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B5661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B5661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56614"/>
    <w:pPr>
      <w:spacing w:before="240" w:after="60"/>
      <w:outlineLvl w:val="5"/>
    </w:pPr>
    <w:rPr>
      <w:b/>
      <w:bCs/>
      <w:sz w:val="22"/>
      <w:szCs w:val="22"/>
    </w:rPr>
  </w:style>
  <w:style w:type="paragraph" w:styleId="7">
    <w:name w:val="heading 7"/>
    <w:basedOn w:val="a3"/>
    <w:next w:val="a3"/>
    <w:link w:val="70"/>
    <w:qFormat/>
    <w:rsid w:val="00B56614"/>
    <w:pPr>
      <w:tabs>
        <w:tab w:val="num" w:pos="3469"/>
      </w:tabs>
      <w:spacing w:before="240" w:after="60"/>
      <w:ind w:left="3469" w:hanging="1296"/>
      <w:outlineLvl w:val="6"/>
    </w:pPr>
  </w:style>
  <w:style w:type="paragraph" w:styleId="8">
    <w:name w:val="heading 8"/>
    <w:basedOn w:val="a3"/>
    <w:next w:val="a3"/>
    <w:link w:val="80"/>
    <w:qFormat/>
    <w:rsid w:val="00B56614"/>
    <w:pPr>
      <w:tabs>
        <w:tab w:val="num" w:pos="3613"/>
      </w:tabs>
      <w:spacing w:before="240" w:after="60"/>
      <w:ind w:left="3613" w:hanging="1440"/>
      <w:outlineLvl w:val="7"/>
    </w:pPr>
    <w:rPr>
      <w:i/>
      <w:iCs/>
    </w:rPr>
  </w:style>
  <w:style w:type="paragraph" w:styleId="9">
    <w:name w:val="heading 9"/>
    <w:basedOn w:val="a3"/>
    <w:next w:val="a3"/>
    <w:link w:val="90"/>
    <w:qFormat/>
    <w:rsid w:val="00B5661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B5661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B56614"/>
    <w:rPr>
      <w:rFonts w:ascii="Arial" w:eastAsia="Times New Roman" w:hAnsi="Arial" w:cs="Arial"/>
      <w:b/>
      <w:bCs/>
      <w:i/>
      <w:iCs/>
      <w:sz w:val="28"/>
      <w:szCs w:val="28"/>
      <w:lang w:eastAsia="ru-RU"/>
    </w:rPr>
  </w:style>
  <w:style w:type="character" w:customStyle="1" w:styleId="33">
    <w:name w:val="Заголовок 3 Знак"/>
    <w:basedOn w:val="a4"/>
    <w:link w:val="31"/>
    <w:rsid w:val="00B56614"/>
    <w:rPr>
      <w:rFonts w:ascii="Cambria" w:eastAsia="Times New Roman" w:hAnsi="Cambria" w:cs="Times New Roman"/>
      <w:b/>
      <w:bCs/>
      <w:sz w:val="26"/>
      <w:szCs w:val="26"/>
      <w:lang w:eastAsia="ru-RU"/>
    </w:rPr>
  </w:style>
  <w:style w:type="character" w:customStyle="1" w:styleId="41">
    <w:name w:val="Заголовок 4 Знак"/>
    <w:basedOn w:val="a4"/>
    <w:link w:val="4"/>
    <w:rsid w:val="00B5661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5661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56614"/>
    <w:rPr>
      <w:rFonts w:ascii="Times New Roman" w:eastAsia="Times New Roman" w:hAnsi="Times New Roman" w:cs="Times New Roman"/>
      <w:b/>
      <w:bCs/>
      <w:lang w:eastAsia="ru-RU"/>
    </w:rPr>
  </w:style>
  <w:style w:type="character" w:customStyle="1" w:styleId="70">
    <w:name w:val="Заголовок 7 Знак"/>
    <w:basedOn w:val="a4"/>
    <w:link w:val="7"/>
    <w:rsid w:val="00B5661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5661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56614"/>
    <w:rPr>
      <w:rFonts w:ascii="Arial" w:eastAsia="Times New Roman" w:hAnsi="Arial" w:cs="Arial"/>
      <w:lang w:eastAsia="ru-RU"/>
    </w:rPr>
  </w:style>
  <w:style w:type="paragraph" w:styleId="a7">
    <w:name w:val="header"/>
    <w:aliases w:val="Heder,Titul"/>
    <w:basedOn w:val="a3"/>
    <w:link w:val="a8"/>
    <w:uiPriority w:val="99"/>
    <w:rsid w:val="00B5661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56614"/>
    <w:rPr>
      <w:rFonts w:ascii="Courier New" w:eastAsia="Times New Roman" w:hAnsi="Courier New" w:cs="Courier New"/>
      <w:sz w:val="20"/>
      <w:szCs w:val="20"/>
      <w:lang w:eastAsia="ru-RU"/>
    </w:rPr>
  </w:style>
  <w:style w:type="paragraph" w:styleId="a9">
    <w:name w:val="footer"/>
    <w:basedOn w:val="a3"/>
    <w:link w:val="aa"/>
    <w:uiPriority w:val="99"/>
    <w:rsid w:val="00B5661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56614"/>
    <w:rPr>
      <w:rFonts w:ascii="Courier New" w:eastAsia="Times New Roman" w:hAnsi="Courier New" w:cs="Courier New"/>
      <w:sz w:val="20"/>
      <w:szCs w:val="20"/>
      <w:lang w:eastAsia="ru-RU"/>
    </w:rPr>
  </w:style>
  <w:style w:type="paragraph" w:customStyle="1" w:styleId="ConsNormal">
    <w:name w:val="ConsNormal"/>
    <w:rsid w:val="00B566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B56614"/>
    <w:pPr>
      <w:ind w:firstLine="720"/>
      <w:jc w:val="both"/>
    </w:pPr>
    <w:rPr>
      <w:color w:val="000000"/>
    </w:rPr>
  </w:style>
  <w:style w:type="character" w:customStyle="1" w:styleId="ac">
    <w:name w:val="Основной текст с отступом Знак"/>
    <w:basedOn w:val="a4"/>
    <w:link w:val="ab"/>
    <w:uiPriority w:val="99"/>
    <w:semiHidden/>
    <w:rsid w:val="00B56614"/>
    <w:rPr>
      <w:rFonts w:ascii="Times New Roman" w:eastAsia="Times New Roman" w:hAnsi="Times New Roman" w:cs="Times New Roman"/>
      <w:color w:val="000000"/>
      <w:sz w:val="24"/>
      <w:szCs w:val="24"/>
      <w:lang w:eastAsia="ru-RU"/>
    </w:rPr>
  </w:style>
  <w:style w:type="paragraph" w:customStyle="1" w:styleId="ConsTitle">
    <w:name w:val="ConsTitle"/>
    <w:rsid w:val="00B5661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B5661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56614"/>
  </w:style>
  <w:style w:type="character" w:styleId="ae">
    <w:name w:val="annotation reference"/>
    <w:semiHidden/>
    <w:rsid w:val="00B56614"/>
    <w:rPr>
      <w:sz w:val="16"/>
      <w:szCs w:val="16"/>
    </w:rPr>
  </w:style>
  <w:style w:type="paragraph" w:styleId="af">
    <w:name w:val="annotation text"/>
    <w:basedOn w:val="a3"/>
    <w:link w:val="af0"/>
    <w:semiHidden/>
    <w:rsid w:val="00B56614"/>
    <w:rPr>
      <w:sz w:val="20"/>
      <w:szCs w:val="20"/>
    </w:rPr>
  </w:style>
  <w:style w:type="character" w:customStyle="1" w:styleId="af0">
    <w:name w:val="Текст примечания Знак"/>
    <w:basedOn w:val="a4"/>
    <w:link w:val="af"/>
    <w:semiHidden/>
    <w:rsid w:val="00B56614"/>
    <w:rPr>
      <w:rFonts w:ascii="Times New Roman" w:eastAsia="Times New Roman" w:hAnsi="Times New Roman" w:cs="Times New Roman"/>
      <w:sz w:val="20"/>
      <w:szCs w:val="20"/>
      <w:lang w:eastAsia="ru-RU"/>
    </w:rPr>
  </w:style>
  <w:style w:type="paragraph" w:styleId="af1">
    <w:name w:val="annotation subject"/>
    <w:basedOn w:val="af"/>
    <w:next w:val="af"/>
    <w:link w:val="af2"/>
    <w:rsid w:val="00B56614"/>
    <w:rPr>
      <w:b/>
      <w:bCs/>
    </w:rPr>
  </w:style>
  <w:style w:type="character" w:customStyle="1" w:styleId="af2">
    <w:name w:val="Тема примечания Знак"/>
    <w:basedOn w:val="af0"/>
    <w:link w:val="af1"/>
    <w:rsid w:val="00B56614"/>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B56614"/>
    <w:rPr>
      <w:rFonts w:ascii="Tahoma" w:hAnsi="Tahoma" w:cs="Tahoma"/>
      <w:sz w:val="16"/>
      <w:szCs w:val="16"/>
    </w:rPr>
  </w:style>
  <w:style w:type="character" w:customStyle="1" w:styleId="af4">
    <w:name w:val="Текст выноски Знак"/>
    <w:basedOn w:val="a4"/>
    <w:link w:val="af3"/>
    <w:uiPriority w:val="99"/>
    <w:rsid w:val="00B56614"/>
    <w:rPr>
      <w:rFonts w:ascii="Tahoma" w:eastAsia="Times New Roman" w:hAnsi="Tahoma" w:cs="Tahoma"/>
      <w:sz w:val="16"/>
      <w:szCs w:val="16"/>
      <w:lang w:eastAsia="ru-RU"/>
    </w:rPr>
  </w:style>
  <w:style w:type="paragraph" w:styleId="23">
    <w:name w:val="Body Text Indent 2"/>
    <w:basedOn w:val="a3"/>
    <w:link w:val="24"/>
    <w:rsid w:val="00B56614"/>
    <w:pPr>
      <w:ind w:firstLine="720"/>
      <w:jc w:val="both"/>
    </w:pPr>
  </w:style>
  <w:style w:type="character" w:customStyle="1" w:styleId="24">
    <w:name w:val="Основной текст с отступом 2 Знак"/>
    <w:basedOn w:val="a4"/>
    <w:link w:val="23"/>
    <w:rsid w:val="00B56614"/>
    <w:rPr>
      <w:rFonts w:ascii="Times New Roman" w:eastAsia="Times New Roman" w:hAnsi="Times New Roman" w:cs="Times New Roman"/>
      <w:sz w:val="24"/>
      <w:szCs w:val="24"/>
      <w:lang w:eastAsia="ru-RU"/>
    </w:rPr>
  </w:style>
  <w:style w:type="paragraph" w:styleId="34">
    <w:name w:val="Body Text Indent 3"/>
    <w:basedOn w:val="a3"/>
    <w:link w:val="35"/>
    <w:semiHidden/>
    <w:rsid w:val="00B56614"/>
    <w:pPr>
      <w:ind w:firstLine="720"/>
      <w:jc w:val="both"/>
    </w:pPr>
    <w:rPr>
      <w:color w:val="0000FF"/>
      <w:u w:val="single"/>
    </w:rPr>
  </w:style>
  <w:style w:type="character" w:customStyle="1" w:styleId="35">
    <w:name w:val="Основной текст с отступом 3 Знак"/>
    <w:basedOn w:val="a4"/>
    <w:link w:val="34"/>
    <w:semiHidden/>
    <w:rsid w:val="00B5661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5661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56614"/>
    <w:pPr>
      <w:spacing w:before="100" w:beforeAutospacing="1" w:after="100" w:afterAutospacing="1"/>
    </w:pPr>
    <w:rPr>
      <w:lang w:val="x-none" w:eastAsia="x-none"/>
    </w:rPr>
  </w:style>
  <w:style w:type="paragraph" w:styleId="25">
    <w:name w:val="List 2"/>
    <w:basedOn w:val="a3"/>
    <w:semiHidden/>
    <w:rsid w:val="00B56614"/>
    <w:pPr>
      <w:ind w:left="566" w:hanging="283"/>
    </w:pPr>
  </w:style>
  <w:style w:type="paragraph" w:customStyle="1" w:styleId="af7">
    <w:name w:val=" Знак"/>
    <w:basedOn w:val="a3"/>
    <w:rsid w:val="00B5661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B5661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6614"/>
    <w:pPr>
      <w:keepNext/>
      <w:jc w:val="center"/>
    </w:pPr>
    <w:rPr>
      <w:snapToGrid w:val="0"/>
      <w:szCs w:val="20"/>
    </w:rPr>
  </w:style>
  <w:style w:type="paragraph" w:styleId="26">
    <w:name w:val="Body Text 2"/>
    <w:basedOn w:val="a3"/>
    <w:link w:val="27"/>
    <w:semiHidden/>
    <w:rsid w:val="00B56614"/>
    <w:pPr>
      <w:spacing w:after="120" w:line="480" w:lineRule="auto"/>
    </w:pPr>
  </w:style>
  <w:style w:type="character" w:customStyle="1" w:styleId="27">
    <w:name w:val="Основной текст 2 Знак"/>
    <w:basedOn w:val="a4"/>
    <w:link w:val="26"/>
    <w:semiHidden/>
    <w:rsid w:val="00B56614"/>
    <w:rPr>
      <w:rFonts w:ascii="Times New Roman" w:eastAsia="Times New Roman" w:hAnsi="Times New Roman" w:cs="Times New Roman"/>
      <w:sz w:val="24"/>
      <w:szCs w:val="24"/>
      <w:lang w:eastAsia="ru-RU"/>
    </w:rPr>
  </w:style>
  <w:style w:type="paragraph" w:styleId="36">
    <w:name w:val="Body Text 3"/>
    <w:basedOn w:val="a3"/>
    <w:link w:val="37"/>
    <w:semiHidden/>
    <w:rsid w:val="00B56614"/>
    <w:pPr>
      <w:spacing w:after="120"/>
    </w:pPr>
    <w:rPr>
      <w:sz w:val="16"/>
      <w:szCs w:val="16"/>
    </w:rPr>
  </w:style>
  <w:style w:type="character" w:customStyle="1" w:styleId="37">
    <w:name w:val="Основной текст 3 Знак"/>
    <w:basedOn w:val="a4"/>
    <w:link w:val="36"/>
    <w:semiHidden/>
    <w:rsid w:val="00B56614"/>
    <w:rPr>
      <w:rFonts w:ascii="Times New Roman" w:eastAsia="Times New Roman" w:hAnsi="Times New Roman" w:cs="Times New Roman"/>
      <w:sz w:val="16"/>
      <w:szCs w:val="16"/>
      <w:lang w:eastAsia="ru-RU"/>
    </w:rPr>
  </w:style>
  <w:style w:type="paragraph" w:customStyle="1" w:styleId="12">
    <w:name w:val="заголовок 1"/>
    <w:basedOn w:val="a3"/>
    <w:next w:val="a3"/>
    <w:rsid w:val="00B56614"/>
    <w:pPr>
      <w:keepNext/>
      <w:widowControl w:val="0"/>
      <w:jc w:val="center"/>
    </w:pPr>
    <w:rPr>
      <w:b/>
      <w:snapToGrid w:val="0"/>
      <w:sz w:val="22"/>
      <w:szCs w:val="20"/>
    </w:rPr>
  </w:style>
  <w:style w:type="paragraph" w:customStyle="1" w:styleId="28">
    <w:name w:val="çàãîëîâîê 2"/>
    <w:basedOn w:val="a3"/>
    <w:next w:val="a3"/>
    <w:rsid w:val="00B56614"/>
    <w:pPr>
      <w:keepNext/>
      <w:jc w:val="both"/>
    </w:pPr>
    <w:rPr>
      <w:szCs w:val="20"/>
      <w:lang w:val="en-GB"/>
    </w:rPr>
  </w:style>
  <w:style w:type="paragraph" w:customStyle="1" w:styleId="af9">
    <w:name w:val="Таблица шапка"/>
    <w:basedOn w:val="a3"/>
    <w:rsid w:val="00B56614"/>
    <w:pPr>
      <w:keepNext/>
      <w:spacing w:before="40" w:after="40"/>
      <w:ind w:left="57" w:right="57"/>
    </w:pPr>
    <w:rPr>
      <w:snapToGrid w:val="0"/>
      <w:sz w:val="22"/>
      <w:szCs w:val="20"/>
    </w:rPr>
  </w:style>
  <w:style w:type="paragraph" w:customStyle="1" w:styleId="afa">
    <w:name w:val="Таблица текст"/>
    <w:basedOn w:val="a3"/>
    <w:rsid w:val="00B56614"/>
    <w:pPr>
      <w:spacing w:before="40" w:after="40"/>
      <w:ind w:left="57" w:right="57"/>
    </w:pPr>
    <w:rPr>
      <w:snapToGrid w:val="0"/>
      <w:szCs w:val="20"/>
    </w:rPr>
  </w:style>
  <w:style w:type="paragraph" w:customStyle="1" w:styleId="a1">
    <w:name w:val="Пункт"/>
    <w:basedOn w:val="a3"/>
    <w:rsid w:val="00B56614"/>
    <w:pPr>
      <w:numPr>
        <w:ilvl w:val="2"/>
        <w:numId w:val="7"/>
      </w:numPr>
      <w:spacing w:line="360" w:lineRule="auto"/>
      <w:jc w:val="both"/>
    </w:pPr>
    <w:rPr>
      <w:snapToGrid w:val="0"/>
      <w:sz w:val="28"/>
      <w:szCs w:val="28"/>
    </w:rPr>
  </w:style>
  <w:style w:type="paragraph" w:styleId="HTML">
    <w:name w:val="HTML Preformatted"/>
    <w:basedOn w:val="a3"/>
    <w:link w:val="HTML0"/>
    <w:rsid w:val="00B56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B56614"/>
    <w:rPr>
      <w:rFonts w:ascii="Courier New" w:eastAsia="Times New Roman" w:hAnsi="Courier New" w:cs="Courier New"/>
      <w:sz w:val="20"/>
      <w:szCs w:val="20"/>
      <w:lang w:eastAsia="ru-RU"/>
    </w:rPr>
  </w:style>
  <w:style w:type="character" w:styleId="afb">
    <w:name w:val="Hyperlink"/>
    <w:uiPriority w:val="99"/>
    <w:rsid w:val="00B56614"/>
    <w:rPr>
      <w:color w:val="0000FF"/>
      <w:u w:val="single"/>
    </w:rPr>
  </w:style>
  <w:style w:type="paragraph" w:styleId="afc">
    <w:name w:val="Body Text"/>
    <w:basedOn w:val="a3"/>
    <w:link w:val="afd"/>
    <w:semiHidden/>
    <w:rsid w:val="00B56614"/>
    <w:pPr>
      <w:spacing w:after="120"/>
    </w:pPr>
  </w:style>
  <w:style w:type="character" w:customStyle="1" w:styleId="afd">
    <w:name w:val="Основной текст Знак"/>
    <w:basedOn w:val="a4"/>
    <w:link w:val="afc"/>
    <w:semiHidden/>
    <w:rsid w:val="00B56614"/>
    <w:rPr>
      <w:rFonts w:ascii="Times New Roman" w:eastAsia="Times New Roman" w:hAnsi="Times New Roman" w:cs="Times New Roman"/>
      <w:sz w:val="24"/>
      <w:szCs w:val="24"/>
      <w:lang w:eastAsia="ru-RU"/>
    </w:rPr>
  </w:style>
  <w:style w:type="paragraph" w:styleId="afe">
    <w:name w:val="footnote text"/>
    <w:basedOn w:val="a3"/>
    <w:link w:val="aff"/>
    <w:semiHidden/>
    <w:rsid w:val="00B56614"/>
    <w:pPr>
      <w:spacing w:line="360" w:lineRule="auto"/>
      <w:ind w:firstLine="567"/>
      <w:jc w:val="both"/>
    </w:pPr>
    <w:rPr>
      <w:snapToGrid w:val="0"/>
      <w:szCs w:val="20"/>
    </w:rPr>
  </w:style>
  <w:style w:type="character" w:customStyle="1" w:styleId="aff">
    <w:name w:val="Текст сноски Знак"/>
    <w:basedOn w:val="a4"/>
    <w:link w:val="afe"/>
    <w:semiHidden/>
    <w:rsid w:val="00B56614"/>
    <w:rPr>
      <w:rFonts w:ascii="Times New Roman" w:eastAsia="Times New Roman" w:hAnsi="Times New Roman" w:cs="Times New Roman"/>
      <w:snapToGrid w:val="0"/>
      <w:sz w:val="24"/>
      <w:szCs w:val="20"/>
      <w:lang w:eastAsia="ru-RU"/>
    </w:rPr>
  </w:style>
  <w:style w:type="character" w:customStyle="1" w:styleId="FontStyle15">
    <w:name w:val="Font Style15"/>
    <w:rsid w:val="00B56614"/>
    <w:rPr>
      <w:rFonts w:ascii="Times New Roman" w:hAnsi="Times New Roman" w:cs="Times New Roman"/>
      <w:sz w:val="26"/>
      <w:szCs w:val="26"/>
    </w:rPr>
  </w:style>
  <w:style w:type="paragraph" w:customStyle="1" w:styleId="29">
    <w:name w:val="Уровень2"/>
    <w:basedOn w:val="a3"/>
    <w:rsid w:val="00B5661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56614"/>
    <w:pPr>
      <w:tabs>
        <w:tab w:val="clear" w:pos="927"/>
        <w:tab w:val="num" w:pos="360"/>
        <w:tab w:val="num" w:pos="2160"/>
      </w:tabs>
      <w:ind w:left="2160" w:hanging="180"/>
    </w:pPr>
  </w:style>
  <w:style w:type="paragraph" w:customStyle="1" w:styleId="aff0">
    <w:name w:val="Заголовок статьи"/>
    <w:basedOn w:val="a3"/>
    <w:next w:val="a3"/>
    <w:rsid w:val="00B5661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B5661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6614"/>
    <w:pPr>
      <w:numPr>
        <w:numId w:val="3"/>
      </w:numPr>
      <w:jc w:val="both"/>
    </w:pPr>
  </w:style>
  <w:style w:type="paragraph" w:customStyle="1" w:styleId="39">
    <w:name w:val="Стиль3"/>
    <w:basedOn w:val="23"/>
    <w:rsid w:val="00B56614"/>
    <w:pPr>
      <w:widowControl w:val="0"/>
      <w:tabs>
        <w:tab w:val="num" w:pos="1307"/>
      </w:tabs>
      <w:adjustRightInd w:val="0"/>
      <w:ind w:left="1080" w:firstLine="0"/>
      <w:textAlignment w:val="baseline"/>
    </w:pPr>
    <w:rPr>
      <w:szCs w:val="20"/>
    </w:rPr>
  </w:style>
  <w:style w:type="paragraph" w:customStyle="1" w:styleId="1-3">
    <w:name w:val="Текст1-3"/>
    <w:basedOn w:val="a3"/>
    <w:rsid w:val="00B56614"/>
    <w:pPr>
      <w:spacing w:after="60" w:line="288" w:lineRule="auto"/>
      <w:jc w:val="both"/>
    </w:pPr>
    <w:rPr>
      <w:szCs w:val="20"/>
    </w:rPr>
  </w:style>
  <w:style w:type="paragraph" w:customStyle="1" w:styleId="aHeader">
    <w:name w:val="a_Header"/>
    <w:basedOn w:val="a3"/>
    <w:rsid w:val="00B56614"/>
    <w:pPr>
      <w:tabs>
        <w:tab w:val="left" w:pos="1985"/>
      </w:tabs>
      <w:spacing w:after="60"/>
      <w:jc w:val="center"/>
    </w:pPr>
    <w:rPr>
      <w:rFonts w:ascii="Courier New" w:hAnsi="Courier New"/>
    </w:rPr>
  </w:style>
  <w:style w:type="paragraph" w:styleId="aff1">
    <w:name w:val="Plain Text"/>
    <w:basedOn w:val="a3"/>
    <w:link w:val="aff2"/>
    <w:rsid w:val="00B56614"/>
    <w:rPr>
      <w:rFonts w:ascii="Courier New" w:hAnsi="Courier New"/>
      <w:snapToGrid w:val="0"/>
      <w:sz w:val="20"/>
      <w:szCs w:val="20"/>
    </w:rPr>
  </w:style>
  <w:style w:type="character" w:customStyle="1" w:styleId="aff2">
    <w:name w:val="Текст Знак"/>
    <w:basedOn w:val="a4"/>
    <w:link w:val="aff1"/>
    <w:rsid w:val="00B56614"/>
    <w:rPr>
      <w:rFonts w:ascii="Courier New" w:eastAsia="Times New Roman" w:hAnsi="Courier New" w:cs="Times New Roman"/>
      <w:snapToGrid w:val="0"/>
      <w:sz w:val="20"/>
      <w:szCs w:val="20"/>
      <w:lang w:eastAsia="ru-RU"/>
    </w:rPr>
  </w:style>
  <w:style w:type="paragraph" w:styleId="aff3">
    <w:name w:val="Block Text"/>
    <w:basedOn w:val="a3"/>
    <w:semiHidden/>
    <w:rsid w:val="00B56614"/>
    <w:pPr>
      <w:ind w:left="-5220" w:right="-105"/>
      <w:jc w:val="both"/>
    </w:pPr>
    <w:rPr>
      <w:i/>
      <w:iCs/>
    </w:rPr>
  </w:style>
  <w:style w:type="paragraph" w:styleId="2a">
    <w:name w:val="toc 2"/>
    <w:basedOn w:val="a3"/>
    <w:next w:val="a3"/>
    <w:autoRedefine/>
    <w:uiPriority w:val="39"/>
    <w:rsid w:val="00B5661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56614"/>
    <w:pPr>
      <w:shd w:val="clear" w:color="auto" w:fill="000080"/>
    </w:pPr>
    <w:rPr>
      <w:rFonts w:ascii="Tahoma" w:hAnsi="Tahoma" w:cs="Tahoma"/>
      <w:szCs w:val="20"/>
    </w:rPr>
  </w:style>
  <w:style w:type="character" w:customStyle="1" w:styleId="aff5">
    <w:name w:val="Схема документа Знак"/>
    <w:basedOn w:val="a4"/>
    <w:link w:val="aff4"/>
    <w:semiHidden/>
    <w:rsid w:val="00B5661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B56614"/>
    <w:pPr>
      <w:tabs>
        <w:tab w:val="left" w:pos="426"/>
        <w:tab w:val="right" w:leader="dot" w:pos="9923"/>
      </w:tabs>
      <w:ind w:left="426" w:hanging="426"/>
    </w:pPr>
    <w:rPr>
      <w:noProof/>
      <w:szCs w:val="20"/>
    </w:rPr>
  </w:style>
  <w:style w:type="paragraph" w:styleId="3a">
    <w:name w:val="toc 3"/>
    <w:basedOn w:val="a3"/>
    <w:next w:val="a3"/>
    <w:autoRedefine/>
    <w:semiHidden/>
    <w:rsid w:val="00B56614"/>
    <w:pPr>
      <w:jc w:val="both"/>
    </w:pPr>
    <w:rPr>
      <w:szCs w:val="20"/>
    </w:rPr>
  </w:style>
  <w:style w:type="paragraph" w:styleId="42">
    <w:name w:val="toc 4"/>
    <w:basedOn w:val="a3"/>
    <w:next w:val="a3"/>
    <w:autoRedefine/>
    <w:semiHidden/>
    <w:rsid w:val="00B56614"/>
    <w:pPr>
      <w:ind w:left="720"/>
    </w:pPr>
    <w:rPr>
      <w:szCs w:val="20"/>
    </w:rPr>
  </w:style>
  <w:style w:type="paragraph" w:styleId="51">
    <w:name w:val="toc 5"/>
    <w:basedOn w:val="a3"/>
    <w:next w:val="a3"/>
    <w:autoRedefine/>
    <w:semiHidden/>
    <w:rsid w:val="00B56614"/>
    <w:pPr>
      <w:ind w:left="960"/>
    </w:pPr>
    <w:rPr>
      <w:szCs w:val="20"/>
    </w:rPr>
  </w:style>
  <w:style w:type="paragraph" w:styleId="61">
    <w:name w:val="toc 6"/>
    <w:basedOn w:val="a3"/>
    <w:next w:val="a3"/>
    <w:autoRedefine/>
    <w:semiHidden/>
    <w:rsid w:val="00B56614"/>
    <w:pPr>
      <w:ind w:left="1200"/>
    </w:pPr>
    <w:rPr>
      <w:szCs w:val="20"/>
    </w:rPr>
  </w:style>
  <w:style w:type="paragraph" w:styleId="71">
    <w:name w:val="toc 7"/>
    <w:basedOn w:val="a3"/>
    <w:next w:val="a3"/>
    <w:autoRedefine/>
    <w:semiHidden/>
    <w:rsid w:val="00B56614"/>
    <w:pPr>
      <w:ind w:left="1440"/>
    </w:pPr>
    <w:rPr>
      <w:szCs w:val="20"/>
    </w:rPr>
  </w:style>
  <w:style w:type="paragraph" w:styleId="81">
    <w:name w:val="toc 8"/>
    <w:basedOn w:val="a3"/>
    <w:next w:val="a3"/>
    <w:autoRedefine/>
    <w:semiHidden/>
    <w:rsid w:val="00B56614"/>
    <w:pPr>
      <w:ind w:left="1680"/>
    </w:pPr>
    <w:rPr>
      <w:szCs w:val="20"/>
    </w:rPr>
  </w:style>
  <w:style w:type="paragraph" w:styleId="91">
    <w:name w:val="toc 9"/>
    <w:basedOn w:val="a3"/>
    <w:next w:val="a3"/>
    <w:autoRedefine/>
    <w:semiHidden/>
    <w:rsid w:val="00B56614"/>
    <w:pPr>
      <w:ind w:left="1920"/>
    </w:pPr>
    <w:rPr>
      <w:szCs w:val="20"/>
    </w:rPr>
  </w:style>
  <w:style w:type="paragraph" w:customStyle="1" w:styleId="aff6">
    <w:name w:val="Подраздел"/>
    <w:basedOn w:val="a3"/>
    <w:rsid w:val="00B5661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661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6614"/>
    <w:rPr>
      <w:color w:val="800080"/>
      <w:u w:val="single"/>
    </w:rPr>
  </w:style>
  <w:style w:type="paragraph" w:customStyle="1" w:styleId="Times12">
    <w:name w:val="Times 12"/>
    <w:basedOn w:val="a3"/>
    <w:rsid w:val="00B56614"/>
    <w:pPr>
      <w:overflowPunct w:val="0"/>
      <w:autoSpaceDE w:val="0"/>
      <w:autoSpaceDN w:val="0"/>
      <w:adjustRightInd w:val="0"/>
      <w:ind w:firstLine="567"/>
      <w:jc w:val="both"/>
    </w:pPr>
    <w:rPr>
      <w:bCs/>
      <w:szCs w:val="22"/>
    </w:rPr>
  </w:style>
  <w:style w:type="paragraph" w:customStyle="1" w:styleId="2b">
    <w:name w:val="Пункт_2"/>
    <w:basedOn w:val="a3"/>
    <w:rsid w:val="00B56614"/>
    <w:pPr>
      <w:tabs>
        <w:tab w:val="num" w:pos="643"/>
        <w:tab w:val="num" w:pos="1701"/>
      </w:tabs>
      <w:ind w:left="643" w:hanging="360"/>
      <w:jc w:val="both"/>
    </w:pPr>
    <w:rPr>
      <w:sz w:val="28"/>
      <w:szCs w:val="20"/>
    </w:rPr>
  </w:style>
  <w:style w:type="paragraph" w:customStyle="1" w:styleId="32">
    <w:name w:val="Пункт_3"/>
    <w:basedOn w:val="a3"/>
    <w:rsid w:val="00B56614"/>
    <w:pPr>
      <w:numPr>
        <w:ilvl w:val="2"/>
        <w:numId w:val="1"/>
      </w:numPr>
      <w:jc w:val="both"/>
    </w:pPr>
    <w:rPr>
      <w:sz w:val="28"/>
      <w:szCs w:val="28"/>
    </w:rPr>
  </w:style>
  <w:style w:type="paragraph" w:styleId="30">
    <w:name w:val="List Bullet 3"/>
    <w:basedOn w:val="a3"/>
    <w:rsid w:val="00B56614"/>
    <w:pPr>
      <w:numPr>
        <w:numId w:val="4"/>
      </w:numPr>
    </w:pPr>
  </w:style>
  <w:style w:type="paragraph" w:styleId="3">
    <w:name w:val="List Number 3"/>
    <w:basedOn w:val="a3"/>
    <w:rsid w:val="00B56614"/>
    <w:pPr>
      <w:numPr>
        <w:numId w:val="5"/>
      </w:numPr>
    </w:pPr>
  </w:style>
  <w:style w:type="paragraph" w:styleId="aff9">
    <w:name w:val="List Continue"/>
    <w:basedOn w:val="a3"/>
    <w:rsid w:val="00B56614"/>
    <w:pPr>
      <w:spacing w:after="120"/>
      <w:ind w:left="283"/>
    </w:pPr>
  </w:style>
  <w:style w:type="paragraph" w:styleId="a">
    <w:name w:val="List Number"/>
    <w:basedOn w:val="a3"/>
    <w:rsid w:val="00B56614"/>
    <w:pPr>
      <w:numPr>
        <w:numId w:val="9"/>
      </w:numPr>
    </w:pPr>
  </w:style>
  <w:style w:type="paragraph" w:customStyle="1" w:styleId="ConsNonformat">
    <w:name w:val="ConsNonformat"/>
    <w:rsid w:val="00B5661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56614"/>
    <w:pPr>
      <w:pageBreakBefore/>
      <w:suppressAutoHyphens/>
      <w:spacing w:before="120" w:after="120"/>
      <w:jc w:val="both"/>
    </w:pPr>
    <w:rPr>
      <w:i/>
      <w:snapToGrid w:val="0"/>
      <w:szCs w:val="22"/>
    </w:rPr>
  </w:style>
  <w:style w:type="character" w:customStyle="1" w:styleId="affb">
    <w:name w:val="комментарий"/>
    <w:rsid w:val="00B56614"/>
    <w:rPr>
      <w:b/>
      <w:i/>
      <w:shd w:val="clear" w:color="auto" w:fill="FFFF99"/>
    </w:rPr>
  </w:style>
  <w:style w:type="paragraph" w:customStyle="1" w:styleId="02statia2">
    <w:name w:val="02statia2"/>
    <w:basedOn w:val="a3"/>
    <w:rsid w:val="00B5661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56614"/>
    <w:pPr>
      <w:numPr>
        <w:ilvl w:val="0"/>
        <w:numId w:val="0"/>
      </w:numPr>
      <w:tabs>
        <w:tab w:val="num" w:pos="1134"/>
      </w:tabs>
      <w:ind w:left="1134" w:hanging="1134"/>
    </w:pPr>
    <w:rPr>
      <w:bCs/>
      <w:sz w:val="22"/>
      <w:szCs w:val="22"/>
    </w:rPr>
  </w:style>
  <w:style w:type="paragraph" w:customStyle="1" w:styleId="a0">
    <w:name w:val="Подподпункт"/>
    <w:basedOn w:val="affc"/>
    <w:rsid w:val="00B56614"/>
    <w:pPr>
      <w:numPr>
        <w:numId w:val="10"/>
      </w:numPr>
    </w:pPr>
  </w:style>
  <w:style w:type="paragraph" w:customStyle="1" w:styleId="affd">
    <w:name w:val="маркированный"/>
    <w:basedOn w:val="a3"/>
    <w:semiHidden/>
    <w:rsid w:val="00B56614"/>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B56614"/>
    <w:pPr>
      <w:spacing w:before="120" w:after="120" w:line="360" w:lineRule="auto"/>
      <w:ind w:firstLine="851"/>
      <w:jc w:val="both"/>
    </w:pPr>
    <w:rPr>
      <w:rFonts w:ascii="Arial" w:hAnsi="Arial" w:cs="Arial"/>
    </w:rPr>
  </w:style>
  <w:style w:type="character" w:customStyle="1" w:styleId="14">
    <w:name w:val="Ариал Знак1"/>
    <w:link w:val="affe"/>
    <w:locked/>
    <w:rsid w:val="00B56614"/>
    <w:rPr>
      <w:rFonts w:ascii="Arial" w:eastAsia="Times New Roman" w:hAnsi="Arial" w:cs="Arial"/>
      <w:sz w:val="24"/>
      <w:szCs w:val="24"/>
      <w:lang w:eastAsia="ru-RU"/>
    </w:rPr>
  </w:style>
  <w:style w:type="paragraph" w:styleId="afff">
    <w:name w:val="List Paragraph"/>
    <w:basedOn w:val="a3"/>
    <w:link w:val="afff0"/>
    <w:uiPriority w:val="99"/>
    <w:qFormat/>
    <w:rsid w:val="00B5661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B56614"/>
    <w:pPr>
      <w:numPr>
        <w:numId w:val="11"/>
      </w:numPr>
    </w:pPr>
  </w:style>
  <w:style w:type="paragraph" w:customStyle="1" w:styleId="ConsPlusNonformat">
    <w:name w:val="ConsPlusNonformat"/>
    <w:rsid w:val="00B566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56614"/>
    <w:pPr>
      <w:tabs>
        <w:tab w:val="left" w:pos="1134"/>
      </w:tabs>
      <w:spacing w:line="360" w:lineRule="auto"/>
      <w:ind w:firstLine="567"/>
      <w:jc w:val="both"/>
    </w:pPr>
    <w:rPr>
      <w:bCs/>
      <w:snapToGrid w:val="0"/>
      <w:sz w:val="22"/>
      <w:szCs w:val="22"/>
    </w:rPr>
  </w:style>
  <w:style w:type="paragraph" w:customStyle="1" w:styleId="15">
    <w:name w:val="Обычный1"/>
    <w:link w:val="16"/>
    <w:rsid w:val="00B5661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B5661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B5661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56614"/>
    <w:rPr>
      <w:rFonts w:ascii="Arial" w:eastAsia="Times New Roman" w:hAnsi="Arial" w:cs="Arial"/>
      <w:sz w:val="24"/>
      <w:szCs w:val="20"/>
      <w:lang w:eastAsia="ru-RU"/>
    </w:rPr>
  </w:style>
  <w:style w:type="paragraph" w:customStyle="1" w:styleId="afff4">
    <w:name w:val="АриалТабл"/>
    <w:basedOn w:val="affe"/>
    <w:rsid w:val="00B56614"/>
    <w:pPr>
      <w:widowControl w:val="0"/>
      <w:adjustRightInd w:val="0"/>
      <w:spacing w:before="0" w:after="0" w:line="240" w:lineRule="auto"/>
      <w:ind w:firstLine="0"/>
      <w:textAlignment w:val="baseline"/>
    </w:pPr>
  </w:style>
  <w:style w:type="paragraph" w:styleId="afff5">
    <w:name w:val="endnote text"/>
    <w:basedOn w:val="a3"/>
    <w:link w:val="afff6"/>
    <w:semiHidden/>
    <w:rsid w:val="00B56614"/>
    <w:rPr>
      <w:sz w:val="20"/>
      <w:szCs w:val="20"/>
    </w:rPr>
  </w:style>
  <w:style w:type="character" w:customStyle="1" w:styleId="afff6">
    <w:name w:val="Текст концевой сноски Знак"/>
    <w:basedOn w:val="a4"/>
    <w:link w:val="afff5"/>
    <w:semiHidden/>
    <w:rsid w:val="00B56614"/>
    <w:rPr>
      <w:rFonts w:ascii="Times New Roman" w:eastAsia="Times New Roman" w:hAnsi="Times New Roman" w:cs="Times New Roman"/>
      <w:sz w:val="20"/>
      <w:szCs w:val="20"/>
      <w:lang w:eastAsia="ru-RU"/>
    </w:rPr>
  </w:style>
  <w:style w:type="table" w:styleId="afff7">
    <w:name w:val="Table Grid"/>
    <w:basedOn w:val="a5"/>
    <w:rsid w:val="00B566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56614"/>
  </w:style>
  <w:style w:type="character" w:customStyle="1" w:styleId="afff9">
    <w:name w:val="Подпункт Знак"/>
    <w:rsid w:val="00B56614"/>
    <w:rPr>
      <w:sz w:val="28"/>
      <w:lang w:val="ru-RU" w:eastAsia="ru-RU" w:bidi="ar-SA"/>
    </w:rPr>
  </w:style>
  <w:style w:type="character" w:customStyle="1" w:styleId="FontStyle11">
    <w:name w:val="Font Style11"/>
    <w:rsid w:val="00B56614"/>
    <w:rPr>
      <w:rFonts w:ascii="Times New Roman" w:hAnsi="Times New Roman" w:cs="Times New Roman"/>
      <w:sz w:val="26"/>
      <w:szCs w:val="26"/>
    </w:rPr>
  </w:style>
  <w:style w:type="character" w:customStyle="1" w:styleId="210">
    <w:name w:val="Заголовок 2 Знак1"/>
    <w:rsid w:val="00B56614"/>
    <w:rPr>
      <w:b/>
      <w:snapToGrid w:val="0"/>
      <w:sz w:val="28"/>
      <w:lang w:val="ru-RU" w:eastAsia="ru-RU" w:bidi="ar-SA"/>
    </w:rPr>
  </w:style>
  <w:style w:type="character" w:customStyle="1" w:styleId="Sp1">
    <w:name w:val="Sp1 Знак Знак"/>
    <w:rsid w:val="00B56614"/>
    <w:rPr>
      <w:b/>
      <w:bCs/>
      <w:kern w:val="24"/>
      <w:sz w:val="24"/>
      <w:szCs w:val="24"/>
      <w:lang w:val="ru-RU" w:eastAsia="ru-RU" w:bidi="ar-SA"/>
    </w:rPr>
  </w:style>
  <w:style w:type="numbering" w:customStyle="1" w:styleId="1">
    <w:name w:val="Стиль1"/>
    <w:uiPriority w:val="99"/>
    <w:rsid w:val="00B56614"/>
    <w:pPr>
      <w:numPr>
        <w:numId w:val="12"/>
      </w:numPr>
    </w:pPr>
  </w:style>
  <w:style w:type="numbering" w:customStyle="1" w:styleId="21">
    <w:name w:val="Стиль2"/>
    <w:uiPriority w:val="99"/>
    <w:rsid w:val="00B56614"/>
    <w:pPr>
      <w:numPr>
        <w:numId w:val="13"/>
      </w:numPr>
    </w:pPr>
  </w:style>
  <w:style w:type="paragraph" w:customStyle="1" w:styleId="afffa">
    <w:name w:val="Стиль начало"/>
    <w:basedOn w:val="a3"/>
    <w:rsid w:val="00B56614"/>
    <w:pPr>
      <w:spacing w:line="264" w:lineRule="auto"/>
    </w:pPr>
    <w:rPr>
      <w:sz w:val="28"/>
      <w:szCs w:val="20"/>
    </w:rPr>
  </w:style>
  <w:style w:type="paragraph" w:customStyle="1" w:styleId="Noeeu14">
    <w:name w:val="Noeeu14"/>
    <w:basedOn w:val="a3"/>
    <w:rsid w:val="00B5661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56614"/>
    <w:rPr>
      <w:rFonts w:ascii="Times New Roman" w:hAnsi="Times New Roman" w:cs="Times New Roman"/>
      <w:sz w:val="26"/>
      <w:szCs w:val="26"/>
    </w:rPr>
  </w:style>
  <w:style w:type="character" w:customStyle="1" w:styleId="FontStyle57">
    <w:name w:val="Font Style57"/>
    <w:rsid w:val="00B56614"/>
    <w:rPr>
      <w:rFonts w:ascii="Times New Roman" w:hAnsi="Times New Roman" w:cs="Times New Roman"/>
      <w:b/>
      <w:bCs/>
      <w:sz w:val="20"/>
      <w:szCs w:val="20"/>
    </w:rPr>
  </w:style>
  <w:style w:type="paragraph" w:customStyle="1" w:styleId="Style20">
    <w:name w:val="Style20"/>
    <w:basedOn w:val="a3"/>
    <w:rsid w:val="00B56614"/>
    <w:pPr>
      <w:widowControl w:val="0"/>
      <w:autoSpaceDE w:val="0"/>
      <w:autoSpaceDN w:val="0"/>
      <w:adjustRightInd w:val="0"/>
    </w:pPr>
    <w:rPr>
      <w:rFonts w:ascii="Arial" w:eastAsia="Calibri" w:hAnsi="Arial"/>
    </w:rPr>
  </w:style>
  <w:style w:type="paragraph" w:styleId="afffb">
    <w:name w:val="Revision"/>
    <w:hidden/>
    <w:uiPriority w:val="99"/>
    <w:semiHidden/>
    <w:rsid w:val="00B5661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56614"/>
    <w:pPr>
      <w:numPr>
        <w:ilvl w:val="3"/>
        <w:numId w:val="2"/>
      </w:numPr>
      <w:jc w:val="both"/>
    </w:pPr>
    <w:rPr>
      <w:sz w:val="28"/>
      <w:szCs w:val="28"/>
      <w:lang w:val="x-none" w:eastAsia="x-none"/>
    </w:rPr>
  </w:style>
  <w:style w:type="character" w:customStyle="1" w:styleId="43">
    <w:name w:val="Пункт_4 Знак"/>
    <w:link w:val="40"/>
    <w:uiPriority w:val="99"/>
    <w:locked/>
    <w:rsid w:val="00B5661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B5661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B5661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B56614"/>
    <w:rPr>
      <w:rFonts w:ascii="Times New Roman" w:eastAsia="Times New Roman" w:hAnsi="Times New Roman" w:cs="Times New Roman"/>
      <w:sz w:val="24"/>
      <w:szCs w:val="24"/>
      <w:lang w:val="x-none" w:eastAsia="x-none"/>
    </w:rPr>
  </w:style>
  <w:style w:type="paragraph" w:customStyle="1" w:styleId="-3">
    <w:name w:val="Пункт-3"/>
    <w:basedOn w:val="a3"/>
    <w:rsid w:val="00B56614"/>
    <w:pPr>
      <w:tabs>
        <w:tab w:val="left" w:pos="1701"/>
      </w:tabs>
      <w:spacing w:line="288" w:lineRule="auto"/>
      <w:ind w:firstLine="567"/>
      <w:jc w:val="both"/>
    </w:pPr>
    <w:rPr>
      <w:sz w:val="28"/>
    </w:rPr>
  </w:style>
  <w:style w:type="paragraph" w:customStyle="1" w:styleId="-4">
    <w:name w:val="Пункт-4"/>
    <w:basedOn w:val="a3"/>
    <w:rsid w:val="00B56614"/>
    <w:pPr>
      <w:tabs>
        <w:tab w:val="num" w:pos="1701"/>
      </w:tabs>
      <w:spacing w:line="288" w:lineRule="auto"/>
      <w:ind w:firstLine="567"/>
      <w:jc w:val="both"/>
    </w:pPr>
    <w:rPr>
      <w:sz w:val="28"/>
    </w:rPr>
  </w:style>
  <w:style w:type="paragraph" w:customStyle="1" w:styleId="-5">
    <w:name w:val="Пункт-5"/>
    <w:basedOn w:val="a3"/>
    <w:rsid w:val="00B56614"/>
    <w:pPr>
      <w:tabs>
        <w:tab w:val="num" w:pos="1701"/>
      </w:tabs>
      <w:spacing w:line="288" w:lineRule="auto"/>
      <w:ind w:firstLine="567"/>
      <w:jc w:val="both"/>
    </w:pPr>
    <w:rPr>
      <w:sz w:val="28"/>
    </w:rPr>
  </w:style>
  <w:style w:type="paragraph" w:customStyle="1" w:styleId="-6">
    <w:name w:val="Пункт-6"/>
    <w:basedOn w:val="a3"/>
    <w:rsid w:val="00B56614"/>
    <w:pPr>
      <w:tabs>
        <w:tab w:val="num" w:pos="1701"/>
      </w:tabs>
      <w:spacing w:line="288" w:lineRule="auto"/>
      <w:ind w:firstLine="567"/>
      <w:jc w:val="both"/>
    </w:pPr>
    <w:rPr>
      <w:sz w:val="28"/>
    </w:rPr>
  </w:style>
  <w:style w:type="paragraph" w:customStyle="1" w:styleId="-7">
    <w:name w:val="Пункт-7"/>
    <w:basedOn w:val="a3"/>
    <w:rsid w:val="00B56614"/>
    <w:pPr>
      <w:tabs>
        <w:tab w:val="num" w:pos="1701"/>
      </w:tabs>
      <w:spacing w:line="288" w:lineRule="auto"/>
      <w:ind w:firstLine="567"/>
      <w:jc w:val="both"/>
    </w:pPr>
    <w:rPr>
      <w:sz w:val="28"/>
    </w:rPr>
  </w:style>
  <w:style w:type="character" w:customStyle="1" w:styleId="afff0">
    <w:name w:val="Абзац списка Знак"/>
    <w:link w:val="afff"/>
    <w:uiPriority w:val="99"/>
    <w:rsid w:val="00B56614"/>
    <w:rPr>
      <w:rFonts w:ascii="Calibri" w:eastAsia="Calibri" w:hAnsi="Calibri" w:cs="Times New Roman"/>
      <w:lang w:val="x-none"/>
    </w:rPr>
  </w:style>
  <w:style w:type="paragraph" w:styleId="afffe">
    <w:name w:val="No Spacing"/>
    <w:link w:val="affff"/>
    <w:uiPriority w:val="1"/>
    <w:qFormat/>
    <w:rsid w:val="00B56614"/>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B56614"/>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B56614"/>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B56614"/>
    <w:pPr>
      <w:numPr>
        <w:ilvl w:val="1"/>
        <w:numId w:val="15"/>
      </w:numPr>
      <w:tabs>
        <w:tab w:val="num" w:pos="1391"/>
      </w:tabs>
      <w:ind w:left="1391"/>
      <w:jc w:val="both"/>
    </w:pPr>
  </w:style>
  <w:style w:type="paragraph" w:customStyle="1" w:styleId="-1">
    <w:name w:val="Контракт-подпункт"/>
    <w:basedOn w:val="a3"/>
    <w:link w:val="-8"/>
    <w:uiPriority w:val="99"/>
    <w:rsid w:val="00B56614"/>
    <w:pPr>
      <w:numPr>
        <w:ilvl w:val="2"/>
        <w:numId w:val="15"/>
      </w:numPr>
      <w:jc w:val="both"/>
    </w:pPr>
  </w:style>
  <w:style w:type="character" w:customStyle="1" w:styleId="-8">
    <w:name w:val="Контракт-подпункт Знак"/>
    <w:link w:val="-1"/>
    <w:uiPriority w:val="99"/>
    <w:rsid w:val="00B56614"/>
    <w:rPr>
      <w:rFonts w:ascii="Times New Roman" w:eastAsia="Times New Roman" w:hAnsi="Times New Roman" w:cs="Times New Roman"/>
      <w:sz w:val="24"/>
      <w:szCs w:val="24"/>
      <w:lang w:eastAsia="ru-RU"/>
    </w:rPr>
  </w:style>
  <w:style w:type="paragraph" w:customStyle="1" w:styleId="-2">
    <w:name w:val="Контракт-подподпункт"/>
    <w:basedOn w:val="a3"/>
    <w:uiPriority w:val="99"/>
    <w:rsid w:val="00B56614"/>
    <w:pPr>
      <w:numPr>
        <w:ilvl w:val="3"/>
        <w:numId w:val="15"/>
      </w:numPr>
      <w:jc w:val="both"/>
    </w:pPr>
  </w:style>
  <w:style w:type="paragraph" w:customStyle="1" w:styleId="03vajno">
    <w:name w:val="03vajno"/>
    <w:basedOn w:val="a3"/>
    <w:rsid w:val="00B56614"/>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B56614"/>
    <w:pPr>
      <w:spacing w:before="240" w:after="60"/>
      <w:jc w:val="center"/>
      <w:outlineLvl w:val="0"/>
    </w:pPr>
    <w:rPr>
      <w:rFonts w:ascii="Arial" w:hAnsi="Arial"/>
      <w:b/>
      <w:kern w:val="28"/>
      <w:sz w:val="32"/>
      <w:szCs w:val="20"/>
    </w:rPr>
  </w:style>
  <w:style w:type="character" w:customStyle="1" w:styleId="affff1">
    <w:name w:val="Название Знак"/>
    <w:basedOn w:val="a4"/>
    <w:link w:val="affff0"/>
    <w:rsid w:val="00B56614"/>
    <w:rPr>
      <w:rFonts w:ascii="Arial" w:eastAsia="Times New Roman" w:hAnsi="Arial" w:cs="Times New Roman"/>
      <w:b/>
      <w:kern w:val="28"/>
      <w:sz w:val="32"/>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B56614"/>
    <w:rPr>
      <w:rFonts w:ascii="Verdana" w:hAnsi="Verdana" w:cs="Verdana"/>
      <w:sz w:val="20"/>
      <w:szCs w:val="20"/>
      <w:lang w:val="en-US" w:eastAsia="en-US"/>
    </w:rPr>
  </w:style>
  <w:style w:type="character" w:customStyle="1" w:styleId="NumberingSymbols">
    <w:name w:val="Numbering Symbols"/>
    <w:rsid w:val="00B56614"/>
  </w:style>
  <w:style w:type="character" w:styleId="affff2">
    <w:name w:val="Subtle Emphasis"/>
    <w:uiPriority w:val="19"/>
    <w:qFormat/>
    <w:rsid w:val="00B56614"/>
    <w:rPr>
      <w:i/>
      <w:iCs/>
      <w:color w:val="808080"/>
    </w:rPr>
  </w:style>
  <w:style w:type="character" w:styleId="affff3">
    <w:name w:val="Emphasis"/>
    <w:uiPriority w:val="20"/>
    <w:qFormat/>
    <w:rsid w:val="00B566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3070</Words>
  <Characters>17500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2014-10-09T05:41:00Z</dcterms:created>
  <dcterms:modified xsi:type="dcterms:W3CDTF">2014-10-09T05:44:00Z</dcterms:modified>
</cp:coreProperties>
</file>