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Pr="009427F1" w:rsidRDefault="009427F1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9427F1">
        <w:rPr>
          <w:rFonts w:ascii="Times New Roman" w:hAnsi="Times New Roman"/>
          <w:sz w:val="22"/>
          <w:szCs w:val="22"/>
        </w:rPr>
        <w:t xml:space="preserve"> </w:t>
      </w:r>
      <w:r w:rsidR="00AB08C4" w:rsidRPr="009427F1">
        <w:rPr>
          <w:rFonts w:ascii="Times New Roman" w:hAnsi="Times New Roman"/>
          <w:sz w:val="22"/>
          <w:szCs w:val="22"/>
        </w:rPr>
        <w:t>«УТВЕРЖДАЮ»</w:t>
      </w:r>
    </w:p>
    <w:p w:rsidR="00AB08C4" w:rsidRPr="009427F1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9427F1">
        <w:rPr>
          <w:rFonts w:ascii="Times New Roman" w:hAnsi="Times New Roman"/>
          <w:sz w:val="22"/>
          <w:szCs w:val="22"/>
        </w:rPr>
        <w:t>Заместитель Генерального директора –</w:t>
      </w:r>
      <w:r w:rsidR="00AD4434">
        <w:rPr>
          <w:rFonts w:ascii="Times New Roman" w:hAnsi="Times New Roman"/>
          <w:sz w:val="22"/>
          <w:szCs w:val="22"/>
        </w:rPr>
        <w:t xml:space="preserve"> </w:t>
      </w:r>
      <w:r w:rsidRPr="009427F1">
        <w:rPr>
          <w:rFonts w:ascii="Times New Roman" w:hAnsi="Times New Roman"/>
          <w:sz w:val="22"/>
          <w:szCs w:val="22"/>
        </w:rPr>
        <w:t xml:space="preserve"> Директор филиала ОАО «Головной институт «ВНИПИЭТ» «СПбАЭП»</w:t>
      </w:r>
    </w:p>
    <w:p w:rsidR="00AB08C4" w:rsidRPr="009427F1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Pr="009427F1" w:rsidRDefault="00AB08C4" w:rsidP="009427F1">
      <w:pPr>
        <w:ind w:left="5812"/>
        <w:rPr>
          <w:sz w:val="22"/>
          <w:szCs w:val="22"/>
        </w:rPr>
      </w:pPr>
      <w:r w:rsidRPr="009427F1">
        <w:rPr>
          <w:sz w:val="22"/>
          <w:szCs w:val="22"/>
        </w:rPr>
        <w:t>___________________  А.М. Казарин</w:t>
      </w:r>
    </w:p>
    <w:p w:rsidR="00AB08C4" w:rsidRPr="009427F1" w:rsidRDefault="00AB08C4" w:rsidP="009427F1">
      <w:pPr>
        <w:ind w:left="5812"/>
        <w:rPr>
          <w:sz w:val="22"/>
          <w:szCs w:val="22"/>
        </w:rPr>
      </w:pPr>
    </w:p>
    <w:p w:rsidR="00AB08C4" w:rsidRDefault="00AB08C4" w:rsidP="009427F1">
      <w:pPr>
        <w:ind w:left="5812"/>
        <w:rPr>
          <w:sz w:val="22"/>
          <w:szCs w:val="22"/>
        </w:rPr>
      </w:pPr>
      <w:r w:rsidRPr="009427F1">
        <w:rPr>
          <w:sz w:val="22"/>
          <w:szCs w:val="22"/>
        </w:rPr>
        <w:t>«___» ___________ 2014 года</w:t>
      </w: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bookmarkEnd w:id="0"/>
      <w:r w:rsidR="003C567C">
        <w:rPr>
          <w:b/>
          <w:color w:val="000000"/>
          <w:szCs w:val="24"/>
        </w:rPr>
        <w:t xml:space="preserve">05-100/14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договора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3C567C" w:rsidRDefault="00A63892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 w:rsidRPr="003C567C">
        <w:rPr>
          <w:b/>
          <w:szCs w:val="24"/>
        </w:rPr>
        <w:t>«</w:t>
      </w:r>
      <w:r w:rsidR="003C567C" w:rsidRPr="003C567C">
        <w:rPr>
          <w:b/>
          <w:szCs w:val="24"/>
        </w:rPr>
        <w:t>Проведение гидрологического мониторинга р. Неман на участке размещения водозабора Балтийской АЭС и оценка связи материалов наблюдений на временных и опорных гидрологических постах в 2014 г</w:t>
      </w:r>
      <w:r w:rsidR="003C567C" w:rsidRPr="003C567C">
        <w:rPr>
          <w:b/>
          <w:kern w:val="28"/>
          <w:szCs w:val="24"/>
        </w:rPr>
        <w:t>оду</w:t>
      </w:r>
      <w:r w:rsidRPr="003C567C">
        <w:rPr>
          <w:b/>
          <w:szCs w:val="24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506142">
          <w:rPr>
            <w:rStyle w:val="a8"/>
            <w:sz w:val="22"/>
            <w:szCs w:val="22"/>
            <w:lang w:val="en-US"/>
          </w:rPr>
          <w:t>zakupki</w:t>
        </w:r>
        <w:r w:rsidR="008B3454" w:rsidRPr="00506142">
          <w:rPr>
            <w:rStyle w:val="a8"/>
            <w:sz w:val="22"/>
            <w:szCs w:val="22"/>
          </w:rPr>
          <w:t>@</w:t>
        </w:r>
        <w:r w:rsidR="008B3454" w:rsidRPr="00506142">
          <w:rPr>
            <w:rStyle w:val="a8"/>
            <w:sz w:val="22"/>
            <w:szCs w:val="22"/>
            <w:lang w:val="en-US"/>
          </w:rPr>
          <w:t>givnipiet</w:t>
        </w:r>
        <w:r w:rsidR="008B3454" w:rsidRPr="00506142">
          <w:rPr>
            <w:rStyle w:val="a8"/>
            <w:sz w:val="22"/>
            <w:szCs w:val="22"/>
          </w:rPr>
          <w:t>.</w:t>
        </w:r>
        <w:r w:rsidR="008B3454" w:rsidRPr="00506142">
          <w:rPr>
            <w:rStyle w:val="a8"/>
            <w:sz w:val="22"/>
            <w:szCs w:val="22"/>
            <w:lang w:val="en-US"/>
          </w:rPr>
          <w:t>ru</w:t>
        </w:r>
      </w:hyperlink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467AEC" w:rsidRPr="00467AEC">
        <w:rPr>
          <w:rFonts w:ascii="Times New Roman" w:hAnsi="Times New Roman"/>
          <w:sz w:val="22"/>
          <w:szCs w:val="22"/>
        </w:rPr>
        <w:t>«</w:t>
      </w:r>
      <w:r w:rsidR="003C567C" w:rsidRPr="00931AB5">
        <w:rPr>
          <w:sz w:val="22"/>
        </w:rPr>
        <w:t>Проведение гидрологического мониторинга р.</w:t>
      </w:r>
      <w:r w:rsidR="003C567C">
        <w:rPr>
          <w:sz w:val="22"/>
        </w:rPr>
        <w:t xml:space="preserve"> </w:t>
      </w:r>
      <w:r w:rsidR="003C567C" w:rsidRPr="00931AB5">
        <w:rPr>
          <w:sz w:val="22"/>
        </w:rPr>
        <w:t>Неман на участке размещения водозабора Балтийской АЭС и оценка связи материалов наблюдений на временных и опорных гидрологических постах в 2014 г</w:t>
      </w:r>
      <w:r w:rsidR="003C567C">
        <w:rPr>
          <w:kern w:val="28"/>
          <w:sz w:val="22"/>
          <w:szCs w:val="22"/>
        </w:rPr>
        <w:t>оду</w:t>
      </w:r>
      <w:r w:rsidR="00467AEC" w:rsidRPr="00467AEC">
        <w:rPr>
          <w:rFonts w:ascii="Times New Roman" w:hAnsi="Times New Roman"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3C567C">
        <w:rPr>
          <w:rFonts w:ascii="Times New Roman" w:hAnsi="Times New Roman"/>
          <w:color w:val="000000"/>
          <w:sz w:val="22"/>
          <w:szCs w:val="22"/>
        </w:rPr>
        <w:t xml:space="preserve">05-100/14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  <w:r w:rsidR="003C567C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536E80">
        <w:rPr>
          <w:sz w:val="22"/>
          <w:szCs w:val="22"/>
        </w:rPr>
        <w:t xml:space="preserve">: </w:t>
      </w:r>
      <w:hyperlink r:id="rId8" w:history="1">
        <w:r w:rsidR="00467AEC" w:rsidRPr="008540E1">
          <w:rPr>
            <w:rStyle w:val="a8"/>
            <w:sz w:val="22"/>
            <w:szCs w:val="22"/>
          </w:rPr>
          <w:t>www.</w:t>
        </w:r>
        <w:r w:rsidR="00467AEC" w:rsidRPr="008540E1">
          <w:rPr>
            <w:rStyle w:val="a8"/>
            <w:sz w:val="22"/>
            <w:szCs w:val="22"/>
            <w:lang w:val="en-US"/>
          </w:rPr>
          <w:t>a</w:t>
        </w:r>
        <w:r w:rsidR="00467AEC" w:rsidRPr="008540E1">
          <w:rPr>
            <w:rStyle w:val="a8"/>
            <w:sz w:val="22"/>
            <w:szCs w:val="22"/>
          </w:rPr>
          <w:t>-</w:t>
        </w:r>
        <w:r w:rsidR="00467AEC" w:rsidRPr="008540E1">
          <w:rPr>
            <w:rStyle w:val="a8"/>
            <w:sz w:val="22"/>
            <w:szCs w:val="22"/>
            <w:lang w:val="en-US"/>
          </w:rPr>
          <w:t>k</w:t>
        </w:r>
        <w:r w:rsidR="00467AEC" w:rsidRPr="008540E1">
          <w:rPr>
            <w:rStyle w:val="a8"/>
            <w:sz w:val="22"/>
            <w:szCs w:val="22"/>
          </w:rPr>
          <w:t>-</w:t>
        </w:r>
        <w:r w:rsidR="00467AEC" w:rsidRPr="008540E1">
          <w:rPr>
            <w:rStyle w:val="a8"/>
            <w:sz w:val="22"/>
            <w:szCs w:val="22"/>
            <w:lang w:val="en-US"/>
          </w:rPr>
          <w:t>d</w:t>
        </w:r>
        <w:r w:rsidR="00467AEC" w:rsidRPr="008540E1">
          <w:rPr>
            <w:rStyle w:val="a8"/>
            <w:sz w:val="22"/>
            <w:szCs w:val="22"/>
          </w:rPr>
          <w:t>.ru</w:t>
        </w:r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3C567C" w:rsidRPr="003C567C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7C" w:rsidRPr="003C567C" w:rsidRDefault="003C567C">
            <w:pPr>
              <w:jc w:val="center"/>
              <w:rPr>
                <w:b/>
                <w:sz w:val="22"/>
                <w:szCs w:val="22"/>
              </w:rPr>
            </w:pPr>
            <w:r w:rsidRPr="003C567C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7C" w:rsidRPr="003C567C" w:rsidRDefault="003C567C" w:rsidP="008739AF">
            <w:pPr>
              <w:rPr>
                <w:b/>
                <w:iCs/>
                <w:sz w:val="22"/>
                <w:szCs w:val="22"/>
              </w:rPr>
            </w:pPr>
            <w:r w:rsidRPr="003C567C">
              <w:rPr>
                <w:b/>
                <w:iCs/>
                <w:sz w:val="22"/>
                <w:szCs w:val="22"/>
              </w:rPr>
              <w:t>5 916 565,67</w:t>
            </w:r>
          </w:p>
          <w:p w:rsidR="003C567C" w:rsidRPr="003C567C" w:rsidRDefault="003C567C" w:rsidP="008739AF">
            <w:pPr>
              <w:ind w:left="2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7C" w:rsidRPr="003C567C" w:rsidRDefault="003C567C" w:rsidP="008739AF">
            <w:pPr>
              <w:ind w:left="23"/>
              <w:jc w:val="both"/>
              <w:rPr>
                <w:b/>
                <w:sz w:val="22"/>
                <w:szCs w:val="22"/>
              </w:rPr>
            </w:pPr>
            <w:r w:rsidRPr="003C567C">
              <w:rPr>
                <w:b/>
                <w:sz w:val="22"/>
                <w:szCs w:val="22"/>
              </w:rPr>
              <w:t>Пять миллионов девятьсот шестнадцать тысяч пятьсот шестьдесят пять рублей 67 копеек</w:t>
            </w:r>
          </w:p>
        </w:tc>
      </w:tr>
      <w:tr w:rsidR="003C567C" w:rsidRPr="003C567C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7C" w:rsidRPr="003C567C" w:rsidRDefault="003C567C">
            <w:pPr>
              <w:jc w:val="center"/>
              <w:rPr>
                <w:sz w:val="22"/>
                <w:szCs w:val="22"/>
              </w:rPr>
            </w:pPr>
            <w:r w:rsidRPr="003C567C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7C" w:rsidRPr="003C567C" w:rsidRDefault="003C567C" w:rsidP="008739AF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3C567C">
              <w:rPr>
                <w:sz w:val="22"/>
                <w:szCs w:val="22"/>
              </w:rPr>
              <w:t>5 014 038,70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7C" w:rsidRPr="003C567C" w:rsidRDefault="003C567C" w:rsidP="008739AF">
            <w:pPr>
              <w:ind w:left="23"/>
              <w:jc w:val="both"/>
              <w:rPr>
                <w:sz w:val="22"/>
                <w:szCs w:val="22"/>
              </w:rPr>
            </w:pPr>
            <w:r w:rsidRPr="003C567C">
              <w:rPr>
                <w:sz w:val="22"/>
                <w:szCs w:val="22"/>
              </w:rPr>
              <w:t>Пять миллионов четырнадцать тысяч тридцать восемь рублей 70 копеек</w:t>
            </w:r>
          </w:p>
        </w:tc>
      </w:tr>
      <w:tr w:rsidR="003C567C" w:rsidRPr="003C567C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7C" w:rsidRPr="003C567C" w:rsidRDefault="003C567C">
            <w:pPr>
              <w:jc w:val="center"/>
              <w:rPr>
                <w:sz w:val="22"/>
                <w:szCs w:val="22"/>
              </w:rPr>
            </w:pPr>
            <w:r w:rsidRPr="003C567C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7C" w:rsidRPr="003C567C" w:rsidRDefault="003C567C" w:rsidP="008739AF">
            <w:pPr>
              <w:ind w:left="23"/>
              <w:jc w:val="center"/>
              <w:rPr>
                <w:sz w:val="22"/>
                <w:szCs w:val="22"/>
              </w:rPr>
            </w:pPr>
            <w:r w:rsidRPr="003C567C">
              <w:rPr>
                <w:sz w:val="22"/>
                <w:szCs w:val="22"/>
              </w:rPr>
              <w:t>902 526,97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7C" w:rsidRPr="003C567C" w:rsidRDefault="003C567C" w:rsidP="008739AF">
            <w:pPr>
              <w:ind w:left="23"/>
              <w:jc w:val="both"/>
              <w:rPr>
                <w:sz w:val="22"/>
                <w:szCs w:val="22"/>
              </w:rPr>
            </w:pPr>
            <w:r w:rsidRPr="003C567C">
              <w:rPr>
                <w:sz w:val="22"/>
                <w:szCs w:val="22"/>
              </w:rPr>
              <w:t>Девятьсот две тысячи пятьсот двадцать шесть рублей 97 копеек</w:t>
            </w:r>
          </w:p>
        </w:tc>
      </w:tr>
    </w:tbl>
    <w:p w:rsidR="00ED0EAD" w:rsidRPr="004B76CF" w:rsidRDefault="004B76CF" w:rsidP="004B76CF">
      <w:pPr>
        <w:tabs>
          <w:tab w:val="left" w:pos="960"/>
        </w:tabs>
        <w:jc w:val="both"/>
        <w:rPr>
          <w:sz w:val="22"/>
          <w:szCs w:val="21"/>
        </w:rPr>
      </w:pPr>
      <w:r>
        <w:rPr>
          <w:b/>
          <w:i/>
          <w:sz w:val="21"/>
          <w:szCs w:val="21"/>
        </w:rPr>
        <w:t xml:space="preserve">       </w:t>
      </w:r>
      <w:r w:rsidR="00ED0EAD" w:rsidRPr="004B76CF">
        <w:rPr>
          <w:sz w:val="22"/>
          <w:szCs w:val="21"/>
        </w:rPr>
        <w:t>Валюта запроса предложений: Российский рубль.</w:t>
      </w:r>
    </w:p>
    <w:p w:rsidR="00ED0EAD" w:rsidRPr="00ED0EAD" w:rsidRDefault="004B76CF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B1A38">
        <w:rPr>
          <w:sz w:val="22"/>
        </w:rPr>
        <w:t>В Цену Договора включены издержки Исполнителя, необходимые для исполнения обязательств по Договору (ст.709 п.2 ГК РФ).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lastRenderedPageBreak/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3C567C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0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Источник финансирования заказа: </w:t>
      </w:r>
      <w:r w:rsidR="004B76CF" w:rsidRPr="004B76CF">
        <w:rPr>
          <w:bCs/>
          <w:sz w:val="22"/>
        </w:rPr>
        <w:t>договор,</w:t>
      </w:r>
      <w:r w:rsidR="004B76CF" w:rsidRPr="004B76CF">
        <w:rPr>
          <w:sz w:val="22"/>
        </w:rPr>
        <w:t xml:space="preserve"> заключенный между Заказчиком и Генеральным заказчиком</w:t>
      </w:r>
      <w:r w:rsidR="004B76CF" w:rsidRPr="004B76CF">
        <w:rPr>
          <w:bCs/>
          <w:sz w:val="22"/>
        </w:rPr>
        <w:t xml:space="preserve"> </w:t>
      </w:r>
      <w:r w:rsidR="003C567C" w:rsidRPr="003C567C">
        <w:rPr>
          <w:sz w:val="22"/>
        </w:rPr>
        <w:t>№ 3133/ВТ</w:t>
      </w:r>
      <w:proofErr w:type="gramStart"/>
      <w:r w:rsidR="003C567C" w:rsidRPr="003C567C">
        <w:rPr>
          <w:sz w:val="22"/>
        </w:rPr>
        <w:t>1</w:t>
      </w:r>
      <w:proofErr w:type="gramEnd"/>
      <w:r w:rsidR="003C567C" w:rsidRPr="003C567C">
        <w:rPr>
          <w:sz w:val="22"/>
        </w:rPr>
        <w:t xml:space="preserve"> от 31.07.2012 г.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BD251F" w:rsidRPr="008540E1">
          <w:rPr>
            <w:rStyle w:val="a8"/>
            <w:sz w:val="22"/>
            <w:szCs w:val="22"/>
          </w:rPr>
          <w:t>www.</w:t>
        </w:r>
        <w:r w:rsidR="00BD251F" w:rsidRPr="008540E1">
          <w:rPr>
            <w:rStyle w:val="a8"/>
            <w:sz w:val="22"/>
            <w:szCs w:val="22"/>
            <w:lang w:val="en-US"/>
          </w:rPr>
          <w:t>a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k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d</w:t>
        </w:r>
        <w:r w:rsidR="00BD251F" w:rsidRPr="008540E1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BD251F" w:rsidRPr="008540E1">
          <w:rPr>
            <w:rStyle w:val="a8"/>
            <w:sz w:val="22"/>
            <w:szCs w:val="22"/>
          </w:rPr>
          <w:t>www.</w:t>
        </w:r>
        <w:r w:rsidR="00BD251F" w:rsidRPr="008540E1">
          <w:rPr>
            <w:rStyle w:val="a8"/>
            <w:sz w:val="22"/>
            <w:szCs w:val="22"/>
            <w:lang w:val="en-US"/>
          </w:rPr>
          <w:t>a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k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d</w:t>
        </w:r>
        <w:r w:rsidR="00BD251F" w:rsidRPr="008540E1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="002D4A40">
        <w:rPr>
          <w:rFonts w:ascii="Times New Roman" w:hAnsi="Times New Roman"/>
          <w:b/>
          <w:spacing w:val="-6"/>
          <w:sz w:val="22"/>
          <w:szCs w:val="22"/>
          <w:u w:val="single"/>
        </w:rPr>
        <w:t>: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00 (время московское)</w:t>
      </w:r>
      <w:r w:rsidR="00123589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proofErr w:type="gramEnd"/>
      <w:r w:rsidR="00123589">
        <w:rPr>
          <w:rFonts w:ascii="Times New Roman" w:hAnsi="Times New Roman"/>
          <w:b/>
          <w:spacing w:val="-6"/>
          <w:sz w:val="22"/>
          <w:szCs w:val="22"/>
          <w:u w:val="single"/>
        </w:rPr>
        <w:t>«19» мая</w:t>
      </w:r>
      <w:proofErr w:type="gramStart"/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123589">
        <w:rPr>
          <w:b/>
          <w:spacing w:val="-6"/>
          <w:sz w:val="22"/>
          <w:szCs w:val="22"/>
          <w:u w:val="single"/>
        </w:rPr>
        <w:t>«19» мая</w:t>
      </w:r>
      <w:r w:rsidR="00123589" w:rsidRPr="00536E80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в </w:t>
      </w:r>
      <w:r w:rsidR="00013F78" w:rsidRPr="00210E50">
        <w:rPr>
          <w:b/>
          <w:sz w:val="22"/>
          <w:szCs w:val="22"/>
          <w:u w:val="single"/>
        </w:rPr>
        <w:t>09</w:t>
      </w:r>
      <w:r w:rsidR="002D4A40">
        <w:rPr>
          <w:b/>
          <w:sz w:val="22"/>
          <w:szCs w:val="22"/>
          <w:u w:val="single"/>
        </w:rPr>
        <w:t>:</w:t>
      </w:r>
      <w:r w:rsidRPr="00536E80">
        <w:rPr>
          <w:b/>
          <w:sz w:val="22"/>
          <w:szCs w:val="22"/>
          <w:u w:val="single"/>
        </w:rPr>
        <w:t>00</w:t>
      </w:r>
      <w:r w:rsidRPr="002D4A40">
        <w:rPr>
          <w:b/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123589">
        <w:rPr>
          <w:b/>
          <w:spacing w:val="-6"/>
          <w:sz w:val="22"/>
          <w:szCs w:val="22"/>
          <w:u w:val="single"/>
        </w:rPr>
        <w:t>«09» июня</w:t>
      </w:r>
      <w:r w:rsidR="00123589" w:rsidRPr="00536E80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>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123589">
        <w:rPr>
          <w:b/>
          <w:spacing w:val="-6"/>
          <w:sz w:val="22"/>
          <w:szCs w:val="22"/>
          <w:u w:val="single"/>
        </w:rPr>
        <w:t>«19» июня</w:t>
      </w:r>
      <w:r w:rsidR="00123589" w:rsidRPr="00536E80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>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протокола подведе</w:t>
      </w:r>
      <w:r w:rsidR="004B76CF">
        <w:rPr>
          <w:rFonts w:ascii="Times New Roman" w:hAnsi="Times New Roman"/>
          <w:sz w:val="22"/>
          <w:szCs w:val="22"/>
        </w:rPr>
        <w:t>ния итогов запроса предложений.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>
        <w:rPr>
          <w:sz w:val="22"/>
          <w:szCs w:val="22"/>
        </w:rPr>
        <w:t>Агасаров Артём Робертович,</w:t>
      </w:r>
      <w:r w:rsidR="004B76CF" w:rsidRPr="002E0210">
        <w:rPr>
          <w:sz w:val="22"/>
          <w:szCs w:val="22"/>
        </w:rPr>
        <w:t xml:space="preserve"> (812) </w:t>
      </w:r>
      <w:r w:rsidR="004B76CF">
        <w:rPr>
          <w:sz w:val="22"/>
          <w:szCs w:val="22"/>
        </w:rPr>
        <w:t>339-15-15 (доб. 6056).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41E" w:rsidRDefault="00C4641E">
      <w:r>
        <w:separator/>
      </w:r>
    </w:p>
  </w:endnote>
  <w:endnote w:type="continuationSeparator" w:id="0">
    <w:p w:rsidR="00C4641E" w:rsidRDefault="00C46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B34778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123589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41E" w:rsidRDefault="00C4641E">
      <w:r>
        <w:separator/>
      </w:r>
    </w:p>
  </w:footnote>
  <w:footnote w:type="continuationSeparator" w:id="0">
    <w:p w:rsidR="00C4641E" w:rsidRDefault="00C464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358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481C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4A4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67C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AEC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B76CF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778"/>
    <w:rsid w:val="00B34FEA"/>
    <w:rsid w:val="00B355A0"/>
    <w:rsid w:val="00B36EA7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4641E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4CE2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0637C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37ABA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1</TotalTime>
  <Pages>2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6661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3</cp:revision>
  <cp:lastPrinted>2014-04-15T06:14:00Z</cp:lastPrinted>
  <dcterms:created xsi:type="dcterms:W3CDTF">2014-04-29T10:41:00Z</dcterms:created>
  <dcterms:modified xsi:type="dcterms:W3CDTF">2014-05-07T10:18:00Z</dcterms:modified>
</cp:coreProperties>
</file>