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F5" w:rsidRDefault="00E14EF5" w:rsidP="007417F6">
      <w:pPr>
        <w:pStyle w:val="1"/>
        <w:jc w:val="center"/>
        <w:rPr>
          <w:sz w:val="28"/>
          <w:szCs w:val="28"/>
        </w:rPr>
      </w:pPr>
    </w:p>
    <w:p w:rsidR="007417F6" w:rsidRDefault="007417F6" w:rsidP="007417F6">
      <w:pPr>
        <w:pStyle w:val="1"/>
        <w:jc w:val="center"/>
        <w:rPr>
          <w:sz w:val="28"/>
          <w:szCs w:val="28"/>
        </w:rPr>
      </w:pPr>
      <w:r w:rsidRPr="00A038EA">
        <w:rPr>
          <w:sz w:val="28"/>
          <w:szCs w:val="28"/>
        </w:rPr>
        <w:t>ПРОТОКОЛ №617 Р3/З-12-1 (Z013894)</w:t>
      </w:r>
      <w:r w:rsidRPr="00A038EA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«Поставка дистанционного электропривода машинного отделения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7417F6" w:rsidRPr="00A038EA" w:rsidTr="00960A30">
        <w:trPr>
          <w:tblCellSpacing w:w="15" w:type="dxa"/>
        </w:trPr>
        <w:tc>
          <w:tcPr>
            <w:tcW w:w="0" w:type="auto"/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417F6" w:rsidRPr="00A038EA" w:rsidRDefault="007417F6" w:rsidP="007417F6">
            <w:pPr>
              <w:jc w:val="right"/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Дата: 29.05.2012 г.</w:t>
            </w:r>
          </w:p>
        </w:tc>
      </w:tr>
      <w:tr w:rsidR="00E14EF5" w:rsidRPr="00A038EA" w:rsidTr="00960A30">
        <w:trPr>
          <w:tblCellSpacing w:w="15" w:type="dxa"/>
        </w:trPr>
        <w:tc>
          <w:tcPr>
            <w:tcW w:w="0" w:type="auto"/>
            <w:vAlign w:val="center"/>
          </w:tcPr>
          <w:p w:rsidR="00E14EF5" w:rsidRPr="00A038EA" w:rsidRDefault="00E14EF5" w:rsidP="00960A3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14EF5" w:rsidRPr="00A038EA" w:rsidRDefault="00E14EF5" w:rsidP="007417F6">
            <w:pPr>
              <w:jc w:val="right"/>
              <w:rPr>
                <w:sz w:val="28"/>
                <w:szCs w:val="28"/>
              </w:rPr>
            </w:pPr>
          </w:p>
        </w:tc>
      </w:tr>
    </w:tbl>
    <w:p w:rsidR="007417F6" w:rsidRPr="00A038EA" w:rsidRDefault="007417F6" w:rsidP="007417F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038EA">
        <w:rPr>
          <w:sz w:val="28"/>
          <w:szCs w:val="28"/>
        </w:rPr>
        <w:t>Оператор торгов: ООО "АКД"</w:t>
      </w:r>
      <w:r w:rsidRPr="00A038EA">
        <w:rPr>
          <w:sz w:val="28"/>
          <w:szCs w:val="28"/>
        </w:rPr>
        <w:br/>
        <w:t>Место проведения запроса цен: http://www.A-K-D.ru</w:t>
      </w:r>
      <w:r w:rsidRPr="00A038EA">
        <w:rPr>
          <w:sz w:val="28"/>
          <w:szCs w:val="28"/>
        </w:rPr>
        <w:br/>
        <w:t>Уникальный номер запроса цен на указанном сайте: Z013894.</w:t>
      </w:r>
      <w:r w:rsidRPr="00A038EA">
        <w:rPr>
          <w:sz w:val="28"/>
          <w:szCs w:val="28"/>
        </w:rPr>
        <w:br/>
        <w:t>Номер протокола: 617 Р3/З-12-1 (Z013894).</w:t>
      </w:r>
      <w:r w:rsidRPr="00A038EA">
        <w:rPr>
          <w:sz w:val="28"/>
          <w:szCs w:val="28"/>
        </w:rPr>
        <w:br/>
        <w:t xml:space="preserve">Дата протокола: 29.05.2012 г. </w:t>
      </w:r>
    </w:p>
    <w:p w:rsidR="007417F6" w:rsidRPr="00A038EA" w:rsidRDefault="007417F6" w:rsidP="007417F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038EA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7417F6" w:rsidRPr="00A038EA" w:rsidRDefault="007417F6" w:rsidP="007417F6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038EA">
        <w:rPr>
          <w:sz w:val="28"/>
          <w:szCs w:val="28"/>
        </w:rPr>
        <w:t>Наименование запроса цен: № 617 Р3/З-12 Поставка дистанционного электропривода машинного отделения для сооружения энергоблока №3 Ростовской АЭС. Извещение о проведении запроса цен было размещено на сайте http://www.a-k-d.ru в сети Интернет 11.05.2012 г.</w:t>
      </w:r>
    </w:p>
    <w:p w:rsidR="007417F6" w:rsidRPr="00A038EA" w:rsidRDefault="007417F6" w:rsidP="007417F6">
      <w:pPr>
        <w:numPr>
          <w:ilvl w:val="0"/>
          <w:numId w:val="1"/>
        </w:numPr>
        <w:jc w:val="both"/>
        <w:rPr>
          <w:sz w:val="28"/>
          <w:szCs w:val="28"/>
        </w:rPr>
      </w:pPr>
      <w:r w:rsidRPr="00A038EA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038EA">
        <w:rPr>
          <w:sz w:val="28"/>
          <w:szCs w:val="28"/>
        </w:rPr>
        <w:br/>
        <w:t xml:space="preserve">На заседании Единой комиссии </w:t>
      </w:r>
      <w:r w:rsidRPr="00A038EA">
        <w:rPr>
          <w:rStyle w:val="a3"/>
          <w:sz w:val="28"/>
          <w:szCs w:val="28"/>
        </w:rPr>
        <w:t>присутствовали</w:t>
      </w:r>
      <w:r w:rsidRPr="00A038EA">
        <w:rPr>
          <w:sz w:val="28"/>
          <w:szCs w:val="28"/>
        </w:rPr>
        <w:t>: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r w:rsidRPr="00A038EA">
        <w:rPr>
          <w:sz w:val="28"/>
          <w:szCs w:val="28"/>
        </w:rPr>
        <w:t>Иванов Юрий Алексеевич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r w:rsidRPr="00A038EA">
        <w:rPr>
          <w:sz w:val="28"/>
          <w:szCs w:val="28"/>
        </w:rPr>
        <w:t>Медведева Людмила Маулитзяновна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proofErr w:type="spellStart"/>
      <w:r w:rsidRPr="00A038EA">
        <w:rPr>
          <w:sz w:val="28"/>
          <w:szCs w:val="28"/>
        </w:rPr>
        <w:t>Гунин</w:t>
      </w:r>
      <w:proofErr w:type="spellEnd"/>
      <w:r w:rsidRPr="00A038EA">
        <w:rPr>
          <w:sz w:val="28"/>
          <w:szCs w:val="28"/>
        </w:rPr>
        <w:t xml:space="preserve"> Станислав Валентинович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r w:rsidRPr="00A038EA">
        <w:rPr>
          <w:sz w:val="28"/>
          <w:szCs w:val="28"/>
        </w:rPr>
        <w:t>Старцев Олег Николаевич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proofErr w:type="spellStart"/>
      <w:r w:rsidRPr="00A038EA">
        <w:rPr>
          <w:sz w:val="28"/>
          <w:szCs w:val="28"/>
        </w:rPr>
        <w:t>Кряжев</w:t>
      </w:r>
      <w:proofErr w:type="spellEnd"/>
      <w:r w:rsidRPr="00A038EA">
        <w:rPr>
          <w:sz w:val="28"/>
          <w:szCs w:val="28"/>
        </w:rPr>
        <w:t xml:space="preserve"> Михаил Васильевич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r w:rsidRPr="00A038EA">
        <w:rPr>
          <w:sz w:val="28"/>
          <w:szCs w:val="28"/>
        </w:rPr>
        <w:t>Медведев Андрей Аркадьевич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proofErr w:type="spellStart"/>
      <w:r w:rsidRPr="00A038EA">
        <w:rPr>
          <w:sz w:val="28"/>
          <w:szCs w:val="28"/>
        </w:rPr>
        <w:t>Барова</w:t>
      </w:r>
      <w:proofErr w:type="spellEnd"/>
      <w:r w:rsidRPr="00A038EA">
        <w:rPr>
          <w:sz w:val="28"/>
          <w:szCs w:val="28"/>
        </w:rPr>
        <w:t xml:space="preserve"> Татьяна </w:t>
      </w:r>
      <w:proofErr w:type="spellStart"/>
      <w:r w:rsidRPr="00A038EA">
        <w:rPr>
          <w:sz w:val="28"/>
          <w:szCs w:val="28"/>
        </w:rPr>
        <w:t>Манвеловна</w:t>
      </w:r>
      <w:proofErr w:type="spellEnd"/>
    </w:p>
    <w:p w:rsidR="007417F6" w:rsidRPr="00A038EA" w:rsidRDefault="007417F6" w:rsidP="007417F6">
      <w:pPr>
        <w:ind w:left="1080"/>
        <w:rPr>
          <w:sz w:val="28"/>
          <w:szCs w:val="28"/>
        </w:rPr>
      </w:pPr>
      <w:proofErr w:type="spellStart"/>
      <w:r w:rsidRPr="00A038EA">
        <w:rPr>
          <w:sz w:val="28"/>
          <w:szCs w:val="28"/>
        </w:rPr>
        <w:t>Кувардин</w:t>
      </w:r>
      <w:proofErr w:type="spellEnd"/>
      <w:r w:rsidRPr="00A038EA">
        <w:rPr>
          <w:sz w:val="28"/>
          <w:szCs w:val="28"/>
        </w:rPr>
        <w:t xml:space="preserve"> Сергей Алексеевич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r w:rsidRPr="00A038EA">
        <w:rPr>
          <w:sz w:val="28"/>
          <w:szCs w:val="28"/>
        </w:rPr>
        <w:t>Лимаренко Дмитрий Валерьевич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r w:rsidRPr="00A038EA">
        <w:rPr>
          <w:sz w:val="28"/>
          <w:szCs w:val="28"/>
        </w:rPr>
        <w:t>Кулаковский Сергей Васильевич</w:t>
      </w:r>
    </w:p>
    <w:p w:rsidR="007417F6" w:rsidRPr="00A038EA" w:rsidRDefault="007417F6" w:rsidP="007417F6">
      <w:pPr>
        <w:ind w:left="1080"/>
        <w:rPr>
          <w:sz w:val="28"/>
          <w:szCs w:val="28"/>
        </w:rPr>
      </w:pPr>
      <w:proofErr w:type="spellStart"/>
      <w:r w:rsidRPr="00A038EA">
        <w:rPr>
          <w:sz w:val="28"/>
          <w:szCs w:val="28"/>
        </w:rPr>
        <w:t>Тюкаев</w:t>
      </w:r>
      <w:proofErr w:type="spellEnd"/>
      <w:r w:rsidRPr="00A038EA">
        <w:rPr>
          <w:sz w:val="28"/>
          <w:szCs w:val="28"/>
        </w:rPr>
        <w:t xml:space="preserve"> Дмитрий Алексеевич</w:t>
      </w:r>
    </w:p>
    <w:p w:rsidR="007417F6" w:rsidRDefault="007417F6" w:rsidP="007417F6">
      <w:pPr>
        <w:ind w:left="1080"/>
        <w:rPr>
          <w:sz w:val="28"/>
          <w:szCs w:val="28"/>
        </w:rPr>
      </w:pPr>
      <w:proofErr w:type="spellStart"/>
      <w:r w:rsidRPr="00A038EA">
        <w:rPr>
          <w:sz w:val="28"/>
          <w:szCs w:val="28"/>
        </w:rPr>
        <w:t>Трофименко</w:t>
      </w:r>
      <w:proofErr w:type="spellEnd"/>
      <w:r w:rsidRPr="00A038EA">
        <w:rPr>
          <w:sz w:val="28"/>
          <w:szCs w:val="28"/>
        </w:rPr>
        <w:t xml:space="preserve"> Виктория Альбертовна</w:t>
      </w:r>
    </w:p>
    <w:p w:rsidR="00E14EF5" w:rsidRPr="00A038EA" w:rsidRDefault="00E14EF5" w:rsidP="007417F6">
      <w:pPr>
        <w:ind w:left="1080"/>
        <w:rPr>
          <w:sz w:val="28"/>
          <w:szCs w:val="28"/>
        </w:rPr>
      </w:pPr>
    </w:p>
    <w:p w:rsidR="007417F6" w:rsidRPr="00A038EA" w:rsidRDefault="007417F6" w:rsidP="007417F6">
      <w:pPr>
        <w:ind w:left="720"/>
        <w:jc w:val="both"/>
        <w:rPr>
          <w:sz w:val="28"/>
          <w:szCs w:val="28"/>
        </w:rPr>
      </w:pPr>
      <w:r w:rsidRPr="00A038EA">
        <w:rPr>
          <w:sz w:val="28"/>
          <w:szCs w:val="28"/>
        </w:rPr>
        <w:t>Из 16 членов Единой комиссии на заседании присутствовали 11. Кворум имеется.</w:t>
      </w:r>
    </w:p>
    <w:p w:rsidR="007417F6" w:rsidRPr="00A038EA" w:rsidRDefault="007417F6" w:rsidP="007417F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lastRenderedPageBreak/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417F6" w:rsidRPr="00A038EA" w:rsidRDefault="007417F6" w:rsidP="007417F6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 xml:space="preserve">Максимальная цена договора: 217 000,00 (двести семнадцать тысяч) рублей 00 копеек с учетом НДС </w:t>
      </w:r>
    </w:p>
    <w:p w:rsidR="007417F6" w:rsidRPr="00A038EA" w:rsidRDefault="007417F6" w:rsidP="007417F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 xml:space="preserve">Требования к поставщикам и другая информация: </w:t>
      </w:r>
    </w:p>
    <w:p w:rsidR="007417F6" w:rsidRPr="00A038EA" w:rsidRDefault="007417F6" w:rsidP="007417F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A038EA">
        <w:rPr>
          <w:sz w:val="28"/>
          <w:szCs w:val="28"/>
        </w:rPr>
        <w:t>г</w:t>
      </w:r>
      <w:proofErr w:type="gramEnd"/>
      <w:r w:rsidRPr="00A038EA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7417F6" w:rsidRPr="00A038EA" w:rsidRDefault="007417F6" w:rsidP="007417F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7417F6" w:rsidRPr="00A038EA" w:rsidRDefault="007417F6" w:rsidP="007417F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цен). </w:t>
      </w:r>
    </w:p>
    <w:p w:rsidR="007417F6" w:rsidRPr="00A038EA" w:rsidRDefault="007417F6" w:rsidP="007417F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>До окончания указанного в извещении срока подачи заявок на участие в запросе цен 22.05.2012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3657"/>
        <w:gridCol w:w="1902"/>
        <w:gridCol w:w="1712"/>
        <w:gridCol w:w="1921"/>
      </w:tblGrid>
      <w:tr w:rsidR="007417F6" w:rsidRPr="00A038EA" w:rsidTr="007417F6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960A30">
            <w:pPr>
              <w:jc w:val="center"/>
              <w:rPr>
                <w:b/>
                <w:bCs/>
                <w:sz w:val="28"/>
                <w:szCs w:val="28"/>
              </w:rPr>
            </w:pPr>
            <w:r w:rsidRPr="00A038E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038E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038E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038E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7417F6">
            <w:pPr>
              <w:jc w:val="center"/>
              <w:rPr>
                <w:b/>
                <w:bCs/>
                <w:sz w:val="28"/>
                <w:szCs w:val="28"/>
              </w:rPr>
            </w:pPr>
            <w:r w:rsidRPr="00A038EA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7417F6">
            <w:pPr>
              <w:jc w:val="center"/>
              <w:rPr>
                <w:b/>
                <w:bCs/>
                <w:sz w:val="28"/>
                <w:szCs w:val="28"/>
              </w:rPr>
            </w:pPr>
            <w:r w:rsidRPr="00A038EA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960A30">
            <w:pPr>
              <w:jc w:val="center"/>
              <w:rPr>
                <w:b/>
                <w:bCs/>
                <w:sz w:val="28"/>
                <w:szCs w:val="28"/>
              </w:rPr>
            </w:pPr>
            <w:r w:rsidRPr="00A038E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960A30">
            <w:pPr>
              <w:jc w:val="center"/>
              <w:rPr>
                <w:b/>
                <w:bCs/>
                <w:sz w:val="28"/>
                <w:szCs w:val="28"/>
              </w:rPr>
            </w:pPr>
            <w:r w:rsidRPr="00A038EA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7417F6" w:rsidRPr="00A038EA" w:rsidTr="007417F6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2</w:t>
            </w:r>
          </w:p>
        </w:tc>
        <w:tc>
          <w:tcPr>
            <w:tcW w:w="36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ООО "</w:t>
            </w:r>
            <w:proofErr w:type="spellStart"/>
            <w:r w:rsidRPr="00A038EA">
              <w:rPr>
                <w:sz w:val="28"/>
                <w:szCs w:val="28"/>
              </w:rPr>
              <w:t>ИнтерАтомКомплект</w:t>
            </w:r>
            <w:proofErr w:type="spellEnd"/>
            <w:r w:rsidRPr="00A038EA">
              <w:rPr>
                <w:sz w:val="28"/>
                <w:szCs w:val="28"/>
              </w:rPr>
              <w:t>"</w:t>
            </w:r>
            <w:r w:rsidRPr="00A038EA">
              <w:rPr>
                <w:sz w:val="28"/>
                <w:szCs w:val="28"/>
              </w:rPr>
              <w:br/>
              <w:t>ИНН 7743573597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115 093, Москва, ул. Большая Серпуховская, дом 44, офис №19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21 мая 2012 г. 17:12:17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417F6" w:rsidRPr="00A038EA" w:rsidRDefault="007417F6" w:rsidP="007417F6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216 999,99 </w:t>
            </w:r>
          </w:p>
          <w:p w:rsidR="007417F6" w:rsidRPr="00A038EA" w:rsidRDefault="007417F6" w:rsidP="007417F6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(двести шестнадцать тысяч девятьсот девяносто девять) рублей 99 копеек</w:t>
            </w:r>
          </w:p>
        </w:tc>
      </w:tr>
    </w:tbl>
    <w:p w:rsidR="007417F6" w:rsidRPr="00A038EA" w:rsidRDefault="007417F6" w:rsidP="00A038E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417F6" w:rsidRPr="00A038EA" w:rsidRDefault="007417F6" w:rsidP="00A038E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 xml:space="preserve">Отклонить единственную поданную заявку на участие в запросе цен от </w:t>
      </w:r>
      <w:r w:rsidR="00A038EA" w:rsidRPr="00A038EA">
        <w:rPr>
          <w:sz w:val="28"/>
          <w:szCs w:val="28"/>
        </w:rPr>
        <w:t>ООО</w:t>
      </w:r>
      <w:r w:rsidRPr="00A038EA">
        <w:rPr>
          <w:sz w:val="28"/>
          <w:szCs w:val="28"/>
        </w:rPr>
        <w:t xml:space="preserve"> "</w:t>
      </w:r>
      <w:proofErr w:type="spellStart"/>
      <w:r w:rsidRPr="00A038EA">
        <w:rPr>
          <w:sz w:val="28"/>
          <w:szCs w:val="28"/>
        </w:rPr>
        <w:t>ИнтерАтомКомплект</w:t>
      </w:r>
      <w:proofErr w:type="spellEnd"/>
      <w:r w:rsidRPr="00A038EA">
        <w:rPr>
          <w:sz w:val="28"/>
          <w:szCs w:val="28"/>
        </w:rPr>
        <w:t xml:space="preserve">" по следующим причинам: на основании п.20.7.2, </w:t>
      </w:r>
      <w:proofErr w:type="spellStart"/>
      <w:r w:rsidRPr="00A038EA">
        <w:rPr>
          <w:sz w:val="28"/>
          <w:szCs w:val="28"/>
        </w:rPr>
        <w:t>пп</w:t>
      </w:r>
      <w:proofErr w:type="gramStart"/>
      <w:r w:rsidRPr="00A038EA">
        <w:rPr>
          <w:sz w:val="28"/>
          <w:szCs w:val="28"/>
        </w:rPr>
        <w:t>.а</w:t>
      </w:r>
      <w:proofErr w:type="spellEnd"/>
      <w:proofErr w:type="gramEnd"/>
      <w:r w:rsidRPr="00A038EA">
        <w:rPr>
          <w:sz w:val="28"/>
          <w:szCs w:val="28"/>
        </w:rPr>
        <w:t>) п.14.9.4 ЕОСЗ ГК "</w:t>
      </w:r>
      <w:proofErr w:type="spellStart"/>
      <w:r w:rsidRPr="00A038EA">
        <w:rPr>
          <w:sz w:val="28"/>
          <w:szCs w:val="28"/>
        </w:rPr>
        <w:t>Росатом</w:t>
      </w:r>
      <w:proofErr w:type="spellEnd"/>
      <w:r w:rsidRPr="00A038EA">
        <w:rPr>
          <w:sz w:val="28"/>
          <w:szCs w:val="28"/>
        </w:rPr>
        <w:t xml:space="preserve">" (Положения о закупке), а также п.3.11 документации запроса цен, а именно - отсутствие в составе заявки обязательных к представлению документов: - решение об одобрении или о совершении сделки с </w:t>
      </w:r>
      <w:r w:rsidRPr="00A038EA">
        <w:rPr>
          <w:sz w:val="28"/>
          <w:szCs w:val="28"/>
        </w:rPr>
        <w:lastRenderedPageBreak/>
        <w:t>заинтересованностью либо письмо участника запроса цен о том, что данная сделка для такого участника не является сделкой с заинтересованностью</w:t>
      </w:r>
      <w:r w:rsidR="00A038EA" w:rsidRPr="00A038EA">
        <w:rPr>
          <w:sz w:val="28"/>
          <w:szCs w:val="28"/>
        </w:rPr>
        <w:t>.</w:t>
      </w:r>
      <w:r w:rsidRPr="00A038EA">
        <w:rPr>
          <w:sz w:val="28"/>
          <w:szCs w:val="28"/>
        </w:rPr>
        <w:t xml:space="preserve"> </w:t>
      </w:r>
    </w:p>
    <w:p w:rsidR="007417F6" w:rsidRPr="00A038EA" w:rsidRDefault="007417F6" w:rsidP="00A038E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 xml:space="preserve">Признать запрос цен несостоявшимся. </w:t>
      </w:r>
    </w:p>
    <w:p w:rsidR="007417F6" w:rsidRPr="00A038EA" w:rsidRDefault="007417F6" w:rsidP="00A038E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 xml:space="preserve">Настоящий протокол разместить на сайте http://www.a-k-d.ru </w:t>
      </w:r>
    </w:p>
    <w:p w:rsidR="007417F6" w:rsidRPr="00A038EA" w:rsidRDefault="007417F6" w:rsidP="00A038E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038E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7417F6" w:rsidRPr="00A038EA" w:rsidTr="00960A3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417F6" w:rsidRPr="00A038EA" w:rsidRDefault="007417F6" w:rsidP="00960A30">
            <w:pPr>
              <w:jc w:val="center"/>
              <w:rPr>
                <w:b/>
                <w:bCs/>
                <w:sz w:val="28"/>
                <w:szCs w:val="28"/>
              </w:rPr>
            </w:pPr>
            <w:r w:rsidRPr="00A038E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417F6" w:rsidRPr="00A038EA" w:rsidRDefault="007417F6" w:rsidP="00960A30">
            <w:pPr>
              <w:jc w:val="center"/>
              <w:rPr>
                <w:b/>
                <w:bCs/>
                <w:sz w:val="28"/>
                <w:szCs w:val="28"/>
              </w:rPr>
            </w:pPr>
            <w:r w:rsidRPr="00A038E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417F6" w:rsidRPr="00A038EA" w:rsidRDefault="007417F6" w:rsidP="00960A30">
            <w:pPr>
              <w:jc w:val="center"/>
              <w:rPr>
                <w:b/>
                <w:bCs/>
                <w:sz w:val="28"/>
                <w:szCs w:val="28"/>
              </w:rPr>
            </w:pPr>
            <w:r w:rsidRPr="00A038E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proofErr w:type="spellStart"/>
            <w:r w:rsidRPr="00A038EA">
              <w:rPr>
                <w:sz w:val="28"/>
                <w:szCs w:val="28"/>
              </w:rPr>
              <w:t>Гунин</w:t>
            </w:r>
            <w:proofErr w:type="spellEnd"/>
            <w:r w:rsidRPr="00A038EA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proofErr w:type="spellStart"/>
            <w:r w:rsidRPr="00A038EA">
              <w:rPr>
                <w:sz w:val="28"/>
                <w:szCs w:val="28"/>
              </w:rPr>
              <w:t>Кряжев</w:t>
            </w:r>
            <w:proofErr w:type="spellEnd"/>
            <w:r w:rsidRPr="00A038E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proofErr w:type="spellStart"/>
            <w:r w:rsidRPr="00A038EA">
              <w:rPr>
                <w:sz w:val="28"/>
                <w:szCs w:val="28"/>
              </w:rPr>
              <w:t>Барова</w:t>
            </w:r>
            <w:proofErr w:type="spellEnd"/>
            <w:r w:rsidRPr="00A038EA">
              <w:rPr>
                <w:sz w:val="28"/>
                <w:szCs w:val="28"/>
              </w:rPr>
              <w:t xml:space="preserve"> Татьяна </w:t>
            </w:r>
            <w:proofErr w:type="spellStart"/>
            <w:r w:rsidRPr="00A038E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proofErr w:type="spellStart"/>
            <w:r w:rsidRPr="00A038EA">
              <w:rPr>
                <w:sz w:val="28"/>
                <w:szCs w:val="28"/>
              </w:rPr>
              <w:t>Кувардин</w:t>
            </w:r>
            <w:proofErr w:type="spellEnd"/>
            <w:r w:rsidRPr="00A038E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A038EA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__________________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proofErr w:type="spellStart"/>
            <w:r w:rsidRPr="00A038EA">
              <w:rPr>
                <w:sz w:val="28"/>
                <w:szCs w:val="28"/>
              </w:rPr>
              <w:t>Тюкаев</w:t>
            </w:r>
            <w:proofErr w:type="spellEnd"/>
            <w:r w:rsidRPr="00A038E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A038EA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417F6" w:rsidRPr="00A038EA" w:rsidTr="00960A3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7417F6" w:rsidP="00960A30">
            <w:pPr>
              <w:rPr>
                <w:sz w:val="28"/>
                <w:szCs w:val="28"/>
              </w:rPr>
            </w:pPr>
            <w:proofErr w:type="spellStart"/>
            <w:r w:rsidRPr="00A038EA">
              <w:rPr>
                <w:sz w:val="28"/>
                <w:szCs w:val="28"/>
              </w:rPr>
              <w:t>Трофименко</w:t>
            </w:r>
            <w:proofErr w:type="spellEnd"/>
            <w:r w:rsidRPr="00A038E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17F6" w:rsidRPr="00A038EA" w:rsidRDefault="00A038EA" w:rsidP="00960A30">
            <w:pPr>
              <w:rPr>
                <w:sz w:val="28"/>
                <w:szCs w:val="28"/>
              </w:rPr>
            </w:pPr>
            <w:r w:rsidRPr="00A038EA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7417F6" w:rsidRPr="00A038EA" w:rsidRDefault="007417F6" w:rsidP="007417F6">
      <w:pPr>
        <w:rPr>
          <w:sz w:val="28"/>
          <w:szCs w:val="28"/>
        </w:rPr>
      </w:pPr>
    </w:p>
    <w:p w:rsidR="00CA62FE" w:rsidRPr="00A038EA" w:rsidRDefault="00CA62FE">
      <w:pPr>
        <w:rPr>
          <w:sz w:val="28"/>
          <w:szCs w:val="28"/>
        </w:rPr>
      </w:pPr>
    </w:p>
    <w:sectPr w:rsidR="00CA62FE" w:rsidRPr="00A038EA" w:rsidSect="00A038E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E563F"/>
    <w:multiLevelType w:val="multilevel"/>
    <w:tmpl w:val="95043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7F6"/>
    <w:rsid w:val="004A4E0A"/>
    <w:rsid w:val="0060781E"/>
    <w:rsid w:val="007417F6"/>
    <w:rsid w:val="00A038EA"/>
    <w:rsid w:val="00CA62FE"/>
    <w:rsid w:val="00E14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417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17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417F6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417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652</Words>
  <Characters>3722</Characters>
  <Application>Microsoft Office Word</Application>
  <DocSecurity>0</DocSecurity>
  <Lines>31</Lines>
  <Paragraphs>8</Paragraphs>
  <ScaleCrop>false</ScaleCrop>
  <Company>NIAEP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2012-05-29T14:28:00Z</dcterms:created>
  <dcterms:modified xsi:type="dcterms:W3CDTF">2012-05-29T14:35:00Z</dcterms:modified>
</cp:coreProperties>
</file>