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0662E5" w:rsidRPr="00FD131C">
        <w:rPr>
          <w:color w:val="000000"/>
        </w:rPr>
        <w:t xml:space="preserve">строительно-монтажные работы по  </w:t>
      </w:r>
      <w:r w:rsidR="009D129C" w:rsidRPr="00FD131C">
        <w:rPr>
          <w:color w:val="000000"/>
        </w:rPr>
        <w:t>реконструкции</w:t>
      </w:r>
      <w:r w:rsidR="00FD131C" w:rsidRPr="00FD131C">
        <w:rPr>
          <w:color w:val="000000"/>
        </w:rPr>
        <w:t xml:space="preserve"> здания №12. Блок мастерской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Варламовская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721871"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7C3654" w:rsidRDefault="00AA69E6" w:rsidP="009417B0">
      <w:pPr>
        <w:ind w:firstLine="426"/>
        <w:jc w:val="both"/>
        <w:rPr>
          <w:sz w:val="22"/>
          <w:szCs w:val="22"/>
        </w:rPr>
      </w:pPr>
      <w:r>
        <w:rPr>
          <w:color w:val="000000"/>
          <w:sz w:val="22"/>
          <w:szCs w:val="22"/>
        </w:rPr>
        <w:t>1.6</w:t>
      </w:r>
      <w:r w:rsidR="007C3654" w:rsidRPr="007C3654">
        <w:rPr>
          <w:color w:val="000000"/>
          <w:sz w:val="22"/>
          <w:szCs w:val="22"/>
        </w:rPr>
        <w:t xml:space="preserve">. Подрядчик </w:t>
      </w:r>
      <w:r w:rsidR="009417B0">
        <w:rPr>
          <w:color w:val="000000"/>
          <w:sz w:val="22"/>
          <w:szCs w:val="22"/>
        </w:rPr>
        <w:t xml:space="preserve">не </w:t>
      </w:r>
      <w:r w:rsidR="007C3654" w:rsidRPr="007C3654">
        <w:rPr>
          <w:color w:val="000000"/>
          <w:sz w:val="22"/>
          <w:szCs w:val="22"/>
        </w:rPr>
        <w:t>вправе привлекать для выполнения работ третьих лиц (субподрядчиков/ соиспо</w:t>
      </w:r>
      <w:r w:rsidR="009417B0">
        <w:rPr>
          <w:color w:val="000000"/>
          <w:sz w:val="22"/>
          <w:szCs w:val="22"/>
        </w:rPr>
        <w:t>лнителей)</w:t>
      </w:r>
      <w:bookmarkStart w:id="1" w:name="_GoBack"/>
      <w:bookmarkEnd w:id="1"/>
      <w:r w:rsidR="009417B0">
        <w:rPr>
          <w:color w:val="000000"/>
          <w:sz w:val="22"/>
          <w:szCs w:val="22"/>
        </w:rPr>
        <w:t>.</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 xml:space="preserve">.Подрядчик предоставляет Заказчику оригинал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 xml:space="preserve">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w:t>
      </w:r>
      <w:r w:rsidR="00EC556F" w:rsidRPr="007C7679">
        <w:rPr>
          <w:sz w:val="22"/>
          <w:szCs w:val="22"/>
        </w:rPr>
        <w:lastRenderedPageBreak/>
        <w:t>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w:t>
      </w:r>
      <w:r w:rsidRPr="005E7BC5">
        <w:rPr>
          <w:sz w:val="22"/>
          <w:szCs w:val="22"/>
        </w:rPr>
        <w:lastRenderedPageBreak/>
        <w:t xml:space="preserve">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lastRenderedPageBreak/>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lastRenderedPageBreak/>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lastRenderedPageBreak/>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 xml:space="preserve">Просрочка и/или уклонение Заказчика от принятия Работ и подписания Акта сдачи-приемки в установленные Договором сроки, не </w:t>
      </w:r>
      <w:r w:rsidR="00635AD5" w:rsidRPr="00180369">
        <w:rPr>
          <w:sz w:val="22"/>
          <w:szCs w:val="22"/>
        </w:rPr>
        <w:lastRenderedPageBreak/>
        <w:t>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lastRenderedPageBreak/>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lastRenderedPageBreak/>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w:t>
      </w:r>
      <w:r w:rsidRPr="001879CC">
        <w:rPr>
          <w:sz w:val="22"/>
          <w:szCs w:val="22"/>
        </w:rPr>
        <w:lastRenderedPageBreak/>
        <w:t>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w:t>
      </w:r>
      <w:r w:rsidRPr="00C536D1">
        <w:rPr>
          <w:sz w:val="22"/>
          <w:szCs w:val="22"/>
        </w:rPr>
        <w:lastRenderedPageBreak/>
        <w:t>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 xml:space="preserve">.4.Все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w:t>
      </w:r>
      <w:r w:rsidR="009A27F4" w:rsidRPr="00C85ADE">
        <w:rPr>
          <w:i/>
          <w:sz w:val="22"/>
          <w:szCs w:val="22"/>
        </w:rPr>
        <w:lastRenderedPageBreak/>
        <w:t>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 xml:space="preserve">.1.3. </w:t>
      </w:r>
      <w:r w:rsidR="009A27F4" w:rsidRPr="001A1EF5">
        <w:rPr>
          <w:sz w:val="22"/>
          <w:szCs w:val="22"/>
        </w:rPr>
        <w:lastRenderedPageBreak/>
        <w:t>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 __________(_____) рублей, что составляет</w:t>
      </w:r>
      <w:r w:rsidR="008820A1">
        <w:rPr>
          <w:sz w:val="22"/>
          <w:szCs w:val="22"/>
        </w:rPr>
        <w:t xml:space="preserve"> 20</w:t>
      </w:r>
      <w:r w:rsidRPr="00A06276">
        <w:rPr>
          <w:sz w:val="22"/>
          <w:szCs w:val="22"/>
        </w:rPr>
        <w:t xml:space="preserve"> (</w:t>
      </w:r>
      <w:r w:rsidR="008820A1">
        <w:rPr>
          <w:sz w:val="22"/>
          <w:szCs w:val="22"/>
        </w:rPr>
        <w:t>Двадцати</w:t>
      </w:r>
      <w:proofErr w:type="gramStart"/>
      <w:r w:rsidR="008820A1">
        <w:rPr>
          <w:sz w:val="22"/>
          <w:szCs w:val="22"/>
        </w:rPr>
        <w:t xml:space="preserve"> </w:t>
      </w:r>
      <w:r w:rsidRPr="00A06276">
        <w:rPr>
          <w:sz w:val="22"/>
          <w:szCs w:val="22"/>
        </w:rPr>
        <w:t>)</w:t>
      </w:r>
      <w:proofErr w:type="gramEnd"/>
      <w:r w:rsidRPr="00A06276">
        <w:rPr>
          <w:sz w:val="22"/>
          <w:szCs w:val="22"/>
        </w:rPr>
        <w:t xml:space="preserve">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и </w:t>
      </w:r>
      <w:r w:rsidRPr="00A06276">
        <w:rPr>
          <w:rFonts w:ascii="Times New Roman" w:hAnsi="Times New Roman"/>
          <w:sz w:val="22"/>
          <w:szCs w:val="22"/>
        </w:rPr>
        <w:lastRenderedPageBreak/>
        <w:t>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xml:space="preserve">. по срокам действия согласно п. 14.2 и п.14.3.4. настоящего договора, в течение 10 (десяти) дней после </w:t>
      </w:r>
      <w:r w:rsidRPr="00A06276">
        <w:rPr>
          <w:rFonts w:ascii="Times New Roman" w:hAnsi="Times New Roman"/>
          <w:sz w:val="22"/>
          <w:szCs w:val="22"/>
        </w:rPr>
        <w:lastRenderedPageBreak/>
        <w:t>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14.13.5. Денежные средства, перечисленные Подрядчиком Заказчику в качестве обеспечения </w:t>
      </w:r>
      <w:r w:rsidRPr="00A06276">
        <w:rPr>
          <w:rFonts w:ascii="Times New Roman" w:hAnsi="Times New Roman"/>
          <w:sz w:val="22"/>
          <w:szCs w:val="22"/>
        </w:rPr>
        <w:lastRenderedPageBreak/>
        <w:t>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w:t>
            </w: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391BD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Pr="00FA5C4F" w:rsidRDefault="00FA5C4F"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391BD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391BD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391BD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391BD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391BD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391BD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391BD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391BD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391BD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391BD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391BD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391BD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391BD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391BD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391BD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AB4" w:rsidRDefault="00680AB4">
      <w:r>
        <w:separator/>
      </w:r>
    </w:p>
  </w:endnote>
  <w:endnote w:type="continuationSeparator" w:id="0">
    <w:p w:rsidR="00680AB4" w:rsidRDefault="00680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417B0">
          <w:rPr>
            <w:rFonts w:ascii="Times New Roman" w:hAnsi="Times New Roman" w:cs="Times New Roman"/>
            <w:noProof/>
          </w:rPr>
          <w:t>1</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AB4" w:rsidRDefault="00680AB4">
      <w:r>
        <w:separator/>
      </w:r>
    </w:p>
  </w:footnote>
  <w:footnote w:type="continuationSeparator" w:id="0">
    <w:p w:rsidR="00680AB4" w:rsidRDefault="00680A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56D14"/>
    <w:rsid w:val="000662E5"/>
    <w:rsid w:val="000779AF"/>
    <w:rsid w:val="00080746"/>
    <w:rsid w:val="00081419"/>
    <w:rsid w:val="00090AD6"/>
    <w:rsid w:val="000E019B"/>
    <w:rsid w:val="00122E99"/>
    <w:rsid w:val="001931D3"/>
    <w:rsid w:val="001C5F4B"/>
    <w:rsid w:val="002011DE"/>
    <w:rsid w:val="00230C3D"/>
    <w:rsid w:val="0023769C"/>
    <w:rsid w:val="00246B76"/>
    <w:rsid w:val="0028238A"/>
    <w:rsid w:val="00293002"/>
    <w:rsid w:val="002A0D45"/>
    <w:rsid w:val="002C075B"/>
    <w:rsid w:val="002E1151"/>
    <w:rsid w:val="002E6985"/>
    <w:rsid w:val="00322FC0"/>
    <w:rsid w:val="00330A76"/>
    <w:rsid w:val="00333CC1"/>
    <w:rsid w:val="00350AA3"/>
    <w:rsid w:val="00385DF5"/>
    <w:rsid w:val="00390C53"/>
    <w:rsid w:val="003A0227"/>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22062"/>
    <w:rsid w:val="00635AD5"/>
    <w:rsid w:val="00646868"/>
    <w:rsid w:val="0066534E"/>
    <w:rsid w:val="00680AB4"/>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820A1"/>
    <w:rsid w:val="008A2552"/>
    <w:rsid w:val="008B3F36"/>
    <w:rsid w:val="008C34D6"/>
    <w:rsid w:val="008E3AAE"/>
    <w:rsid w:val="008F0A72"/>
    <w:rsid w:val="009417B0"/>
    <w:rsid w:val="0094294D"/>
    <w:rsid w:val="0094624C"/>
    <w:rsid w:val="00975AC6"/>
    <w:rsid w:val="009762AC"/>
    <w:rsid w:val="009932AC"/>
    <w:rsid w:val="009A27F4"/>
    <w:rsid w:val="009B4663"/>
    <w:rsid w:val="009B6ADF"/>
    <w:rsid w:val="009D129C"/>
    <w:rsid w:val="00A06276"/>
    <w:rsid w:val="00A169E5"/>
    <w:rsid w:val="00A22CC1"/>
    <w:rsid w:val="00A86C61"/>
    <w:rsid w:val="00AA1FAB"/>
    <w:rsid w:val="00AA69E6"/>
    <w:rsid w:val="00AB45D7"/>
    <w:rsid w:val="00AE5A29"/>
    <w:rsid w:val="00B3274F"/>
    <w:rsid w:val="00B421E6"/>
    <w:rsid w:val="00B64DC1"/>
    <w:rsid w:val="00BB31CF"/>
    <w:rsid w:val="00BC0738"/>
    <w:rsid w:val="00BC1980"/>
    <w:rsid w:val="00BD40F5"/>
    <w:rsid w:val="00BF560B"/>
    <w:rsid w:val="00C23B65"/>
    <w:rsid w:val="00C253FE"/>
    <w:rsid w:val="00C414E4"/>
    <w:rsid w:val="00C70DE6"/>
    <w:rsid w:val="00C816FE"/>
    <w:rsid w:val="00C927FD"/>
    <w:rsid w:val="00CC0A4D"/>
    <w:rsid w:val="00CD31E1"/>
    <w:rsid w:val="00CE4691"/>
    <w:rsid w:val="00CE75AE"/>
    <w:rsid w:val="00D56291"/>
    <w:rsid w:val="00D933FC"/>
    <w:rsid w:val="00DC0805"/>
    <w:rsid w:val="00DC0A56"/>
    <w:rsid w:val="00DF11E0"/>
    <w:rsid w:val="00E25EF1"/>
    <w:rsid w:val="00E40D3F"/>
    <w:rsid w:val="00EB20C8"/>
    <w:rsid w:val="00EC556F"/>
    <w:rsid w:val="00F00164"/>
    <w:rsid w:val="00F43356"/>
    <w:rsid w:val="00F972D8"/>
    <w:rsid w:val="00FA5C4F"/>
    <w:rsid w:val="00FD131C"/>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66880-4B99-4EA0-AB8A-728683A59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27</Pages>
  <Words>12863</Words>
  <Characters>73323</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86014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80</cp:revision>
  <cp:lastPrinted>2012-09-01T12:02:00Z</cp:lastPrinted>
  <dcterms:created xsi:type="dcterms:W3CDTF">2015-04-02T06:36:00Z</dcterms:created>
  <dcterms:modified xsi:type="dcterms:W3CDTF">2015-05-19T13:09:00Z</dcterms:modified>
</cp:coreProperties>
</file>