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45C0" w:rsidRPr="004969A6" w:rsidRDefault="002D45C0" w:rsidP="004969A6">
      <w:pPr>
        <w:ind w:left="5812"/>
        <w:rPr>
          <w:b/>
          <w:bCs/>
          <w:sz w:val="22"/>
          <w:szCs w:val="22"/>
        </w:rPr>
      </w:pPr>
      <w:bookmarkStart w:id="0" w:name="_GoBack"/>
      <w:bookmarkEnd w:id="0"/>
      <w:r w:rsidRPr="004969A6">
        <w:rPr>
          <w:b/>
          <w:bCs/>
          <w:sz w:val="22"/>
          <w:szCs w:val="22"/>
        </w:rPr>
        <w:t>Приложение №</w:t>
      </w:r>
      <w:r w:rsidR="002539E7">
        <w:rPr>
          <w:b/>
          <w:bCs/>
          <w:sz w:val="22"/>
          <w:szCs w:val="22"/>
        </w:rPr>
        <w:t>2</w:t>
      </w:r>
    </w:p>
    <w:p w:rsidR="002D45C0" w:rsidRPr="004969A6" w:rsidRDefault="002D45C0" w:rsidP="004969A6">
      <w:pPr>
        <w:ind w:left="5812"/>
        <w:rPr>
          <w:bCs/>
          <w:sz w:val="22"/>
          <w:szCs w:val="22"/>
        </w:rPr>
      </w:pPr>
      <w:r w:rsidRPr="004969A6">
        <w:rPr>
          <w:bCs/>
          <w:sz w:val="22"/>
          <w:szCs w:val="22"/>
        </w:rPr>
        <w:t>к договору №</w:t>
      </w:r>
      <w:r w:rsidR="004969A6" w:rsidRPr="004969A6">
        <w:rPr>
          <w:bCs/>
          <w:sz w:val="22"/>
          <w:szCs w:val="22"/>
        </w:rPr>
        <w:t>100-</w:t>
      </w:r>
      <w:r w:rsidR="00C468DF" w:rsidRPr="004969A6">
        <w:rPr>
          <w:bCs/>
          <w:sz w:val="22"/>
          <w:szCs w:val="22"/>
        </w:rPr>
        <w:t>10-05/</w:t>
      </w:r>
      <w:r w:rsidRPr="004969A6">
        <w:rPr>
          <w:bCs/>
          <w:sz w:val="22"/>
          <w:szCs w:val="22"/>
        </w:rPr>
        <w:t>______</w:t>
      </w:r>
    </w:p>
    <w:p w:rsidR="002D45C0" w:rsidRPr="004969A6" w:rsidRDefault="00200CFA" w:rsidP="004969A6">
      <w:pPr>
        <w:ind w:left="5812"/>
        <w:rPr>
          <w:bCs/>
          <w:sz w:val="22"/>
          <w:szCs w:val="22"/>
        </w:rPr>
      </w:pPr>
      <w:r w:rsidRPr="004969A6">
        <w:rPr>
          <w:bCs/>
          <w:sz w:val="22"/>
          <w:szCs w:val="22"/>
        </w:rPr>
        <w:t>от «___»______________20</w:t>
      </w:r>
      <w:r w:rsidR="00DC20ED">
        <w:rPr>
          <w:bCs/>
          <w:sz w:val="22"/>
          <w:szCs w:val="22"/>
        </w:rPr>
        <w:t>1</w:t>
      </w:r>
      <w:r w:rsidR="00686119">
        <w:rPr>
          <w:bCs/>
          <w:sz w:val="22"/>
          <w:szCs w:val="22"/>
        </w:rPr>
        <w:t>4</w:t>
      </w:r>
      <w:r w:rsidR="004969A6">
        <w:rPr>
          <w:bCs/>
          <w:sz w:val="22"/>
          <w:szCs w:val="22"/>
        </w:rPr>
        <w:t xml:space="preserve"> </w:t>
      </w:r>
      <w:r w:rsidR="002D45C0" w:rsidRPr="004969A6">
        <w:rPr>
          <w:bCs/>
          <w:sz w:val="22"/>
          <w:szCs w:val="22"/>
        </w:rPr>
        <w:t>г</w:t>
      </w:r>
    </w:p>
    <w:p w:rsidR="002D45C0" w:rsidRPr="004969A6" w:rsidRDefault="002D45C0" w:rsidP="004969A6">
      <w:pPr>
        <w:ind w:left="5812"/>
        <w:rPr>
          <w:b/>
          <w:bCs/>
          <w:sz w:val="22"/>
          <w:szCs w:val="22"/>
        </w:rPr>
      </w:pPr>
    </w:p>
    <w:p w:rsidR="008F0463" w:rsidRPr="002D45C0" w:rsidRDefault="008F0463" w:rsidP="008F0463">
      <w:pPr>
        <w:jc w:val="center"/>
        <w:rPr>
          <w:b/>
          <w:bCs/>
        </w:rPr>
      </w:pPr>
      <w:r w:rsidRPr="002D45C0">
        <w:rPr>
          <w:b/>
          <w:bCs/>
        </w:rPr>
        <w:t>АНТИКОРРУПЦИОННАЯ ОГОВОРКА</w:t>
      </w:r>
    </w:p>
    <w:p w:rsidR="002D45C0" w:rsidRDefault="002D45C0" w:rsidP="008F0463">
      <w:pPr>
        <w:pStyle w:val="Text"/>
        <w:spacing w:after="120"/>
        <w:jc w:val="both"/>
        <w:rPr>
          <w:lang w:val="ru-RU"/>
        </w:rPr>
      </w:pP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Статья 1.</w:t>
      </w: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При исполнении своих обязательств по настоящему Договору,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лицам, для оказания влияния на действия или решения этих лиц с целью получить какие-либо неправомерные преимущества или иные неправомерные цели.</w:t>
      </w:r>
    </w:p>
    <w:p w:rsidR="008F0463" w:rsidRPr="00E16851" w:rsidRDefault="008F0463" w:rsidP="008F0463">
      <w:pPr>
        <w:pStyle w:val="Text"/>
        <w:spacing w:after="120"/>
        <w:jc w:val="both"/>
        <w:rPr>
          <w:b/>
          <w:bCs/>
          <w:lang w:val="ru-RU"/>
        </w:rPr>
      </w:pPr>
      <w:r w:rsidRPr="00E16851">
        <w:rPr>
          <w:lang w:val="ru-RU"/>
        </w:rPr>
        <w:t>При исполнении своих обязательств по настоящему Договору, Стороны, их аффилированные лица, работники или посредники не осуществляют действия, квалифицируемые применимым для целей настоящего Договора законодательством, как дача / получение взятки, коммерческий подкуп, а также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В случае возникновения у Стороны подозрений, что произошло или может произойти нарушение каких-либо положений настоящей Статьи, соответствующая Сторона обязуется уведомить другую Сторону в письменной форме. После письменного уведомления, соответствующая Сторона имеет право приостановить исполнение обязательств по настоящему Договору до получения подтверждения, что нарушения не произошло или не произойдет.</w:t>
      </w:r>
      <w:r w:rsidRPr="00E16851">
        <w:rPr>
          <w:b/>
          <w:bCs/>
          <w:lang w:val="ru-RU"/>
        </w:rPr>
        <w:t xml:space="preserve"> </w:t>
      </w:r>
      <w:r w:rsidRPr="00E16851">
        <w:rPr>
          <w:bCs/>
          <w:lang w:val="ru-RU"/>
        </w:rPr>
        <w:t>Это подтверждение должно быть направлено в течение десяти рабочих дней с даты направления письменного уведомления.</w:t>
      </w:r>
    </w:p>
    <w:p w:rsidR="008F0463" w:rsidRPr="00E16851" w:rsidRDefault="008F0463" w:rsidP="008F0463">
      <w:pPr>
        <w:pStyle w:val="Text"/>
        <w:spacing w:after="120"/>
        <w:jc w:val="both"/>
        <w:rPr>
          <w:b/>
          <w:bCs/>
          <w:lang w:val="ru-RU"/>
        </w:rPr>
      </w:pPr>
      <w:r w:rsidRPr="00E16851">
        <w:rPr>
          <w:lang w:val="ru-RU"/>
        </w:rPr>
        <w:t>В письменном уведомлении Сторона обязана сослаться на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настоящей Статьи контрагентом, его аффилированными лицами, работниками или посредниками выражающееся в действиях, квалифицируемых применимым законодательством, как дача или получение взятки, коммерческий подкуп, а также действиях, нарушающих требования применимого законодательства и международных актов о противодействии легализации доходов, полученных преступным путем.</w:t>
      </w: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Статья 2.</w:t>
      </w:r>
    </w:p>
    <w:p w:rsidR="009B5F4C" w:rsidRDefault="008F0463" w:rsidP="002D45C0">
      <w:pPr>
        <w:pStyle w:val="text0"/>
        <w:spacing w:after="120"/>
        <w:jc w:val="both"/>
      </w:pPr>
      <w:r>
        <w:t xml:space="preserve">В случае нарушения одной Стороной обязательств воздерживаться от запрещенных в Статье 1 настоящего Договора действий и/или </w:t>
      </w:r>
      <w:r w:rsidRPr="00A4771A">
        <w:t>неполучения другой Стороной в</w:t>
      </w:r>
      <w:r>
        <w:t xml:space="preserve"> установленный настоящим договором срок подтверждения, что нарушения не произошло или не произойдет, другая Сторона имеет право расторгнуть договор в одностороннем порядке полностью или в части, направив письменное уведомление о расторжении. Сторона, по чьей инициативе был расторгнут настоящий Договор в соответствии с положениями настоящей статьи, вправе требовать возмещения реального ущерба, возникшего в результате такого расторжения.</w:t>
      </w:r>
    </w:p>
    <w:p w:rsidR="002D45C0" w:rsidRDefault="002D45C0" w:rsidP="002D45C0">
      <w:pPr>
        <w:pStyle w:val="text0"/>
        <w:spacing w:after="120"/>
        <w:jc w:val="both"/>
      </w:pPr>
    </w:p>
    <w:p w:rsidR="00235FDC" w:rsidRDefault="00235FDC" w:rsidP="00235FDC">
      <w:pPr>
        <w:pStyle w:val="text0"/>
        <w:spacing w:after="120"/>
        <w:jc w:val="both"/>
        <w:rPr>
          <w:b/>
        </w:rPr>
      </w:pPr>
      <w:r>
        <w:rPr>
          <w:b/>
        </w:rPr>
        <w:t>ПОСТАВЩИК</w:t>
      </w:r>
      <w:r w:rsidRPr="002D45C0">
        <w:rPr>
          <w:b/>
        </w:rPr>
        <w:t xml:space="preserve">:                                          </w:t>
      </w:r>
      <w:r>
        <w:rPr>
          <w:b/>
        </w:rPr>
        <w:t xml:space="preserve">                ПОКУПАТЕЛЬ:</w:t>
      </w:r>
    </w:p>
    <w:p w:rsidR="00235FDC" w:rsidRDefault="00235FDC" w:rsidP="00235FDC">
      <w:r>
        <w:t xml:space="preserve">                                                                                        Генеральный директор ОАО «ППГХО»            </w:t>
      </w:r>
    </w:p>
    <w:p w:rsidR="00235FDC" w:rsidRDefault="00235FDC" w:rsidP="00235FDC"/>
    <w:p w:rsidR="00235FDC" w:rsidRDefault="00235FDC" w:rsidP="00235FDC"/>
    <w:p w:rsidR="00235FDC" w:rsidRPr="00B12EC1" w:rsidRDefault="00235FDC" w:rsidP="00235FDC">
      <w:pPr>
        <w:pStyle w:val="a3"/>
        <w:tabs>
          <w:tab w:val="left" w:pos="6195"/>
        </w:tabs>
        <w:spacing w:line="360" w:lineRule="auto"/>
        <w:ind w:firstLine="0"/>
        <w:rPr>
          <w:b/>
          <w:bCs/>
          <w:u w:val="single"/>
        </w:rPr>
      </w:pPr>
      <w:r>
        <w:t>____________________/__________/                    ___________________</w:t>
      </w:r>
      <w:r w:rsidRPr="00E76903">
        <w:t xml:space="preserve"> </w:t>
      </w:r>
      <w:r>
        <w:t>/</w:t>
      </w:r>
      <w:r w:rsidR="00B17FA2">
        <w:t>С.В.Шурыгин</w:t>
      </w:r>
      <w:r w:rsidRPr="00414B7D">
        <w:t xml:space="preserve"> </w:t>
      </w:r>
      <w:r>
        <w:t>/</w:t>
      </w:r>
      <w:r w:rsidRPr="00414B7D">
        <w:t xml:space="preserve">                                                                   </w:t>
      </w:r>
      <w:r w:rsidRPr="00414B7D">
        <w:rPr>
          <w:b/>
          <w:sz w:val="20"/>
        </w:rPr>
        <w:t xml:space="preserve"> </w:t>
      </w:r>
      <w:r>
        <w:rPr>
          <w:u w:val="single"/>
        </w:rPr>
        <w:t xml:space="preserve"> </w:t>
      </w:r>
    </w:p>
    <w:p w:rsidR="00445590" w:rsidRPr="00200CFA" w:rsidRDefault="00445590">
      <w:pPr>
        <w:pStyle w:val="text0"/>
        <w:spacing w:after="120"/>
        <w:jc w:val="both"/>
        <w:rPr>
          <w:b/>
        </w:rPr>
      </w:pPr>
    </w:p>
    <w:sectPr w:rsidR="00445590" w:rsidRPr="00200CFA" w:rsidSect="002D45C0">
      <w:pgSz w:w="11906" w:h="16838"/>
      <w:pgMar w:top="71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0463"/>
    <w:rsid w:val="000E7680"/>
    <w:rsid w:val="0015148D"/>
    <w:rsid w:val="001E6071"/>
    <w:rsid w:val="00200CFA"/>
    <w:rsid w:val="002221D0"/>
    <w:rsid w:val="00235FDC"/>
    <w:rsid w:val="002539E7"/>
    <w:rsid w:val="00295228"/>
    <w:rsid w:val="002D45C0"/>
    <w:rsid w:val="00320B1B"/>
    <w:rsid w:val="00321A9D"/>
    <w:rsid w:val="00344DB4"/>
    <w:rsid w:val="003F2A7C"/>
    <w:rsid w:val="00445590"/>
    <w:rsid w:val="004969A6"/>
    <w:rsid w:val="004B345B"/>
    <w:rsid w:val="004D7D16"/>
    <w:rsid w:val="004F4F0F"/>
    <w:rsid w:val="0052079F"/>
    <w:rsid w:val="005D385B"/>
    <w:rsid w:val="00617AC0"/>
    <w:rsid w:val="0062054D"/>
    <w:rsid w:val="00686119"/>
    <w:rsid w:val="00690AB5"/>
    <w:rsid w:val="007046E6"/>
    <w:rsid w:val="007161D4"/>
    <w:rsid w:val="00777237"/>
    <w:rsid w:val="0079768B"/>
    <w:rsid w:val="00864723"/>
    <w:rsid w:val="008F0463"/>
    <w:rsid w:val="00900DD5"/>
    <w:rsid w:val="0094019C"/>
    <w:rsid w:val="00974923"/>
    <w:rsid w:val="009B5F4C"/>
    <w:rsid w:val="009E0B60"/>
    <w:rsid w:val="009F7D10"/>
    <w:rsid w:val="00A10044"/>
    <w:rsid w:val="00A52536"/>
    <w:rsid w:val="00A82381"/>
    <w:rsid w:val="00AB1349"/>
    <w:rsid w:val="00AE239C"/>
    <w:rsid w:val="00B17FA2"/>
    <w:rsid w:val="00B72233"/>
    <w:rsid w:val="00BE7C67"/>
    <w:rsid w:val="00C278C8"/>
    <w:rsid w:val="00C468DF"/>
    <w:rsid w:val="00CB0725"/>
    <w:rsid w:val="00D25CD3"/>
    <w:rsid w:val="00D361A3"/>
    <w:rsid w:val="00DA3D1B"/>
    <w:rsid w:val="00DC20ED"/>
    <w:rsid w:val="00E12C95"/>
    <w:rsid w:val="00E414AA"/>
    <w:rsid w:val="00E7074B"/>
    <w:rsid w:val="00E96FC3"/>
    <w:rsid w:val="00ED1115"/>
    <w:rsid w:val="00EF4FD9"/>
    <w:rsid w:val="00FA31E7"/>
    <w:rsid w:val="00FF07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 Indent" w:uiPriority="99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F0463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ext">
    <w:name w:val="Text"/>
    <w:basedOn w:val="a"/>
    <w:rsid w:val="008F0463"/>
    <w:pPr>
      <w:spacing w:after="240"/>
    </w:pPr>
    <w:rPr>
      <w:szCs w:val="20"/>
      <w:lang w:val="en-US" w:eastAsia="en-US"/>
    </w:rPr>
  </w:style>
  <w:style w:type="paragraph" w:customStyle="1" w:styleId="text0">
    <w:name w:val="text"/>
    <w:basedOn w:val="a"/>
    <w:rsid w:val="008F0463"/>
    <w:pPr>
      <w:spacing w:after="240"/>
    </w:pPr>
  </w:style>
  <w:style w:type="paragraph" w:styleId="a3">
    <w:name w:val="Body Text Indent"/>
    <w:basedOn w:val="a"/>
    <w:link w:val="a4"/>
    <w:uiPriority w:val="99"/>
    <w:rsid w:val="00235FDC"/>
    <w:pPr>
      <w:ind w:firstLine="720"/>
      <w:jc w:val="both"/>
    </w:pPr>
    <w:rPr>
      <w:szCs w:val="20"/>
    </w:rPr>
  </w:style>
  <w:style w:type="character" w:customStyle="1" w:styleId="a4">
    <w:name w:val="Основной текст с отступом Знак"/>
    <w:basedOn w:val="a0"/>
    <w:link w:val="a3"/>
    <w:uiPriority w:val="99"/>
    <w:rsid w:val="00235FDC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 Indent" w:uiPriority="99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F0463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ext">
    <w:name w:val="Text"/>
    <w:basedOn w:val="a"/>
    <w:rsid w:val="008F0463"/>
    <w:pPr>
      <w:spacing w:after="240"/>
    </w:pPr>
    <w:rPr>
      <w:szCs w:val="20"/>
      <w:lang w:val="en-US" w:eastAsia="en-US"/>
    </w:rPr>
  </w:style>
  <w:style w:type="paragraph" w:customStyle="1" w:styleId="text0">
    <w:name w:val="text"/>
    <w:basedOn w:val="a"/>
    <w:rsid w:val="008F0463"/>
    <w:pPr>
      <w:spacing w:after="240"/>
    </w:pPr>
  </w:style>
  <w:style w:type="paragraph" w:styleId="a3">
    <w:name w:val="Body Text Indent"/>
    <w:basedOn w:val="a"/>
    <w:link w:val="a4"/>
    <w:uiPriority w:val="99"/>
    <w:rsid w:val="00235FDC"/>
    <w:pPr>
      <w:ind w:firstLine="720"/>
      <w:jc w:val="both"/>
    </w:pPr>
    <w:rPr>
      <w:szCs w:val="20"/>
    </w:rPr>
  </w:style>
  <w:style w:type="character" w:customStyle="1" w:styleId="a4">
    <w:name w:val="Основной текст с отступом Знак"/>
    <w:basedOn w:val="a0"/>
    <w:link w:val="a3"/>
    <w:uiPriority w:val="99"/>
    <w:rsid w:val="00235FDC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451</Words>
  <Characters>2577</Characters>
  <Application>Microsoft Office Word</Application>
  <DocSecurity>4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АНТИКОРРУПЦИОННАЯ ОГОВОРКА</vt:lpstr>
    </vt:vector>
  </TitlesOfParts>
  <Company>TNK-BP</Company>
  <LinksUpToDate>false</LinksUpToDate>
  <CharactersWithSpaces>3022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АНТИКОРРУПЦИОННАЯ ОГОВОРКА</dc:title>
  <dc:creator>AAKilachkov</dc:creator>
  <cp:lastModifiedBy>Сорокина Лидия Сергеевна</cp:lastModifiedBy>
  <cp:revision>2</cp:revision>
  <cp:lastPrinted>2014-06-23T05:47:00Z</cp:lastPrinted>
  <dcterms:created xsi:type="dcterms:W3CDTF">2014-06-23T05:48:00Z</dcterms:created>
  <dcterms:modified xsi:type="dcterms:W3CDTF">2014-06-23T05:48:00Z</dcterms:modified>
</cp:coreProperties>
</file>