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84354F"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D438FF" w:rsidRPr="0052457D">
        <w:rPr>
          <w:sz w:val="28"/>
          <w:szCs w:val="28"/>
        </w:rPr>
        <w:t>оборудования системы питания</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 xml:space="preserve">Открытый запрос цен в электронной форме на право заключения договора </w:t>
      </w:r>
      <w:r w:rsidR="000040DE">
        <w:rPr>
          <w:sz w:val="28"/>
          <w:szCs w:val="28"/>
        </w:rPr>
        <w:t xml:space="preserve">на </w:t>
      </w:r>
      <w:r w:rsidR="0042695E" w:rsidRPr="00A206E3">
        <w:rPr>
          <w:sz w:val="28"/>
          <w:szCs w:val="28"/>
        </w:rPr>
        <w:t>поставку товаров</w:t>
      </w:r>
      <w:r w:rsidR="000040DE">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C203C7" w:rsidRDefault="00A419E6" w:rsidP="00A419E6">
      <w:pPr>
        <w:ind w:firstLine="708"/>
        <w:jc w:val="both"/>
        <w:rPr>
          <w:sz w:val="28"/>
          <w:szCs w:val="28"/>
        </w:rPr>
      </w:pPr>
      <w:r w:rsidRPr="00C203C7">
        <w:rPr>
          <w:sz w:val="28"/>
          <w:szCs w:val="28"/>
        </w:rPr>
        <w:t>Рекомендация закупочной комиссии с обоснованием приводится в соответствующем протоколе ее заседания</w:t>
      </w:r>
    </w:p>
    <w:p w:rsidR="00A419E6" w:rsidRDefault="003E4448" w:rsidP="00FF5DCB">
      <w:pPr>
        <w:ind w:firstLine="708"/>
        <w:jc w:val="both"/>
        <w:rPr>
          <w:sz w:val="28"/>
          <w:szCs w:val="28"/>
        </w:rPr>
      </w:pPr>
      <w:r>
        <w:rPr>
          <w:sz w:val="28"/>
          <w:szCs w:val="28"/>
        </w:rPr>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D438FF"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D438FF" w:rsidRPr="00D438FF">
              <w:rPr>
                <w:szCs w:val="28"/>
              </w:rPr>
              <w:t>оборудования системы питания</w:t>
            </w:r>
            <w:r w:rsidR="00D438FF" w:rsidRPr="00D438FF">
              <w:rPr>
                <w:sz w:val="22"/>
              </w:rPr>
              <w:t xml:space="preserve"> </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D438FF" w:rsidRPr="008404E3" w:rsidRDefault="009D0C0D" w:rsidP="00D438FF">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r w:rsidR="00D438FF">
              <w:t xml:space="preserve">, </w:t>
            </w:r>
            <w:r w:rsidR="00D438FF" w:rsidRPr="00000CD8">
              <w:t>от 25 сентября 2013 № 53</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0040DE">
              <w:t>3</w:t>
            </w:r>
            <w:r w:rsidR="008F065F" w:rsidRPr="008F065F">
              <w:t>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84354F"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D438FF" w:rsidRPr="00D438FF" w:rsidRDefault="0040174A" w:rsidP="00D438FF">
            <w:pPr>
              <w:rPr>
                <w:szCs w:val="28"/>
              </w:rPr>
            </w:pPr>
            <w:r w:rsidRPr="00EC7204">
              <w:t xml:space="preserve">Контактное лицо по техническим вопросам: </w:t>
            </w:r>
            <w:r w:rsidR="00D438FF" w:rsidRPr="00D438FF">
              <w:rPr>
                <w:szCs w:val="28"/>
              </w:rPr>
              <w:t>Гусев Денис Вадимович</w:t>
            </w:r>
          </w:p>
          <w:p w:rsidR="00D438FF" w:rsidRPr="00CF7F9B" w:rsidRDefault="00D438FF" w:rsidP="00D438FF">
            <w:pPr>
              <w:rPr>
                <w:szCs w:val="28"/>
                <w:lang w:val="en-US"/>
              </w:rPr>
            </w:pPr>
            <w:r w:rsidRPr="00D438FF">
              <w:rPr>
                <w:szCs w:val="28"/>
              </w:rPr>
              <w:t>Тел</w:t>
            </w:r>
            <w:r w:rsidRPr="00CF7F9B">
              <w:rPr>
                <w:szCs w:val="28"/>
                <w:lang w:val="en-US"/>
              </w:rPr>
              <w:t>.: 8 (34342) 9</w:t>
            </w:r>
            <w:r w:rsidRPr="00CF7F9B">
              <w:rPr>
                <w:lang w:val="en-US"/>
              </w:rPr>
              <w:t>-14-18</w:t>
            </w:r>
          </w:p>
          <w:p w:rsidR="009D0C0D" w:rsidRPr="00CF7F9B" w:rsidRDefault="00EC7204" w:rsidP="00FF2134">
            <w:pPr>
              <w:ind w:right="153"/>
              <w:rPr>
                <w:lang w:val="en-US"/>
              </w:rPr>
            </w:pPr>
            <w:r w:rsidRPr="00EC7204">
              <w:rPr>
                <w:lang w:val="en-US"/>
              </w:rPr>
              <w:t>E</w:t>
            </w:r>
            <w:r w:rsidRPr="00CF7F9B">
              <w:rPr>
                <w:lang w:val="en-US"/>
              </w:rPr>
              <w:t>-</w:t>
            </w:r>
            <w:r w:rsidRPr="00EC7204">
              <w:rPr>
                <w:lang w:val="en-US"/>
              </w:rPr>
              <w:t>mail</w:t>
            </w:r>
            <w:r w:rsidRPr="00CF7F9B">
              <w:rPr>
                <w:lang w:val="en-US"/>
              </w:rPr>
              <w:t xml:space="preserve">:  </w:t>
            </w:r>
            <w:hyperlink r:id="rId9" w:history="1">
              <w:r w:rsidRPr="00EC7204">
                <w:rPr>
                  <w:rStyle w:val="afb"/>
                  <w:b/>
                  <w:color w:val="auto"/>
                  <w:lang w:val="en-US"/>
                </w:rPr>
                <w:t>main</w:t>
              </w:r>
              <w:r w:rsidRPr="00CF7F9B">
                <w:rPr>
                  <w:rStyle w:val="afb"/>
                  <w:b/>
                  <w:color w:val="auto"/>
                  <w:lang w:val="en-US"/>
                </w:rPr>
                <w:t>@</w:t>
              </w:r>
              <w:r w:rsidRPr="00EC7204">
                <w:rPr>
                  <w:rStyle w:val="afb"/>
                  <w:b/>
                  <w:color w:val="auto"/>
                  <w:lang w:val="en-US"/>
                </w:rPr>
                <w:t>ehp</w:t>
              </w:r>
              <w:r w:rsidRPr="00CF7F9B">
                <w:rPr>
                  <w:rStyle w:val="afb"/>
                  <w:b/>
                  <w:color w:val="auto"/>
                  <w:lang w:val="en-US"/>
                </w:rPr>
                <w:t>-</w:t>
              </w:r>
              <w:r w:rsidRPr="00EC7204">
                <w:rPr>
                  <w:rStyle w:val="afb"/>
                  <w:b/>
                  <w:color w:val="auto"/>
                  <w:lang w:val="en-US"/>
                </w:rPr>
                <w:t>atom</w:t>
              </w:r>
              <w:r w:rsidRPr="00CF7F9B">
                <w:rPr>
                  <w:rStyle w:val="afb"/>
                  <w:b/>
                  <w:color w:val="auto"/>
                  <w:lang w:val="en-US"/>
                </w:rPr>
                <w:t>.</w:t>
              </w:r>
              <w:r w:rsidRPr="00EC7204">
                <w:rPr>
                  <w:rStyle w:val="afb"/>
                  <w:b/>
                  <w:color w:val="auto"/>
                  <w:lang w:val="en-US"/>
                </w:rPr>
                <w:t>ru</w:t>
              </w:r>
              <w:r w:rsidRPr="00CF7F9B">
                <w:rPr>
                  <w:rStyle w:val="afb"/>
                  <w:b/>
                  <w:color w:val="auto"/>
                  <w:lang w:val="en-US"/>
                </w:rPr>
                <w:t>.</w:t>
              </w:r>
            </w:hyperlink>
          </w:p>
        </w:tc>
      </w:tr>
      <w:tr w:rsidR="009D0C0D" w:rsidRPr="00A206E3" w:rsidTr="000672A8">
        <w:trPr>
          <w:trHeight w:val="70"/>
        </w:trPr>
        <w:tc>
          <w:tcPr>
            <w:tcW w:w="639" w:type="dxa"/>
          </w:tcPr>
          <w:p w:rsidR="009D0C0D" w:rsidRPr="00CF7F9B"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цен </w:t>
            </w:r>
          </w:p>
        </w:tc>
        <w:tc>
          <w:tcPr>
            <w:tcW w:w="6946" w:type="dxa"/>
          </w:tcPr>
          <w:p w:rsidR="009D0C0D" w:rsidRPr="008404E3" w:rsidRDefault="009D0C0D" w:rsidP="00FF2134">
            <w:pPr>
              <w:tabs>
                <w:tab w:val="left" w:pos="1134"/>
              </w:tabs>
              <w:contextualSpacing/>
              <w:rPr>
                <w:spacing w:val="-6"/>
              </w:rPr>
            </w:pPr>
            <w:r w:rsidRPr="008404E3">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D438FF" w:rsidP="00FF2134">
            <w:pPr>
              <w:pStyle w:val="39"/>
              <w:tabs>
                <w:tab w:val="clear" w:pos="1307"/>
              </w:tabs>
              <w:ind w:left="0" w:right="153"/>
              <w:jc w:val="left"/>
              <w:rPr>
                <w:b/>
                <w:i/>
                <w:szCs w:val="24"/>
              </w:rPr>
            </w:pPr>
            <w:r w:rsidRPr="0052457D">
              <w:rPr>
                <w:b/>
                <w:spacing w:val="-14"/>
                <w:sz w:val="28"/>
              </w:rPr>
              <w:t xml:space="preserve">770 058 ,75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A360AD" w:rsidP="000040DE">
            <w:pPr>
              <w:pStyle w:val="39"/>
              <w:tabs>
                <w:tab w:val="clear" w:pos="1307"/>
              </w:tabs>
              <w:ind w:left="0" w:right="153"/>
              <w:jc w:val="left"/>
              <w:rPr>
                <w:szCs w:val="24"/>
              </w:rPr>
            </w:pPr>
            <w:r w:rsidRPr="00A360AD">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B2C79">
              <w:t>24</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0040DE">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0040DE">
              <w:t>0</w:t>
            </w:r>
            <w:r w:rsidR="00D66661" w:rsidRPr="00D66661">
              <w:t>.</w:t>
            </w:r>
            <w:r w:rsidR="00FF2134">
              <w:t xml:space="preserve"> </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0040DE">
              <w:t>1</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D438FF">
            <w:pPr>
              <w:pStyle w:val="Times12"/>
              <w:ind w:firstLine="0"/>
              <w:jc w:val="left"/>
              <w:rPr>
                <w:b/>
                <w:szCs w:val="24"/>
              </w:rPr>
            </w:pPr>
            <w:r w:rsidRPr="009E2ECD">
              <w:rPr>
                <w:b/>
                <w:szCs w:val="24"/>
              </w:rPr>
              <w:t>«</w:t>
            </w:r>
            <w:r w:rsidR="009E2ECD" w:rsidRPr="009A64DB">
              <w:rPr>
                <w:b/>
                <w:szCs w:val="24"/>
              </w:rPr>
              <w:t xml:space="preserve"> </w:t>
            </w:r>
            <w:r w:rsidR="00D438FF">
              <w:rPr>
                <w:b/>
                <w:szCs w:val="24"/>
              </w:rPr>
              <w:t xml:space="preserve"> </w:t>
            </w:r>
            <w:r w:rsidR="0084354F" w:rsidRPr="0084354F">
              <w:rPr>
                <w:b/>
                <w:szCs w:val="24"/>
              </w:rPr>
              <w:t>25</w:t>
            </w:r>
            <w:r w:rsidR="00D438FF">
              <w:rPr>
                <w:b/>
                <w:szCs w:val="24"/>
              </w:rPr>
              <w:t xml:space="preserve"> </w:t>
            </w:r>
            <w:r w:rsidR="00F720CB">
              <w:rPr>
                <w:b/>
                <w:szCs w:val="24"/>
              </w:rPr>
              <w:t xml:space="preserve"> </w:t>
            </w:r>
            <w:r w:rsidRPr="009E2ECD">
              <w:rPr>
                <w:b/>
                <w:szCs w:val="24"/>
              </w:rPr>
              <w:t>»</w:t>
            </w:r>
            <w:r w:rsidR="009E2ECD" w:rsidRPr="009A64DB">
              <w:rPr>
                <w:b/>
                <w:szCs w:val="24"/>
              </w:rPr>
              <w:t xml:space="preserve"> </w:t>
            </w:r>
            <w:r w:rsidR="00D438FF">
              <w:rPr>
                <w:b/>
                <w:szCs w:val="24"/>
              </w:rPr>
              <w:t>ноября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D438FF" w:rsidRPr="009E2ECD">
              <w:rPr>
                <w:b/>
                <w:szCs w:val="24"/>
              </w:rPr>
              <w:t>«</w:t>
            </w:r>
            <w:r w:rsidR="00D438FF" w:rsidRPr="009A64DB">
              <w:rPr>
                <w:b/>
                <w:szCs w:val="24"/>
              </w:rPr>
              <w:t xml:space="preserve"> </w:t>
            </w:r>
            <w:r w:rsidR="00D438FF">
              <w:rPr>
                <w:b/>
                <w:szCs w:val="24"/>
              </w:rPr>
              <w:t xml:space="preserve"> </w:t>
            </w:r>
            <w:r w:rsidR="0084354F" w:rsidRPr="0084354F">
              <w:rPr>
                <w:b/>
                <w:szCs w:val="24"/>
              </w:rPr>
              <w:t>27</w:t>
            </w:r>
            <w:r w:rsidR="00D438FF">
              <w:rPr>
                <w:b/>
                <w:szCs w:val="24"/>
              </w:rPr>
              <w:t xml:space="preserve">  </w:t>
            </w:r>
            <w:r w:rsidR="00D438FF" w:rsidRPr="009E2ECD">
              <w:rPr>
                <w:b/>
                <w:szCs w:val="24"/>
              </w:rPr>
              <w:t>»</w:t>
            </w:r>
            <w:r w:rsidR="00D438FF" w:rsidRPr="009A64DB">
              <w:rPr>
                <w:b/>
                <w:szCs w:val="24"/>
              </w:rPr>
              <w:t xml:space="preserve"> </w:t>
            </w:r>
            <w:r w:rsidR="00D438FF">
              <w:rPr>
                <w:b/>
                <w:szCs w:val="24"/>
              </w:rPr>
              <w:t>ноября</w:t>
            </w:r>
            <w:r w:rsidR="00D438FF" w:rsidRPr="009E2ECD">
              <w:rPr>
                <w:b/>
                <w:szCs w:val="24"/>
              </w:rPr>
              <w:t xml:space="preserve"> </w:t>
            </w:r>
            <w:r w:rsidR="009E2ECD" w:rsidRPr="009E2ECD">
              <w:rPr>
                <w:b/>
                <w:szCs w:val="24"/>
              </w:rPr>
              <w:t>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3209BA">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D438FF" w:rsidRPr="009E2ECD">
              <w:rPr>
                <w:b/>
                <w:szCs w:val="24"/>
              </w:rPr>
              <w:t>«</w:t>
            </w:r>
            <w:r w:rsidR="00D438FF" w:rsidRPr="009A64DB">
              <w:rPr>
                <w:b/>
                <w:szCs w:val="24"/>
              </w:rPr>
              <w:t xml:space="preserve"> </w:t>
            </w:r>
            <w:r w:rsidR="00D438FF">
              <w:rPr>
                <w:b/>
                <w:szCs w:val="24"/>
              </w:rPr>
              <w:t xml:space="preserve"> </w:t>
            </w:r>
            <w:r w:rsidR="0084354F">
              <w:rPr>
                <w:b/>
                <w:szCs w:val="24"/>
                <w:lang w:val="en-US"/>
              </w:rPr>
              <w:t>27</w:t>
            </w:r>
            <w:bookmarkStart w:id="37" w:name="_GoBack"/>
            <w:bookmarkEnd w:id="37"/>
            <w:r w:rsidR="00D438FF">
              <w:rPr>
                <w:b/>
                <w:szCs w:val="24"/>
              </w:rPr>
              <w:t xml:space="preserve">  </w:t>
            </w:r>
            <w:r w:rsidR="00D438FF" w:rsidRPr="009E2ECD">
              <w:rPr>
                <w:b/>
                <w:szCs w:val="24"/>
              </w:rPr>
              <w:t>»</w:t>
            </w:r>
            <w:r w:rsidR="00D438FF" w:rsidRPr="009A64DB">
              <w:rPr>
                <w:b/>
                <w:szCs w:val="24"/>
              </w:rPr>
              <w:t xml:space="preserve"> </w:t>
            </w:r>
            <w:r w:rsidR="00D438FF">
              <w:rPr>
                <w:b/>
                <w:szCs w:val="24"/>
              </w:rPr>
              <w:t>ноября</w:t>
            </w:r>
            <w:r w:rsidR="00D438FF" w:rsidRPr="009E2ECD">
              <w:rPr>
                <w:b/>
                <w:szCs w:val="24"/>
              </w:rPr>
              <w:t xml:space="preserve"> </w:t>
            </w:r>
            <w:r w:rsidR="009E2ECD" w:rsidRPr="009E2ECD">
              <w:rPr>
                <w:b/>
                <w:szCs w:val="24"/>
              </w:rPr>
              <w:t>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D438FF" w:rsidRPr="0052457D">
        <w:rPr>
          <w:sz w:val="28"/>
          <w:szCs w:val="28"/>
        </w:rPr>
        <w:t>оборудования системы питания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18647F" w:rsidRDefault="0018647F" w:rsidP="0018647F">
      <w:pPr>
        <w:pStyle w:val="Times12"/>
        <w:suppressAutoHyphens/>
        <w:ind w:firstLine="0"/>
        <w:rPr>
          <w:sz w:val="22"/>
        </w:rPr>
      </w:pPr>
      <w:r>
        <w:rPr>
          <w:sz w:val="28"/>
        </w:rPr>
        <w:t>КПП</w:t>
      </w:r>
      <w:r>
        <w:rPr>
          <w:sz w:val="22"/>
        </w:rPr>
        <w:t>________________________________________________________, (Обязательно)</w:t>
      </w:r>
    </w:p>
    <w:p w:rsidR="0018647F" w:rsidRDefault="0018647F" w:rsidP="0018647F">
      <w:pPr>
        <w:pStyle w:val="Times12"/>
        <w:suppressAutoHyphens/>
        <w:ind w:firstLine="0"/>
        <w:rPr>
          <w:sz w:val="2"/>
        </w:rPr>
      </w:pPr>
    </w:p>
    <w:p w:rsidR="0018647F" w:rsidRDefault="0018647F" w:rsidP="0018647F">
      <w:pPr>
        <w:pStyle w:val="Times12"/>
        <w:suppressAutoHyphens/>
        <w:ind w:firstLine="0"/>
        <w:jc w:val="center"/>
        <w:rPr>
          <w:b/>
          <w:i/>
          <w:vertAlign w:val="superscript"/>
        </w:rPr>
      </w:pPr>
      <w:r>
        <w:rPr>
          <w:b/>
          <w:i/>
          <w:vertAlign w:val="superscript"/>
        </w:rPr>
        <w:t>(КПП участника аукциона)</w:t>
      </w:r>
    </w:p>
    <w:p w:rsidR="0018647F" w:rsidRDefault="0018647F" w:rsidP="0018647F">
      <w:pPr>
        <w:pStyle w:val="Times12"/>
        <w:suppressAutoHyphens/>
        <w:ind w:firstLine="0"/>
        <w:rPr>
          <w:sz w:val="22"/>
        </w:rPr>
      </w:pPr>
      <w:r>
        <w:rPr>
          <w:sz w:val="28"/>
          <w:szCs w:val="28"/>
        </w:rPr>
        <w:t>ОГРН</w:t>
      </w:r>
      <w:r>
        <w:rPr>
          <w:sz w:val="22"/>
        </w:rPr>
        <w:t>________________________________________________________, (Обязательно)</w:t>
      </w:r>
    </w:p>
    <w:p w:rsidR="0018647F" w:rsidRDefault="0018647F" w:rsidP="0018647F">
      <w:pPr>
        <w:pStyle w:val="Times12"/>
        <w:suppressAutoHyphens/>
        <w:ind w:firstLine="0"/>
        <w:rPr>
          <w:sz w:val="4"/>
        </w:rPr>
      </w:pPr>
    </w:p>
    <w:p w:rsidR="0018647F" w:rsidRDefault="0018647F" w:rsidP="0018647F">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360AD" w:rsidRDefault="00E47C21" w:rsidP="00E47C21">
      <w:pPr>
        <w:ind w:firstLine="708"/>
        <w:jc w:val="both"/>
        <w:rPr>
          <w:sz w:val="32"/>
        </w:rPr>
      </w:pPr>
      <w:bookmarkStart w:id="42" w:name="_Ref56220570"/>
      <w:r w:rsidRPr="00A360AD">
        <w:rPr>
          <w:b/>
          <w:i/>
          <w:sz w:val="28"/>
        </w:rPr>
        <w:t>(Заявка на участие в запросе цен действительна в</w:t>
      </w:r>
      <w:r w:rsidRPr="00A360AD">
        <w:rPr>
          <w:b/>
          <w:i/>
          <w:sz w:val="28"/>
          <w:lang w:val="en-US"/>
        </w:rPr>
        <w:t> </w:t>
      </w:r>
      <w:r w:rsidRPr="00A360AD">
        <w:rPr>
          <w:b/>
          <w:i/>
          <w:sz w:val="28"/>
        </w:rPr>
        <w:t>течение срока, указанного участником запроса цен в</w:t>
      </w:r>
      <w:r w:rsidRPr="00A360AD">
        <w:rPr>
          <w:b/>
          <w:i/>
          <w:sz w:val="28"/>
          <w:lang w:val="en-US"/>
        </w:rPr>
        <w:t> </w:t>
      </w:r>
      <w:r w:rsidRPr="00A360AD">
        <w:rPr>
          <w:b/>
          <w:i/>
          <w:sz w:val="28"/>
        </w:rPr>
        <w:t xml:space="preserve">данной заявке, но </w:t>
      </w:r>
      <w:bookmarkEnd w:id="42"/>
      <w:r w:rsidRPr="00A360AD">
        <w:rPr>
          <w:b/>
          <w:i/>
          <w:sz w:val="28"/>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BB2C79">
        <w:rPr>
          <w:bCs/>
          <w:sz w:val="28"/>
        </w:rPr>
        <w:t xml:space="preserve"> </w:t>
      </w:r>
      <w:r w:rsidR="00A360AD">
        <w:rPr>
          <w:bCs/>
          <w:sz w:val="28"/>
        </w:rPr>
        <w:t xml:space="preserve"> ______________________________;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BB2C79" w:rsidRPr="00BB2C79">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D438FF" w:rsidRPr="0052457D">
        <w:rPr>
          <w:sz w:val="28"/>
          <w:szCs w:val="28"/>
        </w:rPr>
        <w:t>оборудования системы питания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D438FF" w:rsidRPr="0052457D">
        <w:rPr>
          <w:sz w:val="28"/>
          <w:szCs w:val="28"/>
        </w:rPr>
        <w:t>оборудования системы питания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3D1EA8">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9582136" wp14:editId="54FEEA1C">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3D1EA8">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D06B6B">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1B1744">
              <w:rPr>
                <w:b/>
                <w:bCs/>
                <w:iCs/>
                <w:sz w:val="28"/>
                <w:szCs w:val="28"/>
                <w:u w:val="single"/>
              </w:rPr>
              <w:t>079-25/2</w:t>
            </w:r>
            <w:r w:rsidR="00D06B6B">
              <w:rPr>
                <w:b/>
                <w:bCs/>
                <w:iCs/>
                <w:sz w:val="28"/>
                <w:szCs w:val="28"/>
                <w:u w:val="single"/>
              </w:rPr>
              <w:t>33</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«Электрохимприбор».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58239E" w:rsidRPr="008A182C" w:rsidRDefault="001B1744" w:rsidP="003D1EA8">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58239E" w:rsidRPr="0058239E" w:rsidRDefault="001B1744" w:rsidP="003D1EA8">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744" w:rsidRDefault="001B1744" w:rsidP="0058239E">
            <w:pPr>
              <w:widowControl w:val="0"/>
              <w:autoSpaceDE w:val="0"/>
              <w:autoSpaceDN w:val="0"/>
              <w:adjustRightInd w:val="0"/>
              <w:spacing w:before="30" w:line="265" w:lineRule="exact"/>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9"/>
                <w:szCs w:val="9"/>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02"/>
        </w:trPr>
        <w:tc>
          <w:tcPr>
            <w:tcW w:w="10248" w:type="dxa"/>
            <w:gridSpan w:val="3"/>
            <w:tcBorders>
              <w:top w:val="nil"/>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19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w:t>
      </w:r>
      <w:r w:rsidR="00D06B6B">
        <w:t>33</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F856E7" w:rsidRPr="00D06B6B" w:rsidRDefault="00F856E7" w:rsidP="00F856E7">
      <w:pPr>
        <w:ind w:firstLine="360"/>
        <w:jc w:val="both"/>
        <w:rPr>
          <w:sz w:val="28"/>
          <w:szCs w:val="28"/>
        </w:rPr>
      </w:pPr>
      <w:r w:rsidRPr="00D06B6B">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BB2C79">
        <w:t>24</w:t>
      </w:r>
      <w:r w:rsidR="00D06B6B" w:rsidRPr="00D06B6B">
        <w:t xml:space="preserve"> месяцев</w:t>
      </w:r>
      <w:r w:rsidRPr="00D06B6B">
        <w:t xml:space="preserve"> с момента поставки Товара (оборудования).</w:t>
      </w:r>
    </w:p>
    <w:p w:rsidR="00B52EA3" w:rsidRPr="00D06B6B" w:rsidRDefault="00B52EA3" w:rsidP="00B52EA3">
      <w:pPr>
        <w:ind w:firstLine="360"/>
        <w:jc w:val="both"/>
        <w:rPr>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84354F">
            <w:pPr>
              <w:ind w:left="420" w:hangingChars="190" w:hanging="420"/>
              <w:rPr>
                <w:b/>
              </w:rPr>
            </w:pPr>
            <w:r>
              <w:rPr>
                <w:b/>
              </w:rPr>
              <w:t>ФГУП «Комбинат «Электрохимприбор»</w:t>
            </w:r>
          </w:p>
          <w:p w:rsidR="00B52EA3" w:rsidRDefault="00B52EA3" w:rsidP="0084354F">
            <w:pPr>
              <w:ind w:left="420" w:hangingChars="190" w:hanging="420"/>
              <w:rPr>
                <w:b/>
              </w:rPr>
            </w:pPr>
          </w:p>
          <w:p w:rsidR="00B52EA3" w:rsidRDefault="00B52EA3" w:rsidP="0084354F">
            <w:pPr>
              <w:ind w:left="420" w:hangingChars="190" w:hanging="420"/>
              <w:rPr>
                <w:b/>
              </w:rPr>
            </w:pPr>
          </w:p>
          <w:p w:rsidR="00B52EA3" w:rsidRDefault="00B52EA3" w:rsidP="0084354F">
            <w:pPr>
              <w:ind w:left="420" w:hangingChars="190" w:hanging="420"/>
              <w:rPr>
                <w:b/>
              </w:rPr>
            </w:pPr>
          </w:p>
          <w:p w:rsidR="00B52EA3" w:rsidRDefault="00B52EA3" w:rsidP="0084354F">
            <w:pPr>
              <w:ind w:left="418" w:hangingChars="190" w:hanging="418"/>
            </w:pPr>
            <w:r>
              <w:t>_______________________</w:t>
            </w:r>
            <w:r w:rsidRPr="000341F6">
              <w:t>_</w:t>
            </w:r>
            <w:r>
              <w:t>/ _________/</w:t>
            </w:r>
          </w:p>
          <w:p w:rsidR="00B52EA3" w:rsidRDefault="00B52EA3" w:rsidP="0084354F">
            <w:pPr>
              <w:ind w:left="418" w:hangingChars="190" w:hanging="418"/>
            </w:pPr>
          </w:p>
          <w:p w:rsidR="00B52EA3" w:rsidRDefault="00B52EA3" w:rsidP="0084354F">
            <w:pPr>
              <w:ind w:left="418" w:hangingChars="190" w:hanging="418"/>
            </w:pPr>
            <w:r w:rsidRPr="009B4226">
              <w:t>«____»_____________</w:t>
            </w:r>
            <w:proofErr w:type="gramStart"/>
            <w:r w:rsidRPr="009B4226">
              <w:t>г</w:t>
            </w:r>
            <w:proofErr w:type="gramEnd"/>
            <w:r w:rsidRPr="009B4226">
              <w:t>.</w:t>
            </w:r>
          </w:p>
          <w:p w:rsidR="00B52EA3" w:rsidRDefault="00B52EA3" w:rsidP="0084354F">
            <w:pPr>
              <w:ind w:left="418" w:hangingChars="190" w:hanging="418"/>
            </w:pPr>
          </w:p>
          <w:p w:rsidR="00B52EA3" w:rsidRPr="000341F6" w:rsidRDefault="00B52EA3" w:rsidP="0084354F">
            <w:pPr>
              <w:ind w:left="418" w:hangingChars="190" w:hanging="418"/>
            </w:pPr>
            <w:r w:rsidRPr="000341F6">
              <w:t>М.П.</w:t>
            </w:r>
          </w:p>
        </w:tc>
        <w:tc>
          <w:tcPr>
            <w:tcW w:w="4648" w:type="dxa"/>
          </w:tcPr>
          <w:p w:rsidR="00B52EA3" w:rsidRPr="002C2984" w:rsidRDefault="00B52EA3" w:rsidP="0084354F">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84354F">
            <w:pPr>
              <w:ind w:left="418" w:hangingChars="190" w:hanging="418"/>
            </w:pPr>
            <w:r>
              <w:t>___________________/ ______________/</w:t>
            </w:r>
          </w:p>
          <w:p w:rsidR="00B52EA3" w:rsidRDefault="00B52EA3" w:rsidP="0084354F">
            <w:pPr>
              <w:ind w:left="418" w:hangingChars="190" w:hanging="418"/>
            </w:pPr>
          </w:p>
          <w:p w:rsidR="00B52EA3" w:rsidRDefault="00B52EA3" w:rsidP="0084354F">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t>Приложение №</w:t>
      </w:r>
      <w:r>
        <w:t xml:space="preserve"> 2</w:t>
      </w:r>
      <w:r w:rsidRPr="000341F6">
        <w:t xml:space="preserve"> к </w:t>
      </w:r>
      <w:r>
        <w:t>Договору</w:t>
      </w:r>
      <w:r w:rsidRPr="000341F6">
        <w:br/>
      </w:r>
      <w:r>
        <w:t xml:space="preserve">№ </w:t>
      </w:r>
      <w:r w:rsidRPr="00610D6D">
        <w:rPr>
          <w:bCs/>
        </w:rPr>
        <w:t>079-</w:t>
      </w:r>
      <w:r>
        <w:t>25/</w:t>
      </w:r>
      <w:r w:rsidR="001B1744">
        <w:t>2</w:t>
      </w:r>
      <w:r w:rsidR="00D06B6B">
        <w:t>33</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84354F">
            <w:pPr>
              <w:ind w:left="420" w:hangingChars="190" w:hanging="420"/>
              <w:rPr>
                <w:b/>
              </w:rPr>
            </w:pPr>
            <w:r>
              <w:rPr>
                <w:b/>
              </w:rPr>
              <w:t>ФГУП «Комбинат «Электрохимприбор»</w:t>
            </w:r>
          </w:p>
          <w:p w:rsidR="00B52EA3" w:rsidRPr="00244FFC" w:rsidRDefault="00B52EA3" w:rsidP="0084354F">
            <w:pPr>
              <w:ind w:left="420" w:hangingChars="190" w:hanging="420"/>
              <w:rPr>
                <w:b/>
              </w:rPr>
            </w:pPr>
          </w:p>
          <w:p w:rsidR="00B52EA3" w:rsidRPr="00244FFC" w:rsidRDefault="00B52EA3" w:rsidP="0084354F">
            <w:pPr>
              <w:ind w:left="420" w:hangingChars="190" w:hanging="420"/>
              <w:rPr>
                <w:b/>
              </w:rPr>
            </w:pPr>
          </w:p>
          <w:p w:rsidR="00B52EA3" w:rsidRPr="00244FFC" w:rsidRDefault="00B52EA3" w:rsidP="0084354F">
            <w:pPr>
              <w:ind w:left="420" w:hangingChars="190" w:hanging="420"/>
              <w:rPr>
                <w:b/>
              </w:rPr>
            </w:pPr>
          </w:p>
          <w:p w:rsidR="00B52EA3" w:rsidRDefault="00B52EA3" w:rsidP="0084354F">
            <w:pPr>
              <w:ind w:left="418" w:hangingChars="190" w:hanging="418"/>
            </w:pPr>
            <w:r>
              <w:t>______________________/ ___________/</w:t>
            </w:r>
          </w:p>
          <w:p w:rsidR="00B52EA3" w:rsidRDefault="00B52EA3" w:rsidP="0084354F">
            <w:pPr>
              <w:ind w:left="418" w:hangingChars="190" w:hanging="418"/>
            </w:pPr>
          </w:p>
          <w:p w:rsidR="00B52EA3" w:rsidRDefault="00B52EA3" w:rsidP="0084354F">
            <w:pPr>
              <w:ind w:left="418" w:hangingChars="190" w:hanging="418"/>
            </w:pPr>
            <w:r w:rsidRPr="009B4226">
              <w:t>«____»_____________</w:t>
            </w:r>
            <w:proofErr w:type="gramStart"/>
            <w:r w:rsidRPr="009B4226">
              <w:t>г</w:t>
            </w:r>
            <w:proofErr w:type="gramEnd"/>
            <w:r w:rsidRPr="009B4226">
              <w:t>.</w:t>
            </w:r>
          </w:p>
          <w:p w:rsidR="00B52EA3" w:rsidRDefault="00B52EA3" w:rsidP="0084354F">
            <w:pPr>
              <w:ind w:left="418" w:hangingChars="190" w:hanging="418"/>
            </w:pPr>
          </w:p>
          <w:p w:rsidR="00B52EA3" w:rsidRPr="000341F6" w:rsidRDefault="00B52EA3" w:rsidP="0084354F">
            <w:pPr>
              <w:ind w:left="418" w:hangingChars="190" w:hanging="418"/>
            </w:pPr>
            <w:r w:rsidRPr="000341F6">
              <w:t>М.П.</w:t>
            </w:r>
          </w:p>
        </w:tc>
        <w:tc>
          <w:tcPr>
            <w:tcW w:w="4914" w:type="dxa"/>
          </w:tcPr>
          <w:p w:rsidR="00B52EA3" w:rsidRPr="002C2984" w:rsidRDefault="00B52EA3" w:rsidP="0084354F">
            <w:pPr>
              <w:ind w:left="420" w:hangingChars="190" w:hanging="420"/>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84354F">
            <w:pPr>
              <w:ind w:left="418" w:hangingChars="190" w:hanging="418"/>
            </w:pPr>
            <w:r>
              <w:t>____________________</w:t>
            </w:r>
            <w:r w:rsidRPr="000D621D">
              <w:t xml:space="preserve">/ </w:t>
            </w:r>
            <w:r>
              <w:rPr>
                <w:b/>
              </w:rPr>
              <w:t>_________________/</w:t>
            </w:r>
          </w:p>
          <w:p w:rsidR="00B52EA3" w:rsidRDefault="00B52EA3" w:rsidP="0084354F">
            <w:pPr>
              <w:ind w:left="418" w:hangingChars="190" w:hanging="418"/>
            </w:pPr>
          </w:p>
          <w:p w:rsidR="00B52EA3" w:rsidRDefault="00B52EA3" w:rsidP="0084354F">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w:t>
      </w:r>
      <w:r w:rsidR="00D06B6B">
        <w:t>33</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1B1744">
        <w:rPr>
          <w:b/>
        </w:rPr>
        <w:t>2</w:t>
      </w:r>
      <w:r w:rsidR="00D06B6B">
        <w:rPr>
          <w:b/>
        </w:rPr>
        <w:t>33</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84354F">
            <w:pPr>
              <w:ind w:left="420" w:hangingChars="190" w:hanging="420"/>
              <w:rPr>
                <w:b/>
              </w:rPr>
            </w:pPr>
            <w:r>
              <w:rPr>
                <w:b/>
              </w:rPr>
              <w:t>ФГУП «Комбинат «Электрохимприбор»</w:t>
            </w:r>
          </w:p>
          <w:p w:rsidR="00B52EA3" w:rsidRPr="00244FFC" w:rsidRDefault="00B52EA3" w:rsidP="0084354F">
            <w:pPr>
              <w:ind w:left="420" w:hangingChars="190" w:hanging="420"/>
              <w:rPr>
                <w:b/>
              </w:rPr>
            </w:pPr>
          </w:p>
          <w:p w:rsidR="00B52EA3" w:rsidRPr="00244FFC" w:rsidRDefault="00B52EA3" w:rsidP="0084354F">
            <w:pPr>
              <w:ind w:left="420" w:hangingChars="190" w:hanging="420"/>
              <w:rPr>
                <w:b/>
              </w:rPr>
            </w:pPr>
          </w:p>
          <w:p w:rsidR="00B52EA3" w:rsidRPr="00244FFC" w:rsidRDefault="00B52EA3" w:rsidP="0084354F">
            <w:pPr>
              <w:ind w:left="420" w:hangingChars="190" w:hanging="420"/>
              <w:rPr>
                <w:b/>
              </w:rPr>
            </w:pPr>
          </w:p>
          <w:p w:rsidR="00B52EA3" w:rsidRDefault="00B52EA3" w:rsidP="0084354F">
            <w:pPr>
              <w:ind w:left="418" w:hangingChars="190" w:hanging="418"/>
            </w:pPr>
            <w:r>
              <w:t>______________________/ ___________/</w:t>
            </w:r>
          </w:p>
          <w:p w:rsidR="00B52EA3" w:rsidRDefault="00B52EA3" w:rsidP="0084354F">
            <w:pPr>
              <w:ind w:left="418" w:hangingChars="190" w:hanging="418"/>
            </w:pPr>
          </w:p>
          <w:p w:rsidR="00B52EA3" w:rsidRDefault="00B52EA3" w:rsidP="0084354F">
            <w:pPr>
              <w:ind w:left="418" w:hangingChars="190" w:hanging="418"/>
            </w:pPr>
            <w:r w:rsidRPr="009B4226">
              <w:t>«____»_____________</w:t>
            </w:r>
            <w:proofErr w:type="gramStart"/>
            <w:r w:rsidRPr="009B4226">
              <w:t>г</w:t>
            </w:r>
            <w:proofErr w:type="gramEnd"/>
            <w:r w:rsidRPr="009B4226">
              <w:t>.</w:t>
            </w:r>
          </w:p>
          <w:p w:rsidR="00B52EA3" w:rsidRDefault="00B52EA3" w:rsidP="0084354F">
            <w:pPr>
              <w:ind w:left="418" w:hangingChars="190" w:hanging="418"/>
            </w:pPr>
          </w:p>
          <w:p w:rsidR="00B52EA3" w:rsidRPr="000341F6" w:rsidRDefault="00B52EA3" w:rsidP="0084354F">
            <w:pPr>
              <w:ind w:left="418" w:hangingChars="190" w:hanging="418"/>
            </w:pPr>
            <w:r w:rsidRPr="000341F6">
              <w:t>М.П.</w:t>
            </w:r>
          </w:p>
        </w:tc>
        <w:tc>
          <w:tcPr>
            <w:tcW w:w="4914" w:type="dxa"/>
          </w:tcPr>
          <w:p w:rsidR="00B52EA3" w:rsidRPr="002C2984" w:rsidRDefault="00B52EA3" w:rsidP="0084354F">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84354F">
            <w:pPr>
              <w:ind w:left="418" w:hangingChars="190" w:hanging="418"/>
            </w:pPr>
            <w:r>
              <w:t>____________________</w:t>
            </w:r>
            <w:r w:rsidRPr="000D621D">
              <w:t xml:space="preserve">/ </w:t>
            </w:r>
            <w:r>
              <w:rPr>
                <w:b/>
              </w:rPr>
              <w:t>_________________/</w:t>
            </w:r>
          </w:p>
          <w:p w:rsidR="00B52EA3" w:rsidRDefault="00B52EA3" w:rsidP="0084354F">
            <w:pPr>
              <w:ind w:left="418" w:hangingChars="190" w:hanging="418"/>
            </w:pPr>
          </w:p>
          <w:p w:rsidR="00B52EA3" w:rsidRDefault="00B52EA3" w:rsidP="0084354F">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0C1FEB" w:rsidRPr="00362A68" w:rsidRDefault="000C1FEB" w:rsidP="000C1FEB">
      <w:pPr>
        <w:jc w:val="center"/>
        <w:rPr>
          <w:b/>
          <w:sz w:val="28"/>
          <w:szCs w:val="28"/>
        </w:rPr>
      </w:pPr>
      <w:r w:rsidRPr="00362A68">
        <w:rPr>
          <w:b/>
          <w:sz w:val="28"/>
          <w:szCs w:val="28"/>
        </w:rPr>
        <w:t>ЧАСТЬ 3 «</w:t>
      </w:r>
      <w:bookmarkStart w:id="59" w:name="_Toc166405216"/>
      <w:bookmarkStart w:id="60" w:name="_Toc166582217"/>
      <w:bookmarkStart w:id="61" w:name="_Toc166912257"/>
      <w:bookmarkStart w:id="62" w:name="_Toc223856562"/>
      <w:bookmarkStart w:id="63" w:name="_Toc227388689"/>
      <w:bookmarkStart w:id="64" w:name="_Toc245187787"/>
      <w:r w:rsidRPr="00362A68">
        <w:rPr>
          <w:b/>
          <w:sz w:val="28"/>
          <w:szCs w:val="28"/>
        </w:rPr>
        <w:t>Т</w:t>
      </w:r>
      <w:bookmarkEnd w:id="59"/>
      <w:bookmarkEnd w:id="60"/>
      <w:bookmarkEnd w:id="61"/>
      <w:bookmarkEnd w:id="62"/>
      <w:bookmarkEnd w:id="63"/>
      <w:bookmarkEnd w:id="64"/>
      <w:r w:rsidRPr="00362A68">
        <w:rPr>
          <w:b/>
          <w:sz w:val="28"/>
          <w:szCs w:val="28"/>
        </w:rPr>
        <w:t>ЕХНИЧЕСКАЯ ЧАСТЬ»</w:t>
      </w:r>
    </w:p>
    <w:p w:rsidR="000C1FEB" w:rsidRPr="00DC54E9" w:rsidRDefault="000C1FEB" w:rsidP="000C1FEB">
      <w:pPr>
        <w:keepNext/>
        <w:widowControl w:val="0"/>
        <w:tabs>
          <w:tab w:val="left" w:pos="9800"/>
        </w:tabs>
        <w:jc w:val="both"/>
        <w:rPr>
          <w:b/>
        </w:rPr>
      </w:pPr>
    </w:p>
    <w:p w:rsidR="000C1FEB" w:rsidRDefault="000C1FEB" w:rsidP="000C1FEB">
      <w:pPr>
        <w:pStyle w:val="23"/>
        <w:widowControl w:val="0"/>
        <w:autoSpaceDE w:val="0"/>
        <w:autoSpaceDN w:val="0"/>
        <w:adjustRightInd w:val="0"/>
        <w:spacing w:line="360" w:lineRule="auto"/>
        <w:jc w:val="center"/>
        <w:outlineLvl w:val="0"/>
        <w:rPr>
          <w:b/>
        </w:rPr>
      </w:pPr>
      <w:r w:rsidRPr="00491D6D">
        <w:rPr>
          <w:b/>
        </w:rPr>
        <w:t>ТЕХНИЧЕСКОЕ ЗАДАНИЕ</w:t>
      </w:r>
    </w:p>
    <w:p w:rsidR="000C1FEB" w:rsidRPr="002E3DDF" w:rsidRDefault="000C1FEB" w:rsidP="000C1FEB">
      <w:pPr>
        <w:jc w:val="both"/>
        <w:rPr>
          <w:sz w:val="28"/>
        </w:rPr>
      </w:pPr>
      <w:r w:rsidRPr="00545D4A">
        <w:rPr>
          <w:b/>
          <w:sz w:val="28"/>
        </w:rPr>
        <w:t xml:space="preserve">1. Наименование поставляемого товара: </w:t>
      </w:r>
      <w:r w:rsidR="00D06B6B" w:rsidRPr="0052457D">
        <w:rPr>
          <w:sz w:val="28"/>
          <w:szCs w:val="28"/>
        </w:rPr>
        <w:t>оборудовани</w:t>
      </w:r>
      <w:r w:rsidR="00D06B6B">
        <w:rPr>
          <w:sz w:val="28"/>
          <w:szCs w:val="28"/>
        </w:rPr>
        <w:t>е</w:t>
      </w:r>
      <w:r w:rsidR="00D06B6B" w:rsidRPr="0052457D">
        <w:rPr>
          <w:sz w:val="28"/>
          <w:szCs w:val="28"/>
        </w:rPr>
        <w:t xml:space="preserve"> системы питания</w:t>
      </w:r>
    </w:p>
    <w:p w:rsidR="000C1FEB" w:rsidRPr="00D82DF3" w:rsidRDefault="000C1FEB" w:rsidP="000C1FEB">
      <w:pPr>
        <w:ind w:left="360"/>
        <w:jc w:val="both"/>
        <w:rPr>
          <w:sz w:val="14"/>
        </w:rPr>
      </w:pPr>
    </w:p>
    <w:p w:rsidR="000C1FEB" w:rsidRDefault="000C1FEB" w:rsidP="000C1FEB">
      <w:pPr>
        <w:jc w:val="both"/>
        <w:rPr>
          <w:b/>
          <w:sz w:val="28"/>
        </w:rPr>
      </w:pPr>
      <w:r w:rsidRPr="00545D4A">
        <w:rPr>
          <w:b/>
          <w:sz w:val="28"/>
        </w:rPr>
        <w:t>2. Описание товаров (функциональные характеристики и потребительские свойства)</w:t>
      </w:r>
    </w:p>
    <w:p w:rsidR="000E6EFC" w:rsidRPr="00D82DF3" w:rsidRDefault="000E6EFC" w:rsidP="000C1FEB">
      <w:pPr>
        <w:jc w:val="both"/>
        <w:rPr>
          <w:b/>
          <w:sz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708"/>
        <w:gridCol w:w="709"/>
        <w:gridCol w:w="1701"/>
      </w:tblGrid>
      <w:tr w:rsidR="000C1FEB" w:rsidRPr="00CB3811" w:rsidTr="0058239E">
        <w:trPr>
          <w:trHeight w:val="384"/>
          <w:tblHeader/>
        </w:trPr>
        <w:tc>
          <w:tcPr>
            <w:tcW w:w="709"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w:t>
            </w:r>
          </w:p>
        </w:tc>
        <w:tc>
          <w:tcPr>
            <w:tcW w:w="6521" w:type="dxa"/>
            <w:shd w:val="clear" w:color="auto" w:fill="auto"/>
            <w:vAlign w:val="center"/>
          </w:tcPr>
          <w:p w:rsidR="000C1FEB" w:rsidRPr="00CB3811" w:rsidRDefault="000C1FEB" w:rsidP="000E6EFC">
            <w:pPr>
              <w:jc w:val="center"/>
              <w:rPr>
                <w:b/>
                <w:bCs/>
                <w:sz w:val="20"/>
                <w:szCs w:val="20"/>
              </w:rPr>
            </w:pPr>
            <w:r w:rsidRPr="00CB3811">
              <w:rPr>
                <w:b/>
                <w:bCs/>
                <w:sz w:val="20"/>
                <w:szCs w:val="20"/>
              </w:rPr>
              <w:t xml:space="preserve">Наименование </w:t>
            </w:r>
          </w:p>
          <w:p w:rsidR="000C1FEB" w:rsidRPr="00CB3811" w:rsidRDefault="000C1FEB" w:rsidP="000E6EFC">
            <w:pPr>
              <w:jc w:val="center"/>
              <w:rPr>
                <w:b/>
                <w:bCs/>
                <w:sz w:val="20"/>
                <w:szCs w:val="20"/>
              </w:rPr>
            </w:pPr>
            <w:r w:rsidRPr="00CB3811">
              <w:rPr>
                <w:b/>
                <w:bCs/>
                <w:sz w:val="20"/>
                <w:szCs w:val="20"/>
              </w:rPr>
              <w:t>Технические характеристики</w:t>
            </w:r>
          </w:p>
          <w:p w:rsidR="000C1FEB" w:rsidRPr="00CB3811" w:rsidRDefault="000C1FEB" w:rsidP="000E6EFC">
            <w:pPr>
              <w:spacing w:line="276" w:lineRule="auto"/>
              <w:jc w:val="center"/>
              <w:rPr>
                <w:b/>
                <w:bCs/>
                <w:sz w:val="20"/>
                <w:szCs w:val="20"/>
              </w:rPr>
            </w:pPr>
            <w:r w:rsidRPr="00CB3811">
              <w:rPr>
                <w:sz w:val="20"/>
                <w:szCs w:val="20"/>
              </w:rPr>
              <w:t>(подробные функциональные и технические характери</w:t>
            </w:r>
            <w:r w:rsidRPr="00CB3811">
              <w:rPr>
                <w:sz w:val="20"/>
                <w:szCs w:val="20"/>
              </w:rPr>
              <w:softHyphen/>
              <w:t>стики с указанием верхних и нижних границ, а так же на</w:t>
            </w:r>
            <w:r w:rsidRPr="00CB3811">
              <w:rPr>
                <w:sz w:val="20"/>
                <w:szCs w:val="20"/>
              </w:rPr>
              <w:softHyphen/>
              <w:t>чальные и конечные показатели)</w:t>
            </w:r>
          </w:p>
        </w:tc>
        <w:tc>
          <w:tcPr>
            <w:tcW w:w="708"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ед.</w:t>
            </w:r>
            <w:r w:rsidRPr="00CB3811">
              <w:rPr>
                <w:b/>
                <w:bCs/>
                <w:sz w:val="20"/>
                <w:szCs w:val="20"/>
              </w:rPr>
              <w:br/>
              <w:t>изм.</w:t>
            </w:r>
          </w:p>
        </w:tc>
        <w:tc>
          <w:tcPr>
            <w:tcW w:w="709"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кол-во</w:t>
            </w:r>
          </w:p>
        </w:tc>
        <w:tc>
          <w:tcPr>
            <w:tcW w:w="1701" w:type="dxa"/>
            <w:shd w:val="clear" w:color="auto" w:fill="auto"/>
          </w:tcPr>
          <w:p w:rsidR="000C1FEB" w:rsidRPr="00CB3811" w:rsidRDefault="000C1FEB" w:rsidP="000E6EFC">
            <w:pPr>
              <w:spacing w:line="276" w:lineRule="auto"/>
              <w:jc w:val="center"/>
              <w:rPr>
                <w:b/>
                <w:bCs/>
                <w:sz w:val="28"/>
                <w:szCs w:val="20"/>
              </w:rPr>
            </w:pPr>
            <w:r w:rsidRPr="00CB3811">
              <w:rPr>
                <w:b/>
                <w:bCs/>
                <w:sz w:val="20"/>
                <w:szCs w:val="20"/>
              </w:rPr>
              <w:t>Срок гарантии производителя и поставщика</w:t>
            </w:r>
          </w:p>
        </w:tc>
      </w:tr>
      <w:tr w:rsidR="000C1FEB" w:rsidRPr="00CB3811" w:rsidTr="0058239E">
        <w:trPr>
          <w:trHeight w:val="384"/>
        </w:trPr>
        <w:tc>
          <w:tcPr>
            <w:tcW w:w="709" w:type="dxa"/>
            <w:shd w:val="clear" w:color="auto" w:fill="auto"/>
          </w:tcPr>
          <w:p w:rsidR="000C1FEB" w:rsidRPr="00CB3811" w:rsidRDefault="000C1FEB" w:rsidP="000E6EFC">
            <w:pPr>
              <w:jc w:val="center"/>
              <w:rPr>
                <w:b/>
              </w:rPr>
            </w:pPr>
            <w:r w:rsidRPr="00CB3811">
              <w:rPr>
                <w:b/>
              </w:rPr>
              <w:t>1</w:t>
            </w:r>
          </w:p>
        </w:tc>
        <w:tc>
          <w:tcPr>
            <w:tcW w:w="6521" w:type="dxa"/>
            <w:shd w:val="clear" w:color="auto" w:fill="auto"/>
          </w:tcPr>
          <w:p w:rsidR="000C1FEB" w:rsidRPr="00D06B6B" w:rsidRDefault="00D06B6B" w:rsidP="0018647F">
            <w:pPr>
              <w:rPr>
                <w:b/>
                <w:sz w:val="28"/>
              </w:rPr>
            </w:pPr>
            <w:r w:rsidRPr="00D06B6B">
              <w:rPr>
                <w:b/>
                <w:color w:val="000000"/>
                <w:sz w:val="28"/>
              </w:rPr>
              <w:t>Комплект оборудования для питания ЦОД</w:t>
            </w:r>
            <w:r w:rsidR="000C1FEB" w:rsidRPr="00D06B6B">
              <w:rPr>
                <w:b/>
                <w:sz w:val="28"/>
              </w:rPr>
              <w:t xml:space="preserve"> в составе:</w:t>
            </w:r>
          </w:p>
        </w:tc>
        <w:tc>
          <w:tcPr>
            <w:tcW w:w="708" w:type="dxa"/>
            <w:shd w:val="clear" w:color="auto" w:fill="auto"/>
          </w:tcPr>
          <w:p w:rsidR="000C1FEB" w:rsidRPr="00CB3811" w:rsidRDefault="000C1FEB" w:rsidP="00D06B6B">
            <w:pPr>
              <w:jc w:val="center"/>
              <w:rPr>
                <w:b/>
              </w:rPr>
            </w:pPr>
            <w:proofErr w:type="gramStart"/>
            <w:r w:rsidRPr="00CB3811">
              <w:rPr>
                <w:b/>
              </w:rPr>
              <w:t>К</w:t>
            </w:r>
            <w:r w:rsidRPr="000C1FEB">
              <w:rPr>
                <w:b/>
              </w:rPr>
              <w:t>-</w:t>
            </w:r>
            <w:r w:rsidRPr="00CB3811">
              <w:rPr>
                <w:b/>
              </w:rPr>
              <w:t>т</w:t>
            </w:r>
            <w:proofErr w:type="gramEnd"/>
          </w:p>
        </w:tc>
        <w:tc>
          <w:tcPr>
            <w:tcW w:w="709" w:type="dxa"/>
            <w:shd w:val="clear" w:color="auto" w:fill="auto"/>
          </w:tcPr>
          <w:p w:rsidR="000C1FEB" w:rsidRPr="000C1FEB" w:rsidRDefault="00D06B6B" w:rsidP="000C1FEB">
            <w:pPr>
              <w:jc w:val="center"/>
              <w:rPr>
                <w:b/>
              </w:rPr>
            </w:pPr>
            <w:r>
              <w:rPr>
                <w:b/>
              </w:rPr>
              <w:t>1</w:t>
            </w:r>
          </w:p>
        </w:tc>
        <w:tc>
          <w:tcPr>
            <w:tcW w:w="1701" w:type="dxa"/>
            <w:vMerge w:val="restart"/>
            <w:shd w:val="clear" w:color="auto" w:fill="auto"/>
          </w:tcPr>
          <w:p w:rsidR="00056434" w:rsidRDefault="00056434" w:rsidP="00056434">
            <w:pPr>
              <w:rPr>
                <w:szCs w:val="28"/>
              </w:rPr>
            </w:pPr>
            <w:r w:rsidRPr="00CB3811">
              <w:rPr>
                <w:szCs w:val="28"/>
              </w:rPr>
              <w:t>Гарантийный срок</w:t>
            </w:r>
            <w:r>
              <w:rPr>
                <w:szCs w:val="28"/>
              </w:rPr>
              <w:t>:</w:t>
            </w:r>
          </w:p>
          <w:p w:rsidR="000C1FEB" w:rsidRPr="00D06B6B" w:rsidRDefault="00056434" w:rsidP="00A2702A">
            <w:pPr>
              <w:rPr>
                <w:szCs w:val="28"/>
              </w:rPr>
            </w:pPr>
            <w:r w:rsidRPr="00CB3811">
              <w:rPr>
                <w:szCs w:val="28"/>
              </w:rPr>
              <w:t xml:space="preserve">не менее </w:t>
            </w:r>
            <w:r w:rsidR="00D06B6B">
              <w:rPr>
                <w:szCs w:val="28"/>
              </w:rPr>
              <w:t>2</w:t>
            </w:r>
            <w:r w:rsidR="00A2702A">
              <w:rPr>
                <w:szCs w:val="28"/>
              </w:rPr>
              <w:t>4</w:t>
            </w:r>
            <w:r w:rsidR="00D06B6B">
              <w:rPr>
                <w:szCs w:val="28"/>
              </w:rPr>
              <w:t xml:space="preserve">  месяц</w:t>
            </w:r>
            <w:r w:rsidR="00811B56">
              <w:rPr>
                <w:szCs w:val="28"/>
              </w:rPr>
              <w:t>ев</w:t>
            </w:r>
            <w:r w:rsidRPr="00CB3811">
              <w:rPr>
                <w:szCs w:val="28"/>
              </w:rPr>
              <w:t xml:space="preserve"> </w:t>
            </w:r>
            <w:proofErr w:type="gramStart"/>
            <w:r w:rsidRPr="00CB3811">
              <w:rPr>
                <w:szCs w:val="28"/>
              </w:rPr>
              <w:t>с даты поставки</w:t>
            </w:r>
            <w:proofErr w:type="gramEnd"/>
            <w:r w:rsidRPr="00CB3811">
              <w:rPr>
                <w:szCs w:val="28"/>
              </w:rPr>
              <w:t xml:space="preserve"> Товара</w:t>
            </w:r>
          </w:p>
        </w:tc>
      </w:tr>
      <w:tr w:rsidR="00D06B6B" w:rsidRPr="00CB3811" w:rsidTr="00CF7F9B">
        <w:tc>
          <w:tcPr>
            <w:tcW w:w="709" w:type="dxa"/>
            <w:shd w:val="clear" w:color="auto" w:fill="auto"/>
          </w:tcPr>
          <w:p w:rsidR="00D06B6B" w:rsidRPr="0006433B" w:rsidRDefault="00D06B6B" w:rsidP="0058239E">
            <w:pPr>
              <w:jc w:val="center"/>
            </w:pPr>
            <w:r w:rsidRPr="0006433B">
              <w:t>1.1</w:t>
            </w:r>
          </w:p>
        </w:tc>
        <w:tc>
          <w:tcPr>
            <w:tcW w:w="6521" w:type="dxa"/>
            <w:shd w:val="clear" w:color="auto" w:fill="auto"/>
            <w:vAlign w:val="center"/>
          </w:tcPr>
          <w:p w:rsidR="00CF7F9B" w:rsidRPr="003A4F46" w:rsidRDefault="00CF7F9B" w:rsidP="00CF7F9B">
            <w:pPr>
              <w:rPr>
                <w:b/>
              </w:rPr>
            </w:pPr>
            <w:r w:rsidRPr="003A4F46">
              <w:rPr>
                <w:b/>
              </w:rPr>
              <w:t>Силовой модуль:</w:t>
            </w:r>
          </w:p>
          <w:p w:rsidR="00CF7F9B" w:rsidRPr="003A4F46" w:rsidRDefault="00CF7F9B" w:rsidP="00CF7F9B">
            <w:r w:rsidRPr="003A4F46">
              <w:t xml:space="preserve">Силовой модуль APC </w:t>
            </w:r>
            <w:proofErr w:type="spellStart"/>
            <w:r w:rsidRPr="003A4F46">
              <w:t>Symmetra</w:t>
            </w:r>
            <w:proofErr w:type="spellEnd"/>
            <w:r w:rsidRPr="003A4F46">
              <w:t xml:space="preserve"> PX, 10/16kW, 400V, SYPM10K16H или эквивалент</w:t>
            </w:r>
          </w:p>
          <w:p w:rsidR="00CF7F9B" w:rsidRPr="003A4F46" w:rsidRDefault="00CF7F9B" w:rsidP="00CF7F9B">
            <w:pPr>
              <w:rPr>
                <w:b/>
              </w:rPr>
            </w:pPr>
            <w:r w:rsidRPr="003A4F46">
              <w:rPr>
                <w:b/>
              </w:rPr>
              <w:t>Характеристики:</w:t>
            </w:r>
          </w:p>
          <w:p w:rsidR="00CF7F9B" w:rsidRPr="003A4F46" w:rsidRDefault="00CF7F9B" w:rsidP="00CF7F9B">
            <w:r w:rsidRPr="003A4F46">
              <w:t xml:space="preserve">Производитель: APC </w:t>
            </w:r>
          </w:p>
          <w:p w:rsidR="00CF7F9B" w:rsidRPr="003A4F46" w:rsidRDefault="00CF7F9B" w:rsidP="00CF7F9B">
            <w:proofErr w:type="spellStart"/>
            <w:proofErr w:type="gramStart"/>
            <w:r w:rsidRPr="003A4F46">
              <w:t>C</w:t>
            </w:r>
            <w:proofErr w:type="gramEnd"/>
            <w:r w:rsidRPr="003A4F46">
              <w:t>пособ</w:t>
            </w:r>
            <w:proofErr w:type="spellEnd"/>
            <w:r w:rsidRPr="003A4F46">
              <w:t xml:space="preserve"> установки: съемный модуль </w:t>
            </w:r>
          </w:p>
          <w:p w:rsidR="00CF7F9B" w:rsidRPr="003A4F46" w:rsidRDefault="00CF7F9B" w:rsidP="00CF7F9B">
            <w:r w:rsidRPr="003A4F46">
              <w:t xml:space="preserve">Высота в стойке: не более 3U </w:t>
            </w:r>
          </w:p>
          <w:p w:rsidR="00CF7F9B" w:rsidRPr="003A4F46" w:rsidRDefault="00CF7F9B" w:rsidP="00CF7F9B">
            <w:r w:rsidRPr="003A4F46">
              <w:t xml:space="preserve">Мощность:  не менее 16 </w:t>
            </w:r>
            <w:proofErr w:type="spellStart"/>
            <w:r w:rsidRPr="003A4F46">
              <w:t>кВА</w:t>
            </w:r>
            <w:proofErr w:type="spellEnd"/>
            <w:r w:rsidRPr="003A4F46">
              <w:t xml:space="preserve"> / 16 кВт </w:t>
            </w:r>
          </w:p>
          <w:p w:rsidR="00CF7F9B" w:rsidRPr="003A4F46" w:rsidRDefault="00CF7F9B" w:rsidP="00CF7F9B">
            <w:r w:rsidRPr="003A4F46">
              <w:t xml:space="preserve">Кол-во фаз: не менее 3 </w:t>
            </w:r>
          </w:p>
          <w:p w:rsidR="00CF7F9B" w:rsidRPr="003A4F46" w:rsidRDefault="00CF7F9B" w:rsidP="00CF7F9B">
            <w:r w:rsidRPr="003A4F46">
              <w:t>Номинальное входное напряжение: не менее  400 В (перемен</w:t>
            </w:r>
            <w:proofErr w:type="gramStart"/>
            <w:r w:rsidRPr="003A4F46">
              <w:t>.</w:t>
            </w:r>
            <w:proofErr w:type="gramEnd"/>
            <w:r w:rsidRPr="003A4F46">
              <w:t xml:space="preserve"> </w:t>
            </w:r>
            <w:proofErr w:type="gramStart"/>
            <w:r w:rsidRPr="003A4F46">
              <w:t>т</w:t>
            </w:r>
            <w:proofErr w:type="gramEnd"/>
            <w:r w:rsidRPr="003A4F46">
              <w:t xml:space="preserve">ок) </w:t>
            </w:r>
          </w:p>
          <w:p w:rsidR="00CF7F9B" w:rsidRPr="003A4F46" w:rsidRDefault="00CF7F9B" w:rsidP="00CF7F9B">
            <w:r w:rsidRPr="003A4F46">
              <w:t>Диапазон входного напряжения:  340 - 477 В (перемен</w:t>
            </w:r>
            <w:proofErr w:type="gramStart"/>
            <w:r w:rsidRPr="003A4F46">
              <w:t>.</w:t>
            </w:r>
            <w:proofErr w:type="gramEnd"/>
            <w:r w:rsidRPr="003A4F46">
              <w:t xml:space="preserve"> </w:t>
            </w:r>
            <w:proofErr w:type="gramStart"/>
            <w:r w:rsidRPr="003A4F46">
              <w:t>т</w:t>
            </w:r>
            <w:proofErr w:type="gramEnd"/>
            <w:r w:rsidRPr="003A4F46">
              <w:t xml:space="preserve">ок) </w:t>
            </w:r>
          </w:p>
          <w:p w:rsidR="00CF7F9B" w:rsidRPr="003A4F46" w:rsidRDefault="00CF7F9B" w:rsidP="00CF7F9B">
            <w:r w:rsidRPr="003A4F46">
              <w:t xml:space="preserve">Диапазон входных частот:  40 - 70 Гц </w:t>
            </w:r>
          </w:p>
          <w:p w:rsidR="00CF7F9B" w:rsidRPr="003A4F46" w:rsidRDefault="00CF7F9B" w:rsidP="00CF7F9B">
            <w:r w:rsidRPr="003A4F46">
              <w:t>Выходное напряжение:  не менее 230 / 400</w:t>
            </w:r>
            <w:proofErr w:type="gramStart"/>
            <w:r w:rsidRPr="003A4F46">
              <w:t xml:space="preserve"> В</w:t>
            </w:r>
            <w:proofErr w:type="gramEnd"/>
            <w:r w:rsidRPr="003A4F46">
              <w:t xml:space="preserve"> </w:t>
            </w:r>
          </w:p>
          <w:p w:rsidR="00CF7F9B" w:rsidRPr="003A4F46" w:rsidRDefault="00CF7F9B" w:rsidP="00CF7F9B">
            <w:r w:rsidRPr="003A4F46">
              <w:t xml:space="preserve">Форма выходного сигнала: синусоида </w:t>
            </w:r>
          </w:p>
          <w:p w:rsidR="00CF7F9B" w:rsidRPr="003A4F46" w:rsidRDefault="00CF7F9B" w:rsidP="00CF7F9B">
            <w:r w:rsidRPr="003A4F46">
              <w:t xml:space="preserve">Искажения выходного напряжения: не более 6 % при 100% нагрузке </w:t>
            </w:r>
          </w:p>
          <w:p w:rsidR="00CF7F9B" w:rsidRPr="003A4F46" w:rsidRDefault="00CF7F9B" w:rsidP="00CF7F9B">
            <w:r w:rsidRPr="003A4F46">
              <w:t xml:space="preserve">Эффективность:  не менее 95 % при 100% нагрузке </w:t>
            </w:r>
          </w:p>
          <w:p w:rsidR="00CF7F9B" w:rsidRPr="003A4F46" w:rsidRDefault="00CF7F9B" w:rsidP="00CF7F9B">
            <w:r w:rsidRPr="003A4F46">
              <w:t xml:space="preserve">Интерфейсы:  не менее 1 x вход электропитания  </w:t>
            </w:r>
            <w:proofErr w:type="spellStart"/>
            <w:r w:rsidRPr="003A4F46">
              <w:t>hard</w:t>
            </w:r>
            <w:proofErr w:type="spellEnd"/>
            <w:r w:rsidRPr="003A4F46">
              <w:t xml:space="preserve"> </w:t>
            </w:r>
            <w:proofErr w:type="spellStart"/>
            <w:r w:rsidRPr="003A4F46">
              <w:t>wire</w:t>
            </w:r>
            <w:proofErr w:type="spellEnd"/>
            <w:r w:rsidRPr="003A4F46">
              <w:t xml:space="preserve"> 5-wire (основное устройство),</w:t>
            </w:r>
          </w:p>
          <w:p w:rsidR="00CF7F9B" w:rsidRPr="003A4F46" w:rsidRDefault="00CF7F9B" w:rsidP="00CF7F9B">
            <w:r w:rsidRPr="003A4F46">
              <w:t xml:space="preserve">Не менее 1 x выход электропитания  </w:t>
            </w:r>
            <w:proofErr w:type="spellStart"/>
            <w:r w:rsidRPr="003A4F46">
              <w:t>hard</w:t>
            </w:r>
            <w:proofErr w:type="spellEnd"/>
            <w:r w:rsidRPr="003A4F46">
              <w:t xml:space="preserve"> </w:t>
            </w:r>
            <w:proofErr w:type="spellStart"/>
            <w:r w:rsidRPr="003A4F46">
              <w:t>wire</w:t>
            </w:r>
            <w:proofErr w:type="spellEnd"/>
            <w:r w:rsidRPr="003A4F46">
              <w:t xml:space="preserve"> 5-wire (основное устройство) </w:t>
            </w:r>
          </w:p>
          <w:p w:rsidR="00CF7F9B" w:rsidRPr="003A4F46" w:rsidRDefault="00CF7F9B" w:rsidP="00CF7F9B">
            <w:r w:rsidRPr="003A4F46">
              <w:t xml:space="preserve">Размеры:  не более 48.3 x 13.2 x 70 см </w:t>
            </w:r>
          </w:p>
          <w:p w:rsidR="00CF7F9B" w:rsidRPr="003A4F46" w:rsidRDefault="00CF7F9B" w:rsidP="00CF7F9B">
            <w:r w:rsidRPr="003A4F46">
              <w:t xml:space="preserve">Вес: не более 28.5 кг </w:t>
            </w:r>
          </w:p>
          <w:p w:rsidR="00CF7F9B" w:rsidRPr="003A4F46" w:rsidRDefault="00CF7F9B" w:rsidP="00CF7F9B">
            <w:r w:rsidRPr="003A4F46">
              <w:t xml:space="preserve">Условия эксплуатации: 0 - 40 °C </w:t>
            </w:r>
          </w:p>
          <w:p w:rsidR="00CF7F9B" w:rsidRPr="003A4F46" w:rsidRDefault="00CF7F9B" w:rsidP="00CF7F9B">
            <w:r w:rsidRPr="003A4F46">
              <w:t>Уровень шума: не более 63 дБ (А)</w:t>
            </w:r>
          </w:p>
          <w:p w:rsidR="00CF7F9B" w:rsidRPr="003A4F46" w:rsidRDefault="00CF7F9B" w:rsidP="00CF7F9B">
            <w:pPr>
              <w:rPr>
                <w:b/>
              </w:rPr>
            </w:pPr>
            <w:r w:rsidRPr="003A4F46">
              <w:rPr>
                <w:b/>
              </w:rPr>
              <w:t>Возможность установки или замены на «горячую», т.е. без выключения ИБП или перевода ИБП в байпас</w:t>
            </w:r>
          </w:p>
          <w:p w:rsidR="00CF7F9B" w:rsidRDefault="00CF7F9B" w:rsidP="00CF7F9B">
            <w:pPr>
              <w:rPr>
                <w:color w:val="000000"/>
              </w:rPr>
            </w:pPr>
            <w:r w:rsidRPr="003A4F46">
              <w:t>Требуется возможность замены модуля силами обученного пользователя с группой допуска к работе с электроустановками не выше I</w:t>
            </w:r>
          </w:p>
        </w:tc>
        <w:tc>
          <w:tcPr>
            <w:tcW w:w="708" w:type="dxa"/>
            <w:shd w:val="clear" w:color="auto" w:fill="auto"/>
          </w:tcPr>
          <w:p w:rsidR="00D06B6B" w:rsidRPr="0006433B" w:rsidRDefault="00D06B6B" w:rsidP="00D06B6B">
            <w:pPr>
              <w:jc w:val="center"/>
            </w:pPr>
            <w:r>
              <w:t>ш</w:t>
            </w:r>
            <w:r w:rsidRPr="0006433B">
              <w:t>т.</w:t>
            </w:r>
          </w:p>
        </w:tc>
        <w:tc>
          <w:tcPr>
            <w:tcW w:w="709" w:type="dxa"/>
            <w:shd w:val="clear" w:color="auto" w:fill="auto"/>
          </w:tcPr>
          <w:p w:rsidR="00D06B6B" w:rsidRDefault="00D06B6B" w:rsidP="00CF7F9B">
            <w:pPr>
              <w:jc w:val="center"/>
              <w:rPr>
                <w:color w:val="000000"/>
              </w:rPr>
            </w:pPr>
            <w:r>
              <w:rPr>
                <w:color w:val="000000"/>
              </w:rPr>
              <w:t>2</w:t>
            </w:r>
          </w:p>
        </w:tc>
        <w:tc>
          <w:tcPr>
            <w:tcW w:w="1701" w:type="dxa"/>
            <w:vMerge/>
            <w:shd w:val="clear" w:color="auto" w:fill="auto"/>
          </w:tcPr>
          <w:p w:rsidR="00D06B6B" w:rsidRPr="0006433B" w:rsidRDefault="00D06B6B" w:rsidP="000E6EFC"/>
        </w:tc>
      </w:tr>
      <w:tr w:rsidR="00D06B6B" w:rsidRPr="00CB3811" w:rsidTr="00CF7F9B">
        <w:tc>
          <w:tcPr>
            <w:tcW w:w="709" w:type="dxa"/>
            <w:shd w:val="clear" w:color="auto" w:fill="auto"/>
          </w:tcPr>
          <w:p w:rsidR="00D06B6B" w:rsidRPr="0006433B" w:rsidRDefault="00D06B6B" w:rsidP="000E6EFC">
            <w:pPr>
              <w:jc w:val="center"/>
            </w:pPr>
            <w:r w:rsidRPr="00CB3811">
              <w:rPr>
                <w:lang w:val="en-US"/>
              </w:rPr>
              <w:t>1</w:t>
            </w:r>
            <w:r w:rsidRPr="0006433B">
              <w:t>.2</w:t>
            </w:r>
          </w:p>
        </w:tc>
        <w:tc>
          <w:tcPr>
            <w:tcW w:w="6521" w:type="dxa"/>
            <w:shd w:val="clear" w:color="auto" w:fill="auto"/>
            <w:vAlign w:val="center"/>
          </w:tcPr>
          <w:p w:rsidR="00CF7F9B" w:rsidRPr="003A4F46" w:rsidRDefault="00CF7F9B" w:rsidP="00CF7F9B">
            <w:pPr>
              <w:rPr>
                <w:b/>
              </w:rPr>
            </w:pPr>
            <w:r w:rsidRPr="003A4F46">
              <w:rPr>
                <w:b/>
              </w:rPr>
              <w:t>Батарей</w:t>
            </w:r>
            <w:r>
              <w:rPr>
                <w:b/>
              </w:rPr>
              <w:t>ный модуль:</w:t>
            </w:r>
          </w:p>
          <w:p w:rsidR="00CF7F9B" w:rsidRPr="003A4F46" w:rsidRDefault="00CF7F9B" w:rsidP="00CF7F9B">
            <w:r w:rsidRPr="003A4F46">
              <w:t xml:space="preserve">Батарейный модуль </w:t>
            </w:r>
            <w:r w:rsidRPr="003A4F46">
              <w:rPr>
                <w:lang w:val="en-US"/>
              </w:rPr>
              <w:t>APC</w:t>
            </w:r>
            <w:r w:rsidRPr="003A4F46">
              <w:t xml:space="preserve"> </w:t>
            </w:r>
            <w:r w:rsidRPr="003A4F46">
              <w:rPr>
                <w:lang w:val="en-US"/>
              </w:rPr>
              <w:t>High</w:t>
            </w:r>
            <w:r w:rsidRPr="003A4F46">
              <w:t xml:space="preserve"> </w:t>
            </w:r>
            <w:r w:rsidRPr="003A4F46">
              <w:rPr>
                <w:lang w:val="en-US"/>
              </w:rPr>
              <w:t>Performance</w:t>
            </w:r>
            <w:r w:rsidRPr="003A4F46">
              <w:t xml:space="preserve"> </w:t>
            </w:r>
            <w:proofErr w:type="spellStart"/>
            <w:r w:rsidRPr="003A4F46">
              <w:rPr>
                <w:lang w:val="en-US"/>
              </w:rPr>
              <w:t>Symmetra</w:t>
            </w:r>
            <w:proofErr w:type="spellEnd"/>
            <w:r w:rsidRPr="003A4F46">
              <w:t xml:space="preserve"> </w:t>
            </w:r>
            <w:r w:rsidRPr="003A4F46">
              <w:rPr>
                <w:lang w:val="en-US"/>
              </w:rPr>
              <w:t>PX</w:t>
            </w:r>
            <w:r w:rsidRPr="003A4F46">
              <w:t xml:space="preserve"> 160</w:t>
            </w:r>
            <w:r w:rsidRPr="003A4F46">
              <w:rPr>
                <w:lang w:val="en-US"/>
              </w:rPr>
              <w:t>kW</w:t>
            </w:r>
            <w:r w:rsidRPr="003A4F46">
              <w:t xml:space="preserve">, </w:t>
            </w:r>
            <w:r w:rsidRPr="003A4F46">
              <w:rPr>
                <w:lang w:val="en-US"/>
              </w:rPr>
              <w:t>SYBT</w:t>
            </w:r>
            <w:r w:rsidRPr="003A4F46">
              <w:t>9-</w:t>
            </w:r>
            <w:r w:rsidRPr="003A4F46">
              <w:rPr>
                <w:lang w:val="en-US"/>
              </w:rPr>
              <w:t>B</w:t>
            </w:r>
            <w:r w:rsidRPr="003A4F46">
              <w:t>4</w:t>
            </w:r>
            <w:r>
              <w:t xml:space="preserve"> </w:t>
            </w:r>
            <w:r>
              <w:rPr>
                <w:color w:val="000000"/>
              </w:rPr>
              <w:t>или эквивалент</w:t>
            </w:r>
          </w:p>
          <w:p w:rsidR="00CF7F9B" w:rsidRPr="003A4F46" w:rsidRDefault="00CF7F9B" w:rsidP="00CF7F9B">
            <w:pPr>
              <w:rPr>
                <w:b/>
              </w:rPr>
            </w:pPr>
            <w:r w:rsidRPr="003A4F46">
              <w:rPr>
                <w:b/>
              </w:rPr>
              <w:t>Характеристики:</w:t>
            </w:r>
          </w:p>
          <w:p w:rsidR="00CF7F9B" w:rsidRPr="003A4F46" w:rsidRDefault="00CF7F9B" w:rsidP="00CF7F9B">
            <w:r w:rsidRPr="003A4F46">
              <w:t xml:space="preserve">Тип батарей:  </w:t>
            </w:r>
            <w:proofErr w:type="gramStart"/>
            <w:r w:rsidRPr="003A4F46">
              <w:t>Свинцово-кислотные</w:t>
            </w:r>
            <w:proofErr w:type="gramEnd"/>
            <w:r w:rsidRPr="003A4F46">
              <w:t xml:space="preserve"> с регулирующими клапанами (VRLA)  </w:t>
            </w:r>
          </w:p>
          <w:p w:rsidR="00CF7F9B" w:rsidRPr="003A4F46" w:rsidRDefault="00CF7F9B" w:rsidP="00CF7F9B">
            <w:r w:rsidRPr="003A4F46">
              <w:t xml:space="preserve">Размещение батарей: внутреннее. </w:t>
            </w:r>
          </w:p>
          <w:p w:rsidR="00CF7F9B" w:rsidRPr="003A4F46" w:rsidRDefault="00CF7F9B" w:rsidP="00CF7F9B">
            <w:r w:rsidRPr="003A4F46">
              <w:t xml:space="preserve">Число батарейных блоков на цепочку:  не менее 4.  </w:t>
            </w:r>
          </w:p>
          <w:p w:rsidR="00CF7F9B" w:rsidRPr="003A4F46" w:rsidRDefault="00CF7F9B" w:rsidP="00CF7F9B">
            <w:r w:rsidRPr="003A4F46">
              <w:t xml:space="preserve">Габариты: не более  159 х 428 х 700 мм  </w:t>
            </w:r>
          </w:p>
          <w:p w:rsidR="00CF7F9B" w:rsidRPr="003A4F46" w:rsidRDefault="00CF7F9B" w:rsidP="00CF7F9B">
            <w:r w:rsidRPr="003A4F46">
              <w:t xml:space="preserve">Вес: не более  100.45 кг  </w:t>
            </w:r>
          </w:p>
          <w:p w:rsidR="00CF7F9B" w:rsidRPr="003A4F46" w:rsidRDefault="00CF7F9B" w:rsidP="00CF7F9B">
            <w:r w:rsidRPr="003A4F46">
              <w:t xml:space="preserve">Соответствие требованиям:  CE,UL 1778  </w:t>
            </w:r>
          </w:p>
          <w:p w:rsidR="00CF7F9B" w:rsidRPr="003A4F46" w:rsidRDefault="00CF7F9B" w:rsidP="00CF7F9B">
            <w:r w:rsidRPr="003A4F46">
              <w:t>Условия эксплуатации:</w:t>
            </w:r>
          </w:p>
          <w:p w:rsidR="00CF7F9B" w:rsidRPr="003A4F46" w:rsidRDefault="00CF7F9B" w:rsidP="00CF7F9B">
            <w:r w:rsidRPr="003A4F46">
              <w:t xml:space="preserve">Температура: от 0 до 40 </w:t>
            </w:r>
            <w:proofErr w:type="spellStart"/>
            <w:r w:rsidRPr="003A4F46">
              <w:t>град.С</w:t>
            </w:r>
            <w:proofErr w:type="spellEnd"/>
            <w:r w:rsidRPr="003A4F46">
              <w:t xml:space="preserve">. </w:t>
            </w:r>
          </w:p>
          <w:p w:rsidR="00CF7F9B" w:rsidRPr="003A4F46" w:rsidRDefault="00CF7F9B" w:rsidP="00CF7F9B">
            <w:r w:rsidRPr="003A4F46">
              <w:t xml:space="preserve">Относительная влажность: 0 - 95%.  </w:t>
            </w:r>
          </w:p>
          <w:p w:rsidR="00CF7F9B" w:rsidRPr="003A4F46" w:rsidRDefault="00CF7F9B" w:rsidP="00CF7F9B">
            <w:r w:rsidRPr="003A4F46">
              <w:t>Условия хранения:</w:t>
            </w:r>
          </w:p>
          <w:p w:rsidR="00CF7F9B" w:rsidRPr="003A4F46" w:rsidRDefault="00CF7F9B" w:rsidP="00CF7F9B">
            <w:r w:rsidRPr="003A4F46">
              <w:t xml:space="preserve">Температура: от -15 до 45 </w:t>
            </w:r>
            <w:proofErr w:type="spellStart"/>
            <w:r w:rsidRPr="003A4F46">
              <w:t>град.С</w:t>
            </w:r>
            <w:proofErr w:type="spellEnd"/>
            <w:r w:rsidRPr="003A4F46">
              <w:t xml:space="preserve">. </w:t>
            </w:r>
          </w:p>
          <w:p w:rsidR="00CF7F9B" w:rsidRPr="003A4F46" w:rsidRDefault="00CF7F9B" w:rsidP="00CF7F9B">
            <w:r w:rsidRPr="003A4F46">
              <w:t xml:space="preserve">Относительная влажность: 0 - 95%.  </w:t>
            </w:r>
          </w:p>
          <w:p w:rsidR="00CF7F9B" w:rsidRPr="003A4F46" w:rsidRDefault="00CF7F9B" w:rsidP="00CF7F9B">
            <w:pPr>
              <w:rPr>
                <w:b/>
              </w:rPr>
            </w:pPr>
            <w:r w:rsidRPr="003A4F46">
              <w:rPr>
                <w:b/>
              </w:rPr>
              <w:t>Возможность установки или замены на «горячую», т.е. без выключения ИБП или перевода ИБП в байпас</w:t>
            </w:r>
          </w:p>
          <w:p w:rsidR="00CF7F9B" w:rsidRPr="0003448D" w:rsidRDefault="00CF7F9B" w:rsidP="00CF7F9B">
            <w:pPr>
              <w:rPr>
                <w:color w:val="000000"/>
              </w:rPr>
            </w:pPr>
            <w:r w:rsidRPr="003A4F46">
              <w:t>Требуется возможность замены модуля силами обученного пользователя с группой допуска к работе с электроустановками не выше I</w:t>
            </w:r>
          </w:p>
        </w:tc>
        <w:tc>
          <w:tcPr>
            <w:tcW w:w="708" w:type="dxa"/>
            <w:shd w:val="clear" w:color="auto" w:fill="auto"/>
          </w:tcPr>
          <w:p w:rsidR="00D06B6B" w:rsidRPr="0006433B" w:rsidRDefault="00D06B6B" w:rsidP="00D06B6B">
            <w:pPr>
              <w:jc w:val="center"/>
            </w:pPr>
            <w:r>
              <w:t>ш</w:t>
            </w:r>
            <w:r w:rsidRPr="0006433B">
              <w:t>т.</w:t>
            </w:r>
          </w:p>
        </w:tc>
        <w:tc>
          <w:tcPr>
            <w:tcW w:w="709" w:type="dxa"/>
            <w:shd w:val="clear" w:color="auto" w:fill="auto"/>
          </w:tcPr>
          <w:p w:rsidR="00D06B6B" w:rsidRDefault="00D06B6B" w:rsidP="00CF7F9B">
            <w:pPr>
              <w:jc w:val="center"/>
              <w:rPr>
                <w:color w:val="000000"/>
              </w:rPr>
            </w:pPr>
            <w:r>
              <w:rPr>
                <w:color w:val="000000"/>
              </w:rPr>
              <w:t>3</w:t>
            </w:r>
          </w:p>
        </w:tc>
        <w:tc>
          <w:tcPr>
            <w:tcW w:w="1701" w:type="dxa"/>
            <w:vMerge/>
            <w:shd w:val="clear" w:color="auto" w:fill="auto"/>
          </w:tcPr>
          <w:p w:rsidR="00D06B6B" w:rsidRPr="0006433B" w:rsidRDefault="00D06B6B" w:rsidP="000E6EFC"/>
        </w:tc>
      </w:tr>
      <w:tr w:rsidR="00D06B6B" w:rsidRPr="00CB3811" w:rsidTr="00CF7F9B">
        <w:tc>
          <w:tcPr>
            <w:tcW w:w="709" w:type="dxa"/>
            <w:shd w:val="clear" w:color="auto" w:fill="auto"/>
          </w:tcPr>
          <w:p w:rsidR="00D06B6B" w:rsidRPr="0006433B" w:rsidRDefault="00D06B6B" w:rsidP="000E6EFC">
            <w:pPr>
              <w:jc w:val="center"/>
            </w:pPr>
            <w:r w:rsidRPr="00CB3811">
              <w:rPr>
                <w:lang w:val="en-US"/>
              </w:rPr>
              <w:t>1</w:t>
            </w:r>
            <w:r w:rsidRPr="0006433B">
              <w:t>.</w:t>
            </w:r>
            <w:r>
              <w:t>3</w:t>
            </w:r>
          </w:p>
        </w:tc>
        <w:tc>
          <w:tcPr>
            <w:tcW w:w="6521" w:type="dxa"/>
            <w:shd w:val="clear" w:color="auto" w:fill="auto"/>
            <w:vAlign w:val="center"/>
          </w:tcPr>
          <w:p w:rsidR="00CF7F9B" w:rsidRPr="003A4F46" w:rsidRDefault="00CF7F9B" w:rsidP="00CF7F9B">
            <w:pPr>
              <w:rPr>
                <w:b/>
              </w:rPr>
            </w:pPr>
            <w:r w:rsidRPr="003A4F46">
              <w:rPr>
                <w:b/>
              </w:rPr>
              <w:t>Модуль распределения питания</w:t>
            </w:r>
            <w:r>
              <w:rPr>
                <w:b/>
              </w:rPr>
              <w:t>:</w:t>
            </w:r>
            <w:r w:rsidRPr="003A4F46">
              <w:rPr>
                <w:b/>
              </w:rPr>
              <w:t xml:space="preserve"> </w:t>
            </w:r>
          </w:p>
          <w:p w:rsidR="00CF7F9B" w:rsidRPr="003A4F46" w:rsidRDefault="00CF7F9B" w:rsidP="00CF7F9B">
            <w:r w:rsidRPr="003A4F46">
              <w:t>Модуль распределения питания PDM 1332 IEC-3P-3-780см</w:t>
            </w:r>
            <w:r>
              <w:t xml:space="preserve"> или эквивалент</w:t>
            </w:r>
          </w:p>
          <w:p w:rsidR="00CF7F9B" w:rsidRPr="003A4F46" w:rsidRDefault="00CF7F9B" w:rsidP="00CF7F9B">
            <w:pPr>
              <w:rPr>
                <w:b/>
              </w:rPr>
            </w:pPr>
            <w:r w:rsidRPr="003A4F46">
              <w:rPr>
                <w:b/>
              </w:rPr>
              <w:t>Характеристики:</w:t>
            </w:r>
          </w:p>
          <w:p w:rsidR="00CF7F9B" w:rsidRPr="003A4F46" w:rsidRDefault="00CF7F9B" w:rsidP="00CF7F9B">
            <w:r w:rsidRPr="003A4F46">
              <w:t xml:space="preserve">Номинальное выходное напряжение: не менее 230V </w:t>
            </w:r>
          </w:p>
          <w:p w:rsidR="00CF7F9B" w:rsidRPr="003A4F46" w:rsidRDefault="00CF7F9B" w:rsidP="00CF7F9B">
            <w:r w:rsidRPr="003A4F46">
              <w:t xml:space="preserve">Максимальная полная токовая нагрузка на фазу: не менее 32A </w:t>
            </w:r>
          </w:p>
          <w:p w:rsidR="00CF7F9B" w:rsidRPr="003A4F46" w:rsidRDefault="00CF7F9B" w:rsidP="00CF7F9B">
            <w:r w:rsidRPr="003A4F46">
              <w:t xml:space="preserve">Выходные соединения: не менее 3 х IEC 309 32A (2P+E)   </w:t>
            </w:r>
          </w:p>
          <w:p w:rsidR="00CF7F9B" w:rsidRPr="003A4F46" w:rsidRDefault="00CF7F9B" w:rsidP="00CF7F9B">
            <w:r w:rsidRPr="003A4F46">
              <w:t xml:space="preserve">Номинальное входное напряжение: не менее  400V 3PH </w:t>
            </w:r>
          </w:p>
          <w:p w:rsidR="00CF7F9B" w:rsidRPr="003A4F46" w:rsidRDefault="00CF7F9B" w:rsidP="00CF7F9B">
            <w:r w:rsidRPr="003A4F46">
              <w:t xml:space="preserve">Максимальный ток в линии на фазу: не менее 32A </w:t>
            </w:r>
          </w:p>
          <w:p w:rsidR="00CF7F9B" w:rsidRPr="003A4F46" w:rsidRDefault="00CF7F9B" w:rsidP="00CF7F9B">
            <w:r w:rsidRPr="003A4F46">
              <w:t xml:space="preserve">Максимальный входной ток на фазу: не менее 32A </w:t>
            </w:r>
          </w:p>
          <w:p w:rsidR="00CF7F9B" w:rsidRPr="003A4F46" w:rsidRDefault="00CF7F9B" w:rsidP="00CF7F9B">
            <w:r w:rsidRPr="003A4F46">
              <w:t xml:space="preserve">Масса нетто: не </w:t>
            </w:r>
            <w:proofErr w:type="spellStart"/>
            <w:r w:rsidRPr="003A4F46">
              <w:t>болеее</w:t>
            </w:r>
            <w:proofErr w:type="spellEnd"/>
            <w:r w:rsidRPr="003A4F46">
              <w:t xml:space="preserve"> 6.39 КГ </w:t>
            </w:r>
          </w:p>
          <w:p w:rsidR="00CF7F9B" w:rsidRPr="003A4F46" w:rsidRDefault="00CF7F9B" w:rsidP="00CF7F9B">
            <w:r w:rsidRPr="003A4F46">
              <w:t xml:space="preserve">Максимальная высота: не более 152.00 </w:t>
            </w:r>
            <w:proofErr w:type="spellStart"/>
            <w:r w:rsidRPr="003A4F46">
              <w:t>mm</w:t>
            </w:r>
            <w:proofErr w:type="spellEnd"/>
            <w:r w:rsidRPr="003A4F46">
              <w:t xml:space="preserve"> </w:t>
            </w:r>
          </w:p>
          <w:p w:rsidR="00CF7F9B" w:rsidRPr="003A4F46" w:rsidRDefault="00CF7F9B" w:rsidP="00CF7F9B">
            <w:r w:rsidRPr="003A4F46">
              <w:t xml:space="preserve">Максимальная ширина: не более 432.00 </w:t>
            </w:r>
            <w:proofErr w:type="spellStart"/>
            <w:r w:rsidRPr="003A4F46">
              <w:t>mm</w:t>
            </w:r>
            <w:proofErr w:type="spellEnd"/>
            <w:r w:rsidRPr="003A4F46">
              <w:t xml:space="preserve"> </w:t>
            </w:r>
          </w:p>
          <w:p w:rsidR="00CF7F9B" w:rsidRPr="003A4F46" w:rsidRDefault="00CF7F9B" w:rsidP="00CF7F9B">
            <w:r w:rsidRPr="003A4F46">
              <w:t xml:space="preserve">Максимальная глубина: не более 432.00 </w:t>
            </w:r>
            <w:proofErr w:type="spellStart"/>
            <w:r w:rsidRPr="003A4F46">
              <w:t>mm</w:t>
            </w:r>
            <w:proofErr w:type="spellEnd"/>
          </w:p>
          <w:p w:rsidR="00CF7F9B" w:rsidRPr="003A4F46" w:rsidRDefault="00CF7F9B" w:rsidP="00CF7F9B">
            <w:r w:rsidRPr="003A4F46">
              <w:t>Длина кабеля от автомата до выходного разъема не менее 780см</w:t>
            </w:r>
          </w:p>
          <w:p w:rsidR="00CF7F9B" w:rsidRPr="003A4F46" w:rsidRDefault="00CF7F9B" w:rsidP="00CF7F9B">
            <w:r w:rsidRPr="003A4F46">
              <w:t>Возможность удаленного мониторинга протекающего тока по каждой фазе</w:t>
            </w:r>
          </w:p>
          <w:p w:rsidR="00CF7F9B" w:rsidRPr="003A4F46" w:rsidRDefault="00CF7F9B" w:rsidP="00CF7F9B">
            <w:pPr>
              <w:rPr>
                <w:b/>
              </w:rPr>
            </w:pPr>
            <w:r w:rsidRPr="003A4F46">
              <w:rPr>
                <w:b/>
              </w:rPr>
              <w:t>Возможность установки или замены на «горячую», т.е. без выключения ИБП или перевода ИБП в байпас</w:t>
            </w:r>
          </w:p>
          <w:p w:rsidR="00CF7F9B" w:rsidRPr="00E85929" w:rsidRDefault="00CF7F9B" w:rsidP="00CF7F9B">
            <w:pPr>
              <w:rPr>
                <w:bCs/>
              </w:rPr>
            </w:pPr>
            <w:r w:rsidRPr="003A4F46">
              <w:t>Требуется возможность замены модуля силами обученного пользователя с группой допуска к работе с электроустановками не выше I</w:t>
            </w:r>
          </w:p>
        </w:tc>
        <w:tc>
          <w:tcPr>
            <w:tcW w:w="708" w:type="dxa"/>
            <w:shd w:val="clear" w:color="auto" w:fill="auto"/>
          </w:tcPr>
          <w:p w:rsidR="00D06B6B" w:rsidRPr="0006433B" w:rsidRDefault="00D06B6B" w:rsidP="00D06B6B">
            <w:pPr>
              <w:jc w:val="center"/>
            </w:pPr>
            <w:r>
              <w:t>ш</w:t>
            </w:r>
            <w:r w:rsidRPr="0006433B">
              <w:t>т.</w:t>
            </w:r>
          </w:p>
        </w:tc>
        <w:tc>
          <w:tcPr>
            <w:tcW w:w="709" w:type="dxa"/>
            <w:shd w:val="clear" w:color="auto" w:fill="auto"/>
          </w:tcPr>
          <w:p w:rsidR="00D06B6B" w:rsidRPr="0009582D" w:rsidRDefault="00D06B6B" w:rsidP="00CF7F9B">
            <w:pPr>
              <w:jc w:val="center"/>
              <w:rPr>
                <w:lang w:val="en-US"/>
              </w:rPr>
            </w:pPr>
            <w:r>
              <w:rPr>
                <w:lang w:val="en-US"/>
              </w:rPr>
              <w:t>1</w:t>
            </w:r>
          </w:p>
        </w:tc>
        <w:tc>
          <w:tcPr>
            <w:tcW w:w="1701" w:type="dxa"/>
            <w:vMerge/>
            <w:shd w:val="clear" w:color="auto" w:fill="auto"/>
          </w:tcPr>
          <w:p w:rsidR="00D06B6B" w:rsidRPr="0006433B" w:rsidRDefault="00D06B6B" w:rsidP="000E6EFC">
            <w:pPr>
              <w:jc w:val="center"/>
            </w:pPr>
          </w:p>
        </w:tc>
      </w:tr>
    </w:tbl>
    <w:p w:rsidR="000C1FEB" w:rsidRPr="003F341A" w:rsidRDefault="000C1FEB" w:rsidP="000C1FEB">
      <w:pPr>
        <w:rPr>
          <w:b/>
          <w:sz w:val="22"/>
          <w:szCs w:val="28"/>
        </w:rPr>
      </w:pPr>
    </w:p>
    <w:p w:rsidR="0003448D" w:rsidRPr="0022586F" w:rsidRDefault="0003448D" w:rsidP="0003448D">
      <w:pPr>
        <w:rPr>
          <w:b/>
          <w:sz w:val="28"/>
        </w:rPr>
      </w:pPr>
      <w:r>
        <w:rPr>
          <w:b/>
          <w:sz w:val="28"/>
        </w:rPr>
        <w:t>3</w:t>
      </w:r>
      <w:r w:rsidRPr="0022586F">
        <w:rPr>
          <w:b/>
          <w:sz w:val="28"/>
        </w:rPr>
        <w:t>. Требования к техническим характеристикам товара</w:t>
      </w:r>
    </w:p>
    <w:p w:rsidR="0003448D" w:rsidRDefault="0003448D" w:rsidP="0003448D">
      <w:pPr>
        <w:ind w:firstLine="360"/>
        <w:rPr>
          <w:iCs/>
          <w:sz w:val="28"/>
        </w:rPr>
      </w:pPr>
      <w:r>
        <w:rPr>
          <w:sz w:val="28"/>
        </w:rPr>
        <w:t>3</w:t>
      </w:r>
      <w:r w:rsidRPr="0022586F">
        <w:rPr>
          <w:sz w:val="28"/>
        </w:rPr>
        <w:t>.1.</w:t>
      </w:r>
      <w:r w:rsidRPr="0022586F">
        <w:rPr>
          <w:iCs/>
          <w:sz w:val="28"/>
        </w:rPr>
        <w:t xml:space="preserve"> В п. 2 настоящего технического задания.</w:t>
      </w:r>
    </w:p>
    <w:p w:rsidR="00CF7F9B" w:rsidRPr="00CF7F9B" w:rsidRDefault="00CF7F9B" w:rsidP="00CF7F9B">
      <w:pPr>
        <w:ind w:firstLine="360"/>
        <w:jc w:val="both"/>
        <w:rPr>
          <w:sz w:val="28"/>
          <w:szCs w:val="28"/>
        </w:rPr>
      </w:pPr>
      <w:r w:rsidRPr="00CF7F9B">
        <w:rPr>
          <w:iCs/>
          <w:sz w:val="28"/>
          <w:szCs w:val="28"/>
        </w:rPr>
        <w:t xml:space="preserve">3.2. </w:t>
      </w:r>
      <w:proofErr w:type="gramStart"/>
      <w:r>
        <w:rPr>
          <w:iCs/>
          <w:sz w:val="28"/>
          <w:szCs w:val="28"/>
        </w:rPr>
        <w:t xml:space="preserve">Оборудование </w:t>
      </w:r>
      <w:r w:rsidRPr="00CF7F9B">
        <w:rPr>
          <w:sz w:val="28"/>
          <w:szCs w:val="28"/>
        </w:rPr>
        <w:t>должн</w:t>
      </w:r>
      <w:r>
        <w:rPr>
          <w:sz w:val="28"/>
          <w:szCs w:val="28"/>
        </w:rPr>
        <w:t>о</w:t>
      </w:r>
      <w:r w:rsidRPr="00CF7F9B">
        <w:rPr>
          <w:sz w:val="28"/>
          <w:szCs w:val="28"/>
        </w:rPr>
        <w:t xml:space="preserve"> быть совместим</w:t>
      </w:r>
      <w:r>
        <w:rPr>
          <w:sz w:val="28"/>
          <w:szCs w:val="28"/>
        </w:rPr>
        <w:t>о</w:t>
      </w:r>
      <w:r w:rsidRPr="00CF7F9B">
        <w:rPr>
          <w:sz w:val="28"/>
          <w:szCs w:val="28"/>
        </w:rPr>
        <w:t xml:space="preserve"> с ранее установленными ИБП серии APC </w:t>
      </w:r>
      <w:proofErr w:type="spellStart"/>
      <w:r w:rsidRPr="00CF7F9B">
        <w:rPr>
          <w:sz w:val="28"/>
          <w:szCs w:val="28"/>
        </w:rPr>
        <w:t>Symmetra</w:t>
      </w:r>
      <w:proofErr w:type="spellEnd"/>
      <w:r w:rsidRPr="00CF7F9B">
        <w:rPr>
          <w:sz w:val="28"/>
          <w:szCs w:val="28"/>
        </w:rPr>
        <w:t xml:space="preserve"> PX</w:t>
      </w:r>
      <w:proofErr w:type="gramEnd"/>
    </w:p>
    <w:p w:rsidR="00CF7F9B" w:rsidRPr="00EC030B" w:rsidRDefault="00CF7F9B" w:rsidP="0003448D">
      <w:pPr>
        <w:rPr>
          <w:b/>
          <w:sz w:val="14"/>
        </w:rPr>
      </w:pPr>
    </w:p>
    <w:p w:rsidR="0003448D" w:rsidRPr="00545D4A" w:rsidRDefault="0003448D" w:rsidP="0003448D">
      <w:pPr>
        <w:rPr>
          <w:b/>
          <w:sz w:val="28"/>
        </w:rPr>
      </w:pPr>
      <w:r>
        <w:rPr>
          <w:b/>
          <w:sz w:val="28"/>
        </w:rPr>
        <w:t>4</w:t>
      </w:r>
      <w:r w:rsidRPr="00545D4A">
        <w:rPr>
          <w:b/>
          <w:sz w:val="28"/>
        </w:rPr>
        <w:t xml:space="preserve">. Требования к упаковке оборудования </w:t>
      </w:r>
    </w:p>
    <w:p w:rsidR="0003448D" w:rsidRPr="00545D4A" w:rsidRDefault="0003448D" w:rsidP="0003448D">
      <w:pPr>
        <w:pStyle w:val="affff2"/>
        <w:ind w:firstLine="357"/>
        <w:jc w:val="both"/>
        <w:rPr>
          <w:rFonts w:ascii="Times New Roman" w:hAnsi="Times New Roman"/>
          <w:sz w:val="28"/>
          <w:szCs w:val="24"/>
        </w:rPr>
      </w:pPr>
      <w:r>
        <w:rPr>
          <w:rFonts w:ascii="Times New Roman" w:hAnsi="Times New Roman"/>
          <w:sz w:val="28"/>
          <w:szCs w:val="24"/>
        </w:rPr>
        <w:t>4</w:t>
      </w:r>
      <w:r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03448D" w:rsidRPr="00EC030B" w:rsidRDefault="0003448D" w:rsidP="0003448D">
      <w:pPr>
        <w:pStyle w:val="affff2"/>
        <w:ind w:firstLine="357"/>
        <w:jc w:val="both"/>
        <w:rPr>
          <w:rFonts w:ascii="Times New Roman" w:hAnsi="Times New Roman"/>
          <w:b/>
          <w:sz w:val="14"/>
          <w:szCs w:val="24"/>
        </w:rPr>
      </w:pPr>
    </w:p>
    <w:p w:rsidR="0003448D" w:rsidRPr="003F341A" w:rsidRDefault="0003448D" w:rsidP="0003448D">
      <w:pPr>
        <w:pStyle w:val="affff2"/>
        <w:jc w:val="both"/>
        <w:rPr>
          <w:rFonts w:ascii="Times New Roman" w:hAnsi="Times New Roman"/>
          <w:b/>
          <w:sz w:val="18"/>
          <w:szCs w:val="24"/>
        </w:rPr>
      </w:pPr>
    </w:p>
    <w:p w:rsidR="0003448D" w:rsidRPr="00545D4A" w:rsidRDefault="0003448D" w:rsidP="0003448D">
      <w:pPr>
        <w:pStyle w:val="affff2"/>
        <w:jc w:val="both"/>
        <w:rPr>
          <w:rFonts w:ascii="Times New Roman" w:hAnsi="Times New Roman"/>
          <w:b/>
          <w:sz w:val="28"/>
          <w:szCs w:val="24"/>
        </w:rPr>
      </w:pPr>
      <w:r>
        <w:rPr>
          <w:rFonts w:ascii="Times New Roman" w:hAnsi="Times New Roman"/>
          <w:b/>
          <w:sz w:val="28"/>
          <w:szCs w:val="24"/>
        </w:rPr>
        <w:t>5.</w:t>
      </w:r>
      <w:r w:rsidRPr="00545D4A">
        <w:rPr>
          <w:rFonts w:ascii="Times New Roman" w:hAnsi="Times New Roman"/>
          <w:b/>
          <w:sz w:val="28"/>
          <w:szCs w:val="24"/>
        </w:rPr>
        <w:t xml:space="preserve"> Прочие условия </w:t>
      </w:r>
    </w:p>
    <w:p w:rsidR="0003448D" w:rsidRPr="00545D4A" w:rsidRDefault="0003448D" w:rsidP="0003448D">
      <w:pPr>
        <w:pStyle w:val="affff2"/>
        <w:ind w:firstLine="357"/>
        <w:jc w:val="both"/>
        <w:rPr>
          <w:rFonts w:ascii="Times New Roman" w:hAnsi="Times New Roman"/>
          <w:sz w:val="28"/>
          <w:szCs w:val="24"/>
        </w:rPr>
      </w:pPr>
      <w:r>
        <w:rPr>
          <w:rFonts w:ascii="Times New Roman" w:hAnsi="Times New Roman"/>
          <w:sz w:val="28"/>
          <w:szCs w:val="24"/>
        </w:rPr>
        <w:t>5</w:t>
      </w:r>
      <w:r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03448D" w:rsidRPr="00EC030B" w:rsidRDefault="0003448D" w:rsidP="0003448D">
      <w:pPr>
        <w:ind w:right="-108" w:firstLine="357"/>
        <w:rPr>
          <w:b/>
          <w:bCs/>
          <w:sz w:val="16"/>
        </w:rPr>
      </w:pPr>
    </w:p>
    <w:p w:rsidR="0003448D" w:rsidRPr="003F341A" w:rsidRDefault="0003448D" w:rsidP="0003448D">
      <w:pPr>
        <w:tabs>
          <w:tab w:val="left" w:pos="180"/>
          <w:tab w:val="left" w:pos="540"/>
        </w:tabs>
        <w:ind w:firstLine="357"/>
        <w:rPr>
          <w:b/>
          <w:bCs/>
          <w:sz w:val="20"/>
        </w:rPr>
      </w:pPr>
    </w:p>
    <w:p w:rsidR="0003448D" w:rsidRPr="00545D4A" w:rsidRDefault="0003448D" w:rsidP="0003448D">
      <w:pPr>
        <w:tabs>
          <w:tab w:val="left" w:pos="180"/>
          <w:tab w:val="left" w:pos="540"/>
        </w:tabs>
        <w:ind w:firstLine="357"/>
        <w:rPr>
          <w:b/>
          <w:sz w:val="28"/>
        </w:rPr>
      </w:pPr>
      <w:r>
        <w:rPr>
          <w:b/>
          <w:bCs/>
          <w:sz w:val="28"/>
        </w:rPr>
        <w:t>6</w:t>
      </w:r>
      <w:r w:rsidRPr="00545D4A">
        <w:rPr>
          <w:b/>
          <w:bCs/>
          <w:sz w:val="28"/>
        </w:rPr>
        <w:t xml:space="preserve">. </w:t>
      </w:r>
      <w:r w:rsidRPr="00545D4A">
        <w:rPr>
          <w:b/>
          <w:sz w:val="28"/>
        </w:rPr>
        <w:t>Требования к сроку и объему предоставления гарантии качества товара, к обслуживанию товара</w:t>
      </w:r>
    </w:p>
    <w:p w:rsidR="0003448D" w:rsidRPr="00545D4A" w:rsidRDefault="0003448D" w:rsidP="0003448D">
      <w:pPr>
        <w:tabs>
          <w:tab w:val="left" w:pos="0"/>
        </w:tabs>
        <w:ind w:firstLine="357"/>
        <w:jc w:val="both"/>
        <w:rPr>
          <w:sz w:val="28"/>
        </w:rPr>
      </w:pPr>
      <w:r>
        <w:rPr>
          <w:sz w:val="28"/>
        </w:rPr>
        <w:t>6</w:t>
      </w:r>
      <w:r w:rsidRPr="00545D4A">
        <w:rPr>
          <w:sz w:val="28"/>
        </w:rPr>
        <w:t xml:space="preserve">.1.   Гарантийный срок составляет не менее </w:t>
      </w:r>
      <w:r w:rsidR="00811B56">
        <w:rPr>
          <w:sz w:val="28"/>
        </w:rPr>
        <w:t>24</w:t>
      </w:r>
      <w:r w:rsidRPr="00545D4A">
        <w:rPr>
          <w:sz w:val="28"/>
        </w:rPr>
        <w:t xml:space="preserve"> месяц</w:t>
      </w:r>
      <w:r w:rsidR="003F341A">
        <w:rPr>
          <w:sz w:val="28"/>
        </w:rPr>
        <w:t>ев</w:t>
      </w:r>
      <w:r w:rsidRPr="00545D4A">
        <w:rPr>
          <w:sz w:val="28"/>
        </w:rPr>
        <w:t xml:space="preserve"> </w:t>
      </w:r>
      <w:proofErr w:type="gramStart"/>
      <w:r w:rsidRPr="00545D4A">
        <w:rPr>
          <w:sz w:val="28"/>
        </w:rPr>
        <w:t>с даты поставки</w:t>
      </w:r>
      <w:proofErr w:type="gramEnd"/>
      <w:r w:rsidRPr="00545D4A">
        <w:rPr>
          <w:sz w:val="28"/>
        </w:rPr>
        <w:t xml:space="preserve"> Товара. </w:t>
      </w:r>
    </w:p>
    <w:p w:rsidR="0003448D" w:rsidRPr="00545D4A" w:rsidRDefault="0003448D" w:rsidP="0003448D">
      <w:pPr>
        <w:ind w:firstLine="357"/>
        <w:jc w:val="both"/>
        <w:rPr>
          <w:sz w:val="28"/>
        </w:rPr>
      </w:pPr>
      <w:r w:rsidRPr="00EC030B">
        <w:rPr>
          <w:sz w:val="28"/>
        </w:rPr>
        <w:t>6</w:t>
      </w:r>
      <w:r>
        <w:rPr>
          <w:sz w:val="28"/>
        </w:rPr>
        <w:t xml:space="preserve">.2. </w:t>
      </w:r>
      <w:r w:rsidRPr="00545D4A">
        <w:rPr>
          <w:sz w:val="28"/>
        </w:rPr>
        <w:t xml:space="preserve">Замена вышедшего из строя Товара в течение 15 дней после получения уведомления от Заказчика. </w:t>
      </w:r>
    </w:p>
    <w:p w:rsidR="0003448D" w:rsidRPr="00545D4A" w:rsidRDefault="0003448D" w:rsidP="0003448D">
      <w:pPr>
        <w:ind w:firstLine="357"/>
        <w:jc w:val="both"/>
        <w:rPr>
          <w:sz w:val="28"/>
        </w:rPr>
      </w:pPr>
      <w:r>
        <w:rPr>
          <w:sz w:val="28"/>
        </w:rPr>
        <w:t>6</w:t>
      </w:r>
      <w:r w:rsidRPr="00545D4A">
        <w:rPr>
          <w:sz w:val="28"/>
        </w:rPr>
        <w:t>.</w:t>
      </w:r>
      <w:r>
        <w:rPr>
          <w:sz w:val="28"/>
        </w:rPr>
        <w:t>3</w:t>
      </w:r>
      <w:r w:rsidRPr="00545D4A">
        <w:rPr>
          <w:sz w:val="28"/>
        </w:rPr>
        <w:t>. Поставщик должен иметь сеть сервисных центров на территории РФ.</w:t>
      </w:r>
    </w:p>
    <w:p w:rsidR="0003448D" w:rsidRPr="00545D4A" w:rsidRDefault="0003448D" w:rsidP="0003448D">
      <w:pPr>
        <w:ind w:firstLine="357"/>
        <w:jc w:val="both"/>
        <w:rPr>
          <w:sz w:val="28"/>
        </w:rPr>
      </w:pPr>
      <w:r>
        <w:rPr>
          <w:sz w:val="28"/>
        </w:rPr>
        <w:t>6</w:t>
      </w:r>
      <w:r w:rsidRPr="00545D4A">
        <w:rPr>
          <w:sz w:val="28"/>
        </w:rPr>
        <w:t>.</w:t>
      </w:r>
      <w:r>
        <w:rPr>
          <w:sz w:val="28"/>
        </w:rPr>
        <w:t>4</w:t>
      </w:r>
      <w:r w:rsidRPr="00545D4A">
        <w:rPr>
          <w:sz w:val="28"/>
        </w:rPr>
        <w:t>. Сервисное обслуживание поставленного Товара должно осуществляться в течение гарантийного срока эксплуатации.</w:t>
      </w:r>
    </w:p>
    <w:p w:rsidR="0003448D" w:rsidRPr="00545D4A" w:rsidRDefault="0003448D" w:rsidP="0003448D">
      <w:pPr>
        <w:ind w:firstLine="357"/>
        <w:jc w:val="both"/>
        <w:rPr>
          <w:sz w:val="28"/>
        </w:rPr>
      </w:pPr>
      <w:r>
        <w:rPr>
          <w:sz w:val="28"/>
        </w:rPr>
        <w:t>6</w:t>
      </w:r>
      <w:r w:rsidRPr="00545D4A">
        <w:rPr>
          <w:sz w:val="28"/>
        </w:rPr>
        <w:t>.</w:t>
      </w:r>
      <w:r>
        <w:rPr>
          <w:sz w:val="28"/>
        </w:rPr>
        <w:t>5</w:t>
      </w:r>
      <w:r w:rsidRPr="00545D4A">
        <w:rPr>
          <w:sz w:val="28"/>
        </w:rPr>
        <w:t>. Поставщик должен обеспечить предоставление отчетности по сервисному обслуживанию по запросу Заказчика.</w:t>
      </w:r>
    </w:p>
    <w:p w:rsidR="0003448D" w:rsidRPr="00545D4A" w:rsidRDefault="0003448D" w:rsidP="0003448D">
      <w:pPr>
        <w:ind w:firstLine="357"/>
        <w:jc w:val="both"/>
        <w:rPr>
          <w:sz w:val="28"/>
        </w:rPr>
      </w:pPr>
      <w:r>
        <w:rPr>
          <w:sz w:val="28"/>
        </w:rPr>
        <w:t>6</w:t>
      </w:r>
      <w:r w:rsidRPr="00545D4A">
        <w:rPr>
          <w:sz w:val="28"/>
        </w:rPr>
        <w:t>.</w:t>
      </w:r>
      <w:r>
        <w:rPr>
          <w:sz w:val="28"/>
        </w:rPr>
        <w:t>6</w:t>
      </w:r>
      <w:r w:rsidRPr="00545D4A">
        <w:rPr>
          <w:sz w:val="28"/>
        </w:rPr>
        <w:t>.  Время реагирования на запрос не более 1 рабочего дня, выполнение ремонта в течение не более 7 рабочих дней.</w:t>
      </w:r>
    </w:p>
    <w:p w:rsidR="0003448D" w:rsidRPr="00545D4A" w:rsidRDefault="0003448D" w:rsidP="0003448D">
      <w:pPr>
        <w:ind w:firstLine="357"/>
        <w:jc w:val="both"/>
        <w:rPr>
          <w:bCs/>
          <w:sz w:val="28"/>
        </w:rPr>
      </w:pPr>
      <w:r>
        <w:rPr>
          <w:bCs/>
          <w:sz w:val="28"/>
        </w:rPr>
        <w:t>6</w:t>
      </w:r>
      <w:r w:rsidRPr="00545D4A">
        <w:rPr>
          <w:bCs/>
          <w:sz w:val="28"/>
        </w:rPr>
        <w:t>.</w:t>
      </w:r>
      <w:r>
        <w:rPr>
          <w:bCs/>
          <w:sz w:val="28"/>
        </w:rPr>
        <w:t>7</w:t>
      </w:r>
      <w:r w:rsidRPr="00545D4A">
        <w:rPr>
          <w:bCs/>
          <w:sz w:val="28"/>
        </w:rPr>
        <w:t>.  Расходы, связанные с устранением недостатков Товара несет Поставщик.</w:t>
      </w:r>
    </w:p>
    <w:p w:rsidR="0003448D" w:rsidRPr="00EC030B" w:rsidRDefault="0003448D" w:rsidP="0003448D">
      <w:pPr>
        <w:pStyle w:val="31"/>
        <w:numPr>
          <w:ilvl w:val="0"/>
          <w:numId w:val="0"/>
        </w:numPr>
        <w:spacing w:before="0" w:after="0"/>
        <w:ind w:left="1491"/>
        <w:jc w:val="both"/>
        <w:rPr>
          <w:rFonts w:ascii="Times New Roman" w:hAnsi="Times New Roman"/>
          <w:bCs w:val="0"/>
          <w:iCs/>
          <w:sz w:val="16"/>
          <w:szCs w:val="24"/>
        </w:rPr>
      </w:pPr>
    </w:p>
    <w:p w:rsidR="0003448D" w:rsidRPr="003F341A" w:rsidRDefault="0003448D" w:rsidP="0003448D">
      <w:pPr>
        <w:pStyle w:val="affff0"/>
        <w:spacing w:before="0" w:after="0"/>
        <w:ind w:firstLine="357"/>
        <w:jc w:val="both"/>
        <w:rPr>
          <w:rFonts w:ascii="Times New Roman" w:hAnsi="Times New Roman"/>
          <w:sz w:val="18"/>
        </w:rPr>
      </w:pPr>
    </w:p>
    <w:p w:rsidR="0003448D" w:rsidRPr="00545D4A" w:rsidRDefault="0003448D" w:rsidP="0003448D">
      <w:pPr>
        <w:pStyle w:val="affff0"/>
        <w:spacing w:before="0" w:after="0"/>
        <w:ind w:firstLine="357"/>
        <w:jc w:val="both"/>
        <w:rPr>
          <w:rFonts w:ascii="Times New Roman" w:hAnsi="Times New Roman"/>
          <w:sz w:val="28"/>
        </w:rPr>
      </w:pPr>
      <w:r>
        <w:rPr>
          <w:rFonts w:ascii="Times New Roman" w:hAnsi="Times New Roman"/>
          <w:sz w:val="28"/>
        </w:rPr>
        <w:t>7</w:t>
      </w:r>
      <w:r w:rsidRPr="00545D4A">
        <w:rPr>
          <w:rFonts w:ascii="Times New Roman" w:hAnsi="Times New Roman"/>
          <w:sz w:val="28"/>
        </w:rPr>
        <w:t>. Место поставки и условия допуска</w:t>
      </w:r>
    </w:p>
    <w:p w:rsidR="0003448D" w:rsidRPr="00545D4A" w:rsidRDefault="0003448D" w:rsidP="0003448D">
      <w:pPr>
        <w:pStyle w:val="affff0"/>
        <w:spacing w:before="0" w:after="0"/>
        <w:ind w:firstLine="357"/>
        <w:jc w:val="both"/>
        <w:rPr>
          <w:rFonts w:ascii="Times New Roman" w:hAnsi="Times New Roman"/>
          <w:b w:val="0"/>
          <w:sz w:val="28"/>
        </w:rPr>
      </w:pPr>
      <w:r>
        <w:rPr>
          <w:rFonts w:ascii="Times New Roman" w:hAnsi="Times New Roman"/>
          <w:b w:val="0"/>
          <w:sz w:val="28"/>
        </w:rPr>
        <w:t>7</w:t>
      </w:r>
      <w:r w:rsidRPr="00545D4A">
        <w:rPr>
          <w:rFonts w:ascii="Times New Roman" w:hAnsi="Times New Roman"/>
          <w:b w:val="0"/>
          <w:sz w:val="28"/>
        </w:rPr>
        <w:t>.1. Свердловская область, г. Лесной, ФГУП «Комбинат «Электрохимприбор», Коммунистический проспект, д.6а.</w:t>
      </w:r>
    </w:p>
    <w:p w:rsidR="0003448D" w:rsidRPr="00EC030B" w:rsidRDefault="0003448D" w:rsidP="0003448D">
      <w:pPr>
        <w:ind w:right="-120" w:firstLine="357"/>
        <w:jc w:val="both"/>
        <w:rPr>
          <w:sz w:val="16"/>
        </w:rPr>
      </w:pPr>
    </w:p>
    <w:p w:rsidR="0003448D" w:rsidRPr="003F341A" w:rsidRDefault="0003448D" w:rsidP="0003448D">
      <w:pPr>
        <w:tabs>
          <w:tab w:val="left" w:pos="0"/>
        </w:tabs>
        <w:ind w:firstLine="357"/>
        <w:jc w:val="both"/>
        <w:rPr>
          <w:b/>
          <w:sz w:val="20"/>
        </w:rPr>
      </w:pPr>
    </w:p>
    <w:p w:rsidR="0003448D" w:rsidRPr="00545D4A" w:rsidRDefault="0003448D" w:rsidP="0003448D">
      <w:pPr>
        <w:tabs>
          <w:tab w:val="left" w:pos="0"/>
        </w:tabs>
        <w:ind w:firstLine="357"/>
        <w:jc w:val="both"/>
        <w:rPr>
          <w:b/>
          <w:sz w:val="28"/>
        </w:rPr>
      </w:pPr>
      <w:r>
        <w:rPr>
          <w:b/>
          <w:sz w:val="28"/>
        </w:rPr>
        <w:t>8</w:t>
      </w:r>
      <w:r w:rsidRPr="00545D4A">
        <w:rPr>
          <w:b/>
          <w:sz w:val="28"/>
        </w:rPr>
        <w:t xml:space="preserve">. Сроки поставки </w:t>
      </w:r>
    </w:p>
    <w:p w:rsidR="0003448D" w:rsidRPr="00E80B58" w:rsidRDefault="0003448D" w:rsidP="0003448D">
      <w:pPr>
        <w:tabs>
          <w:tab w:val="left" w:pos="0"/>
        </w:tabs>
        <w:ind w:firstLine="357"/>
        <w:jc w:val="both"/>
        <w:rPr>
          <w:sz w:val="28"/>
        </w:rPr>
      </w:pPr>
      <w:r>
        <w:rPr>
          <w:sz w:val="28"/>
        </w:rPr>
        <w:t>8</w:t>
      </w:r>
      <w:r w:rsidRPr="00545D4A">
        <w:rPr>
          <w:sz w:val="28"/>
        </w:rPr>
        <w:t xml:space="preserve">.1. Срок поставки Товара не должен </w:t>
      </w:r>
      <w:r w:rsidRPr="007242BB">
        <w:rPr>
          <w:sz w:val="28"/>
        </w:rPr>
        <w:t xml:space="preserve">превышать </w:t>
      </w:r>
      <w:r w:rsidRPr="00F65B53">
        <w:rPr>
          <w:sz w:val="28"/>
        </w:rPr>
        <w:t>30 (тридцати)</w:t>
      </w:r>
      <w:r w:rsidRPr="007242BB">
        <w:rPr>
          <w:sz w:val="28"/>
        </w:rPr>
        <w:t xml:space="preserve"> </w:t>
      </w:r>
      <w:r w:rsidRPr="00545D4A">
        <w:rPr>
          <w:sz w:val="28"/>
        </w:rPr>
        <w:t>дней с момента подписания договора.</w:t>
      </w:r>
    </w:p>
    <w:p w:rsidR="00AC4456" w:rsidRDefault="000C1FEB" w:rsidP="000C1FEB">
      <w:pPr>
        <w:tabs>
          <w:tab w:val="left" w:pos="180"/>
          <w:tab w:val="left" w:pos="9540"/>
        </w:tabs>
        <w:jc w:val="both"/>
        <w:rPr>
          <w:bCs/>
          <w:sz w:val="28"/>
          <w:szCs w:val="28"/>
        </w:rPr>
      </w:pPr>
      <w:r w:rsidRPr="00216A4C">
        <w:rPr>
          <w:bCs/>
          <w:sz w:val="28"/>
          <w:szCs w:val="28"/>
        </w:rPr>
        <w:tab/>
      </w:r>
    </w:p>
    <w:p w:rsidR="004911A5" w:rsidRPr="00216A4C" w:rsidRDefault="004911A5" w:rsidP="000C1FEB">
      <w:pPr>
        <w:tabs>
          <w:tab w:val="left" w:pos="180"/>
          <w:tab w:val="left" w:pos="9540"/>
        </w:tabs>
        <w:jc w:val="both"/>
        <w:rPr>
          <w:bCs/>
          <w:sz w:val="28"/>
          <w:szCs w:val="28"/>
        </w:rPr>
      </w:pPr>
    </w:p>
    <w:p w:rsidR="000C1FEB" w:rsidRPr="00AC4456" w:rsidRDefault="00AC4456" w:rsidP="00AC4456">
      <w:pPr>
        <w:tabs>
          <w:tab w:val="left" w:pos="0"/>
          <w:tab w:val="left" w:pos="142"/>
        </w:tabs>
        <w:jc w:val="both"/>
        <w:rPr>
          <w:b/>
          <w:bCs/>
          <w:sz w:val="28"/>
          <w:szCs w:val="28"/>
        </w:rPr>
      </w:pPr>
      <w:r>
        <w:rPr>
          <w:bCs/>
          <w:sz w:val="28"/>
          <w:szCs w:val="28"/>
        </w:rPr>
        <w:tab/>
      </w:r>
      <w:r w:rsidR="000C1FEB" w:rsidRPr="00AC4456">
        <w:rPr>
          <w:b/>
          <w:bCs/>
          <w:sz w:val="28"/>
          <w:szCs w:val="28"/>
        </w:rPr>
        <w:t>Проверил:</w:t>
      </w:r>
      <w:r w:rsidR="000C1FEB" w:rsidRPr="00AC4456">
        <w:rPr>
          <w:b/>
          <w:bCs/>
          <w:sz w:val="28"/>
          <w:szCs w:val="28"/>
        </w:rPr>
        <w:tab/>
      </w:r>
    </w:p>
    <w:p w:rsidR="000C1FEB" w:rsidRDefault="000C1FEB" w:rsidP="000C1FEB">
      <w:pPr>
        <w:tabs>
          <w:tab w:val="left" w:pos="0"/>
        </w:tabs>
        <w:jc w:val="both"/>
        <w:rPr>
          <w:bCs/>
          <w:sz w:val="28"/>
          <w:szCs w:val="28"/>
        </w:rPr>
      </w:pPr>
    </w:p>
    <w:p w:rsidR="0003448D" w:rsidRDefault="0003448D" w:rsidP="0003448D">
      <w:pPr>
        <w:ind w:firstLine="708"/>
        <w:rPr>
          <w:bCs/>
          <w:sz w:val="28"/>
        </w:rPr>
      </w:pPr>
      <w:r>
        <w:rPr>
          <w:bCs/>
          <w:sz w:val="28"/>
        </w:rPr>
        <w:t xml:space="preserve">Ведущий инженер ОСМО </w:t>
      </w:r>
      <w:r>
        <w:rPr>
          <w:bCs/>
          <w:sz w:val="28"/>
        </w:rPr>
        <w:tab/>
      </w:r>
      <w:r>
        <w:rPr>
          <w:bCs/>
          <w:sz w:val="28"/>
        </w:rPr>
        <w:tab/>
      </w:r>
      <w:r>
        <w:rPr>
          <w:bCs/>
          <w:sz w:val="28"/>
        </w:rPr>
        <w:tab/>
      </w:r>
      <w:r>
        <w:rPr>
          <w:bCs/>
          <w:sz w:val="28"/>
        </w:rPr>
        <w:tab/>
      </w:r>
      <w:r>
        <w:rPr>
          <w:bCs/>
          <w:sz w:val="28"/>
        </w:rPr>
        <w:tab/>
      </w:r>
      <w:r>
        <w:rPr>
          <w:bCs/>
          <w:sz w:val="28"/>
        </w:rPr>
        <w:tab/>
        <w:t>Д.В. Гусев</w:t>
      </w:r>
    </w:p>
    <w:p w:rsidR="000C1FEB" w:rsidRPr="00216A4C" w:rsidRDefault="000C1FEB" w:rsidP="0003448D">
      <w:pPr>
        <w:tabs>
          <w:tab w:val="left" w:pos="0"/>
        </w:tabs>
        <w:jc w:val="both"/>
        <w:rPr>
          <w:sz w:val="28"/>
          <w:szCs w:val="28"/>
        </w:rPr>
      </w:pPr>
    </w:p>
    <w:p w:rsidR="000C1FEB" w:rsidRPr="00216A4C" w:rsidRDefault="000C1FEB" w:rsidP="000C1FEB">
      <w:pPr>
        <w:jc w:val="right"/>
        <w:rPr>
          <w:sz w:val="28"/>
          <w:szCs w:val="28"/>
        </w:rPr>
      </w:pPr>
    </w:p>
    <w:p w:rsidR="000C1FEB" w:rsidRPr="00AC4456" w:rsidRDefault="000C1FEB" w:rsidP="000C1FEB">
      <w:pPr>
        <w:tabs>
          <w:tab w:val="left" w:pos="180"/>
          <w:tab w:val="left" w:pos="9540"/>
        </w:tabs>
        <w:jc w:val="both"/>
        <w:rPr>
          <w:b/>
          <w:sz w:val="28"/>
          <w:szCs w:val="28"/>
        </w:rPr>
      </w:pPr>
      <w:r w:rsidRPr="00216A4C">
        <w:rPr>
          <w:sz w:val="28"/>
          <w:szCs w:val="28"/>
        </w:rPr>
        <w:t xml:space="preserve">  </w:t>
      </w:r>
      <w:r w:rsidRPr="00AC4456">
        <w:rPr>
          <w:b/>
          <w:sz w:val="28"/>
          <w:szCs w:val="28"/>
        </w:rPr>
        <w:t>Согласовано:</w:t>
      </w:r>
    </w:p>
    <w:p w:rsidR="000C1FEB" w:rsidRPr="00216A4C" w:rsidRDefault="000C1FEB" w:rsidP="000C1FEB">
      <w:pPr>
        <w:tabs>
          <w:tab w:val="left" w:pos="0"/>
        </w:tabs>
        <w:jc w:val="both"/>
        <w:rPr>
          <w:sz w:val="28"/>
          <w:szCs w:val="28"/>
        </w:rPr>
      </w:pPr>
      <w:r w:rsidRPr="00216A4C">
        <w:rPr>
          <w:sz w:val="28"/>
          <w:szCs w:val="28"/>
        </w:rPr>
        <w:t xml:space="preserve">  </w:t>
      </w:r>
    </w:p>
    <w:p w:rsidR="000C1FEB" w:rsidRPr="00216A4C" w:rsidRDefault="000C1FEB" w:rsidP="000C1FEB">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0C1FEB" w:rsidRPr="00216A4C" w:rsidRDefault="000C1FEB" w:rsidP="000C1FEB">
      <w:pPr>
        <w:jc w:val="right"/>
        <w:rPr>
          <w:sz w:val="28"/>
          <w:szCs w:val="28"/>
        </w:rPr>
      </w:pPr>
    </w:p>
    <w:p w:rsidR="000C1FEB" w:rsidRDefault="000C1FEB" w:rsidP="000C1FEB">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Default="00B52EA3" w:rsidP="000C1FEB">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F9B" w:rsidRDefault="00CF7F9B" w:rsidP="009D329B">
      <w:r>
        <w:separator/>
      </w:r>
    </w:p>
  </w:endnote>
  <w:endnote w:type="continuationSeparator" w:id="0">
    <w:p w:rsidR="00CF7F9B" w:rsidRDefault="00CF7F9B"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9B" w:rsidRPr="00FE6219" w:rsidRDefault="00CF7F9B"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F9B" w:rsidRDefault="00CF7F9B" w:rsidP="009D329B">
      <w:r>
        <w:separator/>
      </w:r>
    </w:p>
  </w:footnote>
  <w:footnote w:type="continuationSeparator" w:id="0">
    <w:p w:rsidR="00CF7F9B" w:rsidRDefault="00CF7F9B"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F9B" w:rsidRPr="00F429FC" w:rsidRDefault="00CF7F9B"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354F">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40DE"/>
    <w:rsid w:val="00005398"/>
    <w:rsid w:val="00005446"/>
    <w:rsid w:val="00006787"/>
    <w:rsid w:val="000105E4"/>
    <w:rsid w:val="00015424"/>
    <w:rsid w:val="00020740"/>
    <w:rsid w:val="0003448D"/>
    <w:rsid w:val="00044BF8"/>
    <w:rsid w:val="00056434"/>
    <w:rsid w:val="000672A8"/>
    <w:rsid w:val="00075252"/>
    <w:rsid w:val="0007545C"/>
    <w:rsid w:val="00077AFF"/>
    <w:rsid w:val="00084C08"/>
    <w:rsid w:val="0009367E"/>
    <w:rsid w:val="000943A2"/>
    <w:rsid w:val="00097F11"/>
    <w:rsid w:val="000C1FEB"/>
    <w:rsid w:val="000C2BAE"/>
    <w:rsid w:val="000C5F39"/>
    <w:rsid w:val="000E6EFC"/>
    <w:rsid w:val="000E7F9C"/>
    <w:rsid w:val="00141356"/>
    <w:rsid w:val="00154C20"/>
    <w:rsid w:val="00160163"/>
    <w:rsid w:val="00163426"/>
    <w:rsid w:val="00175838"/>
    <w:rsid w:val="001807FA"/>
    <w:rsid w:val="0018647F"/>
    <w:rsid w:val="00186F97"/>
    <w:rsid w:val="001932FA"/>
    <w:rsid w:val="001966BF"/>
    <w:rsid w:val="001A3407"/>
    <w:rsid w:val="001A52BD"/>
    <w:rsid w:val="001A539F"/>
    <w:rsid w:val="001B1744"/>
    <w:rsid w:val="001C2577"/>
    <w:rsid w:val="001D1A32"/>
    <w:rsid w:val="001E1498"/>
    <w:rsid w:val="00206629"/>
    <w:rsid w:val="0022586F"/>
    <w:rsid w:val="00225D1F"/>
    <w:rsid w:val="002408F5"/>
    <w:rsid w:val="002435A7"/>
    <w:rsid w:val="00266F3C"/>
    <w:rsid w:val="00271018"/>
    <w:rsid w:val="002B371C"/>
    <w:rsid w:val="002C5856"/>
    <w:rsid w:val="002D5432"/>
    <w:rsid w:val="002E3F75"/>
    <w:rsid w:val="002F1A3C"/>
    <w:rsid w:val="00306865"/>
    <w:rsid w:val="00306C60"/>
    <w:rsid w:val="00320877"/>
    <w:rsid w:val="003209BA"/>
    <w:rsid w:val="003445AF"/>
    <w:rsid w:val="003530CC"/>
    <w:rsid w:val="003552ED"/>
    <w:rsid w:val="00362A68"/>
    <w:rsid w:val="00374677"/>
    <w:rsid w:val="00385159"/>
    <w:rsid w:val="00392A16"/>
    <w:rsid w:val="00397755"/>
    <w:rsid w:val="003A3159"/>
    <w:rsid w:val="003B305E"/>
    <w:rsid w:val="003C2604"/>
    <w:rsid w:val="003D0559"/>
    <w:rsid w:val="003D09AC"/>
    <w:rsid w:val="003D0FFC"/>
    <w:rsid w:val="003D1EA8"/>
    <w:rsid w:val="003E2D78"/>
    <w:rsid w:val="003E4448"/>
    <w:rsid w:val="003F341A"/>
    <w:rsid w:val="0040174A"/>
    <w:rsid w:val="00406C67"/>
    <w:rsid w:val="00411A90"/>
    <w:rsid w:val="0042695E"/>
    <w:rsid w:val="00444128"/>
    <w:rsid w:val="00466BEA"/>
    <w:rsid w:val="0046703C"/>
    <w:rsid w:val="00476409"/>
    <w:rsid w:val="00490C8B"/>
    <w:rsid w:val="004911A5"/>
    <w:rsid w:val="004A1643"/>
    <w:rsid w:val="004B25D4"/>
    <w:rsid w:val="004C092B"/>
    <w:rsid w:val="004C4089"/>
    <w:rsid w:val="004E0A3D"/>
    <w:rsid w:val="004E766C"/>
    <w:rsid w:val="004E7853"/>
    <w:rsid w:val="004F1849"/>
    <w:rsid w:val="004F301B"/>
    <w:rsid w:val="005003C4"/>
    <w:rsid w:val="0052531E"/>
    <w:rsid w:val="0053089C"/>
    <w:rsid w:val="0053306E"/>
    <w:rsid w:val="00540C42"/>
    <w:rsid w:val="00545D4A"/>
    <w:rsid w:val="00571207"/>
    <w:rsid w:val="0057227C"/>
    <w:rsid w:val="00572B8F"/>
    <w:rsid w:val="0058239E"/>
    <w:rsid w:val="00583605"/>
    <w:rsid w:val="0058464B"/>
    <w:rsid w:val="00585735"/>
    <w:rsid w:val="005B39D9"/>
    <w:rsid w:val="005C3BB1"/>
    <w:rsid w:val="005D3B57"/>
    <w:rsid w:val="005E6746"/>
    <w:rsid w:val="00615C97"/>
    <w:rsid w:val="0062273B"/>
    <w:rsid w:val="006251BF"/>
    <w:rsid w:val="006360A4"/>
    <w:rsid w:val="006402F1"/>
    <w:rsid w:val="00665908"/>
    <w:rsid w:val="006750B6"/>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A2E5F"/>
    <w:rsid w:val="007A3E14"/>
    <w:rsid w:val="007A5E16"/>
    <w:rsid w:val="007B1385"/>
    <w:rsid w:val="007C0103"/>
    <w:rsid w:val="007E7068"/>
    <w:rsid w:val="007F1598"/>
    <w:rsid w:val="00811B56"/>
    <w:rsid w:val="008165F6"/>
    <w:rsid w:val="00824AE5"/>
    <w:rsid w:val="00825542"/>
    <w:rsid w:val="008404E3"/>
    <w:rsid w:val="00842603"/>
    <w:rsid w:val="0084354F"/>
    <w:rsid w:val="00843A97"/>
    <w:rsid w:val="00860C09"/>
    <w:rsid w:val="00865107"/>
    <w:rsid w:val="00873415"/>
    <w:rsid w:val="008A181C"/>
    <w:rsid w:val="008A182C"/>
    <w:rsid w:val="008A6014"/>
    <w:rsid w:val="008A7A57"/>
    <w:rsid w:val="008B39C3"/>
    <w:rsid w:val="008C0077"/>
    <w:rsid w:val="008C6122"/>
    <w:rsid w:val="008D2E0C"/>
    <w:rsid w:val="008E7782"/>
    <w:rsid w:val="008F065F"/>
    <w:rsid w:val="008F0D0E"/>
    <w:rsid w:val="008F65C2"/>
    <w:rsid w:val="00913E66"/>
    <w:rsid w:val="00935ACC"/>
    <w:rsid w:val="009404CB"/>
    <w:rsid w:val="00943574"/>
    <w:rsid w:val="009437DA"/>
    <w:rsid w:val="00955304"/>
    <w:rsid w:val="00961ABA"/>
    <w:rsid w:val="00961AD6"/>
    <w:rsid w:val="0096625D"/>
    <w:rsid w:val="009800DB"/>
    <w:rsid w:val="009841EF"/>
    <w:rsid w:val="009A2444"/>
    <w:rsid w:val="009A5432"/>
    <w:rsid w:val="009A64DB"/>
    <w:rsid w:val="009B210A"/>
    <w:rsid w:val="009B270A"/>
    <w:rsid w:val="009D0C0D"/>
    <w:rsid w:val="009D329B"/>
    <w:rsid w:val="009D6E7E"/>
    <w:rsid w:val="009E2ECD"/>
    <w:rsid w:val="009F3EFA"/>
    <w:rsid w:val="00A039F7"/>
    <w:rsid w:val="00A10A41"/>
    <w:rsid w:val="00A2702A"/>
    <w:rsid w:val="00A27738"/>
    <w:rsid w:val="00A360AD"/>
    <w:rsid w:val="00A419E6"/>
    <w:rsid w:val="00A7243F"/>
    <w:rsid w:val="00A91601"/>
    <w:rsid w:val="00A92AC2"/>
    <w:rsid w:val="00AB385A"/>
    <w:rsid w:val="00AB6048"/>
    <w:rsid w:val="00AC4456"/>
    <w:rsid w:val="00AD7D88"/>
    <w:rsid w:val="00AF69E0"/>
    <w:rsid w:val="00B02926"/>
    <w:rsid w:val="00B03AB0"/>
    <w:rsid w:val="00B15344"/>
    <w:rsid w:val="00B2040E"/>
    <w:rsid w:val="00B2296A"/>
    <w:rsid w:val="00B24116"/>
    <w:rsid w:val="00B32D68"/>
    <w:rsid w:val="00B4188F"/>
    <w:rsid w:val="00B52603"/>
    <w:rsid w:val="00B52EA3"/>
    <w:rsid w:val="00B61704"/>
    <w:rsid w:val="00B67D0B"/>
    <w:rsid w:val="00B704C7"/>
    <w:rsid w:val="00B97B15"/>
    <w:rsid w:val="00BA619F"/>
    <w:rsid w:val="00BB2C79"/>
    <w:rsid w:val="00BB6EA8"/>
    <w:rsid w:val="00BC535D"/>
    <w:rsid w:val="00BC57B2"/>
    <w:rsid w:val="00BD0249"/>
    <w:rsid w:val="00BE397F"/>
    <w:rsid w:val="00BF29B8"/>
    <w:rsid w:val="00C112A5"/>
    <w:rsid w:val="00C17CDC"/>
    <w:rsid w:val="00C203C7"/>
    <w:rsid w:val="00C51CAB"/>
    <w:rsid w:val="00C60C64"/>
    <w:rsid w:val="00C84279"/>
    <w:rsid w:val="00C86DE6"/>
    <w:rsid w:val="00C871AC"/>
    <w:rsid w:val="00C917C7"/>
    <w:rsid w:val="00C94E7D"/>
    <w:rsid w:val="00C9550C"/>
    <w:rsid w:val="00CB59EC"/>
    <w:rsid w:val="00CE6B45"/>
    <w:rsid w:val="00CF7F9B"/>
    <w:rsid w:val="00D06B6B"/>
    <w:rsid w:val="00D12106"/>
    <w:rsid w:val="00D12B9F"/>
    <w:rsid w:val="00D139E8"/>
    <w:rsid w:val="00D16479"/>
    <w:rsid w:val="00D20FFE"/>
    <w:rsid w:val="00D21302"/>
    <w:rsid w:val="00D25646"/>
    <w:rsid w:val="00D348E3"/>
    <w:rsid w:val="00D438FF"/>
    <w:rsid w:val="00D46B37"/>
    <w:rsid w:val="00D62C53"/>
    <w:rsid w:val="00D6464F"/>
    <w:rsid w:val="00D66661"/>
    <w:rsid w:val="00D84055"/>
    <w:rsid w:val="00D87C85"/>
    <w:rsid w:val="00D975F4"/>
    <w:rsid w:val="00DB6013"/>
    <w:rsid w:val="00DC43A4"/>
    <w:rsid w:val="00DC5FD1"/>
    <w:rsid w:val="00DD026C"/>
    <w:rsid w:val="00DD66F1"/>
    <w:rsid w:val="00E176FD"/>
    <w:rsid w:val="00E25789"/>
    <w:rsid w:val="00E30B88"/>
    <w:rsid w:val="00E47C21"/>
    <w:rsid w:val="00E5317B"/>
    <w:rsid w:val="00E56CCC"/>
    <w:rsid w:val="00E75DC0"/>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717FF"/>
    <w:rsid w:val="00F720CB"/>
    <w:rsid w:val="00F7466D"/>
    <w:rsid w:val="00F83747"/>
    <w:rsid w:val="00F84C2D"/>
    <w:rsid w:val="00F856E7"/>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F7702-66F3-4F50-8B90-408EA51A8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41</Pages>
  <Words>13138</Words>
  <Characters>74892</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61</cp:revision>
  <cp:lastPrinted>2013-10-23T08:40:00Z</cp:lastPrinted>
  <dcterms:created xsi:type="dcterms:W3CDTF">2013-02-28T06:07:00Z</dcterms:created>
  <dcterms:modified xsi:type="dcterms:W3CDTF">2013-11-18T02:35:00Z</dcterms:modified>
</cp:coreProperties>
</file>