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268"/>
        <w:gridCol w:w="4961"/>
        <w:gridCol w:w="805"/>
        <w:gridCol w:w="1015"/>
      </w:tblGrid>
      <w:tr w:rsidR="008812CB" w:rsidTr="002C6BA4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2C6BA4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A4" w:rsidRPr="00B610F5" w:rsidRDefault="00B610F5" w:rsidP="002C6BA4">
            <w:pPr>
              <w:pStyle w:val="2"/>
              <w:spacing w:before="0"/>
              <w:rPr>
                <w:rFonts w:ascii="Arial" w:hAnsi="Arial" w:cs="Arial"/>
                <w:b w:val="0"/>
                <w:i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Комплект измерительного оборудования </w:t>
            </w:r>
            <w:r>
              <w:rPr>
                <w:rFonts w:ascii="Arial" w:hAnsi="Arial" w:cs="Arial"/>
                <w:b w:val="0"/>
                <w:i w:val="0"/>
                <w:sz w:val="22"/>
                <w:szCs w:val="22"/>
                <w:lang w:val="en-US"/>
              </w:rPr>
              <w:t>FLUKE</w:t>
            </w:r>
          </w:p>
          <w:p w:rsidR="008812CB" w:rsidRPr="00A41961" w:rsidRDefault="002C6BA4" w:rsidP="00A41961">
            <w:pPr>
              <w:rPr>
                <w:bCs/>
                <w:color w:val="000000"/>
              </w:rPr>
            </w:pPr>
            <w:r>
              <w:t xml:space="preserve"> </w:t>
            </w:r>
            <w:r w:rsidR="005B7403">
              <w:t>(или</w:t>
            </w:r>
            <w:bookmarkStart w:id="2" w:name="_GoBack"/>
            <w:bookmarkEnd w:id="2"/>
            <w:r w:rsidR="005B7403">
              <w:t xml:space="preserve"> </w:t>
            </w:r>
            <w:r w:rsidR="00D8135F">
              <w:t>эквивалент</w:t>
            </w:r>
            <w:r w:rsidR="005B7403">
              <w:t>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0F5" w:rsidRPr="00B610F5" w:rsidRDefault="00B610F5" w:rsidP="00AF767E">
            <w:pPr>
              <w:pStyle w:val="a7"/>
              <w:numPr>
                <w:ilvl w:val="0"/>
                <w:numId w:val="8"/>
              </w:numPr>
              <w:suppressAutoHyphens w:val="0"/>
              <w:spacing w:after="0"/>
              <w:jc w:val="left"/>
              <w:rPr>
                <w:rStyle w:val="contenttitletxt"/>
                <w:rFonts w:ascii="Arial" w:hAnsi="Arial" w:cs="Arial"/>
                <w:sz w:val="22"/>
                <w:szCs w:val="22"/>
                <w:lang w:val="en-US"/>
              </w:rPr>
            </w:pPr>
            <w:r w:rsidRPr="00B610F5">
              <w:rPr>
                <w:rStyle w:val="contenttitletxt"/>
                <w:rFonts w:ascii="Arial" w:hAnsi="Arial" w:cs="Arial"/>
                <w:sz w:val="22"/>
                <w:szCs w:val="22"/>
                <w:lang w:val="en-US"/>
              </w:rPr>
              <w:t xml:space="preserve">Fluke 1550C </w:t>
            </w: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мегаомметр</w:t>
            </w:r>
            <w:proofErr w:type="spellEnd"/>
            <w:r w:rsidRPr="00B610F5">
              <w:rPr>
                <w:rStyle w:val="contenttitletxt"/>
                <w:rFonts w:ascii="Arial" w:hAnsi="Arial" w:cs="Arial"/>
                <w:sz w:val="22"/>
                <w:szCs w:val="22"/>
                <w:lang w:val="en-US"/>
              </w:rPr>
              <w:t xml:space="preserve"> – 3</w:t>
            </w: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Style w:val="contenttitletxt"/>
                <w:rFonts w:ascii="Arial" w:hAnsi="Arial" w:cs="Arial"/>
                <w:sz w:val="22"/>
                <w:szCs w:val="22"/>
              </w:rPr>
              <w:t>:</w:t>
            </w:r>
          </w:p>
          <w:p w:rsidR="00B610F5" w:rsidRPr="00557691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Ток короткого замыкания: От 1 мА до 2 мА</w:t>
            </w:r>
          </w:p>
          <w:p w:rsidR="00B610F5" w:rsidRPr="00557691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Диапазон графической шкалы: От 0 до 1 ТОм</w:t>
            </w:r>
          </w:p>
          <w:p w:rsidR="00B610F5" w:rsidRPr="00557691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Точность напряжения тестирования изоляции: От - 0 % до + 10 % при токе нагрузки 1 мА</w:t>
            </w:r>
          </w:p>
          <w:p w:rsidR="00B610F5" w:rsidRPr="00557691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Подавление наводок от сети перемен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т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>ока: 2 мА максимум</w:t>
            </w:r>
          </w:p>
          <w:p w:rsidR="00B610F5" w:rsidRPr="002E59C2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Скорость зарядки для емкостной нагрузки: 1 мкФ за 5 сек.</w:t>
            </w:r>
          </w:p>
          <w:p w:rsidR="00B610F5" w:rsidRPr="0035249E" w:rsidRDefault="00B610F5" w:rsidP="00B610F5">
            <w:pPr>
              <w:ind w:left="175" w:hanging="17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35249E">
              <w:rPr>
                <w:rFonts w:ascii="Arial" w:hAnsi="Arial" w:cs="Arial"/>
                <w:sz w:val="22"/>
                <w:szCs w:val="22"/>
              </w:rPr>
              <w:t>Погрешность напряжения: ± (15 % + 2 в)</w:t>
            </w:r>
          </w:p>
          <w:p w:rsidR="00B610F5" w:rsidRDefault="00B610F5" w:rsidP="00B610F5">
            <w:pPr>
              <w:ind w:left="175" w:hanging="17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51690-12</w:t>
            </w:r>
          </w:p>
          <w:p w:rsidR="00B610F5" w:rsidRPr="00B610F5" w:rsidRDefault="00B610F5" w:rsidP="00AF767E">
            <w:pPr>
              <w:pStyle w:val="a7"/>
              <w:numPr>
                <w:ilvl w:val="0"/>
                <w:numId w:val="8"/>
              </w:numPr>
              <w:rPr>
                <w:rStyle w:val="contenttitletxt"/>
                <w:rFonts w:ascii="Arial" w:hAnsi="Arial" w:cs="Arial"/>
                <w:sz w:val="22"/>
                <w:szCs w:val="22"/>
              </w:rPr>
            </w:pPr>
            <w:r w:rsidRPr="00B610F5">
              <w:rPr>
                <w:rStyle w:val="contenttitletxt"/>
                <w:rFonts w:ascii="Arial" w:hAnsi="Arial" w:cs="Arial"/>
                <w:sz w:val="22"/>
                <w:szCs w:val="22"/>
                <w:lang w:val="en-US"/>
              </w:rPr>
              <w:t xml:space="preserve">Fluke 1555B </w:t>
            </w: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мегаомметр</w:t>
            </w:r>
            <w:proofErr w:type="spellEnd"/>
            <w:r w:rsidRPr="00B610F5">
              <w:rPr>
                <w:rStyle w:val="contenttitletxt"/>
                <w:rFonts w:ascii="Arial" w:hAnsi="Arial" w:cs="Arial"/>
                <w:sz w:val="22"/>
                <w:szCs w:val="22"/>
                <w:lang w:val="en-US"/>
              </w:rPr>
              <w:t xml:space="preserve"> – 2</w:t>
            </w: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: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Диапазон измерений: от 1 нА до 2 мА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Диапазон гистограммы: от 0 до 1 Том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Погрешность испытательного напряжения: -0 %, +10 % при токе нагрузке 1 мА</w:t>
            </w:r>
          </w:p>
          <w:p w:rsidR="00B610F5" w:rsidRPr="00B610F5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 Подавление наведенного тока из сети: Максимум 2 мА</w:t>
            </w:r>
          </w:p>
          <w:p w:rsidR="00B610F5" w:rsidRPr="00B610F5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Точность</w:t>
            </w:r>
            <w:r w:rsidRPr="00B610F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557691">
              <w:rPr>
                <w:rFonts w:ascii="Arial" w:hAnsi="Arial" w:cs="Arial"/>
                <w:sz w:val="22"/>
                <w:szCs w:val="22"/>
              </w:rPr>
              <w:t xml:space="preserve">± (5 % + 2 </w:t>
            </w:r>
            <w:proofErr w:type="spellStart"/>
            <w:r w:rsidRPr="00557691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557691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610F5" w:rsidRPr="00B610F5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 Измерение емкости: от 0,01 мкФ до 15,00 мкФ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Погрешность напряжения: ± (15 % + 2 в)</w:t>
            </w:r>
          </w:p>
          <w:p w:rsidR="00B610F5" w:rsidRDefault="00B610F5" w:rsidP="00B610F5">
            <w:pPr>
              <w:ind w:left="600" w:hanging="17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51690-12</w:t>
            </w:r>
          </w:p>
          <w:p w:rsidR="00B610F5" w:rsidRPr="00B610F5" w:rsidRDefault="00B610F5" w:rsidP="00AF767E">
            <w:pPr>
              <w:pStyle w:val="a7"/>
              <w:numPr>
                <w:ilvl w:val="0"/>
                <w:numId w:val="8"/>
              </w:numPr>
              <w:rPr>
                <w:rStyle w:val="contenttitletxt"/>
                <w:rFonts w:ascii="Arial" w:hAnsi="Arial" w:cs="Arial"/>
                <w:sz w:val="22"/>
                <w:szCs w:val="22"/>
              </w:rPr>
            </w:pP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Мультиметр</w:t>
            </w:r>
            <w:proofErr w:type="spellEnd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 xml:space="preserve"> портативный цифровой  </w:t>
            </w:r>
            <w:proofErr w:type="spellStart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>Fluke</w:t>
            </w:r>
            <w:proofErr w:type="spellEnd"/>
            <w:r w:rsidRPr="00B610F5">
              <w:rPr>
                <w:rStyle w:val="contenttitletxt"/>
                <w:rFonts w:ascii="Arial" w:hAnsi="Arial" w:cs="Arial"/>
                <w:sz w:val="22"/>
                <w:szCs w:val="22"/>
              </w:rPr>
              <w:t xml:space="preserve"> 17B – 3шт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Базовая погрешность: 0,5%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Напряжение пост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и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7691">
              <w:rPr>
                <w:rFonts w:ascii="Arial" w:hAnsi="Arial" w:cs="Arial"/>
                <w:sz w:val="22"/>
                <w:szCs w:val="22"/>
              </w:rPr>
              <w:t>перем</w:t>
            </w:r>
            <w:proofErr w:type="spellEnd"/>
            <w:r w:rsidRPr="00557691">
              <w:rPr>
                <w:rFonts w:ascii="Arial" w:hAnsi="Arial" w:cs="Arial"/>
                <w:sz w:val="22"/>
                <w:szCs w:val="22"/>
              </w:rPr>
              <w:t xml:space="preserve">.:   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     0 мВ...1000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Ток пост. и </w:t>
            </w:r>
            <w:proofErr w:type="spellStart"/>
            <w:r w:rsidRPr="00557691">
              <w:rPr>
                <w:rFonts w:ascii="Arial" w:hAnsi="Arial" w:cs="Arial"/>
                <w:sz w:val="22"/>
                <w:szCs w:val="22"/>
              </w:rPr>
              <w:t>перем</w:t>
            </w:r>
            <w:proofErr w:type="spellEnd"/>
            <w:r w:rsidRPr="00557691">
              <w:rPr>
                <w:rFonts w:ascii="Arial" w:hAnsi="Arial" w:cs="Arial"/>
                <w:sz w:val="22"/>
                <w:szCs w:val="22"/>
              </w:rPr>
              <w:t>.:   0 мА...10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 xml:space="preserve"> А</w:t>
            </w:r>
            <w:proofErr w:type="gramEnd"/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Частота: 10 Гц...100 кГц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Сопротивление:     0 Ом...40 Мом</w:t>
            </w:r>
          </w:p>
          <w:p w:rsidR="00B610F5" w:rsidRDefault="00B610F5" w:rsidP="00B610F5">
            <w:pPr>
              <w:ind w:left="600" w:hanging="17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557691">
              <w:rPr>
                <w:rFonts w:ascii="Arial" w:hAnsi="Arial" w:cs="Arial"/>
                <w:sz w:val="22"/>
                <w:szCs w:val="22"/>
              </w:rPr>
              <w:t xml:space="preserve">Ёмкость: 0 </w:t>
            </w:r>
            <w:proofErr w:type="spellStart"/>
            <w:r w:rsidRPr="00557691">
              <w:rPr>
                <w:rFonts w:ascii="Arial" w:hAnsi="Arial" w:cs="Arial"/>
                <w:sz w:val="22"/>
                <w:szCs w:val="22"/>
              </w:rPr>
              <w:t>нФ</w:t>
            </w:r>
            <w:proofErr w:type="spellEnd"/>
            <w:r w:rsidRPr="00557691">
              <w:rPr>
                <w:rFonts w:ascii="Arial" w:hAnsi="Arial" w:cs="Arial"/>
                <w:sz w:val="22"/>
                <w:szCs w:val="22"/>
              </w:rPr>
              <w:t>...100 мкФ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45248-10</w:t>
            </w:r>
          </w:p>
          <w:p w:rsidR="00B610F5" w:rsidRPr="00B610F5" w:rsidRDefault="00B610F5" w:rsidP="00AF767E">
            <w:pPr>
              <w:pStyle w:val="a7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B610F5">
              <w:rPr>
                <w:rFonts w:ascii="Arial" w:hAnsi="Arial" w:cs="Arial"/>
                <w:sz w:val="22"/>
                <w:szCs w:val="22"/>
                <w:lang w:eastAsia="ru-RU"/>
              </w:rPr>
              <w:t>Калибратор температуры F</w:t>
            </w:r>
            <w:proofErr w:type="spellStart"/>
            <w:r w:rsidRPr="00B610F5">
              <w:rPr>
                <w:rFonts w:ascii="Arial" w:hAnsi="Arial" w:cs="Arial"/>
                <w:sz w:val="22"/>
                <w:szCs w:val="22"/>
                <w:lang w:val="en-US" w:eastAsia="ru-RU"/>
              </w:rPr>
              <w:t>luke</w:t>
            </w:r>
            <w:proofErr w:type="spellEnd"/>
            <w:r w:rsidRPr="00B610F5">
              <w:rPr>
                <w:rFonts w:ascii="Arial" w:hAnsi="Arial" w:cs="Arial"/>
                <w:sz w:val="22"/>
                <w:szCs w:val="22"/>
                <w:lang w:eastAsia="ru-RU"/>
              </w:rPr>
              <w:t xml:space="preserve"> 9144 – 1шт.</w:t>
            </w:r>
          </w:p>
          <w:p w:rsidR="00B610F5" w:rsidRPr="00557691" w:rsidRDefault="00B610F5" w:rsidP="00B610F5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Style w:val="a8"/>
                <w:rFonts w:ascii="Arial" w:hAnsi="Arial" w:cs="Arial"/>
                <w:b w:val="0"/>
                <w:sz w:val="22"/>
                <w:szCs w:val="22"/>
              </w:rPr>
              <w:t xml:space="preserve"> Диапазон температуры при 23 °C: </w:t>
            </w:r>
            <w:r w:rsidRPr="00557691">
              <w:rPr>
                <w:rFonts w:ascii="Arial" w:hAnsi="Arial" w:cs="Arial"/>
                <w:sz w:val="22"/>
                <w:szCs w:val="22"/>
              </w:rPr>
              <w:t>от 50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 xml:space="preserve"> °С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до 660°С</w:t>
            </w:r>
          </w:p>
          <w:p w:rsidR="00B610F5" w:rsidRPr="00557691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Точность дисплея: ±0,35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°С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(420°С),</w:t>
            </w:r>
          </w:p>
          <w:p w:rsidR="00B610F5" w:rsidRPr="00557691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± 0,5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°С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(660°С)</w:t>
            </w:r>
          </w:p>
          <w:p w:rsidR="00B610F5" w:rsidRPr="00557691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 Стабильность:  ±0,03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557691">
              <w:rPr>
                <w:rFonts w:ascii="Arial" w:hAnsi="Arial" w:cs="Arial"/>
                <w:sz w:val="22"/>
                <w:szCs w:val="22"/>
              </w:rPr>
              <w:t xml:space="preserve"> (50С),</w:t>
            </w:r>
          </w:p>
          <w:p w:rsidR="00B610F5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±0,05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(660С)</w:t>
            </w:r>
          </w:p>
          <w:p w:rsidR="00B610F5" w:rsidRPr="00557691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 xml:space="preserve"> Время нагрева (макс.): 15 минут</w:t>
            </w:r>
          </w:p>
          <w:p w:rsidR="00B610F5" w:rsidRDefault="00B610F5" w:rsidP="00B610F5">
            <w:pPr>
              <w:pStyle w:val="a9"/>
              <w:spacing w:before="0" w:beforeAutospacing="0" w:after="0" w:afterAutospacing="0"/>
              <w:ind w:left="600"/>
              <w:rPr>
                <w:rFonts w:ascii="Arial" w:hAnsi="Arial" w:cs="Arial"/>
                <w:sz w:val="22"/>
                <w:szCs w:val="22"/>
              </w:rPr>
            </w:pPr>
            <w:r w:rsidRPr="00557691">
              <w:rPr>
                <w:rFonts w:ascii="Arial" w:hAnsi="Arial" w:cs="Arial"/>
                <w:sz w:val="22"/>
                <w:szCs w:val="22"/>
              </w:rPr>
              <w:t>Время охлаждения: 25 минут до 100</w:t>
            </w:r>
            <w:proofErr w:type="gramStart"/>
            <w:r w:rsidRPr="00557691">
              <w:rPr>
                <w:rFonts w:ascii="Arial" w:hAnsi="Arial" w:cs="Arial"/>
                <w:sz w:val="22"/>
                <w:szCs w:val="22"/>
              </w:rPr>
              <w:t>°С</w:t>
            </w:r>
            <w:proofErr w:type="gramEnd"/>
          </w:p>
          <w:p w:rsidR="00B610F5" w:rsidRPr="00AF767E" w:rsidRDefault="00AF767E" w:rsidP="00AF767E">
            <w:pPr>
              <w:pStyle w:val="a7"/>
              <w:ind w:left="60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51690-12</w:t>
            </w:r>
          </w:p>
          <w:p w:rsidR="00B610F5" w:rsidRDefault="00B610F5" w:rsidP="00AF767E">
            <w:pPr>
              <w:pStyle w:val="a7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 xml:space="preserve">Калибратор давления </w:t>
            </w:r>
            <w:proofErr w:type="spellStart"/>
            <w:r w:rsidRPr="002E59C2">
              <w:rPr>
                <w:rFonts w:ascii="Arial" w:hAnsi="Arial" w:cs="Arial"/>
              </w:rPr>
              <w:t>Fluke</w:t>
            </w:r>
            <w:proofErr w:type="spellEnd"/>
            <w:r w:rsidRPr="002E59C2">
              <w:rPr>
                <w:rFonts w:ascii="Arial" w:hAnsi="Arial" w:cs="Arial"/>
              </w:rPr>
              <w:t xml:space="preserve"> 718 100G- 1шт</w:t>
            </w:r>
          </w:p>
          <w:p w:rsidR="00B610F5" w:rsidRPr="002E59C2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Максимальное напряжение: 30</w:t>
            </w:r>
            <w:proofErr w:type="gramStart"/>
            <w:r w:rsidRPr="002E59C2">
              <w:rPr>
                <w:rFonts w:ascii="Arial" w:hAnsi="Arial" w:cs="Arial"/>
              </w:rPr>
              <w:t xml:space="preserve"> В</w:t>
            </w:r>
            <w:proofErr w:type="gramEnd"/>
          </w:p>
          <w:p w:rsidR="00B610F5" w:rsidRPr="002E59C2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proofErr w:type="spellStart"/>
            <w:r w:rsidRPr="002E59C2">
              <w:rPr>
                <w:rFonts w:ascii="Arial" w:hAnsi="Arial" w:cs="Arial"/>
              </w:rPr>
              <w:t>Ударопрочность</w:t>
            </w:r>
            <w:proofErr w:type="spellEnd"/>
            <w:r w:rsidRPr="002E59C2">
              <w:rPr>
                <w:rFonts w:ascii="Arial" w:hAnsi="Arial" w:cs="Arial"/>
              </w:rPr>
              <w:t>: проверка на бросание с высоты 1 м.</w:t>
            </w:r>
          </w:p>
          <w:p w:rsidR="00B610F5" w:rsidRPr="002E59C2" w:rsidRDefault="00B610F5" w:rsidP="00B610F5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 xml:space="preserve">Генерация давления и </w:t>
            </w:r>
            <w:proofErr w:type="spellStart"/>
            <w:r w:rsidRPr="002E59C2">
              <w:rPr>
                <w:rFonts w:ascii="Arial" w:hAnsi="Arial" w:cs="Arial"/>
              </w:rPr>
              <w:t>миллиамперные</w:t>
            </w:r>
            <w:proofErr w:type="spellEnd"/>
            <w:r w:rsidRPr="002E59C2">
              <w:rPr>
                <w:rFonts w:ascii="Arial" w:hAnsi="Arial" w:cs="Arial"/>
              </w:rPr>
              <w:t xml:space="preserve"> измерения для калибровки и обслуживания большинства устройств давления</w:t>
            </w:r>
          </w:p>
          <w:p w:rsidR="00B610F5" w:rsidRPr="00AF767E" w:rsidRDefault="00AF767E" w:rsidP="00AF767E">
            <w:pPr>
              <w:pStyle w:val="a7"/>
              <w:ind w:left="535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47783-11</w:t>
            </w:r>
          </w:p>
          <w:p w:rsidR="00B610F5" w:rsidRPr="00B610F5" w:rsidRDefault="00B610F5" w:rsidP="00AF767E">
            <w:pPr>
              <w:pStyle w:val="a7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B610F5">
              <w:rPr>
                <w:rFonts w:ascii="Arial" w:hAnsi="Arial" w:cs="Arial"/>
                <w:sz w:val="22"/>
                <w:szCs w:val="22"/>
              </w:rPr>
              <w:t xml:space="preserve">Калибратор давления </w:t>
            </w:r>
            <w:proofErr w:type="spellStart"/>
            <w:r w:rsidRPr="00B610F5">
              <w:rPr>
                <w:rFonts w:ascii="Arial" w:hAnsi="Arial" w:cs="Arial"/>
                <w:sz w:val="22"/>
                <w:szCs w:val="22"/>
              </w:rPr>
              <w:t>Fluke</w:t>
            </w:r>
            <w:proofErr w:type="spellEnd"/>
            <w:r w:rsidRPr="00B610F5">
              <w:rPr>
                <w:rFonts w:ascii="Arial" w:hAnsi="Arial" w:cs="Arial"/>
                <w:sz w:val="22"/>
                <w:szCs w:val="22"/>
              </w:rPr>
              <w:t xml:space="preserve"> 719 30G – 1шт.</w:t>
            </w:r>
          </w:p>
          <w:p w:rsidR="00AF767E" w:rsidRPr="002E59C2" w:rsidRDefault="00AF767E" w:rsidP="00AF767E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Встроенный электрический насос для проведения калибровки одной рукой</w:t>
            </w:r>
          </w:p>
          <w:p w:rsidR="00AF767E" w:rsidRPr="002E59C2" w:rsidRDefault="00AF767E" w:rsidP="00AF767E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Погрешность измерения давления: ±0,035 %</w:t>
            </w:r>
          </w:p>
          <w:p w:rsidR="00AF767E" w:rsidRPr="002E59C2" w:rsidRDefault="00AF767E" w:rsidP="00AF767E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Высокая точность в режиме калибратора и измерителя силы тока (мА) ± 0,015 %</w:t>
            </w:r>
          </w:p>
          <w:p w:rsidR="00AF767E" w:rsidRPr="002E59C2" w:rsidRDefault="00AF767E" w:rsidP="00AF767E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Точная регулировка давления при калибровке (верньер)</w:t>
            </w:r>
          </w:p>
          <w:p w:rsidR="00AF767E" w:rsidRPr="00AB7E6E" w:rsidRDefault="00AF767E" w:rsidP="00AF767E">
            <w:pPr>
              <w:suppressAutoHyphens w:val="0"/>
              <w:spacing w:after="0"/>
              <w:ind w:left="535"/>
              <w:jc w:val="left"/>
              <w:rPr>
                <w:rFonts w:ascii="Arial" w:hAnsi="Arial" w:cs="Arial"/>
              </w:rPr>
            </w:pPr>
            <w:r w:rsidRPr="002E59C2">
              <w:rPr>
                <w:rFonts w:ascii="Arial" w:hAnsi="Arial" w:cs="Arial"/>
              </w:rPr>
              <w:t>Выпускной клапан с переменной скоростью утечки для облегчения регулировки давления</w:t>
            </w:r>
          </w:p>
          <w:p w:rsidR="00B610F5" w:rsidRPr="00AF767E" w:rsidRDefault="00AF767E" w:rsidP="00AF767E">
            <w:pPr>
              <w:pStyle w:val="a7"/>
              <w:ind w:left="535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47783-11</w:t>
            </w:r>
          </w:p>
          <w:p w:rsidR="00AF767E" w:rsidRDefault="00AF767E" w:rsidP="00AF767E">
            <w:pPr>
              <w:pStyle w:val="a7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Клещи токоизмерительные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Fluke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355 – 1шт.</w:t>
            </w:r>
          </w:p>
          <w:p w:rsidR="00AF767E" w:rsidRPr="00657E7A" w:rsidRDefault="00AF767E" w:rsidP="00AF767E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AB7E6E">
              <w:rPr>
                <w:rFonts w:ascii="Arial" w:hAnsi="Arial" w:cs="Arial"/>
                <w:sz w:val="22"/>
                <w:szCs w:val="22"/>
              </w:rPr>
              <w:t>Постоянный и переменный ток: от 0 до 40,00 A, от 0 до 2000</w:t>
            </w:r>
            <w:proofErr w:type="gramStart"/>
            <w:r w:rsidRPr="00AB7E6E"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  <w:r w:rsidRPr="00AB7E6E">
              <w:rPr>
                <w:rFonts w:ascii="Arial" w:hAnsi="Arial" w:cs="Arial"/>
                <w:sz w:val="22"/>
                <w:szCs w:val="22"/>
              </w:rPr>
              <w:t xml:space="preserve">, 1400 AC </w:t>
            </w:r>
            <w:proofErr w:type="spellStart"/>
            <w:r w:rsidRPr="00AB7E6E">
              <w:rPr>
                <w:rFonts w:ascii="Arial" w:hAnsi="Arial" w:cs="Arial"/>
                <w:sz w:val="22"/>
                <w:szCs w:val="22"/>
              </w:rPr>
              <w:t>rms</w:t>
            </w:r>
            <w:proofErr w:type="spellEnd"/>
            <w:r w:rsidRPr="00AB7E6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F767E" w:rsidRDefault="00AF767E" w:rsidP="00AF767E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 w:rsidRPr="00AB7E6E">
              <w:rPr>
                <w:rFonts w:ascii="Arial" w:hAnsi="Arial" w:cs="Arial"/>
                <w:sz w:val="22"/>
                <w:szCs w:val="22"/>
              </w:rPr>
              <w:t xml:space="preserve">Напряжение постоянного и </w:t>
            </w:r>
            <w:proofErr w:type="spellStart"/>
            <w:r w:rsidRPr="00AB7E6E">
              <w:rPr>
                <w:rFonts w:ascii="Arial" w:hAnsi="Arial" w:cs="Arial"/>
                <w:sz w:val="22"/>
                <w:szCs w:val="22"/>
              </w:rPr>
              <w:t>перемнного</w:t>
            </w:r>
            <w:proofErr w:type="spellEnd"/>
            <w:r w:rsidRPr="00AB7E6E">
              <w:rPr>
                <w:rFonts w:ascii="Arial" w:hAnsi="Arial" w:cs="Arial"/>
                <w:sz w:val="22"/>
                <w:szCs w:val="22"/>
              </w:rPr>
              <w:t xml:space="preserve"> тока: от 0 до 4,000</w:t>
            </w:r>
            <w:proofErr w:type="gramStart"/>
            <w:r w:rsidRPr="00AB7E6E"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  <w:r w:rsidRPr="00AB7E6E">
              <w:rPr>
                <w:rFonts w:ascii="Arial" w:hAnsi="Arial" w:cs="Arial"/>
                <w:sz w:val="22"/>
                <w:szCs w:val="22"/>
              </w:rPr>
              <w:t xml:space="preserve">, от 0 до 40,00 В, от 0 до 400,0 В, от 0 до 600 В AC </w:t>
            </w:r>
            <w:proofErr w:type="spellStart"/>
            <w:r w:rsidRPr="00AB7E6E">
              <w:rPr>
                <w:rFonts w:ascii="Arial" w:hAnsi="Arial" w:cs="Arial"/>
                <w:sz w:val="22"/>
                <w:szCs w:val="22"/>
              </w:rPr>
              <w:t>rms</w:t>
            </w:r>
            <w:proofErr w:type="spellEnd"/>
            <w:r w:rsidRPr="00AB7E6E">
              <w:rPr>
                <w:rFonts w:ascii="Arial" w:hAnsi="Arial" w:cs="Arial"/>
                <w:sz w:val="22"/>
                <w:szCs w:val="22"/>
              </w:rPr>
              <w:t>, 0-1000 В DC.</w:t>
            </w:r>
          </w:p>
          <w:p w:rsidR="00B610F5" w:rsidRPr="00B610F5" w:rsidRDefault="00AF767E" w:rsidP="00AF767E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Гореестр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№ 42449-09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2C6BA4" w:rsidP="005B7403">
            <w:pPr>
              <w:jc w:val="center"/>
            </w:pPr>
            <w:r>
              <w:lastRenderedPageBreak/>
              <w:t>Комплект</w:t>
            </w: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C6BA4" w:rsidP="005B7403">
            <w:pPr>
              <w:jc w:val="center"/>
            </w:pPr>
            <w:r>
              <w:t>1 шт.</w:t>
            </w:r>
          </w:p>
        </w:tc>
      </w:tr>
    </w:tbl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</w:t>
      </w:r>
      <w:r>
        <w:rPr>
          <w:color w:val="000000"/>
        </w:rPr>
        <w:lastRenderedPageBreak/>
        <w:t xml:space="preserve">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</w:t>
      </w:r>
      <w:r w:rsidR="002C6BA4">
        <w:t xml:space="preserve"> 16 рабочих недель с момента подписания договора</w:t>
      </w:r>
      <w:r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AF767E">
        <w:rPr>
          <w:rFonts w:eastAsia="SimSun" w:cs="Tahoma"/>
          <w:kern w:val="1"/>
          <w:lang w:eastAsia="hi-IN" w:bidi="hi-IN"/>
        </w:rPr>
        <w:t>1 174 979,58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209AA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F7219D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947B6"/>
    <w:multiLevelType w:val="hybridMultilevel"/>
    <w:tmpl w:val="83E2EC26"/>
    <w:lvl w:ilvl="0" w:tplc="1F509F8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0038B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DF46E7"/>
    <w:multiLevelType w:val="hybridMultilevel"/>
    <w:tmpl w:val="3690AEF6"/>
    <w:lvl w:ilvl="0" w:tplc="A8CE61E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5EEE1ACE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C6BA4"/>
    <w:rsid w:val="002E6227"/>
    <w:rsid w:val="00302F90"/>
    <w:rsid w:val="00326D05"/>
    <w:rsid w:val="0051199F"/>
    <w:rsid w:val="005B7403"/>
    <w:rsid w:val="005C5979"/>
    <w:rsid w:val="005C5D60"/>
    <w:rsid w:val="008812CB"/>
    <w:rsid w:val="009803F8"/>
    <w:rsid w:val="009A2138"/>
    <w:rsid w:val="00A41961"/>
    <w:rsid w:val="00AB563F"/>
    <w:rsid w:val="00AF767E"/>
    <w:rsid w:val="00B610F5"/>
    <w:rsid w:val="00B61E4F"/>
    <w:rsid w:val="00C837D3"/>
    <w:rsid w:val="00C914CE"/>
    <w:rsid w:val="00CE22F6"/>
    <w:rsid w:val="00D42CF8"/>
    <w:rsid w:val="00D8135F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E5A65-2FB9-4F5C-88C2-1947C84A5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3</cp:revision>
  <cp:lastPrinted>2013-02-11T07:46:00Z</cp:lastPrinted>
  <dcterms:created xsi:type="dcterms:W3CDTF">2013-02-11T07:45:00Z</dcterms:created>
  <dcterms:modified xsi:type="dcterms:W3CDTF">2013-02-11T07:46:00Z</dcterms:modified>
</cp:coreProperties>
</file>