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2D6663" w:rsidRDefault="002D6663" w:rsidP="002D6663">
      <w:pPr>
        <w:keepNext/>
        <w:suppressAutoHyphens/>
        <w:jc w:val="center"/>
        <w:rPr>
          <w:b/>
        </w:rPr>
      </w:pPr>
      <w:r>
        <w:rPr>
          <w:b/>
        </w:rPr>
        <w:t xml:space="preserve">На </w:t>
      </w:r>
      <w:r w:rsidR="00457843">
        <w:rPr>
          <w:b/>
        </w:rPr>
        <w:t>поставку рыбы и морепродуктов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 xml:space="preserve">»  </w:t>
      </w:r>
      <w:r>
        <w:t xml:space="preserve">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09595E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  <w:proofErr w:type="gramEnd"/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457843">
        <w:t>ар» - рыба и морепродукты</w:t>
      </w:r>
      <w:r>
        <w:t>,  перечисленные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Pr="004C0577">
        <w:rPr>
          <w:b/>
          <w:sz w:val="22"/>
        </w:rPr>
        <w:t xml:space="preserve">поставка </w:t>
      </w:r>
      <w:r w:rsidR="00457843">
        <w:rPr>
          <w:b/>
          <w:sz w:val="22"/>
        </w:rPr>
        <w:t>рыбы и морепродуктов</w:t>
      </w:r>
      <w:r w:rsidRPr="004C0577">
        <w:rPr>
          <w:sz w:val="22"/>
        </w:rPr>
        <w:t xml:space="preserve"> в обусло</w:t>
      </w:r>
      <w:r w:rsidRPr="004C0577">
        <w:rPr>
          <w:sz w:val="22"/>
        </w:rPr>
        <w:t>в</w:t>
      </w:r>
      <w:r w:rsidRPr="004C0577">
        <w:rPr>
          <w:sz w:val="22"/>
        </w:rPr>
        <w:t>ленные Договором сроки в соответствии со Спецификацией (Приложение № 1 к настоящему Д</w:t>
      </w:r>
      <w:r w:rsidRPr="004C0577">
        <w:rPr>
          <w:sz w:val="22"/>
        </w:rPr>
        <w:t>о</w:t>
      </w:r>
      <w:r w:rsidRPr="004C0577">
        <w:rPr>
          <w:sz w:val="22"/>
        </w:rPr>
        <w:t>говору), Техническими требованиями (Приложение № 2 к настоящему Договору). Поставщик об</w:t>
      </w:r>
      <w:r w:rsidRPr="004C0577">
        <w:rPr>
          <w:sz w:val="22"/>
        </w:rPr>
        <w:t>я</w:t>
      </w:r>
      <w:r w:rsidRPr="004C0577">
        <w:rPr>
          <w:sz w:val="22"/>
        </w:rPr>
        <w:t xml:space="preserve">зуется передать Товар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 xml:space="preserve">Цена Договора </w:t>
      </w:r>
      <w:proofErr w:type="gramStart"/>
      <w:r w:rsidRPr="0009595E">
        <w:rPr>
          <w:sz w:val="22"/>
          <w:szCs w:val="21"/>
        </w:rPr>
        <w:t>составляет</w:t>
      </w:r>
      <w:proofErr w:type="gramEnd"/>
      <w:r w:rsidRPr="0009595E">
        <w:rPr>
          <w:sz w:val="22"/>
          <w:szCs w:val="21"/>
        </w:rPr>
        <w:t xml:space="preserve"> 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</w:t>
      </w:r>
      <w:r w:rsidRPr="0009595E">
        <w:rPr>
          <w:sz w:val="22"/>
          <w:szCs w:val="21"/>
        </w:rPr>
        <w:t>й</w:t>
      </w:r>
      <w:r w:rsidRPr="0009595E">
        <w:rPr>
          <w:sz w:val="22"/>
          <w:szCs w:val="21"/>
        </w:rPr>
        <w:t>ствия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Доставить Товар  Покупателю в рабочие дни до </w:t>
      </w:r>
      <w:r w:rsidRPr="00AB797F">
        <w:rPr>
          <w:b/>
          <w:sz w:val="22"/>
          <w:szCs w:val="21"/>
        </w:rPr>
        <w:t>14.00</w:t>
      </w:r>
      <w:r w:rsidRPr="0009595E">
        <w:rPr>
          <w:sz w:val="22"/>
          <w:szCs w:val="21"/>
        </w:rP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proofErr w:type="spellStart"/>
      <w:r w:rsidRPr="0009595E">
        <w:rPr>
          <w:sz w:val="22"/>
          <w:szCs w:val="21"/>
          <w:u w:val="single"/>
          <w:lang w:val="en-US"/>
        </w:rPr>
        <w:t>nata</w:t>
      </w:r>
      <w:r w:rsidRPr="0009595E">
        <w:rPr>
          <w:sz w:val="22"/>
          <w:szCs w:val="21"/>
          <w:u w:val="single"/>
          <w:lang w:val="en-US"/>
        </w:rPr>
        <w:t>l</w:t>
      </w:r>
      <w:r w:rsidRPr="0009595E">
        <w:rPr>
          <w:sz w:val="22"/>
          <w:szCs w:val="21"/>
          <w:u w:val="single"/>
          <w:lang w:val="en-US"/>
        </w:rPr>
        <w:t>ya</w:t>
      </w:r>
      <w:proofErr w:type="spellEnd"/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zubova</w:t>
      </w:r>
      <w:proofErr w:type="spellEnd"/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proofErr w:type="spellStart"/>
      <w:r w:rsidRPr="0009595E">
        <w:rPr>
          <w:sz w:val="22"/>
          <w:szCs w:val="21"/>
          <w:u w:val="single"/>
          <w:lang w:val="en-US"/>
        </w:rPr>
        <w:t>ru</w:t>
      </w:r>
      <w:proofErr w:type="spellEnd"/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подтве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 xml:space="preserve">ждающие документы, </w:t>
      </w:r>
      <w:proofErr w:type="gramStart"/>
      <w:r w:rsidRPr="0009595E">
        <w:rPr>
          <w:sz w:val="22"/>
          <w:szCs w:val="21"/>
        </w:rPr>
        <w:t>перечисленными</w:t>
      </w:r>
      <w:proofErr w:type="gramEnd"/>
      <w:r w:rsidRPr="0009595E">
        <w:rPr>
          <w:sz w:val="22"/>
          <w:szCs w:val="21"/>
        </w:rPr>
        <w:t xml:space="preserve">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09595E">
        <w:rPr>
          <w:sz w:val="22"/>
          <w:szCs w:val="21"/>
        </w:rPr>
        <w:t>акт-сверки</w:t>
      </w:r>
      <w:proofErr w:type="gramEnd"/>
      <w:r w:rsidRPr="0009595E">
        <w:rPr>
          <w:sz w:val="22"/>
          <w:szCs w:val="21"/>
        </w:rPr>
        <w:t>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</w:t>
      </w:r>
      <w:r w:rsidR="00457843"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 xml:space="preserve">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обеими Сторо</w:t>
      </w:r>
      <w:r w:rsidR="0009595E">
        <w:t>нами и действует до _____</w:t>
      </w:r>
      <w:r>
        <w:t xml:space="preserve">2014г. Договор считается исполненным, если выполнены взаимные обязательства Сторон, возникшие в период действия настоящего Договора. </w:t>
      </w:r>
    </w:p>
    <w:p w:rsidR="002D6663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rPr>
          <w:sz w:val="23"/>
          <w:szCs w:val="23"/>
        </w:rPr>
        <w:t>уменьшения</w:t>
      </w:r>
      <w:proofErr w:type="gramEnd"/>
      <w:r>
        <w:rPr>
          <w:sz w:val="23"/>
          <w:szCs w:val="23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="0009595E">
        <w:rPr>
          <w:rStyle w:val="FontStyle22"/>
          <w:sz w:val="24"/>
          <w:szCs w:val="24"/>
        </w:rPr>
        <w:t xml:space="preserve">   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proofErr w:type="gramStart"/>
      <w:r w:rsidRPr="0009595E">
        <w:rPr>
          <w:rStyle w:val="FontStyle22"/>
          <w:sz w:val="24"/>
          <w:szCs w:val="24"/>
        </w:rPr>
        <w:tab/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t>П</w:t>
      </w:r>
      <w:proofErr w:type="gramEnd"/>
      <w:r w:rsidRPr="0009595E">
        <w:t>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 w:rsidRPr="0009595E">
        <w:rPr>
          <w:rStyle w:val="FontStyle22"/>
          <w:sz w:val="24"/>
          <w:szCs w:val="24"/>
        </w:rPr>
        <w:t>в</w:t>
      </w:r>
      <w:r w:rsidR="002D6663" w:rsidRPr="0009595E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 w:rsidRPr="0009595E">
        <w:rPr>
          <w:rStyle w:val="FontStyle22"/>
          <w:sz w:val="24"/>
          <w:szCs w:val="24"/>
        </w:rPr>
        <w:t>ы</w:t>
      </w:r>
      <w:r w:rsidR="002D6663" w:rsidRPr="0009595E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</w:t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rPr>
          <w:rStyle w:val="FontStyle22"/>
          <w:sz w:val="24"/>
          <w:szCs w:val="24"/>
        </w:rPr>
        <w:t xml:space="preserve"> Если специальной нормой части второй Гражданского кодекса Российской Федер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09595E">
        <w:rPr>
          <w:rStyle w:val="FontStyle22"/>
          <w:sz w:val="24"/>
          <w:szCs w:val="24"/>
        </w:rPr>
        <w:t>р</w:t>
      </w:r>
      <w:r w:rsidRPr="0009595E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09595E">
        <w:rPr>
          <w:rStyle w:val="FontStyle22"/>
          <w:sz w:val="24"/>
          <w:szCs w:val="24"/>
        </w:rPr>
        <w:t>г</w:t>
      </w:r>
      <w:r w:rsidRPr="0009595E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2D6663" w:rsidRPr="0009595E" w:rsidRDefault="0009595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 w:rsidRPr="0009595E">
        <w:t>Во всем, что не предусмотрено Договором, стороны руководствуются законод</w:t>
      </w:r>
      <w:r w:rsidR="002D6663" w:rsidRPr="0009595E">
        <w:t>а</w:t>
      </w:r>
      <w:r w:rsidR="002D6663" w:rsidRPr="0009595E">
        <w:t>тельством Российской Федерации.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 w:rsidRPr="0009595E">
        <w:t>Все споры и разногласия в связи с исполнением Договора, разрешаются путем п</w:t>
      </w:r>
      <w:r w:rsidR="002D6663" w:rsidRPr="0009595E">
        <w:t>е</w:t>
      </w:r>
      <w:r w:rsidR="002D6663" w:rsidRPr="0009595E">
        <w:t>реговоров, направлением претензий. Срок ответа на претензию 30 дней с момента получ</w:t>
      </w:r>
      <w:r w:rsidR="002D6663" w:rsidRPr="0009595E">
        <w:t>е</w:t>
      </w:r>
      <w:r w:rsidR="002D6663"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 w:rsidRPr="0009595E">
        <w:t>и</w:t>
      </w:r>
      <w:r w:rsidR="002D6663" w:rsidRPr="0009595E">
        <w:lastRenderedPageBreak/>
        <w:t>рования и правовой экспертизы», если они входят в Госкорпорацию «Росатом». В проти</w:t>
      </w:r>
      <w:r w:rsidR="002D6663" w:rsidRPr="0009595E">
        <w:t>в</w:t>
      </w:r>
      <w:r w:rsidR="002D6663"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03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985"/>
        <w:gridCol w:w="1417"/>
        <w:gridCol w:w="1134"/>
        <w:gridCol w:w="1418"/>
      </w:tblGrid>
      <w:tr w:rsidR="0020772F" w:rsidTr="00C67F56">
        <w:trPr>
          <w:trHeight w:val="1005"/>
        </w:trPr>
        <w:tc>
          <w:tcPr>
            <w:tcW w:w="817" w:type="dxa"/>
            <w:noWrap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gramEnd"/>
            <w:r w:rsidRPr="00A8758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26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20772F" w:rsidRPr="00A8758A" w:rsidRDefault="00C67F56" w:rsidP="00701E58">
            <w:pPr>
              <w:jc w:val="center"/>
              <w:rPr>
                <w:rFonts w:ascii="Times New Roman" w:hAnsi="Times New Roman"/>
                <w:b/>
              </w:rPr>
            </w:pPr>
            <w:r w:rsidRPr="00C67F56">
              <w:rPr>
                <w:rFonts w:ascii="Times New Roman" w:hAnsi="Times New Roman"/>
                <w:b/>
              </w:rPr>
              <w:t>Пр</w:t>
            </w:r>
            <w:r w:rsidRPr="00C67F56">
              <w:rPr>
                <w:rFonts w:ascii="Times New Roman" w:hAnsi="Times New Roman"/>
                <w:b/>
              </w:rPr>
              <w:t>е</w:t>
            </w:r>
            <w:r w:rsidRPr="00C67F56">
              <w:rPr>
                <w:rFonts w:ascii="Times New Roman" w:hAnsi="Times New Roman"/>
                <w:b/>
              </w:rPr>
              <w:t>дельный объем закупки про-дукции</w:t>
            </w:r>
          </w:p>
        </w:tc>
        <w:tc>
          <w:tcPr>
            <w:tcW w:w="1418" w:type="dxa"/>
            <w:hideMark/>
          </w:tcPr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цена за ед.,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20772F" w:rsidRPr="00A8758A" w:rsidRDefault="0020772F" w:rsidP="00701E58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457843" w:rsidTr="00B730BE">
        <w:trPr>
          <w:trHeight w:val="45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ТРЕСКА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550</w:t>
            </w:r>
          </w:p>
        </w:tc>
        <w:tc>
          <w:tcPr>
            <w:tcW w:w="1418" w:type="dxa"/>
            <w:noWrap/>
          </w:tcPr>
          <w:p w:rsidR="00457843" w:rsidRPr="006A4B7B" w:rsidRDefault="00457843" w:rsidP="002D66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28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ПИКША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33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ОКУНЬ МОРСКОЙ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25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КАМБАЛА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38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МИНТАЙ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367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ХЕК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363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ТЕРПУГ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14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ФОРЕЛЬ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43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ЛОСОСЬ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280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ОСЕТР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283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ГОРБУША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0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КОРЮШКА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2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ТРЕСКА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450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РАБЫ ПИКША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20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СУДАК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14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ФИРЕ РЫБЫ ХЕК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393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МИНТАЙ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401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ЩУКА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САЙДА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ПАЛТУС ХОЛОДНОГО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11482-96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ЛОСОСЬ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ФОРЕЛЬ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lastRenderedPageBreak/>
              <w:t>23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ТУНЕЦ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КАЛЬМАР ТУШКА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20414-93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СЕЛЬДИ СЛАБОЙ СОЛИ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7453-86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СЕЛЬДИ СЛАБОЙ СОЛИ В МАСЛЕ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7453-86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ЛОСОСЯ СЛАБОЙ СОЛИ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7449-96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ФОРЕЛИ СЛАБОЙ СОЛИ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7449-96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ЛОСОСЯ ХОЛОДНОГО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11298-2002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СКУМБРИЯ ХОЛОДНОГО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11482-96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МАСЛЯНОЙ РЫБЫ ХОЛОДНОГО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11482-96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ОКУНЬ МОРСКОЙ ГОРЯЧЕГО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7447-97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ЗУБАТКА ГОРЯЧЕГО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ТРЕСКИ ГОРЯЧЕГО КОПЧЕНИЯ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МЯСО КРАБА ИМИТИРОВАННОЕ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ТУ 9266-002-00462835-2004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КРЕВЕТКИ ЧЕРНЫЕ ТИГРОВЫЕ</w:t>
            </w:r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-51074-2003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843" w:rsidTr="00B730BE">
        <w:trPr>
          <w:trHeight w:val="562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37</w:t>
            </w:r>
          </w:p>
        </w:tc>
        <w:tc>
          <w:tcPr>
            <w:tcW w:w="2268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КРЕВЕТКИ КОРОЛЕВСКИЕ в/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м</w:t>
            </w:r>
            <w:proofErr w:type="gramEnd"/>
          </w:p>
        </w:tc>
        <w:tc>
          <w:tcPr>
            <w:tcW w:w="1985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-51074-2003</w:t>
            </w:r>
          </w:p>
        </w:tc>
        <w:tc>
          <w:tcPr>
            <w:tcW w:w="1417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418" w:type="dxa"/>
            <w:noWrap/>
          </w:tcPr>
          <w:p w:rsidR="00457843" w:rsidRPr="006A4B7B" w:rsidRDefault="00457843" w:rsidP="006A4B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B797F" w:rsidRDefault="00AB797F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bookmarkStart w:id="94" w:name="_GoBack"/>
      <w:bookmarkEnd w:id="94"/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2D6887">
        <w:rPr>
          <w:b/>
          <w:u w:val="single"/>
        </w:rPr>
        <w:t>____________________________,</w:t>
      </w:r>
      <w:proofErr w:type="gramEnd"/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9D306F" w:rsidRDefault="006A4B7B" w:rsidP="006A4B7B">
      <w:pPr>
        <w:rPr>
          <w:bCs/>
        </w:rPr>
      </w:pPr>
      <w:r>
        <w:t xml:space="preserve">      </w:t>
      </w:r>
      <w:r w:rsidR="009D306F">
        <w:rPr>
          <w:bCs/>
        </w:rPr>
        <w:t>от Покупателя:                                                            от Поставщика:</w:t>
      </w: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57843" w:rsidRDefault="00457843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4F0591" w:rsidRPr="00822951" w:rsidRDefault="002C00E2" w:rsidP="006A4B7B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5784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Рыба и морепродукты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2D6887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spellStart"/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spellEnd"/>
            <w:proofErr w:type="gramEnd"/>
          </w:p>
        </w:tc>
      </w:tr>
      <w:tr w:rsidR="00457843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ТРЕСКА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ПИКША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ОКУНЬ МОРСКОЙ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КАМБАЛА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МИНТАЙ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457843">
              <w:rPr>
                <w:rFonts w:ascii="Arial" w:hAnsi="Arial" w:cs="Arial"/>
                <w:sz w:val="20"/>
              </w:rPr>
              <w:t>РЫБА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РАЗДЕЛАННАЯ ХЕК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ТЕРПУГ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ФОРЕЛЬ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ЛОСОСЬ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ОСЕТР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ГОРБУША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КОРЮШКА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ТРЕСКА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РАБЫ ПИКША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Tr="004E44BC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СУДАК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ФИРЕ РЫБЫ ХЕК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МИНТАЙ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ЩУКА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САЙДА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ПАЛТУС ХОЛОДНОГО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ЛОСОСЬ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ФОРЕЛЬ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РЫБЫ ТУНЕЦ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КАЛЬМАР ТУШКА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20414-93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СЕЛЬДИ СЛАБОЙ СОЛИ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СЕЛЬДИ СЛАБОЙ СОЛИ В МАСЛЕ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ЛОСОСЯ СЛАБОЙ СОЛИ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ФОРЕЛИ СЛАБОЙ СОЛИ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ЛОСОСЯ ХОЛОДНОГО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11298-2002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РЫБА СКУМБРИЯ </w:t>
            </w:r>
            <w:r w:rsidRPr="00457843">
              <w:rPr>
                <w:rFonts w:ascii="Arial" w:hAnsi="Arial" w:cs="Arial"/>
                <w:sz w:val="20"/>
              </w:rPr>
              <w:lastRenderedPageBreak/>
              <w:t>ХОЛОДНОГО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lastRenderedPageBreak/>
              <w:t>ГОСТ 11482-96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lastRenderedPageBreak/>
              <w:t>31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МАСЛЯНОЙ РЫБЫ ХОЛОДНОГО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ОКУНЬ МОРСКОЙ ГОРЯЧЕГО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7447-97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РЫБА ЗУБАТКА ГОРЯЧЕГО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ФИЛЕ ТРЕСКИ ГОРЯЧЕГО КОПЧЕНИЯ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МЯСО КРАБА ИМИТИРОВАННОЕ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ТУ 9266-002-00462835-2004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КРЕВЕТКИ ЧЕРНЫЕ ТИГРОВЫЕ</w:t>
            </w:r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457843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37</w:t>
            </w:r>
          </w:p>
        </w:tc>
        <w:tc>
          <w:tcPr>
            <w:tcW w:w="2693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КРЕВЕТКИ КОРОЛЕВСКИЕ в/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м</w:t>
            </w:r>
            <w:proofErr w:type="gramEnd"/>
          </w:p>
        </w:tc>
        <w:tc>
          <w:tcPr>
            <w:tcW w:w="3402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 xml:space="preserve">ГОСТ </w:t>
            </w:r>
            <w:proofErr w:type="gramStart"/>
            <w:r w:rsidRPr="00457843">
              <w:rPr>
                <w:rFonts w:ascii="Arial" w:hAnsi="Arial" w:cs="Arial"/>
                <w:sz w:val="20"/>
              </w:rPr>
              <w:t>Р</w:t>
            </w:r>
            <w:proofErr w:type="gramEnd"/>
            <w:r w:rsidRPr="00457843">
              <w:rPr>
                <w:rFonts w:ascii="Arial" w:hAnsi="Arial" w:cs="Arial"/>
                <w:sz w:val="20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  <w:sz w:val="20"/>
              </w:rPr>
            </w:pPr>
            <w:r w:rsidRPr="00457843"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457843" w:rsidRPr="00457843" w:rsidRDefault="00457843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10405B"/>
    <w:rsid w:val="001107A6"/>
    <w:rsid w:val="001240A3"/>
    <w:rsid w:val="00160A36"/>
    <w:rsid w:val="001708A7"/>
    <w:rsid w:val="00171FB9"/>
    <w:rsid w:val="00184A71"/>
    <w:rsid w:val="001971C1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5559C6"/>
    <w:rsid w:val="00587FB3"/>
    <w:rsid w:val="005A1ACB"/>
    <w:rsid w:val="005A5258"/>
    <w:rsid w:val="005B4713"/>
    <w:rsid w:val="006030A7"/>
    <w:rsid w:val="00641918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44415"/>
    <w:rsid w:val="00A4548D"/>
    <w:rsid w:val="00A62FDF"/>
    <w:rsid w:val="00A86A4A"/>
    <w:rsid w:val="00A8758A"/>
    <w:rsid w:val="00AB797F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24FE7"/>
    <w:rsid w:val="00F73853"/>
    <w:rsid w:val="00F9069D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21893-1C53-4B44-8C8A-07D5EF82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3788</Words>
  <Characters>21593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5</cp:revision>
  <cp:lastPrinted>2014-07-23T10:51:00Z</cp:lastPrinted>
  <dcterms:created xsi:type="dcterms:W3CDTF">2014-09-24T05:28:00Z</dcterms:created>
  <dcterms:modified xsi:type="dcterms:W3CDTF">2014-09-24T05:52:00Z</dcterms:modified>
</cp:coreProperties>
</file>