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B03" w:rsidRDefault="00D55B03" w:rsidP="00D55B03">
      <w:pPr>
        <w:pStyle w:val="a5"/>
        <w:keepLines/>
        <w:contextualSpacing/>
        <w:rPr>
          <w:sz w:val="24"/>
          <w:szCs w:val="24"/>
        </w:rPr>
      </w:pPr>
      <w:r>
        <w:rPr>
          <w:sz w:val="24"/>
          <w:szCs w:val="24"/>
        </w:rPr>
        <w:t>Часть 3 Проект договора</w:t>
      </w:r>
    </w:p>
    <w:p w:rsidR="00D55B03" w:rsidRDefault="00D55B03" w:rsidP="00D55B03">
      <w:pPr>
        <w:pStyle w:val="a5"/>
        <w:keepLines/>
        <w:contextualSpacing/>
        <w:rPr>
          <w:sz w:val="24"/>
          <w:szCs w:val="24"/>
        </w:rPr>
      </w:pPr>
      <w:r w:rsidRPr="00A81337">
        <w:rPr>
          <w:sz w:val="24"/>
          <w:szCs w:val="24"/>
        </w:rPr>
        <w:t>ДОГОВОР ПОСТАВКИ №________</w:t>
      </w:r>
    </w:p>
    <w:p w:rsidR="00D55B03" w:rsidRDefault="00D55B03" w:rsidP="00D55B03">
      <w:pPr>
        <w:pStyle w:val="a5"/>
        <w:keepLines/>
        <w:contextualSpacing/>
        <w:rPr>
          <w:sz w:val="24"/>
          <w:szCs w:val="24"/>
        </w:rPr>
      </w:pPr>
    </w:p>
    <w:p w:rsidR="000D6783" w:rsidRPr="00D55B03" w:rsidRDefault="000D6783" w:rsidP="00D55B03">
      <w:pPr>
        <w:pStyle w:val="a5"/>
        <w:keepLines/>
        <w:contextualSpacing/>
        <w:rPr>
          <w:sz w:val="24"/>
          <w:szCs w:val="24"/>
        </w:rPr>
      </w:pPr>
    </w:p>
    <w:p w:rsidR="00D55B03" w:rsidRDefault="00D55B03" w:rsidP="00D55B03">
      <w:pPr>
        <w:keepLines/>
        <w:jc w:val="both"/>
        <w:rPr>
          <w:sz w:val="23"/>
          <w:szCs w:val="23"/>
        </w:rPr>
      </w:pPr>
      <w:r w:rsidRPr="00D13686">
        <w:rPr>
          <w:sz w:val="23"/>
          <w:szCs w:val="23"/>
        </w:rPr>
        <w:t>г. Озерск</w:t>
      </w:r>
      <w:r w:rsidRPr="00D13686">
        <w:rPr>
          <w:sz w:val="23"/>
          <w:szCs w:val="23"/>
        </w:rPr>
        <w:tab/>
      </w:r>
      <w:r w:rsidRPr="00D13686">
        <w:rPr>
          <w:sz w:val="23"/>
          <w:szCs w:val="23"/>
        </w:rPr>
        <w:tab/>
      </w:r>
      <w:r w:rsidRPr="00D13686">
        <w:rPr>
          <w:sz w:val="23"/>
          <w:szCs w:val="23"/>
        </w:rPr>
        <w:tab/>
      </w:r>
      <w:r w:rsidRPr="00D13686">
        <w:rPr>
          <w:sz w:val="23"/>
          <w:szCs w:val="23"/>
        </w:rPr>
        <w:tab/>
      </w:r>
      <w:r w:rsidRPr="00D13686">
        <w:rPr>
          <w:sz w:val="23"/>
          <w:szCs w:val="23"/>
        </w:rPr>
        <w:tab/>
      </w:r>
      <w:r w:rsidRPr="00D13686">
        <w:rPr>
          <w:sz w:val="23"/>
          <w:szCs w:val="23"/>
        </w:rPr>
        <w:tab/>
      </w:r>
      <w:r w:rsidRPr="00D13686">
        <w:rPr>
          <w:sz w:val="23"/>
          <w:szCs w:val="23"/>
        </w:rPr>
        <w:tab/>
        <w:t xml:space="preserve">               «____» ________ 20___ г.</w:t>
      </w:r>
    </w:p>
    <w:p w:rsidR="000D6783" w:rsidRDefault="000D6783" w:rsidP="00D55B03">
      <w:pPr>
        <w:keepLines/>
        <w:jc w:val="both"/>
        <w:rPr>
          <w:sz w:val="23"/>
          <w:szCs w:val="23"/>
        </w:rPr>
      </w:pPr>
    </w:p>
    <w:p w:rsidR="000D6783" w:rsidRPr="00D13686" w:rsidRDefault="000D6783" w:rsidP="00D55B03">
      <w:pPr>
        <w:keepLines/>
        <w:jc w:val="both"/>
        <w:rPr>
          <w:sz w:val="23"/>
          <w:szCs w:val="23"/>
          <w:u w:val="single"/>
        </w:rPr>
      </w:pPr>
    </w:p>
    <w:p w:rsidR="00D55B03" w:rsidRDefault="00D55B03" w:rsidP="00D55B03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          </w:t>
      </w:r>
      <w:proofErr w:type="gramStart"/>
      <w:r w:rsidRPr="00D13686">
        <w:rPr>
          <w:sz w:val="23"/>
          <w:szCs w:val="23"/>
        </w:rPr>
        <w:t>ФГУП «Производственное объединение «Маяк», именуемое в дальнейшем «Покупатель», в лице ________________________________________________________, действующего на основании ____________________________________, с одной стороны, и  ____________________________________________________, именуемое в дальнейшем «Поставщик», в лице</w:t>
      </w:r>
      <w:r>
        <w:rPr>
          <w:sz w:val="23"/>
          <w:szCs w:val="23"/>
        </w:rPr>
        <w:t xml:space="preserve"> </w:t>
      </w:r>
      <w:r w:rsidRPr="00D13686">
        <w:rPr>
          <w:sz w:val="23"/>
          <w:szCs w:val="23"/>
        </w:rPr>
        <w:t xml:space="preserve">_____________________________________________,  действующего на основании _____________, с другой стороны, при совместном упоминании именуемые «Стороны»,  по итогам </w:t>
      </w:r>
      <w:r w:rsidR="00A95FE5">
        <w:rPr>
          <w:sz w:val="23"/>
          <w:szCs w:val="23"/>
        </w:rPr>
        <w:t>аукциона</w:t>
      </w:r>
      <w:r w:rsidRPr="00D13686">
        <w:rPr>
          <w:sz w:val="23"/>
          <w:szCs w:val="23"/>
        </w:rPr>
        <w:t xml:space="preserve"> на основании «Протокола подведения итогов»  № _______ от «____» ___________ 20____г., заключили настоящий Договор о нижеследующем:</w:t>
      </w:r>
      <w:proofErr w:type="gramEnd"/>
    </w:p>
    <w:p w:rsidR="00D55B03" w:rsidRPr="00D13686" w:rsidRDefault="00D55B03" w:rsidP="00D55B03">
      <w:pPr>
        <w:keepLines/>
        <w:spacing w:before="120" w:after="120"/>
        <w:jc w:val="center"/>
        <w:rPr>
          <w:sz w:val="23"/>
          <w:szCs w:val="23"/>
        </w:rPr>
      </w:pPr>
      <w:r w:rsidRPr="00D13686">
        <w:rPr>
          <w:sz w:val="23"/>
          <w:szCs w:val="23"/>
        </w:rPr>
        <w:t>1. ПРЕДМЕТ ДОГОВОРА</w:t>
      </w:r>
    </w:p>
    <w:p w:rsidR="00D55B03" w:rsidRPr="00D13686" w:rsidRDefault="00D55B03" w:rsidP="00D55B03">
      <w:pPr>
        <w:keepLines/>
        <w:numPr>
          <w:ilvl w:val="1"/>
          <w:numId w:val="11"/>
        </w:numPr>
        <w:spacing w:after="120"/>
        <w:ind w:left="0" w:firstLine="709"/>
        <w:jc w:val="both"/>
        <w:rPr>
          <w:sz w:val="23"/>
          <w:szCs w:val="23"/>
        </w:rPr>
      </w:pPr>
      <w:r w:rsidRPr="00D13686">
        <w:rPr>
          <w:sz w:val="23"/>
          <w:szCs w:val="23"/>
        </w:rPr>
        <w:t xml:space="preserve">Поставщик обязуется поставить Покупателю,  а Покупатель </w:t>
      </w:r>
      <w:proofErr w:type="gramStart"/>
      <w:r w:rsidRPr="00D13686">
        <w:rPr>
          <w:sz w:val="23"/>
          <w:szCs w:val="23"/>
        </w:rPr>
        <w:t>принять и оплатить</w:t>
      </w:r>
      <w:proofErr w:type="gramEnd"/>
      <w:r w:rsidRPr="00D13686">
        <w:rPr>
          <w:sz w:val="23"/>
          <w:szCs w:val="23"/>
        </w:rPr>
        <w:t xml:space="preserve"> на условиях настоящего Договора следующий Товар: </w:t>
      </w:r>
    </w:p>
    <w:tbl>
      <w:tblPr>
        <w:tblW w:w="9510" w:type="dxa"/>
        <w:jc w:val="center"/>
        <w:tblLayout w:type="fixed"/>
        <w:tblLook w:val="01E0"/>
      </w:tblPr>
      <w:tblGrid>
        <w:gridCol w:w="424"/>
        <w:gridCol w:w="2549"/>
        <w:gridCol w:w="709"/>
        <w:gridCol w:w="709"/>
        <w:gridCol w:w="790"/>
        <w:gridCol w:w="2267"/>
        <w:gridCol w:w="992"/>
        <w:gridCol w:w="1070"/>
      </w:tblGrid>
      <w:tr w:rsidR="00D55B03" w:rsidRPr="00D13686" w:rsidTr="00577786">
        <w:trPr>
          <w:trHeight w:val="649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№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D13686">
              <w:rPr>
                <w:color w:val="000000"/>
                <w:sz w:val="20"/>
                <w:szCs w:val="20"/>
              </w:rPr>
              <w:t>изм</w:t>
            </w:r>
            <w:proofErr w:type="spellEnd"/>
            <w:r w:rsidRPr="00D13686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20"/>
                <w:szCs w:val="20"/>
              </w:rPr>
            </w:pPr>
            <w:r w:rsidRPr="00D13686">
              <w:rPr>
                <w:iCs/>
                <w:sz w:val="20"/>
                <w:szCs w:val="20"/>
              </w:rPr>
              <w:t>НТД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tabs>
                <w:tab w:val="left" w:pos="648"/>
                <w:tab w:val="left" w:pos="3713"/>
              </w:tabs>
              <w:jc w:val="both"/>
              <w:rPr>
                <w:rFonts w:eastAsia="Calibri"/>
                <w:iCs/>
                <w:sz w:val="20"/>
                <w:szCs w:val="20"/>
              </w:rPr>
            </w:pPr>
            <w:r w:rsidRPr="00D13686">
              <w:rPr>
                <w:iCs/>
                <w:sz w:val="20"/>
                <w:szCs w:val="20"/>
              </w:rPr>
              <w:t>Требования к товару, стандартам, техническим условиям, и др. нормативным документам, к особым условиям поставки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Цена с НДС, руб.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Сумма, руб.</w:t>
            </w:r>
          </w:p>
        </w:tc>
      </w:tr>
      <w:tr w:rsidR="00D55B03" w:rsidRPr="00D13686" w:rsidTr="00577786">
        <w:trPr>
          <w:trHeight w:hRule="exact" w:val="218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8</w:t>
            </w:r>
          </w:p>
        </w:tc>
      </w:tr>
      <w:tr w:rsidR="00D55B03" w:rsidRPr="00D13686" w:rsidTr="00577786">
        <w:trPr>
          <w:trHeight w:val="215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55B03" w:rsidRPr="00D13686" w:rsidRDefault="00D55B03" w:rsidP="00D55B03">
            <w:pPr>
              <w:widowControl w:val="0"/>
              <w:numPr>
                <w:ilvl w:val="0"/>
                <w:numId w:val="12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55B03" w:rsidRPr="00D13686" w:rsidRDefault="00D55B03" w:rsidP="00577786">
            <w:pPr>
              <w:tabs>
                <w:tab w:val="left" w:pos="-36"/>
              </w:tabs>
              <w:ind w:left="-36" w:right="-108"/>
              <w:jc w:val="both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55B03" w:rsidRPr="00D13686" w:rsidRDefault="00D55B03" w:rsidP="00577786">
            <w:pPr>
              <w:tabs>
                <w:tab w:val="left" w:pos="396"/>
                <w:tab w:val="left" w:pos="3713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55B03" w:rsidRPr="00D13686" w:rsidRDefault="00D55B03" w:rsidP="0057778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D55B03" w:rsidRPr="00D13686" w:rsidTr="00577786">
        <w:trPr>
          <w:trHeight w:hRule="exact" w:val="302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B03" w:rsidRPr="00D13686" w:rsidRDefault="00D55B03" w:rsidP="00577786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</w:tr>
      <w:tr w:rsidR="00D55B03" w:rsidRPr="00D13686" w:rsidTr="00577786">
        <w:trPr>
          <w:trHeight w:hRule="exact" w:val="277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В том числе НДС 18%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B03" w:rsidRPr="00D13686" w:rsidRDefault="00D55B03" w:rsidP="00577786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</w:tr>
      <w:tr w:rsidR="00D55B03" w:rsidRPr="00D13686" w:rsidTr="00577786">
        <w:trPr>
          <w:trHeight w:hRule="exact" w:val="282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03" w:rsidRPr="00D13686" w:rsidRDefault="00D55B03" w:rsidP="00577786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03" w:rsidRPr="00D13686" w:rsidRDefault="00D55B03" w:rsidP="00577786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03" w:rsidRPr="00D13686" w:rsidRDefault="00D55B03" w:rsidP="00577786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b/>
                <w:color w:val="000000"/>
                <w:sz w:val="20"/>
                <w:szCs w:val="20"/>
              </w:rPr>
              <w:t>Всего к оплате</w:t>
            </w:r>
            <w:r w:rsidRPr="00D13686">
              <w:rPr>
                <w:color w:val="000000"/>
                <w:sz w:val="20"/>
                <w:szCs w:val="20"/>
              </w:rPr>
              <w:t>: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B03" w:rsidRPr="00D13686" w:rsidRDefault="00D55B03" w:rsidP="00577786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</w:tr>
    </w:tbl>
    <w:p w:rsidR="000D6783" w:rsidRDefault="000D6783" w:rsidP="00D55B03">
      <w:pPr>
        <w:spacing w:before="120"/>
        <w:jc w:val="both"/>
        <w:rPr>
          <w:sz w:val="23"/>
          <w:szCs w:val="23"/>
        </w:rPr>
      </w:pPr>
    </w:p>
    <w:p w:rsidR="00D55B03" w:rsidRPr="00D13686" w:rsidRDefault="00D55B03" w:rsidP="00D55B03">
      <w:pPr>
        <w:spacing w:before="120"/>
        <w:jc w:val="both"/>
        <w:rPr>
          <w:sz w:val="23"/>
          <w:szCs w:val="23"/>
        </w:rPr>
      </w:pPr>
      <w:proofErr w:type="gramStart"/>
      <w:r w:rsidRPr="00D13686">
        <w:rPr>
          <w:sz w:val="23"/>
          <w:szCs w:val="23"/>
        </w:rPr>
        <w:t>Сумма Договора составляет ____________________________ (_________________________</w:t>
      </w:r>
      <w:proofErr w:type="gramEnd"/>
    </w:p>
    <w:p w:rsidR="00D55B03" w:rsidRPr="00D13686" w:rsidRDefault="00D55B03" w:rsidP="00D55B03">
      <w:pPr>
        <w:ind w:firstLine="708"/>
        <w:jc w:val="both"/>
        <w:rPr>
          <w:sz w:val="23"/>
          <w:szCs w:val="23"/>
        </w:rPr>
      </w:pPr>
      <w:r w:rsidRPr="00D13686">
        <w:rPr>
          <w:sz w:val="23"/>
          <w:szCs w:val="23"/>
        </w:rPr>
        <w:t xml:space="preserve">                                                                        (сумма поставляемых Товаров)          </w:t>
      </w:r>
    </w:p>
    <w:p w:rsidR="00D55B03" w:rsidRPr="00D13686" w:rsidRDefault="00D55B03" w:rsidP="00D55B03">
      <w:pPr>
        <w:jc w:val="both"/>
        <w:rPr>
          <w:iCs/>
          <w:sz w:val="23"/>
          <w:szCs w:val="23"/>
        </w:rPr>
      </w:pPr>
      <w:r w:rsidRPr="00D13686">
        <w:rPr>
          <w:sz w:val="23"/>
          <w:szCs w:val="23"/>
        </w:rPr>
        <w:t xml:space="preserve">_________________________________), </w:t>
      </w:r>
      <w:r w:rsidRPr="00D13686">
        <w:rPr>
          <w:iCs/>
          <w:sz w:val="23"/>
          <w:szCs w:val="23"/>
        </w:rPr>
        <w:t xml:space="preserve">включая все налоги, сборы (в том числе </w:t>
      </w:r>
      <w:proofErr w:type="gramStart"/>
      <w:r w:rsidRPr="00D13686">
        <w:rPr>
          <w:iCs/>
          <w:sz w:val="23"/>
          <w:szCs w:val="23"/>
        </w:rPr>
        <w:t>по</w:t>
      </w:r>
      <w:proofErr w:type="gramEnd"/>
      <w:r w:rsidRPr="00D13686">
        <w:rPr>
          <w:iCs/>
          <w:sz w:val="23"/>
          <w:szCs w:val="23"/>
        </w:rPr>
        <w:t xml:space="preserve"> </w:t>
      </w:r>
    </w:p>
    <w:p w:rsidR="00D55B03" w:rsidRPr="00D13686" w:rsidRDefault="00D55B03" w:rsidP="00D55B03">
      <w:pPr>
        <w:jc w:val="both"/>
        <w:rPr>
          <w:sz w:val="23"/>
          <w:szCs w:val="23"/>
        </w:rPr>
      </w:pPr>
      <w:r w:rsidRPr="00D13686">
        <w:rPr>
          <w:sz w:val="23"/>
          <w:szCs w:val="23"/>
        </w:rPr>
        <w:t>(сумма поставляемых Товаров прописью)</w:t>
      </w:r>
    </w:p>
    <w:p w:rsidR="00D55B03" w:rsidRPr="00D13686" w:rsidRDefault="00D55B03" w:rsidP="00D55B03">
      <w:pPr>
        <w:jc w:val="both"/>
        <w:rPr>
          <w:sz w:val="23"/>
          <w:szCs w:val="23"/>
        </w:rPr>
      </w:pPr>
      <w:r w:rsidRPr="00D13686">
        <w:rPr>
          <w:iCs/>
          <w:sz w:val="23"/>
          <w:szCs w:val="23"/>
        </w:rPr>
        <w:t>страхованию),</w:t>
      </w:r>
      <w:r w:rsidRPr="00D13686">
        <w:rPr>
          <w:sz w:val="23"/>
          <w:szCs w:val="23"/>
        </w:rPr>
        <w:t xml:space="preserve"> </w:t>
      </w:r>
      <w:r w:rsidRPr="00D13686">
        <w:rPr>
          <w:iCs/>
          <w:sz w:val="23"/>
          <w:szCs w:val="23"/>
        </w:rPr>
        <w:t>платежи (в том числе таможенные), расходы на транспортировку до места поставки</w:t>
      </w:r>
      <w:r w:rsidRPr="00D13686">
        <w:rPr>
          <w:sz w:val="23"/>
          <w:szCs w:val="23"/>
        </w:rPr>
        <w:t>.</w:t>
      </w:r>
    </w:p>
    <w:p w:rsidR="00D55B03" w:rsidRDefault="00D55B03" w:rsidP="00D55B03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1.2.</w:t>
      </w:r>
      <w:r w:rsidRPr="00D13686">
        <w:rPr>
          <w:sz w:val="23"/>
          <w:szCs w:val="23"/>
        </w:rPr>
        <w:t>Цена Договора является фиксированной и не подлежит изменению в течение срока действия настоящего Договора.</w:t>
      </w:r>
    </w:p>
    <w:p w:rsidR="00D55B03" w:rsidRPr="00D13686" w:rsidRDefault="00D55B03" w:rsidP="00D55B03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1.3</w:t>
      </w:r>
      <w:r w:rsidRPr="00D13686">
        <w:rPr>
          <w:sz w:val="23"/>
          <w:szCs w:val="23"/>
        </w:rPr>
        <w:t xml:space="preserve">. Товар, поставляемый по настоящему Договору, должен соответствовать нормам и стандартам, указанным в Технических требованиях, указанных в </w:t>
      </w:r>
      <w:proofErr w:type="spellStart"/>
      <w:proofErr w:type="gramStart"/>
      <w:r w:rsidRPr="00D13686">
        <w:rPr>
          <w:sz w:val="23"/>
          <w:szCs w:val="23"/>
        </w:rPr>
        <w:t>п</w:t>
      </w:r>
      <w:proofErr w:type="spellEnd"/>
      <w:proofErr w:type="gramEnd"/>
      <w:r w:rsidRPr="00D13686">
        <w:rPr>
          <w:sz w:val="23"/>
          <w:szCs w:val="23"/>
        </w:rPr>
        <w:t xml:space="preserve"> 1.1. настоящего Договора.</w:t>
      </w:r>
    </w:p>
    <w:p w:rsidR="00D55B03" w:rsidRDefault="00D55B03" w:rsidP="00D55B03">
      <w:pPr>
        <w:keepLines/>
        <w:spacing w:before="120" w:after="120"/>
        <w:rPr>
          <w:sz w:val="23"/>
          <w:szCs w:val="23"/>
        </w:rPr>
      </w:pPr>
      <w:r>
        <w:rPr>
          <w:sz w:val="23"/>
          <w:szCs w:val="23"/>
        </w:rPr>
        <w:t xml:space="preserve">         </w:t>
      </w:r>
      <w:r w:rsidRPr="00D13686">
        <w:rPr>
          <w:sz w:val="23"/>
          <w:szCs w:val="23"/>
        </w:rPr>
        <w:t>1.</w:t>
      </w:r>
      <w:r>
        <w:rPr>
          <w:sz w:val="23"/>
          <w:szCs w:val="23"/>
        </w:rPr>
        <w:t>4</w:t>
      </w:r>
      <w:r w:rsidRPr="00D13686">
        <w:rPr>
          <w:sz w:val="23"/>
          <w:szCs w:val="23"/>
        </w:rPr>
        <w:t>. Поставщик поставляет Покупателю Товар, свободный  от прав третьих лиц.</w:t>
      </w:r>
    </w:p>
    <w:p w:rsidR="00D55B03" w:rsidRDefault="000D6783" w:rsidP="00D55B03">
      <w:pPr>
        <w:keepLines/>
        <w:spacing w:before="120" w:after="120"/>
        <w:rPr>
          <w:sz w:val="23"/>
          <w:szCs w:val="23"/>
        </w:rPr>
      </w:pPr>
      <w:r>
        <w:rPr>
          <w:sz w:val="23"/>
          <w:szCs w:val="23"/>
        </w:rPr>
        <w:t xml:space="preserve">         </w:t>
      </w:r>
    </w:p>
    <w:p w:rsidR="00D55B03" w:rsidRPr="00D13686" w:rsidRDefault="00D55B03" w:rsidP="00D55B03">
      <w:pPr>
        <w:keepLines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2. </w:t>
      </w:r>
      <w:r w:rsidRPr="00D13686">
        <w:rPr>
          <w:sz w:val="23"/>
          <w:szCs w:val="23"/>
        </w:rPr>
        <w:t>ПОРЯДОК ПРИЕМКИ ТОВАРА</w:t>
      </w:r>
    </w:p>
    <w:p w:rsidR="00D55B03" w:rsidRPr="00D13686" w:rsidRDefault="00D55B03" w:rsidP="00D55B03">
      <w:pPr>
        <w:widowControl w:val="0"/>
        <w:numPr>
          <w:ilvl w:val="1"/>
          <w:numId w:val="10"/>
        </w:numPr>
        <w:ind w:left="0"/>
        <w:jc w:val="both"/>
        <w:rPr>
          <w:sz w:val="23"/>
          <w:szCs w:val="23"/>
        </w:rPr>
      </w:pPr>
      <w:r w:rsidRPr="00D13686">
        <w:rPr>
          <w:sz w:val="23"/>
          <w:szCs w:val="23"/>
        </w:rPr>
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D55B03" w:rsidRPr="00D13686" w:rsidRDefault="00D55B03" w:rsidP="00D55B03">
      <w:pPr>
        <w:widowControl w:val="0"/>
        <w:numPr>
          <w:ilvl w:val="1"/>
          <w:numId w:val="10"/>
        </w:numPr>
        <w:ind w:left="0"/>
        <w:contextualSpacing/>
        <w:jc w:val="both"/>
        <w:rPr>
          <w:sz w:val="23"/>
          <w:szCs w:val="23"/>
        </w:rPr>
      </w:pPr>
      <w:r w:rsidRPr="00D13686">
        <w:rPr>
          <w:sz w:val="23"/>
          <w:szCs w:val="23"/>
        </w:rPr>
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 с последующими изменениями и дополнениями.</w:t>
      </w:r>
    </w:p>
    <w:p w:rsidR="00D55B03" w:rsidRPr="00D13686" w:rsidRDefault="00D55B03" w:rsidP="00D55B03">
      <w:pPr>
        <w:widowControl w:val="0"/>
        <w:numPr>
          <w:ilvl w:val="1"/>
          <w:numId w:val="10"/>
        </w:numPr>
        <w:ind w:left="0"/>
        <w:contextualSpacing/>
        <w:jc w:val="both"/>
        <w:rPr>
          <w:sz w:val="23"/>
          <w:szCs w:val="23"/>
        </w:rPr>
      </w:pPr>
      <w:r w:rsidRPr="00D13686">
        <w:rPr>
          <w:sz w:val="23"/>
          <w:szCs w:val="23"/>
        </w:rPr>
        <w:t>Качество поставляемого Поставщиком Товара должно соответствовать требованиям п.1.1 настоящего Договора</w:t>
      </w:r>
      <w:r w:rsidRPr="00D13686">
        <w:rPr>
          <w:iCs/>
          <w:sz w:val="23"/>
          <w:szCs w:val="23"/>
        </w:rPr>
        <w:t xml:space="preserve"> </w:t>
      </w:r>
      <w:r w:rsidRPr="00D13686">
        <w:rPr>
          <w:sz w:val="23"/>
          <w:szCs w:val="23"/>
        </w:rPr>
        <w:t xml:space="preserve">и подтверждаться соответствующими документами качества, подтверждающих соответствие требованиям НТД (копии паспортов завода-изготовителя, заверенные подлинной печатью Поставщика). </w:t>
      </w:r>
    </w:p>
    <w:p w:rsidR="00D55B03" w:rsidRPr="00D13686" w:rsidRDefault="00D55B03" w:rsidP="00D55B03">
      <w:pPr>
        <w:numPr>
          <w:ilvl w:val="1"/>
          <w:numId w:val="10"/>
        </w:numPr>
        <w:ind w:left="0"/>
        <w:contextualSpacing/>
        <w:jc w:val="both"/>
        <w:rPr>
          <w:sz w:val="23"/>
          <w:szCs w:val="23"/>
        </w:rPr>
      </w:pPr>
      <w:r w:rsidRPr="00D13686">
        <w:rPr>
          <w:sz w:val="23"/>
          <w:szCs w:val="23"/>
        </w:rPr>
        <w:lastRenderedPageBreak/>
        <w:t xml:space="preserve">В случае поставки Товара несоответствующего по качеству, комплектности, таре, упаковке и маркировке стандартам, техническим условиям и условиям Договора, Покупатель </w:t>
      </w:r>
      <w:proofErr w:type="gramStart"/>
      <w:r w:rsidRPr="00D13686">
        <w:rPr>
          <w:sz w:val="23"/>
          <w:szCs w:val="23"/>
        </w:rPr>
        <w:t>принимает такой Товар на ответственное хранение и в письменной форме предъявляет</w:t>
      </w:r>
      <w:proofErr w:type="gramEnd"/>
      <w:r w:rsidRPr="00D13686">
        <w:rPr>
          <w:sz w:val="23"/>
          <w:szCs w:val="23"/>
        </w:rPr>
        <w:t xml:space="preserve"> Поставщику претензию, составленную по результатам приемки. Поставщик в течение </w:t>
      </w:r>
      <w:r w:rsidRPr="00D13686">
        <w:rPr>
          <w:sz w:val="23"/>
          <w:szCs w:val="23"/>
          <w:u w:val="single"/>
        </w:rPr>
        <w:t>30</w:t>
      </w:r>
      <w:r w:rsidRPr="00D13686">
        <w:rPr>
          <w:sz w:val="23"/>
          <w:szCs w:val="23"/>
        </w:rPr>
        <w:t xml:space="preserve"> рабочих дней </w:t>
      </w:r>
      <w:proofErr w:type="gramStart"/>
      <w:r w:rsidRPr="00D13686">
        <w:rPr>
          <w:sz w:val="23"/>
          <w:szCs w:val="23"/>
        </w:rPr>
        <w:t>с даты получения</w:t>
      </w:r>
      <w:proofErr w:type="gramEnd"/>
      <w:r w:rsidRPr="00D13686">
        <w:rPr>
          <w:sz w:val="23"/>
          <w:szCs w:val="23"/>
        </w:rPr>
        <w:t xml:space="preserve"> претензии от 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комплектное, несет Поставщик.</w:t>
      </w:r>
    </w:p>
    <w:p w:rsidR="00D55B03" w:rsidRPr="00D13686" w:rsidRDefault="00D55B03" w:rsidP="00D55B03">
      <w:pPr>
        <w:keepLines/>
        <w:spacing w:before="120" w:after="120"/>
        <w:jc w:val="center"/>
        <w:rPr>
          <w:sz w:val="23"/>
          <w:szCs w:val="23"/>
        </w:rPr>
      </w:pPr>
      <w:r w:rsidRPr="00D13686">
        <w:rPr>
          <w:sz w:val="23"/>
          <w:szCs w:val="23"/>
        </w:rPr>
        <w:t>3. СРОКИ И ПОРЯДОК ПОСТАВКИ</w:t>
      </w:r>
    </w:p>
    <w:p w:rsidR="00D55B03" w:rsidRPr="00D13686" w:rsidRDefault="00D55B03" w:rsidP="00D55B03">
      <w:pPr>
        <w:keepLines/>
        <w:ind w:firstLine="709"/>
        <w:jc w:val="both"/>
        <w:rPr>
          <w:iCs/>
          <w:sz w:val="23"/>
          <w:szCs w:val="23"/>
        </w:rPr>
      </w:pPr>
      <w:r w:rsidRPr="00D13686">
        <w:rPr>
          <w:sz w:val="23"/>
          <w:szCs w:val="23"/>
        </w:rPr>
        <w:t>3.1. Срок  поставки Товара: ______________________________________________</w:t>
      </w:r>
    </w:p>
    <w:p w:rsidR="00D55B03" w:rsidRPr="00D13686" w:rsidRDefault="00D55B03" w:rsidP="00D55B03">
      <w:pPr>
        <w:ind w:firstLine="709"/>
        <w:jc w:val="both"/>
        <w:rPr>
          <w:sz w:val="23"/>
          <w:szCs w:val="23"/>
        </w:rPr>
      </w:pPr>
      <w:r w:rsidRPr="00D13686">
        <w:rPr>
          <w:sz w:val="23"/>
          <w:szCs w:val="23"/>
        </w:rPr>
        <w:t>3.2. Условия доставки Товара: ____________________________________________</w:t>
      </w:r>
    </w:p>
    <w:p w:rsidR="00D55B03" w:rsidRPr="00D13686" w:rsidRDefault="00D55B03" w:rsidP="00D55B03">
      <w:pPr>
        <w:keepLines/>
        <w:ind w:firstLine="709"/>
        <w:jc w:val="both"/>
        <w:rPr>
          <w:iCs/>
          <w:sz w:val="23"/>
          <w:szCs w:val="23"/>
        </w:rPr>
      </w:pPr>
      <w:r w:rsidRPr="00D13686">
        <w:rPr>
          <w:sz w:val="23"/>
          <w:szCs w:val="23"/>
        </w:rPr>
        <w:t>3.3. Отгрузка Товара производится в соответствии с установленными нормами отгрузки силами  Поставщика и за его счет.</w:t>
      </w:r>
    </w:p>
    <w:p w:rsidR="00D55B03" w:rsidRPr="00D13686" w:rsidRDefault="00D55B03" w:rsidP="00D55B03">
      <w:pPr>
        <w:keepLines/>
        <w:ind w:firstLine="709"/>
        <w:jc w:val="both"/>
        <w:rPr>
          <w:sz w:val="23"/>
          <w:szCs w:val="23"/>
        </w:rPr>
      </w:pPr>
      <w:r w:rsidRPr="00D13686">
        <w:rPr>
          <w:sz w:val="23"/>
          <w:szCs w:val="23"/>
        </w:rPr>
        <w:t>3.4. Датой перехода права собственности на поставляемый по настоящему Договору Товар считается дата его получения Покупателем.</w:t>
      </w:r>
    </w:p>
    <w:p w:rsidR="00D55B03" w:rsidRPr="00D13686" w:rsidRDefault="00D55B03" w:rsidP="00D55B03">
      <w:pPr>
        <w:keepLines/>
        <w:ind w:firstLine="709"/>
        <w:jc w:val="both"/>
        <w:rPr>
          <w:sz w:val="23"/>
          <w:szCs w:val="23"/>
        </w:rPr>
      </w:pPr>
      <w:r w:rsidRPr="00D13686">
        <w:rPr>
          <w:sz w:val="23"/>
          <w:szCs w:val="23"/>
        </w:rPr>
        <w:t>3.5. Товар должен быть упакован в тару, предусмотренную требованиями НТД, обеспечивающую ее сохранность при перевозке любыми видами транспорта, перегрузке и хранении.</w:t>
      </w:r>
      <w:r w:rsidRPr="00D13686">
        <w:rPr>
          <w:b/>
          <w:sz w:val="23"/>
          <w:szCs w:val="23"/>
        </w:rPr>
        <w:t xml:space="preserve"> </w:t>
      </w:r>
    </w:p>
    <w:p w:rsidR="00D55B03" w:rsidRPr="00D13686" w:rsidRDefault="00D55B03" w:rsidP="00D55B03">
      <w:pPr>
        <w:keepLines/>
        <w:ind w:firstLine="709"/>
        <w:jc w:val="both"/>
        <w:rPr>
          <w:rFonts w:eastAsia="Calibri"/>
          <w:sz w:val="23"/>
          <w:szCs w:val="23"/>
        </w:rPr>
      </w:pPr>
      <w:r w:rsidRPr="00D13686">
        <w:rPr>
          <w:sz w:val="23"/>
          <w:szCs w:val="23"/>
        </w:rPr>
        <w:t xml:space="preserve">3.6. </w:t>
      </w:r>
      <w:proofErr w:type="gramStart"/>
      <w:r w:rsidRPr="00D13686">
        <w:rPr>
          <w:sz w:val="23"/>
          <w:szCs w:val="23"/>
        </w:rPr>
        <w:t>Поставка Товара осуществляется с обязательным приложением оригиналов бухгалтерских документов: товарная накладная по унифицированной форме ТОРГ-12 (оформленная в соответствии с Постановлением Госкомстата РФ от 25.12.1998 № 132),  счет-фактура (оформленная в соответствии с Налоговым Кодексом РФ (часть 2) ст. 168, 169 и Постановлением Правительства РФ от 26.12.2011 г. № 1137 (в действующей редакции)), документы качества.</w:t>
      </w:r>
      <w:proofErr w:type="gramEnd"/>
    </w:p>
    <w:p w:rsidR="00D55B03" w:rsidRPr="00D13686" w:rsidRDefault="00D55B03" w:rsidP="00D55B03">
      <w:pPr>
        <w:keepNext/>
        <w:tabs>
          <w:tab w:val="left" w:pos="540"/>
        </w:tabs>
        <w:suppressAutoHyphens/>
        <w:spacing w:before="120" w:after="120"/>
        <w:jc w:val="center"/>
        <w:outlineLvl w:val="1"/>
        <w:rPr>
          <w:bCs/>
          <w:caps/>
          <w:smallCaps/>
          <w:sz w:val="23"/>
          <w:szCs w:val="23"/>
        </w:rPr>
      </w:pPr>
      <w:bookmarkStart w:id="0" w:name="_Toc379445163"/>
      <w:bookmarkStart w:id="1" w:name="_Toc391374975"/>
      <w:bookmarkStart w:id="2" w:name="_Toc394400884"/>
      <w:bookmarkStart w:id="3" w:name="_Toc409775750"/>
      <w:bookmarkStart w:id="4" w:name="_Toc415742641"/>
      <w:r w:rsidRPr="00D13686">
        <w:rPr>
          <w:bCs/>
          <w:caps/>
          <w:smallCaps/>
          <w:sz w:val="23"/>
          <w:szCs w:val="23"/>
        </w:rPr>
        <w:t>4. Порядок оплаты</w:t>
      </w:r>
      <w:bookmarkEnd w:id="0"/>
      <w:bookmarkEnd w:id="1"/>
      <w:bookmarkEnd w:id="2"/>
      <w:bookmarkEnd w:id="3"/>
      <w:bookmarkEnd w:id="4"/>
    </w:p>
    <w:p w:rsidR="00D55B03" w:rsidRPr="00D13686" w:rsidRDefault="00D55B03" w:rsidP="00D55B03">
      <w:pPr>
        <w:ind w:firstLine="703"/>
        <w:contextualSpacing/>
        <w:jc w:val="both"/>
        <w:rPr>
          <w:sz w:val="23"/>
          <w:szCs w:val="23"/>
        </w:rPr>
      </w:pPr>
      <w:r w:rsidRPr="00D13686">
        <w:rPr>
          <w:sz w:val="23"/>
          <w:szCs w:val="23"/>
        </w:rPr>
        <w:t>4.1. Цена Договора и валюта платежа устанавливается в российских рублях.</w:t>
      </w:r>
    </w:p>
    <w:p w:rsidR="00D55B03" w:rsidRPr="00D13686" w:rsidRDefault="00D55B03" w:rsidP="00D55B03">
      <w:pPr>
        <w:ind w:firstLine="703"/>
        <w:contextualSpacing/>
        <w:jc w:val="both"/>
        <w:rPr>
          <w:sz w:val="23"/>
          <w:szCs w:val="23"/>
        </w:rPr>
      </w:pPr>
      <w:r w:rsidRPr="00D13686">
        <w:rPr>
          <w:sz w:val="23"/>
          <w:szCs w:val="23"/>
        </w:rPr>
        <w:t>4.2. Оплата за поставленный Товар осуществляется платежным поручением с расчетного счета Покупателя на расчетный счет Поставщика. Датой платежа является дата списания денежных сре</w:t>
      </w:r>
      <w:proofErr w:type="gramStart"/>
      <w:r w:rsidRPr="00D13686">
        <w:rPr>
          <w:sz w:val="23"/>
          <w:szCs w:val="23"/>
        </w:rPr>
        <w:t>дств с р</w:t>
      </w:r>
      <w:proofErr w:type="gramEnd"/>
      <w:r w:rsidRPr="00D13686">
        <w:rPr>
          <w:sz w:val="23"/>
          <w:szCs w:val="23"/>
        </w:rPr>
        <w:t>асчетного счета Покупателя.</w:t>
      </w:r>
    </w:p>
    <w:p w:rsidR="00D55B03" w:rsidRPr="00D13686" w:rsidRDefault="00D55B03" w:rsidP="00D55B03">
      <w:pPr>
        <w:tabs>
          <w:tab w:val="left" w:pos="648"/>
          <w:tab w:val="left" w:pos="3713"/>
        </w:tabs>
        <w:ind w:firstLine="703"/>
        <w:jc w:val="both"/>
        <w:rPr>
          <w:sz w:val="23"/>
          <w:szCs w:val="23"/>
        </w:rPr>
      </w:pPr>
      <w:r w:rsidRPr="00D13686">
        <w:rPr>
          <w:sz w:val="23"/>
          <w:szCs w:val="23"/>
        </w:rPr>
        <w:t xml:space="preserve">4.3. </w:t>
      </w:r>
      <w:proofErr w:type="gramStart"/>
      <w:r w:rsidRPr="00D13686">
        <w:rPr>
          <w:sz w:val="23"/>
          <w:szCs w:val="23"/>
        </w:rPr>
        <w:t xml:space="preserve">Порядок осуществления расчетов: по факту поставки Товара в течение </w:t>
      </w:r>
      <w:r>
        <w:rPr>
          <w:sz w:val="23"/>
          <w:szCs w:val="23"/>
        </w:rPr>
        <w:t>10</w:t>
      </w:r>
      <w:r w:rsidRPr="00D13686">
        <w:rPr>
          <w:sz w:val="23"/>
          <w:szCs w:val="23"/>
          <w:u w:val="single"/>
        </w:rPr>
        <w:t xml:space="preserve"> банковских дней</w:t>
      </w:r>
      <w:r w:rsidRPr="00D13686">
        <w:rPr>
          <w:sz w:val="23"/>
          <w:szCs w:val="23"/>
        </w:rPr>
        <w:t xml:space="preserve"> со дня получения Покупателем Товара, сертификатов и оригиналов бухгалтерских документов: товарная накладная по унифицированной форме ТОРГ-12 (оформленная в соответствии с Постановлением Госкомстата РФ от 25.12.1998 № 132),  счет-фактура (оформленная в соответствии с Налоговым Кодексом РФ (часть 2) ст. 168, 169 и Постановлением Правительства РФ от 26.12.2011 г. № 1137 (в</w:t>
      </w:r>
      <w:proofErr w:type="gramEnd"/>
      <w:r w:rsidRPr="00D13686">
        <w:rPr>
          <w:sz w:val="23"/>
          <w:szCs w:val="23"/>
        </w:rPr>
        <w:t xml:space="preserve"> </w:t>
      </w:r>
      <w:proofErr w:type="gramStart"/>
      <w:r w:rsidRPr="00D13686">
        <w:rPr>
          <w:sz w:val="23"/>
          <w:szCs w:val="23"/>
        </w:rPr>
        <w:t>действующей редакции)).</w:t>
      </w:r>
      <w:proofErr w:type="gramEnd"/>
    </w:p>
    <w:p w:rsidR="00D55B03" w:rsidRDefault="00D55B03" w:rsidP="00D55B03">
      <w:pPr>
        <w:tabs>
          <w:tab w:val="left" w:pos="648"/>
          <w:tab w:val="left" w:pos="3713"/>
        </w:tabs>
        <w:ind w:firstLine="703"/>
        <w:jc w:val="both"/>
        <w:rPr>
          <w:sz w:val="23"/>
          <w:szCs w:val="23"/>
        </w:rPr>
      </w:pPr>
      <w:r w:rsidRPr="00D13686">
        <w:rPr>
          <w:sz w:val="23"/>
          <w:szCs w:val="23"/>
        </w:rPr>
        <w:t>4.4. В случае нарушения Поставщиком требований, предусмотренных ст. 168 и (или) 169 Налогового кодекса РФ, Покупатель вправе в одностороннем порядке взыскать с Поставщика штраф в размере 18% от стоимости товаров, подлежащих оплате.</w:t>
      </w:r>
    </w:p>
    <w:p w:rsidR="00D55B03" w:rsidRDefault="00D55B03" w:rsidP="00D55B03">
      <w:pPr>
        <w:tabs>
          <w:tab w:val="left" w:pos="648"/>
          <w:tab w:val="left" w:pos="3713"/>
        </w:tabs>
        <w:ind w:firstLine="703"/>
        <w:jc w:val="both"/>
        <w:rPr>
          <w:sz w:val="23"/>
          <w:szCs w:val="23"/>
        </w:rPr>
      </w:pPr>
    </w:p>
    <w:p w:rsidR="00D55B03" w:rsidRPr="00D13686" w:rsidRDefault="00D55B03" w:rsidP="00D55B03">
      <w:pPr>
        <w:shd w:val="clear" w:color="auto" w:fill="FFFFFF"/>
        <w:ind w:firstLine="720"/>
        <w:jc w:val="center"/>
        <w:rPr>
          <w:sz w:val="23"/>
          <w:szCs w:val="23"/>
        </w:rPr>
      </w:pPr>
      <w:r>
        <w:rPr>
          <w:sz w:val="23"/>
          <w:szCs w:val="23"/>
        </w:rPr>
        <w:t>5</w:t>
      </w:r>
      <w:r w:rsidRPr="00D13686">
        <w:rPr>
          <w:sz w:val="23"/>
          <w:szCs w:val="23"/>
        </w:rPr>
        <w:t>. ОТВЕТСТВЕННОСТЬ СТОРОН</w:t>
      </w:r>
    </w:p>
    <w:p w:rsidR="00D55B03" w:rsidRPr="00D13686" w:rsidRDefault="00D55B03" w:rsidP="00D55B03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</w:t>
      </w:r>
      <w:r w:rsidRPr="00D13686">
        <w:rPr>
          <w:sz w:val="23"/>
          <w:szCs w:val="23"/>
        </w:rPr>
        <w:t>.1.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РФ.</w:t>
      </w:r>
    </w:p>
    <w:p w:rsidR="00D55B03" w:rsidRPr="00D13686" w:rsidRDefault="00D55B03" w:rsidP="00D55B03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</w:t>
      </w:r>
      <w:r w:rsidRPr="00D13686">
        <w:rPr>
          <w:sz w:val="23"/>
          <w:szCs w:val="23"/>
        </w:rPr>
        <w:t>.</w:t>
      </w:r>
      <w:r>
        <w:rPr>
          <w:sz w:val="23"/>
          <w:szCs w:val="23"/>
        </w:rPr>
        <w:t>2</w:t>
      </w:r>
      <w:r w:rsidRPr="00D13686">
        <w:rPr>
          <w:sz w:val="23"/>
          <w:szCs w:val="23"/>
        </w:rPr>
        <w:t>. В случае нарушения сроков поставки Товара, предусмотренных  в п.3.1. настоящего договора  Поставщик выплачивает Покупателю пеню в размере 0,1 % от общей стоимости, недопоставленного в срок Товара, за каждый день просрочки.</w:t>
      </w:r>
    </w:p>
    <w:p w:rsidR="00D55B03" w:rsidRPr="00D13686" w:rsidRDefault="00D55B03" w:rsidP="00D55B03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</w:t>
      </w:r>
      <w:r w:rsidRPr="00D13686">
        <w:rPr>
          <w:sz w:val="23"/>
          <w:szCs w:val="23"/>
        </w:rPr>
        <w:t>.</w:t>
      </w:r>
      <w:r>
        <w:rPr>
          <w:sz w:val="23"/>
          <w:szCs w:val="23"/>
        </w:rPr>
        <w:t>3</w:t>
      </w:r>
      <w:r w:rsidRPr="00D13686">
        <w:rPr>
          <w:sz w:val="23"/>
          <w:szCs w:val="23"/>
        </w:rPr>
        <w:t>. В случае поставки Товара ненадлежащего качества и некомплектного Товара Покупатель вправе потребовать с Поставщика уплаты штрафа в размере 10% от стоимости некачественного, некомплектного Товара.</w:t>
      </w:r>
    </w:p>
    <w:p w:rsidR="00D55B03" w:rsidRPr="00D13686" w:rsidRDefault="00D55B03" w:rsidP="00D55B03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</w:t>
      </w:r>
      <w:r w:rsidRPr="00D13686">
        <w:rPr>
          <w:sz w:val="23"/>
          <w:szCs w:val="23"/>
        </w:rPr>
        <w:t>.</w:t>
      </w:r>
      <w:r>
        <w:rPr>
          <w:sz w:val="23"/>
          <w:szCs w:val="23"/>
        </w:rPr>
        <w:t>4</w:t>
      </w:r>
      <w:r w:rsidRPr="00D13686">
        <w:rPr>
          <w:sz w:val="23"/>
          <w:szCs w:val="23"/>
        </w:rPr>
        <w:t>. 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потребовать с Поставщика уплату штрафа в размере 10 % от Цены Договора, установленной в пункте 1.1. Договора.</w:t>
      </w:r>
    </w:p>
    <w:p w:rsidR="00D55B03" w:rsidRPr="00D13686" w:rsidRDefault="00D55B03" w:rsidP="00D55B03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5.5</w:t>
      </w:r>
      <w:r w:rsidRPr="00D13686">
        <w:rPr>
          <w:sz w:val="23"/>
          <w:szCs w:val="23"/>
        </w:rPr>
        <w:t>. Покупатель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D55B03" w:rsidRPr="00D13686" w:rsidRDefault="00D55B03" w:rsidP="00D55B03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5.6</w:t>
      </w:r>
      <w:r w:rsidRPr="00D13686">
        <w:rPr>
          <w:sz w:val="23"/>
          <w:szCs w:val="23"/>
        </w:rPr>
        <w:t xml:space="preserve">. Покупатель вправе удержать начисленную в порядке, предусмотренном п. </w:t>
      </w:r>
      <w:r>
        <w:rPr>
          <w:sz w:val="23"/>
          <w:szCs w:val="23"/>
        </w:rPr>
        <w:t>5</w:t>
      </w:r>
      <w:r w:rsidRPr="00D13686">
        <w:rPr>
          <w:sz w:val="23"/>
          <w:szCs w:val="23"/>
        </w:rPr>
        <w:t>.2. настоящего договора неустойку из суммы, подлежащей оплате Поставщику по договору.</w:t>
      </w:r>
    </w:p>
    <w:p w:rsidR="00D55B03" w:rsidRPr="00316526" w:rsidRDefault="00D55B03" w:rsidP="00D55B03">
      <w:pPr>
        <w:widowControl w:val="0"/>
        <w:ind w:firstLine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Pr="00316526">
        <w:rPr>
          <w:sz w:val="22"/>
          <w:szCs w:val="22"/>
        </w:rPr>
        <w:t>.7.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D55B03" w:rsidRPr="00B1005B" w:rsidRDefault="00D55B03" w:rsidP="00D55B03">
      <w:pPr>
        <w:widowControl w:val="0"/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5</w:t>
      </w:r>
      <w:r w:rsidRPr="00B1005B">
        <w:rPr>
          <w:sz w:val="22"/>
          <w:szCs w:val="22"/>
        </w:rPr>
        <w:t>.8. Кроме случаев, когда это предусмотрено действующим законодательством РФ, а также иными пунктами настоящего Договора, Покупатель вправе отказаться от исполнения договора в одностороннем порядке:</w:t>
      </w:r>
    </w:p>
    <w:p w:rsidR="00D55B03" w:rsidRPr="00B1005B" w:rsidRDefault="00D55B03" w:rsidP="00D55B03">
      <w:pPr>
        <w:widowControl w:val="0"/>
        <w:numPr>
          <w:ilvl w:val="0"/>
          <w:numId w:val="14"/>
        </w:numPr>
        <w:tabs>
          <w:tab w:val="left" w:pos="180"/>
          <w:tab w:val="left" w:pos="540"/>
          <w:tab w:val="num" w:pos="1276"/>
        </w:tabs>
        <w:ind w:left="0" w:firstLine="709"/>
        <w:jc w:val="both"/>
        <w:rPr>
          <w:sz w:val="22"/>
          <w:szCs w:val="22"/>
        </w:rPr>
      </w:pPr>
      <w:r w:rsidRPr="00B1005B">
        <w:rPr>
          <w:sz w:val="22"/>
          <w:szCs w:val="22"/>
        </w:rPr>
        <w:t xml:space="preserve">в случае нарушения Поставщиком сроков поставки товара, предусмотренных п. 3.1. настоящего договора более чем на 15 (пятнадцать) календарных дней; </w:t>
      </w:r>
    </w:p>
    <w:p w:rsidR="00D55B03" w:rsidRPr="00316526" w:rsidRDefault="00D55B03" w:rsidP="00D55B03">
      <w:pPr>
        <w:widowControl w:val="0"/>
        <w:tabs>
          <w:tab w:val="left" w:pos="180"/>
          <w:tab w:val="left" w:pos="540"/>
        </w:tabs>
        <w:ind w:firstLine="709"/>
        <w:jc w:val="both"/>
        <w:rPr>
          <w:i/>
          <w:sz w:val="22"/>
          <w:szCs w:val="22"/>
        </w:rPr>
      </w:pPr>
      <w:r w:rsidRPr="00B1005B">
        <w:rPr>
          <w:sz w:val="22"/>
          <w:szCs w:val="22"/>
        </w:rPr>
        <w:t xml:space="preserve">Уведомление о принятом решении направляется Покупателем Поставщику по почте заказным письмом с уведомлением о вручении по адресу Поставщика, указанному в п. </w:t>
      </w:r>
      <w:r w:rsidR="00F705BC">
        <w:rPr>
          <w:sz w:val="22"/>
          <w:szCs w:val="22"/>
        </w:rPr>
        <w:t>10</w:t>
      </w:r>
      <w:r w:rsidRPr="00B1005B">
        <w:rPr>
          <w:sz w:val="22"/>
          <w:szCs w:val="22"/>
        </w:rPr>
        <w:t xml:space="preserve"> договора.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договора, либо дата получения Покупателем информации об отсутствии Поставщика по его адресу, указанному в п.</w:t>
      </w:r>
      <w:r w:rsidR="00C94EF4">
        <w:rPr>
          <w:sz w:val="22"/>
          <w:szCs w:val="22"/>
        </w:rPr>
        <w:t>10</w:t>
      </w:r>
      <w:r w:rsidRPr="00B1005B">
        <w:rPr>
          <w:sz w:val="22"/>
          <w:szCs w:val="22"/>
        </w:rPr>
        <w:t xml:space="preserve"> договора. Договор считается расторгнутым по истечении десяти дней </w:t>
      </w:r>
      <w:proofErr w:type="gramStart"/>
      <w:r w:rsidRPr="00B1005B">
        <w:rPr>
          <w:sz w:val="22"/>
          <w:szCs w:val="22"/>
        </w:rPr>
        <w:t>с даты уведомления</w:t>
      </w:r>
      <w:proofErr w:type="gramEnd"/>
      <w:r w:rsidRPr="00B1005B">
        <w:rPr>
          <w:sz w:val="22"/>
          <w:szCs w:val="22"/>
        </w:rPr>
        <w:t xml:space="preserve"> Покупателем Поставщика об одностороннем отказе от исполнения договора.</w:t>
      </w:r>
    </w:p>
    <w:p w:rsidR="00D55B03" w:rsidRPr="00D13686" w:rsidRDefault="00D55B03" w:rsidP="00D55B03">
      <w:pPr>
        <w:widowControl w:val="0"/>
        <w:jc w:val="both"/>
        <w:rPr>
          <w:sz w:val="23"/>
          <w:szCs w:val="23"/>
        </w:rPr>
      </w:pPr>
      <w:r w:rsidRPr="00316526">
        <w:rPr>
          <w:sz w:val="22"/>
          <w:szCs w:val="22"/>
        </w:rPr>
        <w:tab/>
      </w:r>
      <w:r>
        <w:rPr>
          <w:sz w:val="22"/>
          <w:szCs w:val="22"/>
        </w:rPr>
        <w:t>5</w:t>
      </w:r>
      <w:r w:rsidRPr="00316526">
        <w:rPr>
          <w:sz w:val="22"/>
          <w:szCs w:val="22"/>
        </w:rPr>
        <w:t>.9. Все вопросы и разногласия, возникшие при исполнении настоящего</w:t>
      </w:r>
      <w:r w:rsidRPr="00D13686">
        <w:rPr>
          <w:sz w:val="23"/>
          <w:szCs w:val="23"/>
        </w:rPr>
        <w:t xml:space="preserve"> Договора или в связи  с ним, подлежат разрешению между Сторонами путем переговоров и только при невозможности такого разрешения подлежат рассмотрению в Арбитражном суде по месту нахождения ответчика, согласно ст.35 АПК РФ.</w:t>
      </w:r>
    </w:p>
    <w:p w:rsidR="00D55B03" w:rsidRPr="00D13686" w:rsidRDefault="00D55B03" w:rsidP="00D55B03">
      <w:pPr>
        <w:widowControl w:val="0"/>
        <w:spacing w:before="120" w:after="120"/>
        <w:jc w:val="both"/>
        <w:rPr>
          <w:sz w:val="23"/>
          <w:szCs w:val="23"/>
        </w:rPr>
      </w:pPr>
      <w:r w:rsidRPr="00D13686">
        <w:rPr>
          <w:i/>
          <w:sz w:val="23"/>
          <w:szCs w:val="23"/>
        </w:rPr>
        <w:t>В случае заключения договора с организацией, подведомственной</w:t>
      </w:r>
      <w:r>
        <w:rPr>
          <w:i/>
          <w:sz w:val="23"/>
          <w:szCs w:val="23"/>
        </w:rPr>
        <w:t xml:space="preserve"> Госкорпорации «Росатом», п. 5.9</w:t>
      </w:r>
      <w:r w:rsidRPr="00D13686">
        <w:rPr>
          <w:i/>
          <w:sz w:val="23"/>
          <w:szCs w:val="23"/>
        </w:rPr>
        <w:t>. изложить в следующей редакции:</w:t>
      </w:r>
      <w:r w:rsidRPr="00D13686">
        <w:rPr>
          <w:sz w:val="23"/>
          <w:szCs w:val="23"/>
        </w:rPr>
        <w:t xml:space="preserve"> </w:t>
      </w:r>
    </w:p>
    <w:p w:rsidR="00D55B03" w:rsidRPr="00D13686" w:rsidRDefault="00D55B03" w:rsidP="00D55B03">
      <w:pPr>
        <w:widowControl w:val="0"/>
        <w:jc w:val="both"/>
        <w:rPr>
          <w:sz w:val="23"/>
          <w:szCs w:val="23"/>
        </w:rPr>
      </w:pPr>
      <w:proofErr w:type="gramStart"/>
      <w:r w:rsidRPr="00D13686">
        <w:rPr>
          <w:sz w:val="23"/>
          <w:szCs w:val="23"/>
        </w:rPr>
        <w:t>«Все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не урегулированные путем переговоров между Сторонами, подлежат разрешению в Третейском суде для решения экономических споров при Частном учреждении «Центр третейского регулирования и правовой экспертизы» в соответствии с его регламентом.</w:t>
      </w:r>
      <w:proofErr w:type="gramEnd"/>
      <w:r w:rsidRPr="00D13686">
        <w:rPr>
          <w:sz w:val="23"/>
          <w:szCs w:val="23"/>
        </w:rPr>
        <w:t xml:space="preserve"> Решение Третейского суда является окончательным».</w:t>
      </w:r>
    </w:p>
    <w:p w:rsidR="00D55B03" w:rsidRPr="00D13686" w:rsidRDefault="00D55B03" w:rsidP="00D55B03">
      <w:pPr>
        <w:widowControl w:val="0"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t>6</w:t>
      </w:r>
      <w:r w:rsidRPr="00D13686">
        <w:rPr>
          <w:sz w:val="23"/>
          <w:szCs w:val="23"/>
        </w:rPr>
        <w:t xml:space="preserve">. </w:t>
      </w:r>
      <w:proofErr w:type="gramStart"/>
      <w:r w:rsidRPr="00D13686">
        <w:rPr>
          <w:sz w:val="23"/>
          <w:szCs w:val="23"/>
        </w:rPr>
        <w:t>ФОРС</w:t>
      </w:r>
      <w:proofErr w:type="gramEnd"/>
      <w:r w:rsidRPr="00D13686">
        <w:rPr>
          <w:sz w:val="23"/>
          <w:szCs w:val="23"/>
        </w:rPr>
        <w:t xml:space="preserve"> – МАЖОР</w:t>
      </w:r>
    </w:p>
    <w:p w:rsidR="00D55B03" w:rsidRPr="00D13686" w:rsidRDefault="00D55B03" w:rsidP="00D55B03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6</w:t>
      </w:r>
      <w:r w:rsidRPr="00D13686">
        <w:rPr>
          <w:sz w:val="23"/>
          <w:szCs w:val="23"/>
        </w:rPr>
        <w:t xml:space="preserve">.1. Обе Стороны будут освобождены от имущественной ответственности по полному или частичному неисполнению своих обязательств по настоящему Договору, если это явилось результатом действия обстоятельств непреодолимой силы, а именно: наводнения, пожара и других стихийных бедствий, забастовок, военных действий, запретительных мер государства и т.п., </w:t>
      </w:r>
      <w:proofErr w:type="gramStart"/>
      <w:r w:rsidRPr="00D13686">
        <w:rPr>
          <w:sz w:val="23"/>
          <w:szCs w:val="23"/>
        </w:rPr>
        <w:t>и</w:t>
      </w:r>
      <w:proofErr w:type="gramEnd"/>
      <w:r w:rsidRPr="00D13686">
        <w:rPr>
          <w:sz w:val="23"/>
          <w:szCs w:val="23"/>
        </w:rPr>
        <w:t xml:space="preserve"> если эти обстоятельства непосредственно повлияли на исполнение настоящего Договора. В этом случае срок исполнения обязательств по Договору отодвигается на время действия таких обстоятельств и их последствий. Сторона, сталкивающаяся с невозможностью исполнения обязательств в виду действия форс-мажорных обстоятельств, должна немедленно в письменной форме известить другую сторону о наступлении, предполагаемом сроке действия и прекращении вышеуказанных обстоятельств.</w:t>
      </w:r>
    </w:p>
    <w:p w:rsidR="00D55B03" w:rsidRPr="00D13686" w:rsidRDefault="00D55B03" w:rsidP="00D55B03">
      <w:pPr>
        <w:keepLines/>
        <w:widowControl w:val="0"/>
        <w:jc w:val="both"/>
        <w:rPr>
          <w:sz w:val="23"/>
          <w:szCs w:val="23"/>
        </w:rPr>
      </w:pPr>
      <w:r w:rsidRPr="00D13686">
        <w:rPr>
          <w:sz w:val="23"/>
          <w:szCs w:val="23"/>
        </w:rPr>
        <w:t xml:space="preserve"> </w:t>
      </w:r>
      <w:r w:rsidRPr="00D13686">
        <w:rPr>
          <w:sz w:val="23"/>
          <w:szCs w:val="23"/>
        </w:rPr>
        <w:tab/>
      </w:r>
      <w:r>
        <w:rPr>
          <w:sz w:val="23"/>
          <w:szCs w:val="23"/>
        </w:rPr>
        <w:t>6</w:t>
      </w:r>
      <w:r w:rsidRPr="00D13686">
        <w:rPr>
          <w:sz w:val="23"/>
          <w:szCs w:val="23"/>
        </w:rPr>
        <w:t>.2. Если обстоятельства и их последствия будут длиться более трех месяцев, обе Стороны будут иметь право расторгнуть Договор полностью или частично; в этом случае ни одна из Сторон не имеет права требовать компенсацию за понесенные убытки. Доказательством возникновения и прекращения действий форс-мажорных обстоятельств будет свидетельство Торгово-промышленной палаты или иного компетентного органа.</w:t>
      </w:r>
    </w:p>
    <w:p w:rsidR="00D55B03" w:rsidRPr="00D13686" w:rsidRDefault="00D55B03" w:rsidP="00D55B03">
      <w:pPr>
        <w:widowControl w:val="0"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t>7</w:t>
      </w:r>
      <w:r w:rsidRPr="00D13686">
        <w:rPr>
          <w:sz w:val="23"/>
          <w:szCs w:val="23"/>
        </w:rPr>
        <w:t>. УСЛОВИЕ О РАСКРЫТИИ СВЕДЕНИЙ О ПОСТАВЩИКЕ</w:t>
      </w:r>
    </w:p>
    <w:p w:rsidR="00D55B03" w:rsidRPr="00D13686" w:rsidRDefault="00D55B03" w:rsidP="00D55B03">
      <w:pPr>
        <w:widowControl w:val="0"/>
        <w:ind w:firstLine="708"/>
        <w:jc w:val="both"/>
        <w:outlineLvl w:val="1"/>
        <w:rPr>
          <w:sz w:val="23"/>
          <w:szCs w:val="23"/>
        </w:rPr>
      </w:pPr>
      <w:bookmarkStart w:id="5" w:name="_Toc379445164"/>
      <w:bookmarkStart w:id="6" w:name="_Toc391374978"/>
      <w:bookmarkStart w:id="7" w:name="_Toc394400885"/>
      <w:bookmarkStart w:id="8" w:name="_Toc409775751"/>
      <w:bookmarkStart w:id="9" w:name="_Toc415742642"/>
      <w:r>
        <w:rPr>
          <w:sz w:val="23"/>
          <w:szCs w:val="23"/>
        </w:rPr>
        <w:t>7</w:t>
      </w:r>
      <w:r w:rsidRPr="00D13686">
        <w:rPr>
          <w:sz w:val="23"/>
          <w:szCs w:val="23"/>
        </w:rPr>
        <w:t xml:space="preserve">.1. 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представленные Поставщиком в составе заявке на участие в _______________ №__________ на </w:t>
      </w:r>
      <w:proofErr w:type="gramStart"/>
      <w:r w:rsidRPr="00D13686">
        <w:rPr>
          <w:sz w:val="23"/>
          <w:szCs w:val="23"/>
        </w:rPr>
        <w:t>поставку</w:t>
      </w:r>
      <w:proofErr w:type="gramEnd"/>
      <w:r w:rsidRPr="00D13686">
        <w:rPr>
          <w:sz w:val="23"/>
          <w:szCs w:val="23"/>
        </w:rPr>
        <w:t xml:space="preserve"> ______________________ на электронную торговую площадку </w:t>
      </w:r>
      <w:hyperlink r:id="rId5" w:history="1">
        <w:r w:rsidRPr="00D13686">
          <w:rPr>
            <w:color w:val="0000FF"/>
            <w:sz w:val="23"/>
            <w:szCs w:val="23"/>
            <w:u w:val="single"/>
            <w:lang w:val="en-US"/>
          </w:rPr>
          <w:t>www</w:t>
        </w:r>
        <w:r w:rsidRPr="00D13686">
          <w:rPr>
            <w:color w:val="0000FF"/>
            <w:sz w:val="23"/>
            <w:szCs w:val="23"/>
            <w:u w:val="single"/>
          </w:rPr>
          <w:t>.</w:t>
        </w:r>
        <w:r w:rsidRPr="00D13686">
          <w:rPr>
            <w:color w:val="0000FF"/>
            <w:sz w:val="23"/>
            <w:szCs w:val="23"/>
            <w:u w:val="single"/>
            <w:lang w:val="en-US"/>
          </w:rPr>
          <w:t>a</w:t>
        </w:r>
        <w:r w:rsidRPr="00D13686">
          <w:rPr>
            <w:color w:val="0000FF"/>
            <w:sz w:val="23"/>
            <w:szCs w:val="23"/>
            <w:u w:val="single"/>
          </w:rPr>
          <w:t>-</w:t>
        </w:r>
        <w:r w:rsidRPr="00D13686">
          <w:rPr>
            <w:color w:val="0000FF"/>
            <w:sz w:val="23"/>
            <w:szCs w:val="23"/>
            <w:u w:val="single"/>
            <w:lang w:val="en-US"/>
          </w:rPr>
          <w:t>k</w:t>
        </w:r>
        <w:r w:rsidRPr="00D13686">
          <w:rPr>
            <w:color w:val="0000FF"/>
            <w:sz w:val="23"/>
            <w:szCs w:val="23"/>
            <w:u w:val="single"/>
          </w:rPr>
          <w:t>-</w:t>
        </w:r>
        <w:r w:rsidRPr="00D13686">
          <w:rPr>
            <w:color w:val="0000FF"/>
            <w:sz w:val="23"/>
            <w:szCs w:val="23"/>
            <w:u w:val="single"/>
            <w:lang w:val="en-US"/>
          </w:rPr>
          <w:t>d</w:t>
        </w:r>
        <w:r w:rsidRPr="00D13686">
          <w:rPr>
            <w:color w:val="0000FF"/>
            <w:sz w:val="23"/>
            <w:szCs w:val="23"/>
            <w:u w:val="single"/>
          </w:rPr>
          <w:t>.</w:t>
        </w:r>
        <w:r w:rsidRPr="00D13686">
          <w:rPr>
            <w:color w:val="0000FF"/>
            <w:sz w:val="23"/>
            <w:szCs w:val="23"/>
            <w:u w:val="single"/>
            <w:lang w:val="en-US"/>
          </w:rPr>
          <w:t>ru</w:t>
        </w:r>
      </w:hyperlink>
      <w:r w:rsidRPr="00D13686">
        <w:rPr>
          <w:sz w:val="23"/>
          <w:szCs w:val="23"/>
        </w:rPr>
        <w:t xml:space="preserve"> (далее – Сведения), являются полными, точными и достоверными.</w:t>
      </w:r>
      <w:bookmarkEnd w:id="5"/>
      <w:bookmarkEnd w:id="6"/>
      <w:bookmarkEnd w:id="7"/>
      <w:bookmarkEnd w:id="8"/>
      <w:bookmarkEnd w:id="9"/>
    </w:p>
    <w:p w:rsidR="00D55B03" w:rsidRPr="00D13686" w:rsidRDefault="00D55B03" w:rsidP="00D55B03">
      <w:pPr>
        <w:widowControl w:val="0"/>
        <w:ind w:firstLine="708"/>
        <w:jc w:val="both"/>
        <w:outlineLvl w:val="1"/>
        <w:rPr>
          <w:sz w:val="23"/>
          <w:szCs w:val="23"/>
        </w:rPr>
      </w:pPr>
      <w:bookmarkStart w:id="10" w:name="_Toc379445165"/>
      <w:bookmarkStart w:id="11" w:name="_Toc391374979"/>
      <w:bookmarkStart w:id="12" w:name="_Toc394400886"/>
      <w:bookmarkStart w:id="13" w:name="_Toc409775752"/>
      <w:bookmarkStart w:id="14" w:name="_Toc415742643"/>
      <w:r>
        <w:rPr>
          <w:sz w:val="23"/>
          <w:szCs w:val="23"/>
        </w:rPr>
        <w:t>7</w:t>
      </w:r>
      <w:r w:rsidRPr="00D13686">
        <w:rPr>
          <w:sz w:val="23"/>
          <w:szCs w:val="23"/>
        </w:rPr>
        <w:t>.2. 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  <w:bookmarkEnd w:id="10"/>
      <w:bookmarkEnd w:id="11"/>
      <w:bookmarkEnd w:id="12"/>
      <w:bookmarkEnd w:id="13"/>
      <w:bookmarkEnd w:id="14"/>
    </w:p>
    <w:p w:rsidR="00D55B03" w:rsidRPr="00D13686" w:rsidRDefault="00D55B03" w:rsidP="00D55B03">
      <w:pPr>
        <w:widowControl w:val="0"/>
        <w:ind w:firstLine="708"/>
        <w:jc w:val="both"/>
        <w:outlineLvl w:val="1"/>
        <w:rPr>
          <w:sz w:val="23"/>
          <w:szCs w:val="23"/>
        </w:rPr>
      </w:pPr>
      <w:bookmarkStart w:id="15" w:name="_Toc379445166"/>
      <w:bookmarkStart w:id="16" w:name="_Toc391374980"/>
      <w:bookmarkStart w:id="17" w:name="_Toc394400887"/>
      <w:bookmarkStart w:id="18" w:name="_Toc409775753"/>
      <w:bookmarkStart w:id="19" w:name="_Toc415742644"/>
      <w:r>
        <w:rPr>
          <w:sz w:val="23"/>
          <w:szCs w:val="23"/>
        </w:rPr>
        <w:t>7</w:t>
      </w:r>
      <w:r w:rsidRPr="00D13686">
        <w:rPr>
          <w:sz w:val="23"/>
          <w:szCs w:val="23"/>
        </w:rPr>
        <w:t xml:space="preserve">.3.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</w:t>
      </w:r>
      <w:proofErr w:type="gramStart"/>
      <w:r w:rsidRPr="00D13686">
        <w:rPr>
          <w:sz w:val="23"/>
          <w:szCs w:val="23"/>
        </w:rPr>
        <w:t>и</w:t>
      </w:r>
      <w:proofErr w:type="gramEnd"/>
      <w:r w:rsidRPr="00D13686">
        <w:rPr>
          <w:sz w:val="23"/>
          <w:szCs w:val="23"/>
        </w:rPr>
        <w:t xml:space="preserve">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числе, Госкорпорации «Росатом», Федеральной налоговой службе Российской Федерации, </w:t>
      </w:r>
      <w:r w:rsidRPr="00D13686">
        <w:rPr>
          <w:sz w:val="23"/>
          <w:szCs w:val="23"/>
        </w:rPr>
        <w:lastRenderedPageBreak/>
        <w:t xml:space="preserve">Минэнерго России, </w:t>
      </w:r>
      <w:proofErr w:type="spellStart"/>
      <w:r w:rsidRPr="00D13686">
        <w:rPr>
          <w:sz w:val="23"/>
          <w:szCs w:val="23"/>
        </w:rPr>
        <w:t>Росфинмониторингу</w:t>
      </w:r>
      <w:proofErr w:type="spellEnd"/>
      <w:r w:rsidRPr="00D13686">
        <w:rPr>
          <w:sz w:val="23"/>
          <w:szCs w:val="23"/>
        </w:rPr>
        <w:t>, Правительству Российской Федерации) и последующую обработку Сведений такими органами (далее –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 претензий, исков и требований любыми третьими лицами, чьи права были или могли быть нарушены таким Раскрытием.</w:t>
      </w:r>
      <w:bookmarkEnd w:id="15"/>
      <w:bookmarkEnd w:id="16"/>
      <w:bookmarkEnd w:id="17"/>
      <w:bookmarkEnd w:id="18"/>
      <w:bookmarkEnd w:id="19"/>
    </w:p>
    <w:p w:rsidR="00D55B03" w:rsidRPr="00D13686" w:rsidRDefault="00D55B03" w:rsidP="00D55B03">
      <w:pPr>
        <w:ind w:firstLine="708"/>
        <w:jc w:val="both"/>
        <w:outlineLvl w:val="1"/>
        <w:rPr>
          <w:sz w:val="23"/>
          <w:szCs w:val="23"/>
        </w:rPr>
      </w:pPr>
      <w:bookmarkStart w:id="20" w:name="_Toc379445167"/>
      <w:bookmarkStart w:id="21" w:name="_Toc391374981"/>
      <w:bookmarkStart w:id="22" w:name="_Toc394400888"/>
      <w:bookmarkStart w:id="23" w:name="_Toc409775754"/>
      <w:bookmarkStart w:id="24" w:name="_Toc415742645"/>
      <w:r>
        <w:rPr>
          <w:sz w:val="23"/>
          <w:szCs w:val="23"/>
        </w:rPr>
        <w:t>7</w:t>
      </w:r>
      <w:r w:rsidRPr="00D13686">
        <w:rPr>
          <w:sz w:val="23"/>
          <w:szCs w:val="23"/>
        </w:rPr>
        <w:t>.4.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  <w:bookmarkEnd w:id="20"/>
      <w:bookmarkEnd w:id="21"/>
      <w:bookmarkEnd w:id="22"/>
      <w:bookmarkEnd w:id="23"/>
      <w:bookmarkEnd w:id="24"/>
    </w:p>
    <w:p w:rsidR="00D55B03" w:rsidRPr="00D13686" w:rsidRDefault="00D55B03" w:rsidP="00D55B03">
      <w:pPr>
        <w:widowControl w:val="0"/>
        <w:ind w:firstLine="708"/>
        <w:jc w:val="both"/>
        <w:outlineLvl w:val="1"/>
        <w:rPr>
          <w:sz w:val="23"/>
          <w:szCs w:val="23"/>
        </w:rPr>
      </w:pPr>
      <w:bookmarkStart w:id="25" w:name="_Toc379445168"/>
      <w:bookmarkStart w:id="26" w:name="_Toc391374982"/>
      <w:bookmarkStart w:id="27" w:name="_Toc394400889"/>
      <w:bookmarkStart w:id="28" w:name="_Toc409775755"/>
      <w:bookmarkStart w:id="29" w:name="_Toc415742646"/>
      <w:r>
        <w:rPr>
          <w:sz w:val="23"/>
          <w:szCs w:val="23"/>
        </w:rPr>
        <w:t>7</w:t>
      </w:r>
      <w:r w:rsidRPr="00D13686">
        <w:rPr>
          <w:sz w:val="23"/>
          <w:szCs w:val="23"/>
        </w:rPr>
        <w:t xml:space="preserve">.5. </w:t>
      </w:r>
      <w:proofErr w:type="gramStart"/>
      <w:r w:rsidRPr="00D13686">
        <w:rPr>
          <w:sz w:val="23"/>
          <w:szCs w:val="23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D13686">
        <w:rPr>
          <w:sz w:val="23"/>
          <w:szCs w:val="23"/>
        </w:rPr>
        <w:t xml:space="preserve"> Договор считается расторгнутым </w:t>
      </w:r>
      <w:proofErr w:type="gramStart"/>
      <w:r w:rsidRPr="00D13686">
        <w:rPr>
          <w:sz w:val="23"/>
          <w:szCs w:val="23"/>
        </w:rPr>
        <w:t>с даты получения</w:t>
      </w:r>
      <w:proofErr w:type="gramEnd"/>
      <w:r w:rsidRPr="00D13686">
        <w:rPr>
          <w:sz w:val="23"/>
          <w:szCs w:val="23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  <w:bookmarkEnd w:id="25"/>
      <w:bookmarkEnd w:id="26"/>
      <w:bookmarkEnd w:id="27"/>
      <w:bookmarkEnd w:id="28"/>
      <w:bookmarkEnd w:id="29"/>
    </w:p>
    <w:p w:rsidR="00D55B03" w:rsidRPr="00D13686" w:rsidRDefault="00D55B03" w:rsidP="00D55B03">
      <w:pPr>
        <w:widowControl w:val="0"/>
        <w:spacing w:before="120" w:after="120"/>
        <w:jc w:val="both"/>
        <w:rPr>
          <w:i/>
          <w:sz w:val="23"/>
          <w:szCs w:val="23"/>
        </w:rPr>
      </w:pPr>
      <w:r w:rsidRPr="00D13686">
        <w:rPr>
          <w:i/>
          <w:sz w:val="23"/>
          <w:szCs w:val="23"/>
        </w:rPr>
        <w:t xml:space="preserve">В случае заключения договора с организацией, подведомственной Госкорпорации «Росатом», раздел </w:t>
      </w:r>
      <w:r>
        <w:rPr>
          <w:i/>
          <w:sz w:val="23"/>
          <w:szCs w:val="23"/>
        </w:rPr>
        <w:t>7</w:t>
      </w:r>
      <w:r w:rsidRPr="00D13686">
        <w:rPr>
          <w:i/>
          <w:sz w:val="23"/>
          <w:szCs w:val="23"/>
        </w:rPr>
        <w:t xml:space="preserve"> изложить в следующей редакции:</w:t>
      </w:r>
    </w:p>
    <w:p w:rsidR="00D55B03" w:rsidRPr="00D13686" w:rsidRDefault="00D55B03" w:rsidP="00D55B03">
      <w:pPr>
        <w:widowControl w:val="0"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t>7</w:t>
      </w:r>
      <w:r w:rsidRPr="00D13686">
        <w:rPr>
          <w:sz w:val="23"/>
          <w:szCs w:val="23"/>
        </w:rPr>
        <w:t>. УСЛОВИЯ О РАСКРЫТИИ СВЕДЕНИЙ О СТОРОНАХ</w:t>
      </w:r>
    </w:p>
    <w:p w:rsidR="00D55B03" w:rsidRPr="00D13686" w:rsidRDefault="00D55B03" w:rsidP="00D55B03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  7</w:t>
      </w:r>
      <w:r w:rsidRPr="00D13686">
        <w:rPr>
          <w:sz w:val="23"/>
          <w:szCs w:val="23"/>
        </w:rPr>
        <w:t xml:space="preserve">.1. </w:t>
      </w:r>
      <w:proofErr w:type="gramStart"/>
      <w:r w:rsidRPr="00D13686">
        <w:rPr>
          <w:sz w:val="23"/>
          <w:szCs w:val="23"/>
        </w:rPr>
        <w:t xml:space="preserve">Стороны гарантируют друг другу, что сведения и документы в отношении всей цепочки собственников и руководителей, включая бенефициаров (в том числе конечных) каждой из Сторон, направленные с адреса электронной почты Покупателя ______________ на адрес электронной почты Поставщика ______________, а также представленные Поставщиком в составе заявки на участие в __________________ (указать наименование процедуры закупки)  №__________ на выполнение работ по  ______________________ на электронную торговую площадку </w:t>
      </w:r>
      <w:hyperlink r:id="rId6" w:history="1">
        <w:r w:rsidRPr="00D13686">
          <w:rPr>
            <w:color w:val="0000FF"/>
            <w:sz w:val="23"/>
            <w:szCs w:val="23"/>
            <w:u w:val="single"/>
          </w:rPr>
          <w:t>www.a-k-d.ru</w:t>
        </w:r>
        <w:proofErr w:type="gramEnd"/>
      </w:hyperlink>
      <w:r w:rsidRPr="00D13686">
        <w:rPr>
          <w:sz w:val="23"/>
          <w:szCs w:val="23"/>
        </w:rPr>
        <w:t xml:space="preserve"> (далее – Сведения), являются полными, точными и достоверными.</w:t>
      </w:r>
    </w:p>
    <w:p w:rsidR="00D55B03" w:rsidRPr="00D13686" w:rsidRDefault="00D55B03" w:rsidP="00D55B03">
      <w:pPr>
        <w:widowControl w:val="0"/>
        <w:jc w:val="both"/>
        <w:rPr>
          <w:sz w:val="23"/>
          <w:szCs w:val="23"/>
        </w:rPr>
      </w:pPr>
      <w:proofErr w:type="gramStart"/>
      <w:r w:rsidRPr="00D13686">
        <w:rPr>
          <w:sz w:val="23"/>
          <w:szCs w:val="23"/>
        </w:rPr>
        <w:t xml:space="preserve">либо Стороны гарантируют друг другу, что сведения и документы в отношении всей цепочки собственников и руководителей, включая бенефициаров (в том числе конечных) каждой из Сторон, переданные Покупателем Поставщику по акту от «___» _________ 20__ года, а также представленные Поставщиком в составе заявки на участие в ________ (указать наименование процедуры закупки) №__________ на выполнение работ по  ______________________ на электронную торговую площадку </w:t>
      </w:r>
      <w:hyperlink r:id="rId7" w:history="1">
        <w:r w:rsidRPr="00D13686">
          <w:rPr>
            <w:color w:val="0000FF"/>
            <w:sz w:val="23"/>
            <w:szCs w:val="23"/>
            <w:u w:val="single"/>
          </w:rPr>
          <w:t>www.a-k-d.ru</w:t>
        </w:r>
      </w:hyperlink>
      <w:r w:rsidRPr="00D13686">
        <w:rPr>
          <w:sz w:val="23"/>
          <w:szCs w:val="23"/>
        </w:rPr>
        <w:t xml:space="preserve"> (далее – Сведения</w:t>
      </w:r>
      <w:proofErr w:type="gramEnd"/>
      <w:r w:rsidRPr="00D13686">
        <w:rPr>
          <w:sz w:val="23"/>
          <w:szCs w:val="23"/>
        </w:rPr>
        <w:t>), являются полными, точными и достоверными.</w:t>
      </w:r>
    </w:p>
    <w:p w:rsidR="00D55B03" w:rsidRPr="00D13686" w:rsidRDefault="00D55B03" w:rsidP="00D55B03">
      <w:pPr>
        <w:widowControl w:val="0"/>
        <w:jc w:val="both"/>
        <w:rPr>
          <w:sz w:val="23"/>
          <w:szCs w:val="23"/>
        </w:rPr>
      </w:pPr>
      <w:r w:rsidRPr="00D13686">
        <w:rPr>
          <w:sz w:val="23"/>
          <w:szCs w:val="23"/>
        </w:rPr>
        <w:t>(необходимо выбрать один из вариантов).</w:t>
      </w:r>
    </w:p>
    <w:p w:rsidR="00D55B03" w:rsidRPr="00D13686" w:rsidRDefault="00D55B03" w:rsidP="00D55B03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7</w:t>
      </w:r>
      <w:r w:rsidRPr="00D13686">
        <w:rPr>
          <w:sz w:val="23"/>
          <w:szCs w:val="23"/>
        </w:rPr>
        <w:t>.2. При изменении Сведений, Сторона, у которой произошли такие изменения, обязана не позднее 5 (пяти) дней с момента таких изменений направить другой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лицом.</w:t>
      </w:r>
    </w:p>
    <w:p w:rsidR="00D55B03" w:rsidRPr="00D13686" w:rsidRDefault="00D55B03" w:rsidP="00D55B03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7</w:t>
      </w:r>
      <w:r w:rsidRPr="00D13686">
        <w:rPr>
          <w:sz w:val="23"/>
          <w:szCs w:val="23"/>
        </w:rPr>
        <w:t xml:space="preserve">.3. 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(в том числе, о коммерческой тайне </w:t>
      </w:r>
      <w:proofErr w:type="gramStart"/>
      <w:r w:rsidRPr="00D13686">
        <w:rPr>
          <w:sz w:val="23"/>
          <w:szCs w:val="23"/>
        </w:rPr>
        <w:t>и</w:t>
      </w:r>
      <w:proofErr w:type="gramEnd"/>
      <w:r w:rsidRPr="00D13686">
        <w:rPr>
          <w:sz w:val="23"/>
          <w:szCs w:val="23"/>
        </w:rPr>
        <w:t xml:space="preserve"> о персональных данных) согласий всех упомянутых в Сведениях, заинтересованных или причастных к Сведениям лиц на обработку предоставленных Сведений обеими Сторонами, а также на раскрытие ими Сведений, полностью или частично, компетентным органам государственной власти (в том </w:t>
      </w:r>
      <w:proofErr w:type="gramStart"/>
      <w:r w:rsidRPr="00D13686">
        <w:rPr>
          <w:sz w:val="23"/>
          <w:szCs w:val="23"/>
        </w:rPr>
        <w:t xml:space="preserve">числе, Государственной корпорации по атомной энергии «Росатом», Федеральной налоговой службе Российской Федерации, Минэнерго России, </w:t>
      </w:r>
      <w:proofErr w:type="spellStart"/>
      <w:r w:rsidRPr="00D13686">
        <w:rPr>
          <w:sz w:val="23"/>
          <w:szCs w:val="23"/>
        </w:rPr>
        <w:t>Росфинмониторингу</w:t>
      </w:r>
      <w:proofErr w:type="spellEnd"/>
      <w:r w:rsidRPr="00D13686">
        <w:rPr>
          <w:sz w:val="23"/>
          <w:szCs w:val="23"/>
        </w:rPr>
        <w:t>, Правительству Российской Федерации) и последующую обработку Сведений такими органами (далее - Раскрытие).</w:t>
      </w:r>
      <w:proofErr w:type="gramEnd"/>
      <w:r w:rsidRPr="00D13686">
        <w:rPr>
          <w:sz w:val="23"/>
          <w:szCs w:val="23"/>
        </w:rPr>
        <w:t xml:space="preserve"> Стороны освобождают друг друга от любой ответственности в связи с Раскрытием, в том числе, возмещают друг другу убытки, понесенные в связи с предъявлением Сторонам либо одной из Сторон претензий, исков и требований любыми третьими лицами, чьи права были или могли быть нарушены таким Раскрытием.</w:t>
      </w:r>
    </w:p>
    <w:p w:rsidR="00D55B03" w:rsidRPr="00D13686" w:rsidRDefault="00D55B03" w:rsidP="00D55B03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7</w:t>
      </w:r>
      <w:r w:rsidRPr="00D13686">
        <w:rPr>
          <w:sz w:val="23"/>
          <w:szCs w:val="23"/>
        </w:rPr>
        <w:t>.4. Стороны подтверждают,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55B03" w:rsidRPr="00D13686" w:rsidRDefault="00D55B03" w:rsidP="00D55B03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7</w:t>
      </w:r>
      <w:r w:rsidRPr="00D13686">
        <w:rPr>
          <w:sz w:val="23"/>
          <w:szCs w:val="23"/>
        </w:rPr>
        <w:t xml:space="preserve">.5. </w:t>
      </w:r>
      <w:proofErr w:type="gramStart"/>
      <w:r w:rsidRPr="00D13686">
        <w:rPr>
          <w:sz w:val="23"/>
          <w:szCs w:val="23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Стороны, не получившей Сведения другой Стороны, от исполнения договора и предъявления Стороной, не получившей Сведения, другой Стороне требования о </w:t>
      </w:r>
      <w:r w:rsidRPr="00D13686">
        <w:rPr>
          <w:sz w:val="23"/>
          <w:szCs w:val="23"/>
        </w:rPr>
        <w:lastRenderedPageBreak/>
        <w:t>возмещении убытков, причиненных</w:t>
      </w:r>
      <w:proofErr w:type="gramEnd"/>
      <w:r w:rsidRPr="00D13686">
        <w:rPr>
          <w:sz w:val="23"/>
          <w:szCs w:val="23"/>
        </w:rPr>
        <w:t xml:space="preserve"> прекращением договора. Договор считается расторгнутым </w:t>
      </w:r>
      <w:proofErr w:type="gramStart"/>
      <w:r w:rsidRPr="00D13686">
        <w:rPr>
          <w:sz w:val="23"/>
          <w:szCs w:val="23"/>
        </w:rPr>
        <w:t>с даты получения</w:t>
      </w:r>
      <w:proofErr w:type="gramEnd"/>
      <w:r w:rsidRPr="00D13686">
        <w:rPr>
          <w:sz w:val="23"/>
          <w:szCs w:val="23"/>
        </w:rPr>
        <w:t xml:space="preserve"> одной Стороной соответствующего письменного уведомления другой Стороны, инициировавшей расторжение договора, если более поздняя дата не будет установлена в уведомлении».</w:t>
      </w:r>
    </w:p>
    <w:p w:rsidR="0047763D" w:rsidRDefault="0047763D" w:rsidP="00D55B03">
      <w:pPr>
        <w:pStyle w:val="Default"/>
        <w:ind w:firstLine="709"/>
        <w:jc w:val="center"/>
        <w:rPr>
          <w:bCs/>
          <w:sz w:val="23"/>
          <w:szCs w:val="23"/>
        </w:rPr>
      </w:pPr>
    </w:p>
    <w:p w:rsidR="00D55B03" w:rsidRPr="00DC7F1B" w:rsidRDefault="0047763D" w:rsidP="00D55B03">
      <w:pPr>
        <w:pStyle w:val="Default"/>
        <w:ind w:firstLine="709"/>
        <w:jc w:val="center"/>
        <w:rPr>
          <w:bCs/>
          <w:sz w:val="23"/>
          <w:szCs w:val="23"/>
        </w:rPr>
      </w:pPr>
      <w:r>
        <w:rPr>
          <w:bCs/>
          <w:sz w:val="23"/>
          <w:szCs w:val="23"/>
        </w:rPr>
        <w:t>8</w:t>
      </w:r>
      <w:r w:rsidR="00D55B03" w:rsidRPr="00DC7F1B">
        <w:rPr>
          <w:bCs/>
          <w:sz w:val="23"/>
          <w:szCs w:val="23"/>
        </w:rPr>
        <w:t>. АНТИКОРРУПЦИОННАЯ ОГОВОРКА</w:t>
      </w:r>
    </w:p>
    <w:p w:rsidR="00D55B03" w:rsidRPr="00DC7F1B" w:rsidRDefault="0047763D" w:rsidP="00D55B03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8</w:t>
      </w:r>
      <w:r w:rsidR="00D55B03" w:rsidRPr="00DC7F1B">
        <w:rPr>
          <w:sz w:val="23"/>
          <w:szCs w:val="23"/>
        </w:rPr>
        <w:t xml:space="preserve">.1. Поставщику известно о том, что Покупатель ведет </w:t>
      </w:r>
      <w:proofErr w:type="spellStart"/>
      <w:r w:rsidR="00D55B03" w:rsidRPr="00DC7F1B">
        <w:rPr>
          <w:sz w:val="23"/>
          <w:szCs w:val="23"/>
        </w:rPr>
        <w:t>антикоррупционную</w:t>
      </w:r>
      <w:proofErr w:type="spellEnd"/>
      <w:r w:rsidR="00D55B03" w:rsidRPr="00DC7F1B">
        <w:rPr>
          <w:sz w:val="23"/>
          <w:szCs w:val="23"/>
        </w:rPr>
        <w:t xml:space="preserve"> политику и развивает не допускающую коррупционных проявлений культуру. </w:t>
      </w:r>
    </w:p>
    <w:p w:rsidR="00D55B03" w:rsidRPr="00DC7F1B" w:rsidRDefault="0047763D" w:rsidP="00D55B03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8</w:t>
      </w:r>
      <w:r w:rsidR="00D55B03" w:rsidRPr="00DC7F1B">
        <w:rPr>
          <w:sz w:val="23"/>
          <w:szCs w:val="23"/>
        </w:rPr>
        <w:t>.2.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путем, и принятые во исполнение таких законов подзаконные акты.</w:t>
      </w:r>
    </w:p>
    <w:p w:rsidR="00D55B03" w:rsidRPr="00DC7F1B" w:rsidRDefault="00D55B03" w:rsidP="00D55B03">
      <w:pPr>
        <w:pStyle w:val="Default"/>
        <w:ind w:firstLine="709"/>
        <w:jc w:val="both"/>
        <w:rPr>
          <w:sz w:val="23"/>
          <w:szCs w:val="23"/>
        </w:rPr>
      </w:pPr>
      <w:proofErr w:type="gramStart"/>
      <w:r w:rsidRPr="00DC7F1B">
        <w:rPr>
          <w:sz w:val="23"/>
          <w:szCs w:val="23"/>
        </w:rPr>
        <w:t xml:space="preserve">При исполнении своих обязательств по настоящему Договору Стороны, их </w:t>
      </w:r>
      <w:proofErr w:type="spellStart"/>
      <w:r w:rsidRPr="00DC7F1B">
        <w:rPr>
          <w:sz w:val="23"/>
          <w:szCs w:val="23"/>
        </w:rPr>
        <w:t>аффилированные</w:t>
      </w:r>
      <w:proofErr w:type="spellEnd"/>
      <w:r w:rsidRPr="00DC7F1B">
        <w:rPr>
          <w:sz w:val="23"/>
          <w:szCs w:val="23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  <w:proofErr w:type="gramEnd"/>
    </w:p>
    <w:p w:rsidR="00D55B03" w:rsidRPr="00DC7F1B" w:rsidRDefault="0047763D" w:rsidP="00D55B03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8</w:t>
      </w:r>
      <w:r w:rsidR="00D55B03" w:rsidRPr="00DC7F1B">
        <w:rPr>
          <w:sz w:val="23"/>
          <w:szCs w:val="23"/>
        </w:rPr>
        <w:t xml:space="preserve">.3. В случае возникновения у Покупателя подозрений, что произошло или может произойти нарушение Поставщиком каких-либо положений п. </w:t>
      </w:r>
      <w:r>
        <w:rPr>
          <w:sz w:val="23"/>
          <w:szCs w:val="23"/>
        </w:rPr>
        <w:t>8</w:t>
      </w:r>
      <w:r w:rsidR="00D55B03" w:rsidRPr="00DC7F1B">
        <w:rPr>
          <w:sz w:val="23"/>
          <w:szCs w:val="23"/>
        </w:rPr>
        <w:t xml:space="preserve">.2, Покупателем в адрес Поставщика направляется письменное уведомление с требованием в установленный срок предоставить соответствующие разъяснения. Письменное уведомление должно содержать ссылку на факты или материалы, достоверно подтверждающие или дающие основание предполагать, что произошло или может произойти нарушение каких-либо положений п. </w:t>
      </w:r>
      <w:r>
        <w:rPr>
          <w:sz w:val="23"/>
          <w:szCs w:val="23"/>
        </w:rPr>
        <w:t>8</w:t>
      </w:r>
      <w:r w:rsidR="00D55B03" w:rsidRPr="00DC7F1B">
        <w:rPr>
          <w:sz w:val="23"/>
          <w:szCs w:val="23"/>
        </w:rPr>
        <w:t xml:space="preserve">.2 Поставщиком, его </w:t>
      </w:r>
      <w:proofErr w:type="spellStart"/>
      <w:r w:rsidR="00D55B03" w:rsidRPr="00DC7F1B">
        <w:rPr>
          <w:sz w:val="23"/>
          <w:szCs w:val="23"/>
        </w:rPr>
        <w:t>аффилированными</w:t>
      </w:r>
      <w:proofErr w:type="spellEnd"/>
      <w:r w:rsidR="00D55B03" w:rsidRPr="00DC7F1B">
        <w:rPr>
          <w:sz w:val="23"/>
          <w:szCs w:val="23"/>
        </w:rPr>
        <w:t xml:space="preserve"> лицами, работниками или посредниками. </w:t>
      </w:r>
    </w:p>
    <w:p w:rsidR="00D55B03" w:rsidRPr="00DC7F1B" w:rsidRDefault="00D55B03" w:rsidP="00D55B03">
      <w:pPr>
        <w:pStyle w:val="Default"/>
        <w:ind w:firstLine="709"/>
        <w:jc w:val="both"/>
        <w:rPr>
          <w:sz w:val="23"/>
          <w:szCs w:val="23"/>
        </w:rPr>
      </w:pPr>
      <w:r w:rsidRPr="00DC7F1B">
        <w:rPr>
          <w:sz w:val="23"/>
          <w:szCs w:val="23"/>
        </w:rPr>
        <w:t xml:space="preserve">После письменного уведомления Покупатель имеет право приостановить исполнение обязательств по настоящему Договору до получения подтверждения, что нарушения не произошло или не произойдет. Это подтверждение должно быть направлено Поставщиком в течение десяти рабочих дней </w:t>
      </w:r>
      <w:proofErr w:type="gramStart"/>
      <w:r w:rsidRPr="00DC7F1B">
        <w:rPr>
          <w:sz w:val="23"/>
          <w:szCs w:val="23"/>
        </w:rPr>
        <w:t>с даты направления</w:t>
      </w:r>
      <w:proofErr w:type="gramEnd"/>
      <w:r w:rsidRPr="00DC7F1B">
        <w:rPr>
          <w:sz w:val="23"/>
          <w:szCs w:val="23"/>
        </w:rPr>
        <w:t xml:space="preserve"> письменного уведомления. </w:t>
      </w:r>
    </w:p>
    <w:p w:rsidR="00D55B03" w:rsidRPr="00DC7F1B" w:rsidRDefault="0047763D" w:rsidP="00D55B03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8</w:t>
      </w:r>
      <w:r w:rsidR="00D55B03" w:rsidRPr="00DC7F1B">
        <w:rPr>
          <w:sz w:val="23"/>
          <w:szCs w:val="23"/>
        </w:rPr>
        <w:t xml:space="preserve">.4. В случае нарушения Поставщиком обязательств воздерживаться от запрещенных п. </w:t>
      </w:r>
      <w:r>
        <w:rPr>
          <w:sz w:val="23"/>
          <w:szCs w:val="23"/>
        </w:rPr>
        <w:t>8</w:t>
      </w:r>
      <w:r w:rsidR="00D55B03" w:rsidRPr="00DC7F1B">
        <w:rPr>
          <w:sz w:val="23"/>
          <w:szCs w:val="23"/>
        </w:rPr>
        <w:t xml:space="preserve">.2 действий и/или неполучения Покупателем в установленный п. </w:t>
      </w:r>
      <w:r>
        <w:rPr>
          <w:sz w:val="23"/>
          <w:szCs w:val="23"/>
        </w:rPr>
        <w:t>8</w:t>
      </w:r>
      <w:r w:rsidR="00D55B03" w:rsidRPr="00DC7F1B">
        <w:rPr>
          <w:sz w:val="23"/>
          <w:szCs w:val="23"/>
        </w:rPr>
        <w:t xml:space="preserve">.3 срок подтверждения, что нарушения не произошло или не произойдет, Покупатель имеет право расторгнуть договор в одностороннем порядке полностью или в части, направив письменное уведомление о расторжении. </w:t>
      </w:r>
    </w:p>
    <w:p w:rsidR="00D55B03" w:rsidRPr="00DC7F1B" w:rsidRDefault="00D55B03" w:rsidP="00D55B03">
      <w:pPr>
        <w:pStyle w:val="Default"/>
        <w:ind w:firstLine="709"/>
        <w:jc w:val="both"/>
        <w:rPr>
          <w:sz w:val="23"/>
          <w:szCs w:val="23"/>
        </w:rPr>
      </w:pPr>
      <w:r w:rsidRPr="00DC7F1B">
        <w:rPr>
          <w:sz w:val="23"/>
          <w:szCs w:val="23"/>
        </w:rPr>
        <w:t xml:space="preserve">В случае расторжения Договора в соответствии с положениями настоящего пункта, Покупатель вправе требовать возмещения реального ущерба, возникшего в результате такого расторжения. </w:t>
      </w:r>
    </w:p>
    <w:p w:rsidR="00D55B03" w:rsidRPr="00D13686" w:rsidRDefault="0047763D" w:rsidP="00D55B03">
      <w:pPr>
        <w:widowControl w:val="0"/>
        <w:numPr>
          <w:ilvl w:val="2"/>
          <w:numId w:val="0"/>
        </w:numPr>
        <w:tabs>
          <w:tab w:val="left" w:pos="180"/>
          <w:tab w:val="left" w:pos="540"/>
          <w:tab w:val="num" w:pos="851"/>
        </w:tabs>
        <w:spacing w:before="60" w:after="60"/>
        <w:ind w:firstLine="567"/>
        <w:jc w:val="center"/>
        <w:rPr>
          <w:sz w:val="23"/>
          <w:szCs w:val="23"/>
        </w:rPr>
      </w:pPr>
      <w:r>
        <w:rPr>
          <w:sz w:val="23"/>
          <w:szCs w:val="23"/>
        </w:rPr>
        <w:t>9</w:t>
      </w:r>
      <w:r w:rsidR="00D55B03" w:rsidRPr="00D13686">
        <w:rPr>
          <w:sz w:val="23"/>
          <w:szCs w:val="23"/>
        </w:rPr>
        <w:t>. ЗАКЛЮЧИТЕЛЬНЫЕ УСЛОВИЯ</w:t>
      </w:r>
    </w:p>
    <w:p w:rsidR="00D55B03" w:rsidRPr="00D13686" w:rsidRDefault="0047763D" w:rsidP="00D55B03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D55B03" w:rsidRPr="00D13686">
        <w:rPr>
          <w:sz w:val="23"/>
          <w:szCs w:val="23"/>
        </w:rPr>
        <w:t>.1. Настоящий Договор составлен в двух экземплярах, имеющих одинаковую юридическую силу по одному для каждой из Сторон.</w:t>
      </w:r>
    </w:p>
    <w:p w:rsidR="00D55B03" w:rsidRPr="00D13686" w:rsidRDefault="0047763D" w:rsidP="00D55B03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D55B03" w:rsidRPr="00D13686">
        <w:rPr>
          <w:sz w:val="23"/>
          <w:szCs w:val="23"/>
        </w:rPr>
        <w:t>.2. Договор вступает в действие</w:t>
      </w:r>
      <w:r w:rsidR="00D55B03">
        <w:rPr>
          <w:sz w:val="23"/>
          <w:szCs w:val="23"/>
        </w:rPr>
        <w:t xml:space="preserve"> с момента подписания Сторонами.</w:t>
      </w:r>
    </w:p>
    <w:p w:rsidR="00D55B03" w:rsidRPr="00D13686" w:rsidRDefault="00D55B03" w:rsidP="00D55B03">
      <w:pPr>
        <w:widowControl w:val="0"/>
        <w:spacing w:before="120" w:after="120"/>
        <w:jc w:val="both"/>
        <w:rPr>
          <w:i/>
          <w:sz w:val="23"/>
          <w:szCs w:val="23"/>
        </w:rPr>
      </w:pPr>
      <w:r w:rsidRPr="00D13686">
        <w:rPr>
          <w:i/>
          <w:sz w:val="23"/>
          <w:szCs w:val="23"/>
        </w:rPr>
        <w:t>В случае необходимости согласования сделки в Госкорпорации по атомной энергии «Росатом», п.</w:t>
      </w:r>
      <w:r w:rsidR="0047763D">
        <w:rPr>
          <w:i/>
          <w:sz w:val="23"/>
          <w:szCs w:val="23"/>
        </w:rPr>
        <w:t>9</w:t>
      </w:r>
      <w:r w:rsidRPr="00D13686">
        <w:rPr>
          <w:i/>
          <w:sz w:val="23"/>
          <w:szCs w:val="23"/>
        </w:rPr>
        <w:t>.2. дополнить абзацем следующего содержания:</w:t>
      </w:r>
    </w:p>
    <w:p w:rsidR="00D55B03" w:rsidRPr="00D13686" w:rsidRDefault="00D55B03" w:rsidP="00D55B03">
      <w:pPr>
        <w:widowControl w:val="0"/>
        <w:jc w:val="both"/>
        <w:rPr>
          <w:sz w:val="23"/>
          <w:szCs w:val="23"/>
        </w:rPr>
      </w:pPr>
      <w:r w:rsidRPr="00D13686">
        <w:rPr>
          <w:sz w:val="23"/>
          <w:szCs w:val="23"/>
        </w:rPr>
        <w:t>«Права и обязанности у сторон настоящего Договора возникают только после его согласования Государственной корпорацией по атомной энергии «Росатом» в соответствии с Федеральным законом от 14.11.2002 № 161-ФЗ «О государственных и муниципальных унитарных предприятиях».</w:t>
      </w:r>
    </w:p>
    <w:p w:rsidR="00D55B03" w:rsidRPr="00D13686" w:rsidRDefault="0047763D" w:rsidP="00D55B03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D55B03" w:rsidRPr="00D13686">
        <w:rPr>
          <w:sz w:val="23"/>
          <w:szCs w:val="23"/>
        </w:rPr>
        <w:t>.3. Договор может быть изменен, расторгнут, признан недействительным только на основании действующего законодательства РФ.</w:t>
      </w:r>
    </w:p>
    <w:p w:rsidR="00D55B03" w:rsidRPr="00D13686" w:rsidRDefault="0047763D" w:rsidP="00D55B03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D55B03" w:rsidRPr="00D13686">
        <w:rPr>
          <w:sz w:val="23"/>
          <w:szCs w:val="23"/>
        </w:rPr>
        <w:t>.4. Во всем, что не предусмотрено Договором, Стороны руководствуются действующим законодательством РФ.</w:t>
      </w:r>
    </w:p>
    <w:p w:rsidR="00D55B03" w:rsidRPr="00D13686" w:rsidRDefault="0047763D" w:rsidP="00D55B03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D55B03" w:rsidRPr="00D13686">
        <w:rPr>
          <w:sz w:val="23"/>
          <w:szCs w:val="23"/>
        </w:rPr>
        <w:t>.5. Все изменения и дополнения к настоящему Договору, а также неотъемлемым его частям действительны, если они совершены в письменной форме, подписаны уполномоченными на то лицами обеих Сторон и заверены печатью.</w:t>
      </w:r>
    </w:p>
    <w:p w:rsidR="00D55B03" w:rsidRPr="00D13686" w:rsidRDefault="0047763D" w:rsidP="00D55B03">
      <w:pPr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D55B03" w:rsidRPr="00D13686">
        <w:rPr>
          <w:sz w:val="23"/>
          <w:szCs w:val="23"/>
        </w:rPr>
        <w:t xml:space="preserve">.6. При заключении Договора, дополнительных соглашений и других документов к нему, Сторонами используется и/или может быть использована факсимильное воспроизведение, как Договора, так и подписи лиц, подписывающих  Договор, спецификации, дополнительные соглашения с дальнейшим обязательным обменом оригиналами (согласно п.2. ст.160 ГК РФ). </w:t>
      </w:r>
    </w:p>
    <w:p w:rsidR="00D55B03" w:rsidRPr="00D13686" w:rsidRDefault="0047763D" w:rsidP="00D55B03">
      <w:pPr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D55B03" w:rsidRPr="00D13686">
        <w:rPr>
          <w:sz w:val="23"/>
          <w:szCs w:val="23"/>
        </w:rPr>
        <w:t>.7. В случае изменения юридического адреса или обслуживающего банка, Стороны обязаны уведомить об этом друг друга в 2-дневный срок.</w:t>
      </w:r>
    </w:p>
    <w:p w:rsidR="00D55B03" w:rsidRDefault="0047763D" w:rsidP="00D55B03">
      <w:pPr>
        <w:keepNext/>
        <w:tabs>
          <w:tab w:val="left" w:pos="540"/>
        </w:tabs>
        <w:suppressAutoHyphens/>
        <w:spacing w:before="120" w:after="120"/>
        <w:jc w:val="center"/>
        <w:outlineLvl w:val="1"/>
        <w:rPr>
          <w:bCs/>
          <w:caps/>
          <w:smallCaps/>
          <w:sz w:val="23"/>
          <w:szCs w:val="23"/>
        </w:rPr>
      </w:pPr>
      <w:bookmarkStart w:id="30" w:name="_Toc379445170"/>
      <w:bookmarkStart w:id="31" w:name="_Toc391374984"/>
      <w:bookmarkStart w:id="32" w:name="_Toc394400891"/>
      <w:bookmarkStart w:id="33" w:name="_Toc409775757"/>
      <w:bookmarkStart w:id="34" w:name="_Toc415742648"/>
      <w:r>
        <w:rPr>
          <w:bCs/>
          <w:caps/>
          <w:smallCaps/>
          <w:sz w:val="23"/>
          <w:szCs w:val="23"/>
        </w:rPr>
        <w:lastRenderedPageBreak/>
        <w:t>10</w:t>
      </w:r>
      <w:r w:rsidR="00D55B03" w:rsidRPr="00D13686">
        <w:rPr>
          <w:bCs/>
          <w:caps/>
          <w:smallCaps/>
          <w:sz w:val="23"/>
          <w:szCs w:val="23"/>
        </w:rPr>
        <w:t>. Реквизиты сторон</w:t>
      </w:r>
      <w:bookmarkEnd w:id="30"/>
      <w:bookmarkEnd w:id="31"/>
      <w:bookmarkEnd w:id="32"/>
      <w:bookmarkEnd w:id="33"/>
      <w:bookmarkEnd w:id="34"/>
    </w:p>
    <w:tbl>
      <w:tblPr>
        <w:tblW w:w="9465" w:type="dxa"/>
        <w:tblLayout w:type="fixed"/>
        <w:tblLook w:val="01E0"/>
      </w:tblPr>
      <w:tblGrid>
        <w:gridCol w:w="4077"/>
        <w:gridCol w:w="5388"/>
      </w:tblGrid>
      <w:tr w:rsidR="00D55B03" w:rsidRPr="00DE1EAE" w:rsidTr="00577786">
        <w:trPr>
          <w:trHeight w:val="288"/>
        </w:trPr>
        <w:tc>
          <w:tcPr>
            <w:tcW w:w="4077" w:type="dxa"/>
            <w:hideMark/>
          </w:tcPr>
          <w:p w:rsidR="00D55B03" w:rsidRPr="00DE1EAE" w:rsidRDefault="00D55B03" w:rsidP="00577786">
            <w:pPr>
              <w:rPr>
                <w:b/>
                <w:sz w:val="20"/>
                <w:szCs w:val="20"/>
              </w:rPr>
            </w:pPr>
            <w:r w:rsidRPr="00DE1EAE">
              <w:rPr>
                <w:b/>
                <w:sz w:val="20"/>
                <w:szCs w:val="20"/>
              </w:rPr>
              <w:t>Поставщик:</w:t>
            </w:r>
          </w:p>
        </w:tc>
        <w:tc>
          <w:tcPr>
            <w:tcW w:w="5388" w:type="dxa"/>
            <w:hideMark/>
          </w:tcPr>
          <w:p w:rsidR="00D55B03" w:rsidRPr="00DE1EAE" w:rsidRDefault="00D55B03" w:rsidP="00577786">
            <w:pPr>
              <w:rPr>
                <w:b/>
                <w:sz w:val="20"/>
                <w:szCs w:val="20"/>
              </w:rPr>
            </w:pPr>
            <w:r w:rsidRPr="00DE1EAE">
              <w:rPr>
                <w:b/>
                <w:sz w:val="20"/>
                <w:szCs w:val="20"/>
              </w:rPr>
              <w:t xml:space="preserve">Покупатель: </w:t>
            </w:r>
          </w:p>
          <w:p w:rsidR="00D55B03" w:rsidRPr="00DE1EAE" w:rsidRDefault="00D55B03" w:rsidP="00577786">
            <w:pPr>
              <w:rPr>
                <w:b/>
                <w:sz w:val="20"/>
                <w:szCs w:val="20"/>
              </w:rPr>
            </w:pPr>
            <w:r w:rsidRPr="00DE1EAE">
              <w:rPr>
                <w:bCs/>
                <w:sz w:val="20"/>
                <w:szCs w:val="20"/>
              </w:rPr>
              <w:t xml:space="preserve">ФГУП «ПО «Маяк» </w:t>
            </w:r>
          </w:p>
          <w:p w:rsidR="00D55B03" w:rsidRPr="00DE1EAE" w:rsidRDefault="00D55B03" w:rsidP="00577786">
            <w:pPr>
              <w:rPr>
                <w:bCs/>
                <w:sz w:val="20"/>
                <w:szCs w:val="20"/>
              </w:rPr>
            </w:pPr>
            <w:r w:rsidRPr="00DE1EAE">
              <w:rPr>
                <w:bCs/>
                <w:sz w:val="20"/>
                <w:szCs w:val="20"/>
              </w:rPr>
              <w:t xml:space="preserve">Юридический и почтовый адрес: </w:t>
            </w:r>
          </w:p>
          <w:p w:rsidR="00D55B03" w:rsidRPr="00DE1EAE" w:rsidRDefault="00D55B03" w:rsidP="00577786">
            <w:pPr>
              <w:rPr>
                <w:bCs/>
                <w:sz w:val="20"/>
                <w:szCs w:val="20"/>
              </w:rPr>
            </w:pPr>
            <w:r w:rsidRPr="00DE1EAE">
              <w:rPr>
                <w:bCs/>
                <w:sz w:val="20"/>
                <w:szCs w:val="20"/>
              </w:rPr>
              <w:t>456780, Россия, Челябинская обл. г. Озерск, пр</w:t>
            </w:r>
            <w:proofErr w:type="gramStart"/>
            <w:r w:rsidRPr="00DE1EAE">
              <w:rPr>
                <w:bCs/>
                <w:sz w:val="20"/>
                <w:szCs w:val="20"/>
              </w:rPr>
              <w:t>.Л</w:t>
            </w:r>
            <w:proofErr w:type="gramEnd"/>
            <w:r w:rsidRPr="00DE1EAE">
              <w:rPr>
                <w:bCs/>
                <w:sz w:val="20"/>
                <w:szCs w:val="20"/>
              </w:rPr>
              <w:t xml:space="preserve">енина,31 </w:t>
            </w:r>
          </w:p>
          <w:p w:rsidR="00D55B03" w:rsidRPr="00DE1EAE" w:rsidRDefault="00D55B03" w:rsidP="00577786">
            <w:pPr>
              <w:rPr>
                <w:sz w:val="20"/>
                <w:szCs w:val="20"/>
              </w:rPr>
            </w:pPr>
            <w:r w:rsidRPr="00DE1EAE">
              <w:rPr>
                <w:bCs/>
                <w:sz w:val="20"/>
                <w:szCs w:val="20"/>
              </w:rPr>
              <w:t xml:space="preserve">ИНН </w:t>
            </w:r>
            <w:r w:rsidRPr="00DE1EAE">
              <w:rPr>
                <w:sz w:val="20"/>
                <w:szCs w:val="20"/>
              </w:rPr>
              <w:t>7422000795</w:t>
            </w:r>
            <w:r w:rsidRPr="00DE1EAE">
              <w:rPr>
                <w:bCs/>
                <w:sz w:val="20"/>
                <w:szCs w:val="20"/>
              </w:rPr>
              <w:t xml:space="preserve"> КПП </w:t>
            </w:r>
            <w:r w:rsidRPr="00DE1EAE">
              <w:rPr>
                <w:sz w:val="20"/>
                <w:szCs w:val="20"/>
              </w:rPr>
              <w:t xml:space="preserve">742150001 </w:t>
            </w:r>
          </w:p>
          <w:p w:rsidR="00D55B03" w:rsidRPr="00DE1EAE" w:rsidRDefault="00D55B03" w:rsidP="00577786">
            <w:pPr>
              <w:rPr>
                <w:sz w:val="20"/>
                <w:szCs w:val="20"/>
              </w:rPr>
            </w:pPr>
            <w:proofErr w:type="gramStart"/>
            <w:r w:rsidRPr="00DE1EAE">
              <w:rPr>
                <w:sz w:val="20"/>
                <w:szCs w:val="20"/>
              </w:rPr>
              <w:t>Р</w:t>
            </w:r>
            <w:proofErr w:type="gramEnd"/>
            <w:r w:rsidRPr="00DE1EAE">
              <w:rPr>
                <w:sz w:val="20"/>
                <w:szCs w:val="20"/>
              </w:rPr>
              <w:t xml:space="preserve">/С 40502810272370000001 </w:t>
            </w:r>
          </w:p>
          <w:p w:rsidR="00D55B03" w:rsidRPr="00DE1EAE" w:rsidRDefault="00D55B03" w:rsidP="00577786">
            <w:pPr>
              <w:rPr>
                <w:sz w:val="20"/>
                <w:szCs w:val="20"/>
              </w:rPr>
            </w:pPr>
            <w:r w:rsidRPr="00DE1EAE">
              <w:rPr>
                <w:sz w:val="20"/>
                <w:szCs w:val="20"/>
              </w:rPr>
              <w:t xml:space="preserve">в Отделении № 8597 Сбербанка России </w:t>
            </w:r>
            <w:proofErr w:type="gramStart"/>
            <w:r w:rsidRPr="00DE1EAE">
              <w:rPr>
                <w:sz w:val="20"/>
                <w:szCs w:val="20"/>
              </w:rPr>
              <w:t>г</w:t>
            </w:r>
            <w:proofErr w:type="gramEnd"/>
            <w:r w:rsidRPr="00DE1EAE">
              <w:rPr>
                <w:sz w:val="20"/>
                <w:szCs w:val="20"/>
              </w:rPr>
              <w:t xml:space="preserve">. Челябинск </w:t>
            </w:r>
          </w:p>
          <w:p w:rsidR="00D55B03" w:rsidRPr="00DE1EAE" w:rsidRDefault="00D55B03" w:rsidP="00577786">
            <w:pPr>
              <w:rPr>
                <w:bCs/>
                <w:sz w:val="20"/>
                <w:szCs w:val="20"/>
              </w:rPr>
            </w:pPr>
            <w:r w:rsidRPr="00DE1EAE">
              <w:rPr>
                <w:bCs/>
                <w:sz w:val="20"/>
                <w:szCs w:val="20"/>
              </w:rPr>
              <w:t>К/</w:t>
            </w:r>
            <w:proofErr w:type="spellStart"/>
            <w:r w:rsidRPr="00DE1EAE">
              <w:rPr>
                <w:bCs/>
                <w:sz w:val="20"/>
                <w:szCs w:val="20"/>
              </w:rPr>
              <w:t>сч</w:t>
            </w:r>
            <w:proofErr w:type="spellEnd"/>
            <w:r w:rsidRPr="00DE1EAE">
              <w:rPr>
                <w:bCs/>
                <w:sz w:val="20"/>
                <w:szCs w:val="20"/>
              </w:rPr>
              <w:t xml:space="preserve">  </w:t>
            </w:r>
            <w:r w:rsidRPr="00DE1EAE">
              <w:rPr>
                <w:sz w:val="20"/>
                <w:szCs w:val="20"/>
              </w:rPr>
              <w:t>30101810700000000602</w:t>
            </w:r>
            <w:r w:rsidRPr="00DE1EAE">
              <w:rPr>
                <w:bCs/>
                <w:sz w:val="20"/>
                <w:szCs w:val="20"/>
              </w:rPr>
              <w:t xml:space="preserve"> </w:t>
            </w:r>
          </w:p>
          <w:p w:rsidR="00D55B03" w:rsidRPr="00DE1EAE" w:rsidRDefault="00D55B03" w:rsidP="00577786">
            <w:pPr>
              <w:rPr>
                <w:sz w:val="20"/>
                <w:szCs w:val="20"/>
              </w:rPr>
            </w:pPr>
            <w:r w:rsidRPr="00DE1EAE">
              <w:rPr>
                <w:sz w:val="20"/>
                <w:szCs w:val="20"/>
              </w:rPr>
              <w:t>в Отделении Челябинск</w:t>
            </w:r>
          </w:p>
          <w:p w:rsidR="00D55B03" w:rsidRPr="00DE1EAE" w:rsidRDefault="00D55B03" w:rsidP="00577786">
            <w:pPr>
              <w:rPr>
                <w:bCs/>
                <w:sz w:val="20"/>
                <w:szCs w:val="20"/>
              </w:rPr>
            </w:pPr>
            <w:r w:rsidRPr="00DE1EAE">
              <w:rPr>
                <w:bCs/>
                <w:sz w:val="20"/>
                <w:szCs w:val="20"/>
              </w:rPr>
              <w:t xml:space="preserve"> БИК </w:t>
            </w:r>
            <w:r w:rsidRPr="00DE1EAE">
              <w:rPr>
                <w:sz w:val="20"/>
                <w:szCs w:val="20"/>
              </w:rPr>
              <w:t>047501602</w:t>
            </w:r>
            <w:r w:rsidRPr="00DE1EAE">
              <w:rPr>
                <w:bCs/>
                <w:sz w:val="20"/>
                <w:szCs w:val="20"/>
              </w:rPr>
              <w:t xml:space="preserve"> </w:t>
            </w:r>
          </w:p>
          <w:p w:rsidR="00D55B03" w:rsidRPr="00DE1EAE" w:rsidRDefault="00D55B03" w:rsidP="00577786">
            <w:pPr>
              <w:rPr>
                <w:bCs/>
                <w:sz w:val="20"/>
                <w:szCs w:val="20"/>
              </w:rPr>
            </w:pPr>
            <w:r w:rsidRPr="00DE1EAE">
              <w:rPr>
                <w:bCs/>
                <w:sz w:val="20"/>
                <w:szCs w:val="20"/>
              </w:rPr>
              <w:t xml:space="preserve">Контактные телефоны: </w:t>
            </w:r>
          </w:p>
          <w:p w:rsidR="00D55B03" w:rsidRPr="00DE1EAE" w:rsidRDefault="00D55B03" w:rsidP="00577786">
            <w:pPr>
              <w:rPr>
                <w:bCs/>
                <w:sz w:val="20"/>
                <w:szCs w:val="20"/>
              </w:rPr>
            </w:pPr>
            <w:r w:rsidRPr="00DE1EAE">
              <w:rPr>
                <w:bCs/>
                <w:sz w:val="20"/>
                <w:szCs w:val="20"/>
              </w:rPr>
              <w:t>Телефон: (35130) 2-0</w:t>
            </w:r>
            <w:r w:rsidR="00A95FE5">
              <w:rPr>
                <w:bCs/>
                <w:sz w:val="20"/>
                <w:szCs w:val="20"/>
              </w:rPr>
              <w:t>4</w:t>
            </w:r>
            <w:r w:rsidRPr="00DE1EAE">
              <w:rPr>
                <w:bCs/>
                <w:sz w:val="20"/>
                <w:szCs w:val="20"/>
              </w:rPr>
              <w:t>-</w:t>
            </w:r>
            <w:r w:rsidR="00A95FE5">
              <w:rPr>
                <w:bCs/>
                <w:sz w:val="20"/>
                <w:szCs w:val="20"/>
              </w:rPr>
              <w:t>2</w:t>
            </w:r>
            <w:r w:rsidRPr="00DE1EAE">
              <w:rPr>
                <w:bCs/>
                <w:sz w:val="20"/>
                <w:szCs w:val="20"/>
              </w:rPr>
              <w:t>6</w:t>
            </w:r>
          </w:p>
          <w:p w:rsidR="00D55B03" w:rsidRPr="00DE1EAE" w:rsidRDefault="00D55B03" w:rsidP="00577786">
            <w:pPr>
              <w:rPr>
                <w:bCs/>
                <w:sz w:val="20"/>
                <w:szCs w:val="20"/>
              </w:rPr>
            </w:pPr>
            <w:r w:rsidRPr="00DE1EAE">
              <w:rPr>
                <w:bCs/>
                <w:sz w:val="20"/>
                <w:szCs w:val="20"/>
              </w:rPr>
              <w:t>Факс: (35130) 2-00-24</w:t>
            </w:r>
          </w:p>
        </w:tc>
      </w:tr>
    </w:tbl>
    <w:p w:rsidR="00D55B03" w:rsidRPr="00D13686" w:rsidRDefault="00D55B03" w:rsidP="00D55B03">
      <w:pPr>
        <w:rPr>
          <w:sz w:val="23"/>
          <w:szCs w:val="23"/>
        </w:rPr>
      </w:pPr>
    </w:p>
    <w:tbl>
      <w:tblPr>
        <w:tblW w:w="0" w:type="auto"/>
        <w:tblLayout w:type="fixed"/>
        <w:tblLook w:val="04A0"/>
      </w:tblPr>
      <w:tblGrid>
        <w:gridCol w:w="4077"/>
        <w:gridCol w:w="5387"/>
      </w:tblGrid>
      <w:tr w:rsidR="00D55B03" w:rsidRPr="00D13686" w:rsidTr="00577786">
        <w:trPr>
          <w:trHeight w:val="715"/>
        </w:trPr>
        <w:tc>
          <w:tcPr>
            <w:tcW w:w="4077" w:type="dxa"/>
          </w:tcPr>
          <w:p w:rsidR="00D55B03" w:rsidRPr="00D13686" w:rsidRDefault="00D55B03" w:rsidP="00577786">
            <w:pPr>
              <w:ind w:left="439" w:hangingChars="190" w:hanging="439"/>
              <w:contextualSpacing/>
              <w:rPr>
                <w:b/>
                <w:sz w:val="23"/>
                <w:szCs w:val="23"/>
              </w:rPr>
            </w:pPr>
            <w:r w:rsidRPr="00D13686">
              <w:rPr>
                <w:b/>
                <w:sz w:val="23"/>
                <w:szCs w:val="23"/>
              </w:rPr>
              <w:t>От  Поставщика:</w:t>
            </w:r>
          </w:p>
          <w:p w:rsidR="00D55B03" w:rsidRPr="00D13686" w:rsidRDefault="00D55B03" w:rsidP="00577786">
            <w:pPr>
              <w:rPr>
                <w:sz w:val="23"/>
                <w:szCs w:val="23"/>
              </w:rPr>
            </w:pPr>
            <w:r w:rsidRPr="00D13686">
              <w:rPr>
                <w:sz w:val="23"/>
                <w:szCs w:val="23"/>
              </w:rPr>
              <w:t xml:space="preserve">______________________ </w:t>
            </w:r>
          </w:p>
          <w:p w:rsidR="00D55B03" w:rsidRPr="00D13686" w:rsidRDefault="00D55B03" w:rsidP="00577786">
            <w:pPr>
              <w:ind w:left="437" w:hangingChars="190" w:hanging="437"/>
              <w:contextualSpacing/>
              <w:rPr>
                <w:sz w:val="23"/>
                <w:szCs w:val="23"/>
              </w:rPr>
            </w:pPr>
            <w:r w:rsidRPr="00D13686">
              <w:rPr>
                <w:sz w:val="23"/>
                <w:szCs w:val="23"/>
              </w:rPr>
              <w:t>М.П.</w:t>
            </w:r>
          </w:p>
        </w:tc>
        <w:tc>
          <w:tcPr>
            <w:tcW w:w="5387" w:type="dxa"/>
          </w:tcPr>
          <w:p w:rsidR="00D55B03" w:rsidRPr="00D13686" w:rsidRDefault="00D55B03" w:rsidP="00577786">
            <w:pPr>
              <w:ind w:left="439" w:hangingChars="190" w:hanging="439"/>
              <w:contextualSpacing/>
              <w:rPr>
                <w:b/>
                <w:sz w:val="23"/>
                <w:szCs w:val="23"/>
              </w:rPr>
            </w:pPr>
            <w:r w:rsidRPr="00D13686">
              <w:rPr>
                <w:b/>
                <w:sz w:val="23"/>
                <w:szCs w:val="23"/>
              </w:rPr>
              <w:t>От  Покупателя:</w:t>
            </w:r>
          </w:p>
          <w:p w:rsidR="00D55B03" w:rsidRPr="00D13686" w:rsidRDefault="00D55B03" w:rsidP="00577786">
            <w:pPr>
              <w:rPr>
                <w:sz w:val="23"/>
                <w:szCs w:val="23"/>
                <w:lang w:val="en-US"/>
              </w:rPr>
            </w:pPr>
            <w:r w:rsidRPr="00D13686">
              <w:rPr>
                <w:sz w:val="23"/>
                <w:szCs w:val="23"/>
              </w:rPr>
              <w:t xml:space="preserve">______________________ </w:t>
            </w:r>
          </w:p>
          <w:p w:rsidR="00D55B03" w:rsidRPr="00D13686" w:rsidRDefault="00D55B03" w:rsidP="00577786">
            <w:pPr>
              <w:ind w:left="437" w:hangingChars="190" w:hanging="437"/>
              <w:contextualSpacing/>
              <w:rPr>
                <w:sz w:val="23"/>
                <w:szCs w:val="23"/>
              </w:rPr>
            </w:pPr>
            <w:r w:rsidRPr="00D13686">
              <w:rPr>
                <w:sz w:val="23"/>
                <w:szCs w:val="23"/>
              </w:rPr>
              <w:t>М.П.</w:t>
            </w:r>
          </w:p>
        </w:tc>
      </w:tr>
    </w:tbl>
    <w:p w:rsidR="00D55B03" w:rsidRDefault="00D55B03" w:rsidP="00D55B03">
      <w:pPr>
        <w:rPr>
          <w:sz w:val="23"/>
          <w:szCs w:val="23"/>
        </w:rPr>
      </w:pPr>
    </w:p>
    <w:p w:rsidR="00D55B03" w:rsidRDefault="00D55B03" w:rsidP="00D55B03">
      <w:pPr>
        <w:jc w:val="center"/>
        <w:rPr>
          <w:b/>
        </w:rPr>
      </w:pPr>
    </w:p>
    <w:p w:rsidR="000C72D6" w:rsidRDefault="000C72D6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63468D"/>
    <w:multiLevelType w:val="multilevel"/>
    <w:tmpl w:val="9F2A85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828" w:hanging="11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31" w:hanging="11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34" w:hanging="11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37" w:hanging="11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40" w:hanging="112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6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36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424" w:hanging="1800"/>
      </w:pPr>
      <w:rPr>
        <w:rFonts w:hint="default"/>
      </w:rPr>
    </w:lvl>
  </w:abstractNum>
  <w:abstractNum w:abstractNumId="1">
    <w:nsid w:val="1E571AD9"/>
    <w:multiLevelType w:val="multilevel"/>
    <w:tmpl w:val="AA46BBBC"/>
    <w:lvl w:ilvl="0">
      <w:start w:val="1"/>
      <w:numFmt w:val="decimal"/>
      <w:pStyle w:val="-"/>
      <w:lvlText w:val="%1."/>
      <w:lvlJc w:val="center"/>
      <w:pPr>
        <w:tabs>
          <w:tab w:val="num" w:pos="284"/>
        </w:tabs>
        <w:ind w:left="284" w:firstLine="0"/>
      </w:pPr>
      <w:rPr>
        <w:rFonts w:hint="default"/>
        <w:b w:val="0"/>
        <w:i w:val="0"/>
        <w:sz w:val="20"/>
        <w:szCs w:val="20"/>
      </w:rPr>
    </w:lvl>
    <w:lvl w:ilvl="1">
      <w:start w:val="1"/>
      <w:numFmt w:val="decimal"/>
      <w:pStyle w:val="-0"/>
      <w:suff w:val="space"/>
      <w:lvlText w:val="2.%2."/>
      <w:lvlJc w:val="left"/>
      <w:pPr>
        <w:ind w:left="284" w:firstLine="703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135"/>
        </w:tabs>
        <w:ind w:left="1135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702"/>
        </w:tabs>
        <w:ind w:left="1702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985"/>
        </w:tabs>
        <w:ind w:left="1985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552"/>
        </w:tabs>
        <w:ind w:left="2552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62"/>
        </w:tabs>
        <w:ind w:left="26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82"/>
        </w:tabs>
        <w:ind w:left="3182" w:hanging="1440"/>
      </w:pPr>
      <w:rPr>
        <w:rFonts w:hint="default"/>
      </w:rPr>
    </w:lvl>
  </w:abstractNum>
  <w:abstractNum w:abstractNumId="2">
    <w:nsid w:val="2D6E20F0"/>
    <w:multiLevelType w:val="hybridMultilevel"/>
    <w:tmpl w:val="A40C108C"/>
    <w:lvl w:ilvl="0" w:tplc="1F3C8C0A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F073721"/>
    <w:multiLevelType w:val="multilevel"/>
    <w:tmpl w:val="C1741F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5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7D9171A8"/>
    <w:multiLevelType w:val="hybridMultilevel"/>
    <w:tmpl w:val="EEDCF3DE"/>
    <w:lvl w:ilvl="0" w:tplc="1F3C8C0A">
      <w:start w:val="1"/>
      <w:numFmt w:val="bullet"/>
      <w:lvlText w:val="­"/>
      <w:lvlJc w:val="left"/>
      <w:pPr>
        <w:ind w:left="128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</w:num>
  <w:num w:numId="3">
    <w:abstractNumId w:val="4"/>
  </w:num>
  <w:num w:numId="4">
    <w:abstractNumId w:val="4"/>
  </w:num>
  <w:num w:numId="5">
    <w:abstractNumId w:val="5"/>
  </w:num>
  <w:num w:numId="6">
    <w:abstractNumId w:val="5"/>
  </w:num>
  <w:num w:numId="7">
    <w:abstractNumId w:val="4"/>
  </w:num>
  <w:num w:numId="8">
    <w:abstractNumId w:val="4"/>
  </w:num>
  <w:num w:numId="9">
    <w:abstractNumId w:val="1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D55B03"/>
    <w:rsid w:val="000001C3"/>
    <w:rsid w:val="00001FF6"/>
    <w:rsid w:val="00002170"/>
    <w:rsid w:val="000036E8"/>
    <w:rsid w:val="000042B5"/>
    <w:rsid w:val="00004446"/>
    <w:rsid w:val="00004611"/>
    <w:rsid w:val="00005A7E"/>
    <w:rsid w:val="00005C9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1F4E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5E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1EA8"/>
    <w:rsid w:val="000523F5"/>
    <w:rsid w:val="000529DA"/>
    <w:rsid w:val="000549C9"/>
    <w:rsid w:val="00055162"/>
    <w:rsid w:val="000551B0"/>
    <w:rsid w:val="00055458"/>
    <w:rsid w:val="00055688"/>
    <w:rsid w:val="00055F78"/>
    <w:rsid w:val="0005733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0C7"/>
    <w:rsid w:val="00084CBC"/>
    <w:rsid w:val="00085FA9"/>
    <w:rsid w:val="00087855"/>
    <w:rsid w:val="00087DB1"/>
    <w:rsid w:val="00091A05"/>
    <w:rsid w:val="00095C9E"/>
    <w:rsid w:val="00097615"/>
    <w:rsid w:val="000976C4"/>
    <w:rsid w:val="0009773F"/>
    <w:rsid w:val="000A12F2"/>
    <w:rsid w:val="000A13A2"/>
    <w:rsid w:val="000A18E0"/>
    <w:rsid w:val="000A1D6C"/>
    <w:rsid w:val="000A31D7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83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69D9"/>
    <w:rsid w:val="0011794D"/>
    <w:rsid w:val="00117D28"/>
    <w:rsid w:val="00122E6D"/>
    <w:rsid w:val="00123275"/>
    <w:rsid w:val="00123A01"/>
    <w:rsid w:val="00123A4E"/>
    <w:rsid w:val="00124A89"/>
    <w:rsid w:val="00124CF4"/>
    <w:rsid w:val="00124FD1"/>
    <w:rsid w:val="00125E42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255"/>
    <w:rsid w:val="00136DE9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B3"/>
    <w:rsid w:val="00143AC9"/>
    <w:rsid w:val="001453CB"/>
    <w:rsid w:val="001458E5"/>
    <w:rsid w:val="00146BCC"/>
    <w:rsid w:val="001500C1"/>
    <w:rsid w:val="00150F05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5D0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C63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139"/>
    <w:rsid w:val="002C2E7B"/>
    <w:rsid w:val="002C3A93"/>
    <w:rsid w:val="002C4393"/>
    <w:rsid w:val="002C4612"/>
    <w:rsid w:val="002C55D2"/>
    <w:rsid w:val="002C5969"/>
    <w:rsid w:val="002C6387"/>
    <w:rsid w:val="002D012D"/>
    <w:rsid w:val="002D08D5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6A33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1A2"/>
    <w:rsid w:val="003073AB"/>
    <w:rsid w:val="003101FF"/>
    <w:rsid w:val="0031136B"/>
    <w:rsid w:val="00313768"/>
    <w:rsid w:val="00313ECE"/>
    <w:rsid w:val="00315C73"/>
    <w:rsid w:val="00317DCB"/>
    <w:rsid w:val="003207D3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2E5C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1B1"/>
    <w:rsid w:val="003B7D6C"/>
    <w:rsid w:val="003C126F"/>
    <w:rsid w:val="003C1289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6E2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30A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408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B1A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BE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5C49"/>
    <w:rsid w:val="00446568"/>
    <w:rsid w:val="00446A5C"/>
    <w:rsid w:val="00446DC8"/>
    <w:rsid w:val="00447143"/>
    <w:rsid w:val="00450589"/>
    <w:rsid w:val="00451782"/>
    <w:rsid w:val="0045277B"/>
    <w:rsid w:val="00452F99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50A5"/>
    <w:rsid w:val="0047585F"/>
    <w:rsid w:val="0047591E"/>
    <w:rsid w:val="00476510"/>
    <w:rsid w:val="0047763D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4C92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5EF8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4FA3"/>
    <w:rsid w:val="005357B5"/>
    <w:rsid w:val="00536FEE"/>
    <w:rsid w:val="00540491"/>
    <w:rsid w:val="00540629"/>
    <w:rsid w:val="00540795"/>
    <w:rsid w:val="00541C82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5FD7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38C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2A"/>
    <w:rsid w:val="005F29ED"/>
    <w:rsid w:val="005F4960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2E98"/>
    <w:rsid w:val="006130DE"/>
    <w:rsid w:val="0061428E"/>
    <w:rsid w:val="00615310"/>
    <w:rsid w:val="0061589C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2E0B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400D"/>
    <w:rsid w:val="00695ABA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4E00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1014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C7081"/>
    <w:rsid w:val="006D0D17"/>
    <w:rsid w:val="006D20D2"/>
    <w:rsid w:val="006D2AD3"/>
    <w:rsid w:val="006D4607"/>
    <w:rsid w:val="006D48C8"/>
    <w:rsid w:val="006D6299"/>
    <w:rsid w:val="006D6C07"/>
    <w:rsid w:val="006D6F47"/>
    <w:rsid w:val="006E028A"/>
    <w:rsid w:val="006E1E9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3B97"/>
    <w:rsid w:val="0070417B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17F4"/>
    <w:rsid w:val="007349C1"/>
    <w:rsid w:val="00735F8F"/>
    <w:rsid w:val="00741446"/>
    <w:rsid w:val="0074181B"/>
    <w:rsid w:val="00742161"/>
    <w:rsid w:val="00743369"/>
    <w:rsid w:val="007437D9"/>
    <w:rsid w:val="00744718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3565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CC8"/>
    <w:rsid w:val="00795DE7"/>
    <w:rsid w:val="00796B8C"/>
    <w:rsid w:val="007A01FA"/>
    <w:rsid w:val="007A1081"/>
    <w:rsid w:val="007A2557"/>
    <w:rsid w:val="007A27D8"/>
    <w:rsid w:val="007A2C12"/>
    <w:rsid w:val="007A4866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82F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0F90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50F"/>
    <w:rsid w:val="00846978"/>
    <w:rsid w:val="00851396"/>
    <w:rsid w:val="00852674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0DEE"/>
    <w:rsid w:val="00941FF9"/>
    <w:rsid w:val="009443AA"/>
    <w:rsid w:val="00945915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1A8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686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69A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4FF5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4FB4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5724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5A97"/>
    <w:rsid w:val="00A86940"/>
    <w:rsid w:val="00A87CDF"/>
    <w:rsid w:val="00A906E5"/>
    <w:rsid w:val="00A920EC"/>
    <w:rsid w:val="00A92715"/>
    <w:rsid w:val="00A935AC"/>
    <w:rsid w:val="00A94415"/>
    <w:rsid w:val="00A94BB9"/>
    <w:rsid w:val="00A94C7E"/>
    <w:rsid w:val="00A94E44"/>
    <w:rsid w:val="00A94F34"/>
    <w:rsid w:val="00A95118"/>
    <w:rsid w:val="00A95FE5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9D2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59F4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000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3B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4EF4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994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47B27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5B03"/>
    <w:rsid w:val="00D560FA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1C1D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4A88"/>
    <w:rsid w:val="00DA4F59"/>
    <w:rsid w:val="00DA6081"/>
    <w:rsid w:val="00DA6CBA"/>
    <w:rsid w:val="00DB0388"/>
    <w:rsid w:val="00DB1C4C"/>
    <w:rsid w:val="00DB1CEC"/>
    <w:rsid w:val="00DB3479"/>
    <w:rsid w:val="00DB4513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8C6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870F8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368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4B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18C6"/>
    <w:rsid w:val="00EC2D31"/>
    <w:rsid w:val="00EC415C"/>
    <w:rsid w:val="00EC41AF"/>
    <w:rsid w:val="00EC4730"/>
    <w:rsid w:val="00EC4915"/>
    <w:rsid w:val="00EC50EB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526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66F46"/>
    <w:rsid w:val="00F705BC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18F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14D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B03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paragraph" w:styleId="a5">
    <w:name w:val="Title"/>
    <w:basedOn w:val="a"/>
    <w:link w:val="a6"/>
    <w:qFormat/>
    <w:rsid w:val="00D55B03"/>
    <w:pPr>
      <w:jc w:val="center"/>
    </w:pPr>
    <w:rPr>
      <w:b/>
      <w:caps/>
      <w:sz w:val="34"/>
      <w:szCs w:val="20"/>
    </w:rPr>
  </w:style>
  <w:style w:type="character" w:customStyle="1" w:styleId="a6">
    <w:name w:val="Название Знак"/>
    <w:basedOn w:val="a0"/>
    <w:link w:val="a5"/>
    <w:rsid w:val="00D55B03"/>
    <w:rPr>
      <w:b/>
      <w:caps/>
      <w:sz w:val="34"/>
    </w:rPr>
  </w:style>
  <w:style w:type="paragraph" w:customStyle="1" w:styleId="-">
    <w:name w:val="Контракт-раздел"/>
    <w:basedOn w:val="a"/>
    <w:next w:val="a"/>
    <w:rsid w:val="00D55B03"/>
    <w:pPr>
      <w:keepNext/>
      <w:numPr>
        <w:numId w:val="9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D55B03"/>
    <w:pPr>
      <w:numPr>
        <w:ilvl w:val="1"/>
        <w:numId w:val="9"/>
      </w:numPr>
      <w:jc w:val="both"/>
    </w:pPr>
  </w:style>
  <w:style w:type="paragraph" w:customStyle="1" w:styleId="-1">
    <w:name w:val="Контракт-подпункт"/>
    <w:basedOn w:val="a"/>
    <w:rsid w:val="00D55B03"/>
    <w:pPr>
      <w:numPr>
        <w:ilvl w:val="2"/>
        <w:numId w:val="9"/>
      </w:numPr>
      <w:jc w:val="both"/>
    </w:pPr>
  </w:style>
  <w:style w:type="paragraph" w:customStyle="1" w:styleId="-2">
    <w:name w:val="Контракт-подподпункт"/>
    <w:basedOn w:val="a"/>
    <w:rsid w:val="00D55B03"/>
    <w:pPr>
      <w:numPr>
        <w:ilvl w:val="3"/>
        <w:numId w:val="9"/>
      </w:numPr>
      <w:jc w:val="both"/>
    </w:pPr>
  </w:style>
  <w:style w:type="paragraph" w:customStyle="1" w:styleId="Default">
    <w:name w:val="Default"/>
    <w:rsid w:val="00D55B03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3100</Words>
  <Characters>17670</Characters>
  <Application>Microsoft Office Word</Application>
  <DocSecurity>0</DocSecurity>
  <Lines>147</Lines>
  <Paragraphs>41</Paragraphs>
  <ScaleCrop>false</ScaleCrop>
  <Company>ПО Маяк</Company>
  <LinksUpToDate>false</LinksUpToDate>
  <CharactersWithSpaces>20729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sde</dc:creator>
  <cp:lastModifiedBy>zyua</cp:lastModifiedBy>
  <cp:revision>7</cp:revision>
  <cp:lastPrinted>2015-07-01T10:56:00Z</cp:lastPrinted>
  <dcterms:created xsi:type="dcterms:W3CDTF">2015-07-01T10:40:00Z</dcterms:created>
  <dcterms:modified xsi:type="dcterms:W3CDTF">2015-07-01T10:56:00Z</dcterms:modified>
</cp:coreProperties>
</file>