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4A08" w:rsidRPr="00563FFA" w:rsidRDefault="00EE4A08" w:rsidP="00EE4A08">
      <w:pPr>
        <w:pStyle w:val="1"/>
        <w:numPr>
          <w:ilvl w:val="0"/>
          <w:numId w:val="0"/>
        </w:numPr>
        <w:tabs>
          <w:tab w:val="left" w:pos="0"/>
        </w:tabs>
        <w:jc w:val="center"/>
        <w:rPr>
          <w:sz w:val="28"/>
          <w:szCs w:val="28"/>
        </w:rPr>
      </w:pPr>
      <w:bookmarkStart w:id="0" w:name="_Toc398564572"/>
      <w:bookmarkStart w:id="1" w:name="_Toc399408082"/>
      <w:bookmarkStart w:id="2" w:name="_Toc424031177"/>
      <w:bookmarkStart w:id="3" w:name="_Toc425157558"/>
      <w:bookmarkStart w:id="4" w:name="_Toc430185356"/>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EE4A08" w:rsidRPr="00563FFA" w:rsidRDefault="00EE4A08" w:rsidP="00EE4A08">
      <w:pPr>
        <w:jc w:val="both"/>
        <w:rPr>
          <w:sz w:val="28"/>
          <w:szCs w:val="28"/>
        </w:rPr>
      </w:pPr>
    </w:p>
    <w:p w:rsidR="00EE4A08" w:rsidRPr="00A92268" w:rsidRDefault="00EE4A08" w:rsidP="00EE4A08">
      <w:pPr>
        <w:pStyle w:val="a7"/>
        <w:numPr>
          <w:ilvl w:val="0"/>
          <w:numId w:val="3"/>
        </w:numPr>
        <w:tabs>
          <w:tab w:val="left" w:pos="0"/>
        </w:tabs>
        <w:spacing w:after="0" w:line="240" w:lineRule="auto"/>
        <w:ind w:left="0" w:firstLine="0"/>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Pr="007E4277">
        <w:rPr>
          <w:rFonts w:ascii="Times New Roman" w:hAnsi="Times New Roman"/>
          <w:sz w:val="28"/>
          <w:szCs w:val="28"/>
        </w:rPr>
        <w:t>открытый запрос цен в электронной форме.</w:t>
      </w:r>
    </w:p>
    <w:p w:rsidR="00EE4A08" w:rsidRPr="00A92268" w:rsidRDefault="00EE4A08" w:rsidP="00EE4A08">
      <w:pPr>
        <w:pStyle w:val="a7"/>
        <w:tabs>
          <w:tab w:val="left" w:pos="0"/>
        </w:tabs>
        <w:spacing w:after="0" w:line="240" w:lineRule="auto"/>
        <w:ind w:left="709"/>
        <w:jc w:val="both"/>
        <w:rPr>
          <w:rFonts w:ascii="Times New Roman" w:hAnsi="Times New Roman"/>
          <w:b/>
          <w:i/>
        </w:rPr>
      </w:pPr>
    </w:p>
    <w:p w:rsidR="00EE4A08" w:rsidRPr="00563FFA" w:rsidRDefault="00EE4A08" w:rsidP="00EE4A08">
      <w:pPr>
        <w:pStyle w:val="a7"/>
        <w:numPr>
          <w:ilvl w:val="0"/>
          <w:numId w:val="3"/>
        </w:numPr>
        <w:tabs>
          <w:tab w:val="left" w:pos="0"/>
        </w:tabs>
        <w:spacing w:after="0" w:line="240" w:lineRule="auto"/>
        <w:ind w:left="0" w:firstLine="0"/>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rPr>
        <w:t xml:space="preserve"> </w:t>
      </w:r>
      <w:r w:rsidRPr="004106D3">
        <w:rPr>
          <w:rFonts w:ascii="Times New Roman" w:hAnsi="Times New Roman"/>
          <w:sz w:val="28"/>
          <w:szCs w:val="28"/>
        </w:rPr>
        <w:t>(протокол от 2</w:t>
      </w:r>
      <w:r w:rsidRPr="00B60EA6">
        <w:rPr>
          <w:rFonts w:ascii="Times New Roman" w:hAnsi="Times New Roman"/>
          <w:sz w:val="28"/>
          <w:szCs w:val="28"/>
        </w:rPr>
        <w:t>2</w:t>
      </w:r>
      <w:r w:rsidRPr="004106D3">
        <w:rPr>
          <w:rFonts w:ascii="Times New Roman" w:hAnsi="Times New Roman"/>
          <w:sz w:val="28"/>
          <w:szCs w:val="28"/>
        </w:rPr>
        <w:t>.0</w:t>
      </w:r>
      <w:r w:rsidRPr="00B60EA6">
        <w:rPr>
          <w:rFonts w:ascii="Times New Roman" w:hAnsi="Times New Roman"/>
          <w:sz w:val="28"/>
          <w:szCs w:val="28"/>
        </w:rPr>
        <w:t>9</w:t>
      </w:r>
      <w:r w:rsidRPr="004106D3">
        <w:rPr>
          <w:rFonts w:ascii="Times New Roman" w:hAnsi="Times New Roman"/>
          <w:sz w:val="28"/>
          <w:szCs w:val="28"/>
        </w:rPr>
        <w:t>.2015 № 7</w:t>
      </w:r>
      <w:r w:rsidRPr="00B60EA6">
        <w:rPr>
          <w:rFonts w:ascii="Times New Roman" w:hAnsi="Times New Roman"/>
          <w:sz w:val="28"/>
          <w:szCs w:val="28"/>
        </w:rPr>
        <w:t>6</w:t>
      </w:r>
      <w:r w:rsidRPr="004106D3">
        <w:rPr>
          <w:rFonts w:ascii="Times New Roman" w:hAnsi="Times New Roman"/>
          <w:sz w:val="28"/>
          <w:szCs w:val="28"/>
        </w:rPr>
        <w:t>)</w:t>
      </w:r>
    </w:p>
    <w:p w:rsidR="00EE4A08" w:rsidRDefault="00EE4A08" w:rsidP="00EE4A08">
      <w:pPr>
        <w:tabs>
          <w:tab w:val="left" w:pos="0"/>
        </w:tabs>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EE4A08" w:rsidRPr="00A92268" w:rsidRDefault="00EE4A08" w:rsidP="00EE4A08">
      <w:pPr>
        <w:tabs>
          <w:tab w:val="left" w:pos="0"/>
        </w:tabs>
        <w:contextualSpacing/>
        <w:jc w:val="both"/>
        <w:rPr>
          <w:rFonts w:eastAsia="Calibri"/>
          <w:sz w:val="28"/>
          <w:szCs w:val="28"/>
          <w:lang w:eastAsia="en-US"/>
        </w:rPr>
      </w:pPr>
    </w:p>
    <w:p w:rsidR="00EE4A08" w:rsidRDefault="00EE4A08" w:rsidP="00EE4A08">
      <w:pPr>
        <w:pStyle w:val="a7"/>
        <w:numPr>
          <w:ilvl w:val="0"/>
          <w:numId w:val="3"/>
        </w:numPr>
        <w:tabs>
          <w:tab w:val="left" w:pos="0"/>
        </w:tabs>
        <w:spacing w:after="0" w:line="240" w:lineRule="auto"/>
        <w:ind w:left="0" w:firstLine="0"/>
        <w:outlineLvl w:val="0"/>
        <w:rPr>
          <w:rFonts w:ascii="Times New Roman" w:hAnsi="Times New Roman"/>
          <w:sz w:val="28"/>
          <w:szCs w:val="28"/>
        </w:rPr>
      </w:pPr>
      <w:r w:rsidRPr="003D5907">
        <w:rPr>
          <w:rFonts w:ascii="Times New Roman" w:hAnsi="Times New Roman"/>
          <w:sz w:val="28"/>
          <w:szCs w:val="28"/>
        </w:rPr>
        <w:t>Предмет</w:t>
      </w:r>
      <w:r w:rsidRPr="003D5907">
        <w:rPr>
          <w:rFonts w:ascii="Times New Roman" w:hAnsi="Times New Roman"/>
          <w:spacing w:val="-6"/>
          <w:sz w:val="28"/>
          <w:szCs w:val="28"/>
        </w:rPr>
        <w:t xml:space="preserve"> закупки: право заключения договора на </w:t>
      </w:r>
      <w:r w:rsidRPr="003D5907">
        <w:rPr>
          <w:rFonts w:ascii="Times New Roman" w:hAnsi="Times New Roman"/>
          <w:sz w:val="28"/>
          <w:szCs w:val="28"/>
        </w:rPr>
        <w:t xml:space="preserve">поставку    поковок из стали </w:t>
      </w:r>
      <w:r w:rsidRPr="003D5907">
        <w:rPr>
          <w:rFonts w:ascii="Times New Roman" w:hAnsi="Times New Roman"/>
          <w:sz w:val="28"/>
          <w:szCs w:val="28"/>
          <w:lang w:val="en-US"/>
        </w:rPr>
        <w:t>W</w:t>
      </w:r>
      <w:r w:rsidRPr="003D5907">
        <w:rPr>
          <w:rFonts w:ascii="Times New Roman" w:hAnsi="Times New Roman"/>
          <w:sz w:val="28"/>
          <w:szCs w:val="28"/>
        </w:rPr>
        <w:t>500.</w:t>
      </w:r>
    </w:p>
    <w:p w:rsidR="00EE4A08" w:rsidRPr="003D5907" w:rsidRDefault="00EE4A08" w:rsidP="00EE4A08">
      <w:pPr>
        <w:pStyle w:val="a7"/>
        <w:tabs>
          <w:tab w:val="left" w:pos="0"/>
        </w:tabs>
        <w:spacing w:after="0" w:line="240" w:lineRule="auto"/>
        <w:ind w:left="1069"/>
        <w:outlineLvl w:val="0"/>
        <w:rPr>
          <w:rFonts w:ascii="Times New Roman" w:hAnsi="Times New Roman"/>
          <w:sz w:val="28"/>
          <w:szCs w:val="28"/>
        </w:rPr>
      </w:pPr>
    </w:p>
    <w:p w:rsidR="00EE4A08" w:rsidRPr="007E4277" w:rsidRDefault="00EE4A08" w:rsidP="00EE4A08">
      <w:pPr>
        <w:pStyle w:val="a7"/>
        <w:numPr>
          <w:ilvl w:val="0"/>
          <w:numId w:val="3"/>
        </w:numPr>
        <w:tabs>
          <w:tab w:val="left" w:pos="0"/>
        </w:tabs>
        <w:spacing w:after="0" w:line="240" w:lineRule="auto"/>
        <w:ind w:left="0" w:firstLine="0"/>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закупки: </w:t>
      </w:r>
      <w:r w:rsidRPr="00D96C74">
        <w:rPr>
          <w:rFonts w:ascii="Times New Roman" w:hAnsi="Times New Roman"/>
          <w:sz w:val="28"/>
          <w:szCs w:val="28"/>
          <w:shd w:val="clear" w:color="auto" w:fill="FFFFFF"/>
        </w:rPr>
        <w:t>Федеральное государственное унитарное предприятие «Комбинат «Электрохимприбор»</w:t>
      </w:r>
      <w:r w:rsidRPr="00D96C74">
        <w:rPr>
          <w:rFonts w:ascii="Times New Roman" w:hAnsi="Times New Roman"/>
          <w:sz w:val="28"/>
          <w:szCs w:val="28"/>
        </w:rPr>
        <w:t xml:space="preserve"> (ФГУП </w:t>
      </w:r>
      <w:r w:rsidRPr="00D96C74">
        <w:rPr>
          <w:rFonts w:ascii="Times New Roman" w:hAnsi="Times New Roman"/>
          <w:sz w:val="28"/>
          <w:szCs w:val="28"/>
          <w:shd w:val="clear" w:color="auto" w:fill="FFFFFF"/>
        </w:rPr>
        <w:t>«Комбинат «Электрохимприбор»</w:t>
      </w:r>
      <w:r w:rsidRPr="00D96C74">
        <w:rPr>
          <w:rFonts w:ascii="Times New Roman" w:hAnsi="Times New Roman"/>
          <w:sz w:val="28"/>
          <w:szCs w:val="28"/>
        </w:rPr>
        <w:t>).</w:t>
      </w:r>
    </w:p>
    <w:p w:rsidR="00EE4A08" w:rsidRPr="00563FFA" w:rsidRDefault="00EE4A08" w:rsidP="00EE4A08">
      <w:pPr>
        <w:tabs>
          <w:tab w:val="left" w:pos="0"/>
        </w:tabs>
        <w:jc w:val="both"/>
        <w:rPr>
          <w:sz w:val="28"/>
          <w:szCs w:val="28"/>
        </w:rPr>
      </w:pPr>
      <w:r w:rsidRPr="00563FFA">
        <w:rPr>
          <w:sz w:val="28"/>
          <w:szCs w:val="28"/>
        </w:rPr>
        <w:t xml:space="preserve">Место нахождения: </w:t>
      </w:r>
      <w:r w:rsidRPr="00DD2477">
        <w:rPr>
          <w:sz w:val="28"/>
          <w:szCs w:val="28"/>
        </w:rPr>
        <w:t>624200</w:t>
      </w:r>
      <w:r>
        <w:rPr>
          <w:sz w:val="28"/>
          <w:szCs w:val="28"/>
        </w:rPr>
        <w:t>,</w:t>
      </w:r>
      <w:r w:rsidRPr="00DD2477">
        <w:rPr>
          <w:sz w:val="28"/>
          <w:szCs w:val="28"/>
        </w:rPr>
        <w:t xml:space="preserve"> г. Лесной, Свердловской области, Коммунистический проспект 6а</w:t>
      </w:r>
      <w:r>
        <w:rPr>
          <w:sz w:val="28"/>
          <w:szCs w:val="28"/>
        </w:rPr>
        <w:t>.</w:t>
      </w:r>
    </w:p>
    <w:p w:rsidR="00EE4A08" w:rsidRPr="00563FFA" w:rsidRDefault="00EE4A08" w:rsidP="00EE4A08">
      <w:pPr>
        <w:tabs>
          <w:tab w:val="left" w:pos="0"/>
        </w:tabs>
        <w:jc w:val="both"/>
        <w:rPr>
          <w:sz w:val="28"/>
          <w:szCs w:val="28"/>
        </w:rPr>
      </w:pPr>
      <w:r w:rsidRPr="00563FFA">
        <w:rPr>
          <w:sz w:val="28"/>
          <w:szCs w:val="28"/>
        </w:rPr>
        <w:t xml:space="preserve">Почтовый адрес: </w:t>
      </w:r>
      <w:r w:rsidRPr="00DD2477">
        <w:rPr>
          <w:sz w:val="28"/>
          <w:szCs w:val="28"/>
        </w:rPr>
        <w:t>624200</w:t>
      </w:r>
      <w:r>
        <w:rPr>
          <w:sz w:val="28"/>
          <w:szCs w:val="28"/>
        </w:rPr>
        <w:t>,</w:t>
      </w:r>
      <w:r w:rsidRPr="00DD2477">
        <w:rPr>
          <w:sz w:val="28"/>
          <w:szCs w:val="28"/>
        </w:rPr>
        <w:t xml:space="preserve"> г. Лесной, Свердловской области, Коммунистический проспект 6а</w:t>
      </w:r>
      <w:r>
        <w:rPr>
          <w:sz w:val="28"/>
          <w:szCs w:val="28"/>
        </w:rPr>
        <w:t>.</w:t>
      </w:r>
    </w:p>
    <w:p w:rsidR="00EE4A08" w:rsidRDefault="00EE4A08" w:rsidP="00EE4A08">
      <w:pPr>
        <w:tabs>
          <w:tab w:val="left" w:pos="0"/>
        </w:tabs>
        <w:spacing w:line="276" w:lineRule="auto"/>
        <w:jc w:val="both"/>
        <w:rPr>
          <w:sz w:val="28"/>
          <w:szCs w:val="28"/>
        </w:rPr>
      </w:pPr>
      <w:r>
        <w:rPr>
          <w:sz w:val="28"/>
          <w:szCs w:val="28"/>
        </w:rPr>
        <w:t xml:space="preserve">Контактное лицо: </w:t>
      </w:r>
      <w:r>
        <w:rPr>
          <w:bCs/>
          <w:color w:val="000000"/>
          <w:sz w:val="28"/>
          <w:szCs w:val="28"/>
        </w:rPr>
        <w:t>Матяж Оксана Владимировна</w:t>
      </w:r>
    </w:p>
    <w:p w:rsidR="00EE4A08" w:rsidRPr="00EE4A08" w:rsidRDefault="00EE4A08" w:rsidP="00EE4A08">
      <w:pPr>
        <w:tabs>
          <w:tab w:val="left" w:pos="0"/>
        </w:tabs>
        <w:spacing w:line="276" w:lineRule="auto"/>
        <w:jc w:val="both"/>
        <w:rPr>
          <w:sz w:val="28"/>
          <w:szCs w:val="28"/>
        </w:rPr>
      </w:pPr>
      <w:r>
        <w:rPr>
          <w:sz w:val="28"/>
          <w:szCs w:val="28"/>
        </w:rPr>
        <w:t xml:space="preserve">Тел. 8-34342-95622 </w:t>
      </w:r>
      <w:r w:rsidRPr="00DD2477">
        <w:rPr>
          <w:sz w:val="28"/>
          <w:szCs w:val="28"/>
        </w:rPr>
        <w:t xml:space="preserve">эл. почта: </w:t>
      </w:r>
      <w:hyperlink r:id="rId5" w:history="1">
        <w:r w:rsidRPr="00C213B6">
          <w:rPr>
            <w:rStyle w:val="a9"/>
            <w:sz w:val="28"/>
            <w:szCs w:val="28"/>
            <w:lang w:val="en-US"/>
          </w:rPr>
          <w:t>ergasheva</w:t>
        </w:r>
        <w:r w:rsidRPr="00C213B6">
          <w:rPr>
            <w:rStyle w:val="a9"/>
            <w:sz w:val="28"/>
            <w:szCs w:val="28"/>
          </w:rPr>
          <w:t>.</w:t>
        </w:r>
        <w:r w:rsidRPr="00C213B6">
          <w:rPr>
            <w:rStyle w:val="a9"/>
            <w:sz w:val="28"/>
            <w:szCs w:val="28"/>
            <w:lang w:val="en-US"/>
          </w:rPr>
          <w:t>a</w:t>
        </w:r>
        <w:r w:rsidRPr="00C213B6">
          <w:rPr>
            <w:rStyle w:val="a9"/>
            <w:sz w:val="28"/>
            <w:szCs w:val="28"/>
          </w:rPr>
          <w:t>@</w:t>
        </w:r>
        <w:r w:rsidRPr="00C213B6">
          <w:rPr>
            <w:rStyle w:val="a9"/>
            <w:sz w:val="28"/>
            <w:szCs w:val="28"/>
            <w:lang w:val="en-US"/>
          </w:rPr>
          <w:t>ehp</w:t>
        </w:r>
        <w:r w:rsidRPr="00C213B6">
          <w:rPr>
            <w:rStyle w:val="a9"/>
            <w:sz w:val="28"/>
            <w:szCs w:val="28"/>
          </w:rPr>
          <w:t>-</w:t>
        </w:r>
        <w:r w:rsidRPr="00C213B6">
          <w:rPr>
            <w:rStyle w:val="a9"/>
            <w:sz w:val="28"/>
            <w:szCs w:val="28"/>
            <w:lang w:val="en-US"/>
          </w:rPr>
          <w:t>atom</w:t>
        </w:r>
        <w:r w:rsidRPr="00C213B6">
          <w:rPr>
            <w:rStyle w:val="a9"/>
            <w:sz w:val="28"/>
            <w:szCs w:val="28"/>
          </w:rPr>
          <w:t>.</w:t>
        </w:r>
        <w:r w:rsidRPr="00C213B6">
          <w:rPr>
            <w:rStyle w:val="a9"/>
            <w:sz w:val="28"/>
            <w:szCs w:val="28"/>
            <w:lang w:val="en-US"/>
          </w:rPr>
          <w:t>ru</w:t>
        </w:r>
      </w:hyperlink>
    </w:p>
    <w:p w:rsidR="00EE4A08" w:rsidRPr="00563FFA" w:rsidRDefault="00EE4A08" w:rsidP="00EE4A08">
      <w:pPr>
        <w:tabs>
          <w:tab w:val="left" w:pos="0"/>
        </w:tabs>
        <w:rPr>
          <w:sz w:val="28"/>
          <w:szCs w:val="28"/>
        </w:rPr>
      </w:pPr>
    </w:p>
    <w:p w:rsidR="00EE4A08" w:rsidRPr="00563FFA" w:rsidRDefault="00EE4A08" w:rsidP="00EE4A08">
      <w:pPr>
        <w:pStyle w:val="a7"/>
        <w:numPr>
          <w:ilvl w:val="0"/>
          <w:numId w:val="3"/>
        </w:numPr>
        <w:tabs>
          <w:tab w:val="left" w:pos="0"/>
        </w:tabs>
        <w:spacing w:after="0" w:line="240" w:lineRule="auto"/>
        <w:ind w:left="0" w:firstLine="0"/>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 (один)</w:t>
      </w:r>
    </w:p>
    <w:p w:rsidR="00EE4A08" w:rsidRPr="00563FFA" w:rsidRDefault="00EE4A08" w:rsidP="00EE4A08">
      <w:pPr>
        <w:tabs>
          <w:tab w:val="left" w:pos="0"/>
        </w:tabs>
        <w:contextualSpacing/>
        <w:jc w:val="both"/>
        <w:rPr>
          <w:sz w:val="28"/>
          <w:szCs w:val="28"/>
        </w:rPr>
      </w:pPr>
    </w:p>
    <w:p w:rsidR="00EE4A08" w:rsidRPr="00A92268" w:rsidRDefault="00EE4A08" w:rsidP="00EE4A08">
      <w:pPr>
        <w:pStyle w:val="a7"/>
        <w:numPr>
          <w:ilvl w:val="0"/>
          <w:numId w:val="3"/>
        </w:numPr>
        <w:tabs>
          <w:tab w:val="left" w:pos="0"/>
        </w:tabs>
        <w:spacing w:after="0" w:line="240" w:lineRule="auto"/>
        <w:ind w:left="0" w:firstLine="0"/>
        <w:jc w:val="both"/>
        <w:rPr>
          <w:rFonts w:ascii="Times New Roman" w:hAnsi="Times New Roman"/>
          <w:b/>
          <w:spacing w:val="-6"/>
          <w:sz w:val="28"/>
          <w:szCs w:val="28"/>
        </w:rPr>
      </w:pPr>
      <w:r w:rsidRPr="00992081">
        <w:rPr>
          <w:rFonts w:ascii="Times New Roman" w:hAnsi="Times New Roman"/>
          <w:sz w:val="28"/>
          <w:szCs w:val="28"/>
        </w:rPr>
        <w:t>Предмет договора</w:t>
      </w:r>
      <w:r w:rsidRPr="00992081">
        <w:rPr>
          <w:rFonts w:ascii="Times New Roman" w:hAnsi="Times New Roman"/>
          <w:b/>
          <w:sz w:val="28"/>
          <w:szCs w:val="28"/>
        </w:rPr>
        <w:t xml:space="preserve">: </w:t>
      </w:r>
      <w:r w:rsidRPr="00992081">
        <w:rPr>
          <w:rFonts w:ascii="Times New Roman" w:hAnsi="Times New Roman"/>
          <w:sz w:val="28"/>
          <w:szCs w:val="28"/>
        </w:rPr>
        <w:t xml:space="preserve">поставка </w:t>
      </w:r>
      <w:r w:rsidRPr="003D5907">
        <w:rPr>
          <w:rFonts w:ascii="Times New Roman" w:hAnsi="Times New Roman"/>
          <w:sz w:val="28"/>
          <w:szCs w:val="28"/>
        </w:rPr>
        <w:t xml:space="preserve">поковок из стали </w:t>
      </w:r>
      <w:r w:rsidRPr="003D5907">
        <w:rPr>
          <w:rFonts w:ascii="Times New Roman" w:hAnsi="Times New Roman"/>
          <w:sz w:val="28"/>
          <w:szCs w:val="28"/>
          <w:lang w:val="en-US"/>
        </w:rPr>
        <w:t>W</w:t>
      </w:r>
      <w:r w:rsidRPr="003D5907">
        <w:rPr>
          <w:rFonts w:ascii="Times New Roman" w:hAnsi="Times New Roman"/>
          <w:sz w:val="28"/>
          <w:szCs w:val="28"/>
        </w:rPr>
        <w:t>500</w:t>
      </w:r>
      <w:r w:rsidRPr="00674CE4">
        <w:rPr>
          <w:rFonts w:ascii="Times New Roman" w:hAnsi="Times New Roman"/>
          <w:sz w:val="28"/>
          <w:szCs w:val="28"/>
        </w:rPr>
        <w:t>.</w:t>
      </w:r>
    </w:p>
    <w:p w:rsidR="00EE4A08" w:rsidRPr="00A92268" w:rsidRDefault="00EE4A08" w:rsidP="00EE4A08">
      <w:pPr>
        <w:tabs>
          <w:tab w:val="left" w:pos="0"/>
        </w:tabs>
        <w:jc w:val="both"/>
        <w:rPr>
          <w:b/>
          <w:spacing w:val="-6"/>
          <w:sz w:val="28"/>
          <w:szCs w:val="28"/>
        </w:rPr>
      </w:pPr>
    </w:p>
    <w:p w:rsidR="00EE4A08" w:rsidRDefault="00EE4A08" w:rsidP="00EE4A08">
      <w:pPr>
        <w:tabs>
          <w:tab w:val="left" w:pos="0"/>
        </w:tabs>
        <w:contextualSpacing/>
        <w:jc w:val="both"/>
        <w:rPr>
          <w:sz w:val="28"/>
          <w:szCs w:val="28"/>
        </w:rPr>
      </w:pPr>
      <w:r>
        <w:rPr>
          <w:b/>
          <w:sz w:val="28"/>
          <w:szCs w:val="28"/>
        </w:rPr>
        <w:t xml:space="preserve"> </w:t>
      </w:r>
      <w:r w:rsidRPr="00992081">
        <w:rPr>
          <w:b/>
          <w:sz w:val="28"/>
          <w:szCs w:val="28"/>
        </w:rPr>
        <w:t>Срок выполнения поставок</w:t>
      </w:r>
      <w:r w:rsidRPr="003D5907">
        <w:rPr>
          <w:b/>
          <w:sz w:val="28"/>
          <w:szCs w:val="28"/>
        </w:rPr>
        <w:t>:</w:t>
      </w:r>
      <w:r w:rsidRPr="003D5907">
        <w:rPr>
          <w:sz w:val="28"/>
          <w:szCs w:val="28"/>
        </w:rPr>
        <w:t xml:space="preserve"> Поставка товара Поставщиком производится по установленным Покупателем срокам в</w:t>
      </w:r>
      <w:r w:rsidRPr="003D5907">
        <w:rPr>
          <w:bCs/>
          <w:sz w:val="28"/>
          <w:szCs w:val="28"/>
        </w:rPr>
        <w:t xml:space="preserve"> соответствии с томом 2 «Технической части» документации</w:t>
      </w:r>
      <w:r w:rsidRPr="003D5907">
        <w:rPr>
          <w:sz w:val="28"/>
          <w:szCs w:val="28"/>
        </w:rPr>
        <w:t xml:space="preserve">. Срок окончания поставки: </w:t>
      </w:r>
      <w:r>
        <w:rPr>
          <w:sz w:val="28"/>
          <w:szCs w:val="28"/>
        </w:rPr>
        <w:t>01.0</w:t>
      </w:r>
      <w:r w:rsidRPr="00B60EA6">
        <w:rPr>
          <w:sz w:val="28"/>
          <w:szCs w:val="28"/>
        </w:rPr>
        <w:t>2.201</w:t>
      </w:r>
      <w:r>
        <w:rPr>
          <w:sz w:val="28"/>
          <w:szCs w:val="28"/>
        </w:rPr>
        <w:t>6</w:t>
      </w:r>
      <w:r w:rsidRPr="00B60EA6">
        <w:rPr>
          <w:sz w:val="28"/>
          <w:szCs w:val="28"/>
        </w:rPr>
        <w:t xml:space="preserve"> года.</w:t>
      </w:r>
      <w:r w:rsidRPr="003D5907">
        <w:rPr>
          <w:sz w:val="28"/>
          <w:szCs w:val="28"/>
        </w:rPr>
        <w:t xml:space="preserve"> </w:t>
      </w:r>
    </w:p>
    <w:p w:rsidR="00EE4A08" w:rsidRPr="003D5907" w:rsidRDefault="00EE4A08" w:rsidP="00EE4A08">
      <w:pPr>
        <w:tabs>
          <w:tab w:val="left" w:pos="0"/>
        </w:tabs>
        <w:contextualSpacing/>
        <w:jc w:val="both"/>
        <w:rPr>
          <w:sz w:val="28"/>
          <w:szCs w:val="28"/>
        </w:rPr>
      </w:pPr>
    </w:p>
    <w:p w:rsidR="00EE4A08" w:rsidRPr="00697601" w:rsidRDefault="00EE4A08" w:rsidP="00EE4A08">
      <w:pPr>
        <w:tabs>
          <w:tab w:val="left" w:pos="0"/>
        </w:tabs>
        <w:contextualSpacing/>
        <w:jc w:val="both"/>
        <w:rPr>
          <w:color w:val="FF0000"/>
          <w:sz w:val="28"/>
          <w:szCs w:val="28"/>
        </w:rPr>
      </w:pPr>
      <w:r w:rsidRPr="00F62B72">
        <w:rPr>
          <w:b/>
          <w:sz w:val="28"/>
          <w:szCs w:val="28"/>
        </w:rPr>
        <w:t xml:space="preserve">Место выполнения </w:t>
      </w:r>
      <w:r w:rsidRPr="00F62B72">
        <w:rPr>
          <w:b/>
          <w:sz w:val="28"/>
        </w:rPr>
        <w:t>поставок</w:t>
      </w:r>
      <w:r w:rsidRPr="00F62B72">
        <w:rPr>
          <w:sz w:val="32"/>
          <w:szCs w:val="28"/>
        </w:rPr>
        <w:t xml:space="preserve">: </w:t>
      </w:r>
      <w:r w:rsidRPr="00EC52D3">
        <w:rPr>
          <w:sz w:val="28"/>
          <w:szCs w:val="28"/>
        </w:rPr>
        <w:t>Терминал транспортной компании в городе "Екатеринбург" получатель ФГУП "Комбинат "Электрохимприбор" или самовывоз со склада Поставщика город "Екатеринбург". Победитель закупки в проекте договора на момент его заключения должен прописать точный адрес места выполнения поставок товара.</w:t>
      </w:r>
    </w:p>
    <w:p w:rsidR="00EE4A08" w:rsidRDefault="00EE4A08" w:rsidP="00EE4A08">
      <w:pPr>
        <w:tabs>
          <w:tab w:val="left" w:pos="0"/>
        </w:tabs>
        <w:contextualSpacing/>
        <w:jc w:val="both"/>
        <w:rPr>
          <w:sz w:val="28"/>
          <w:szCs w:val="28"/>
        </w:rPr>
      </w:pPr>
      <w:r w:rsidRPr="00044308">
        <w:rPr>
          <w:b/>
          <w:sz w:val="28"/>
          <w:szCs w:val="28"/>
        </w:rPr>
        <w:t>Состав и объем поставок:</w:t>
      </w:r>
      <w:r w:rsidRPr="00563FFA">
        <w:t xml:space="preserve"> </w:t>
      </w:r>
      <w:r w:rsidRPr="00563FFA">
        <w:rPr>
          <w:sz w:val="28"/>
          <w:szCs w:val="28"/>
        </w:rPr>
        <w:t>все необходимые сведения приведены в Томе 2 закупочной документации.</w:t>
      </w:r>
    </w:p>
    <w:p w:rsidR="00EE4A08" w:rsidRDefault="00EE4A08" w:rsidP="00EE4A08">
      <w:pPr>
        <w:tabs>
          <w:tab w:val="left" w:pos="0"/>
        </w:tabs>
        <w:contextualSpacing/>
        <w:jc w:val="both"/>
        <w:rPr>
          <w:b/>
          <w:sz w:val="28"/>
        </w:rPr>
      </w:pPr>
      <w:r w:rsidRPr="007E4277">
        <w:rPr>
          <w:b/>
          <w:sz w:val="28"/>
          <w:szCs w:val="28"/>
        </w:rPr>
        <w:lastRenderedPageBreak/>
        <w:t xml:space="preserve">Предложение частичного выполнения </w:t>
      </w:r>
      <w:r w:rsidRPr="007E4277">
        <w:rPr>
          <w:b/>
          <w:sz w:val="28"/>
        </w:rPr>
        <w:t>поставок не допускается.</w:t>
      </w:r>
    </w:p>
    <w:p w:rsidR="00EE4A08" w:rsidRPr="00563FFA" w:rsidRDefault="00EE4A08" w:rsidP="00EE4A08">
      <w:pPr>
        <w:tabs>
          <w:tab w:val="left" w:pos="0"/>
        </w:tabs>
        <w:contextualSpacing/>
        <w:jc w:val="both"/>
        <w:rPr>
          <w:b/>
          <w:i/>
        </w:rPr>
      </w:pPr>
    </w:p>
    <w:p w:rsidR="00EE4A08" w:rsidRPr="005421BB" w:rsidRDefault="00EE4A08" w:rsidP="00EE4A08">
      <w:pPr>
        <w:pStyle w:val="a7"/>
        <w:numPr>
          <w:ilvl w:val="0"/>
          <w:numId w:val="3"/>
        </w:numPr>
        <w:tabs>
          <w:tab w:val="left" w:pos="0"/>
        </w:tabs>
        <w:spacing w:after="0" w:line="240" w:lineRule="auto"/>
        <w:ind w:left="0" w:right="153" w:firstLine="0"/>
        <w:jc w:val="both"/>
        <w:rPr>
          <w:rFonts w:ascii="Times New Roman" w:hAnsi="Times New Roman"/>
        </w:rPr>
      </w:pPr>
      <w:r w:rsidRPr="005421BB">
        <w:rPr>
          <w:rFonts w:ascii="Times New Roman" w:hAnsi="Times New Roman"/>
          <w:sz w:val="28"/>
          <w:szCs w:val="28"/>
        </w:rPr>
        <w:t>Условия оплаты: в течение 30 календарных дней с момента поступления товара на склад Покупателя</w:t>
      </w:r>
      <w:r w:rsidRPr="005421BB">
        <w:rPr>
          <w:rFonts w:ascii="Times New Roman" w:hAnsi="Times New Roman"/>
          <w:bCs/>
          <w:sz w:val="28"/>
          <w:szCs w:val="28"/>
        </w:rPr>
        <w:t>.</w:t>
      </w:r>
    </w:p>
    <w:p w:rsidR="00EE4A08" w:rsidRDefault="00EE4A08" w:rsidP="00EE4A08">
      <w:pPr>
        <w:tabs>
          <w:tab w:val="left" w:pos="0"/>
        </w:tabs>
        <w:ind w:right="153"/>
        <w:jc w:val="both"/>
      </w:pPr>
      <w:r w:rsidRPr="00F842BC">
        <w:rPr>
          <w:sz w:val="28"/>
          <w:szCs w:val="28"/>
        </w:rPr>
        <w:t xml:space="preserve">Форма и все условия проекта договора </w:t>
      </w:r>
      <w:r w:rsidRPr="00A92268">
        <w:rPr>
          <w:rFonts w:eastAsia="Calibri"/>
          <w:sz w:val="22"/>
          <w:szCs w:val="22"/>
          <w:lang w:eastAsia="en-US"/>
        </w:rPr>
        <w:t>(</w:t>
      </w:r>
      <w:r w:rsidRPr="00F842BC">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EE4A08" w:rsidRPr="00563FFA" w:rsidRDefault="00EE4A08" w:rsidP="00EE4A08">
      <w:pPr>
        <w:tabs>
          <w:tab w:val="left" w:pos="0"/>
        </w:tabs>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EE4A08" w:rsidRPr="00563FFA" w:rsidRDefault="00EE4A08" w:rsidP="00EE4A08">
      <w:pPr>
        <w:tabs>
          <w:tab w:val="left" w:pos="0"/>
        </w:tabs>
        <w:contextualSpacing/>
        <w:jc w:val="both"/>
        <w:rPr>
          <w:sz w:val="28"/>
          <w:szCs w:val="28"/>
        </w:rPr>
      </w:pPr>
    </w:p>
    <w:p w:rsidR="00EE4A08" w:rsidRPr="003F6653" w:rsidRDefault="00EE4A08" w:rsidP="00EE4A08">
      <w:pPr>
        <w:pStyle w:val="a7"/>
        <w:numPr>
          <w:ilvl w:val="0"/>
          <w:numId w:val="3"/>
        </w:numPr>
        <w:tabs>
          <w:tab w:val="left" w:pos="0"/>
        </w:tabs>
        <w:spacing w:after="0" w:line="240" w:lineRule="auto"/>
        <w:ind w:left="0" w:firstLine="0"/>
        <w:jc w:val="both"/>
        <w:rPr>
          <w:rFonts w:ascii="Times New Roman" w:hAnsi="Times New Roman"/>
          <w:sz w:val="28"/>
          <w:szCs w:val="28"/>
        </w:rPr>
      </w:pPr>
      <w:r w:rsidRPr="003F6653">
        <w:rPr>
          <w:rFonts w:ascii="Times New Roman" w:hAnsi="Times New Roman"/>
          <w:sz w:val="28"/>
          <w:szCs w:val="28"/>
        </w:rPr>
        <w:t xml:space="preserve">Начальная (максимальная) цена договора: </w:t>
      </w:r>
    </w:p>
    <w:p w:rsidR="00EE4A08" w:rsidRPr="003F6653" w:rsidRDefault="00EE4A08" w:rsidP="00EE4A08">
      <w:pPr>
        <w:pStyle w:val="a7"/>
        <w:tabs>
          <w:tab w:val="left" w:pos="0"/>
        </w:tabs>
        <w:ind w:left="284"/>
        <w:jc w:val="both"/>
        <w:rPr>
          <w:rFonts w:ascii="Times New Roman" w:hAnsi="Times New Roman"/>
          <w:sz w:val="28"/>
          <w:szCs w:val="28"/>
        </w:rPr>
      </w:pPr>
      <w:r>
        <w:rPr>
          <w:sz w:val="28"/>
          <w:szCs w:val="28"/>
        </w:rPr>
        <w:t>-</w:t>
      </w:r>
      <w:r w:rsidRPr="007378D9">
        <w:rPr>
          <w:sz w:val="28"/>
          <w:szCs w:val="28"/>
        </w:rPr>
        <w:t xml:space="preserve"> </w:t>
      </w:r>
      <w:r>
        <w:rPr>
          <w:rFonts w:ascii="Times New Roman" w:hAnsi="Times New Roman"/>
          <w:b/>
          <w:sz w:val="28"/>
          <w:szCs w:val="28"/>
        </w:rPr>
        <w:t>1 621 389</w:t>
      </w:r>
      <w:r w:rsidRPr="003D5907">
        <w:rPr>
          <w:rFonts w:ascii="Times New Roman" w:hAnsi="Times New Roman"/>
          <w:sz w:val="28"/>
          <w:szCs w:val="28"/>
        </w:rPr>
        <w:t xml:space="preserve"> </w:t>
      </w:r>
      <w:r>
        <w:rPr>
          <w:rFonts w:ascii="Times New Roman" w:hAnsi="Times New Roman"/>
          <w:sz w:val="28"/>
          <w:szCs w:val="28"/>
        </w:rPr>
        <w:t xml:space="preserve">(один миллион шестьсот двадцать одна тысяча триста восемьдесят девять) рублей, </w:t>
      </w:r>
      <w:r w:rsidRPr="009C7056">
        <w:rPr>
          <w:rFonts w:ascii="Times New Roman" w:hAnsi="Times New Roman"/>
          <w:b/>
          <w:sz w:val="28"/>
          <w:szCs w:val="28"/>
        </w:rPr>
        <w:t>56</w:t>
      </w:r>
      <w:r>
        <w:rPr>
          <w:rFonts w:ascii="Times New Roman" w:hAnsi="Times New Roman"/>
          <w:sz w:val="28"/>
          <w:szCs w:val="28"/>
        </w:rPr>
        <w:t xml:space="preserve"> копеек, </w:t>
      </w:r>
      <w:r w:rsidRPr="003F6653">
        <w:rPr>
          <w:rFonts w:ascii="Times New Roman" w:hAnsi="Times New Roman"/>
          <w:sz w:val="28"/>
          <w:szCs w:val="28"/>
        </w:rPr>
        <w:t>включая НДС.</w:t>
      </w:r>
    </w:p>
    <w:p w:rsidR="00EE4A08" w:rsidRDefault="00EE4A08" w:rsidP="00EE4A08">
      <w:pPr>
        <w:pStyle w:val="a7"/>
        <w:tabs>
          <w:tab w:val="left" w:pos="0"/>
        </w:tabs>
        <w:ind w:left="284"/>
        <w:jc w:val="both"/>
        <w:rPr>
          <w:rFonts w:ascii="Times New Roman" w:hAnsi="Times New Roman"/>
          <w:sz w:val="28"/>
          <w:szCs w:val="28"/>
        </w:rPr>
      </w:pPr>
      <w:r>
        <w:rPr>
          <w:sz w:val="28"/>
          <w:szCs w:val="28"/>
        </w:rPr>
        <w:t xml:space="preserve">- </w:t>
      </w:r>
      <w:r>
        <w:rPr>
          <w:rFonts w:ascii="Times New Roman" w:hAnsi="Times New Roman"/>
          <w:b/>
          <w:sz w:val="28"/>
          <w:szCs w:val="28"/>
        </w:rPr>
        <w:t>1 374 058</w:t>
      </w:r>
      <w:r w:rsidRPr="003D5907">
        <w:rPr>
          <w:rFonts w:ascii="Times New Roman" w:hAnsi="Times New Roman"/>
          <w:sz w:val="28"/>
          <w:szCs w:val="28"/>
        </w:rPr>
        <w:t xml:space="preserve"> </w:t>
      </w:r>
      <w:r w:rsidRPr="000468E2">
        <w:rPr>
          <w:rFonts w:ascii="Times New Roman" w:hAnsi="Times New Roman"/>
          <w:sz w:val="28"/>
          <w:szCs w:val="28"/>
        </w:rPr>
        <w:t>(</w:t>
      </w:r>
      <w:r>
        <w:rPr>
          <w:rFonts w:ascii="Times New Roman" w:hAnsi="Times New Roman"/>
          <w:sz w:val="28"/>
          <w:szCs w:val="28"/>
        </w:rPr>
        <w:t xml:space="preserve">один миллион триста семьдесят четыре тысячи пятьдесят восемь) рублей, </w:t>
      </w:r>
      <w:r w:rsidRPr="009C7056">
        <w:rPr>
          <w:rFonts w:ascii="Times New Roman" w:hAnsi="Times New Roman"/>
          <w:b/>
          <w:sz w:val="28"/>
          <w:szCs w:val="28"/>
        </w:rPr>
        <w:t>95</w:t>
      </w:r>
      <w:r>
        <w:rPr>
          <w:rFonts w:ascii="Times New Roman" w:hAnsi="Times New Roman"/>
          <w:sz w:val="28"/>
          <w:szCs w:val="28"/>
        </w:rPr>
        <w:t xml:space="preserve"> копеек, </w:t>
      </w:r>
      <w:r w:rsidRPr="003F6653">
        <w:rPr>
          <w:rFonts w:ascii="Times New Roman" w:hAnsi="Times New Roman"/>
          <w:sz w:val="28"/>
          <w:szCs w:val="28"/>
        </w:rPr>
        <w:t>без учета НДС.</w:t>
      </w:r>
    </w:p>
    <w:p w:rsidR="00EE4A08" w:rsidRPr="00005D76" w:rsidRDefault="00EE4A08" w:rsidP="00EE4A08">
      <w:pPr>
        <w:tabs>
          <w:tab w:val="left" w:pos="0"/>
        </w:tabs>
        <w:contextualSpacing/>
        <w:jc w:val="both"/>
        <w:rPr>
          <w:b/>
          <w:i/>
          <w:sz w:val="28"/>
          <w:szCs w:val="28"/>
        </w:rPr>
      </w:pPr>
      <w:r w:rsidRPr="00005D76">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E4A08" w:rsidRPr="00BE573C" w:rsidRDefault="00EE4A08" w:rsidP="00EE4A08">
      <w:pPr>
        <w:tabs>
          <w:tab w:val="left" w:pos="0"/>
        </w:tabs>
        <w:contextualSpacing/>
        <w:jc w:val="both"/>
        <w:rPr>
          <w:b/>
          <w:i/>
        </w:rPr>
      </w:pPr>
      <w:r w:rsidRPr="004705E0">
        <w:rPr>
          <w:sz w:val="28"/>
          <w:szCs w:val="28"/>
        </w:rPr>
        <w:t>Цена договора включает в себя:</w:t>
      </w:r>
      <w:r w:rsidRPr="004705E0">
        <w:rPr>
          <w:i/>
          <w:sz w:val="28"/>
          <w:szCs w:val="28"/>
        </w:rPr>
        <w:t xml:space="preserve"> </w:t>
      </w:r>
      <w:r w:rsidRPr="003D5907">
        <w:rPr>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rsidRPr="00BE573C">
        <w:rPr>
          <w:sz w:val="28"/>
          <w:szCs w:val="28"/>
        </w:rPr>
        <w:t>.</w:t>
      </w:r>
    </w:p>
    <w:p w:rsidR="00EE4A08" w:rsidRPr="00AE35B0" w:rsidRDefault="00EE4A08" w:rsidP="00EE4A08">
      <w:pPr>
        <w:tabs>
          <w:tab w:val="left" w:pos="0"/>
        </w:tabs>
        <w:contextualSpacing/>
        <w:jc w:val="both"/>
      </w:pPr>
    </w:p>
    <w:p w:rsidR="00EE4A08" w:rsidRPr="00563FFA" w:rsidRDefault="00EE4A08" w:rsidP="00EE4A08">
      <w:pPr>
        <w:pStyle w:val="a7"/>
        <w:numPr>
          <w:ilvl w:val="0"/>
          <w:numId w:val="3"/>
        </w:numPr>
        <w:tabs>
          <w:tab w:val="left" w:pos="0"/>
        </w:tabs>
        <w:spacing w:after="0" w:line="240" w:lineRule="auto"/>
        <w:ind w:left="0" w:firstLine="0"/>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EE4A08" w:rsidRPr="00563FFA" w:rsidRDefault="00EE4A08" w:rsidP="00EE4A08">
      <w:pPr>
        <w:tabs>
          <w:tab w:val="left" w:pos="0"/>
        </w:tabs>
        <w:contextualSpacing/>
        <w:jc w:val="both"/>
        <w:rPr>
          <w:rFonts w:eastAsia="Calibri"/>
          <w:b/>
          <w:bCs/>
          <w:i/>
          <w:szCs w:val="22"/>
          <w:lang w:eastAsia="en-US"/>
        </w:rPr>
      </w:pPr>
      <w:bookmarkStart w:id="5"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E4A08" w:rsidRPr="00563FFA" w:rsidRDefault="00EE4A08" w:rsidP="00EE4A08">
      <w:pPr>
        <w:tabs>
          <w:tab w:val="left" w:pos="0"/>
        </w:tabs>
        <w:contextualSpacing/>
        <w:jc w:val="both"/>
        <w:rPr>
          <w:b/>
          <w:i/>
        </w:rPr>
      </w:pPr>
    </w:p>
    <w:p w:rsidR="00EE4A08" w:rsidRPr="00563FFA" w:rsidRDefault="00EE4A08" w:rsidP="00EE4A08">
      <w:pPr>
        <w:pStyle w:val="a7"/>
        <w:numPr>
          <w:ilvl w:val="0"/>
          <w:numId w:val="3"/>
        </w:numPr>
        <w:tabs>
          <w:tab w:val="left" w:pos="0"/>
        </w:tabs>
        <w:spacing w:after="0" w:line="240" w:lineRule="auto"/>
        <w:ind w:left="0" w:firstLine="0"/>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563FFA">
        <w:rPr>
          <w:rFonts w:ascii="Times New Roman" w:hAnsi="Times New Roman"/>
          <w:b/>
          <w:i/>
          <w:sz w:val="24"/>
        </w:rPr>
        <w:t>российский рубль.</w:t>
      </w:r>
    </w:p>
    <w:p w:rsidR="00EE4A08" w:rsidRPr="00563FFA" w:rsidRDefault="00EE4A08" w:rsidP="00EE4A08">
      <w:pPr>
        <w:tabs>
          <w:tab w:val="left" w:pos="0"/>
        </w:tabs>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E4A08" w:rsidRPr="00563FFA" w:rsidRDefault="00EE4A08" w:rsidP="00EE4A08">
      <w:pPr>
        <w:tabs>
          <w:tab w:val="left" w:pos="0"/>
        </w:tabs>
        <w:contextualSpacing/>
        <w:jc w:val="both"/>
        <w:rPr>
          <w:b/>
          <w:i/>
        </w:rPr>
      </w:pPr>
    </w:p>
    <w:p w:rsidR="00EE4A08" w:rsidRPr="002420A6" w:rsidRDefault="00EE4A08" w:rsidP="00EE4A08">
      <w:pPr>
        <w:pStyle w:val="a7"/>
        <w:numPr>
          <w:ilvl w:val="0"/>
          <w:numId w:val="3"/>
        </w:numPr>
        <w:tabs>
          <w:tab w:val="left" w:pos="0"/>
        </w:tabs>
        <w:spacing w:after="0" w:line="240" w:lineRule="auto"/>
        <w:ind w:left="0" w:firstLine="0"/>
        <w:jc w:val="both"/>
        <w:rPr>
          <w:b/>
          <w:i/>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EE4A08" w:rsidRPr="00563FFA" w:rsidRDefault="00EE4A08" w:rsidP="00EE4A08">
      <w:pPr>
        <w:pStyle w:val="a7"/>
        <w:tabs>
          <w:tab w:val="left" w:pos="0"/>
        </w:tabs>
        <w:spacing w:after="0" w:line="240" w:lineRule="auto"/>
        <w:ind w:left="709"/>
        <w:jc w:val="both"/>
        <w:rPr>
          <w:b/>
          <w:i/>
        </w:rPr>
      </w:pPr>
    </w:p>
    <w:p w:rsidR="00EE4A08" w:rsidRPr="00563FFA" w:rsidRDefault="00EE4A08" w:rsidP="00EE4A08">
      <w:pPr>
        <w:pStyle w:val="a7"/>
        <w:numPr>
          <w:ilvl w:val="0"/>
          <w:numId w:val="3"/>
        </w:numPr>
        <w:tabs>
          <w:tab w:val="left" w:pos="0"/>
        </w:tabs>
        <w:spacing w:after="0" w:line="240" w:lineRule="auto"/>
        <w:ind w:left="0" w:firstLine="0"/>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EE4A08" w:rsidRPr="00563FFA" w:rsidRDefault="00EE4A08" w:rsidP="00EE4A08">
      <w:pPr>
        <w:tabs>
          <w:tab w:val="left" w:pos="0"/>
        </w:tabs>
        <w:contextualSpacing/>
        <w:jc w:val="both"/>
        <w:rPr>
          <w:sz w:val="28"/>
          <w:szCs w:val="28"/>
        </w:rPr>
      </w:pPr>
      <w:r w:rsidRPr="00563FFA">
        <w:rPr>
          <w:sz w:val="28"/>
          <w:szCs w:val="28"/>
        </w:rPr>
        <w:lastRenderedPageBreak/>
        <w:t xml:space="preserve">Закупка проводится на электронной торговой площадке (ЭТП) </w:t>
      </w:r>
      <w:r w:rsidRPr="00693A60">
        <w:rPr>
          <w:color w:val="000000"/>
          <w:sz w:val="28"/>
          <w:szCs w:val="28"/>
        </w:rPr>
        <w:t>Электронная торговая площадка</w:t>
      </w:r>
      <w:r w:rsidRPr="00693A60">
        <w:rPr>
          <w:b/>
          <w:color w:val="000000"/>
          <w:sz w:val="28"/>
          <w:szCs w:val="28"/>
        </w:rPr>
        <w:t xml:space="preserve"> </w:t>
      </w:r>
      <w:r w:rsidRPr="00693A60">
        <w:rPr>
          <w:rStyle w:val="FontStyle60"/>
          <w:sz w:val="28"/>
          <w:szCs w:val="28"/>
        </w:rPr>
        <w:t>Аукционный</w:t>
      </w:r>
      <w:r w:rsidRPr="00421242">
        <w:rPr>
          <w:rStyle w:val="FontStyle60"/>
        </w:rPr>
        <w:t xml:space="preserve"> Конкурсный Дом  </w:t>
      </w:r>
      <w:r w:rsidRPr="000578D5">
        <w:rPr>
          <w:rStyle w:val="FontStyle60"/>
        </w:rPr>
        <w:t xml:space="preserve"> </w:t>
      </w:r>
      <w:r w:rsidRPr="006E7D95">
        <w:rPr>
          <w:rStyle w:val="FontStyle60"/>
          <w:sz w:val="28"/>
          <w:szCs w:val="28"/>
        </w:rPr>
        <w:t xml:space="preserve"> </w:t>
      </w:r>
      <w:r w:rsidRPr="006E7D95">
        <w:rPr>
          <w:sz w:val="28"/>
          <w:szCs w:val="28"/>
        </w:rPr>
        <w:t xml:space="preserve">в сети «Интернет» по адресу: </w:t>
      </w:r>
      <w:r w:rsidRPr="00766191">
        <w:rPr>
          <w:b/>
          <w:color w:val="000000"/>
          <w:sz w:val="28"/>
          <w:szCs w:val="28"/>
        </w:rPr>
        <w:t>http://www.a-k-d.ru</w:t>
      </w:r>
      <w:r w:rsidRPr="006E7D95">
        <w:rPr>
          <w:b/>
          <w:color w:val="000000"/>
          <w:sz w:val="28"/>
          <w:szCs w:val="28"/>
        </w:rPr>
        <w:t xml:space="preserve"> </w:t>
      </w:r>
      <w:r>
        <w:rPr>
          <w:sz w:val="28"/>
        </w:rPr>
        <w:t>в</w:t>
      </w:r>
      <w:r w:rsidRPr="00563FFA">
        <w:rPr>
          <w:sz w:val="28"/>
          <w:szCs w:val="28"/>
        </w:rPr>
        <w:t xml:space="preserve"> порядке, установленном регламентом данной ЭТП в соответствии с условиями и требованиями закупочной документации.</w:t>
      </w:r>
    </w:p>
    <w:p w:rsidR="00EE4A08" w:rsidRPr="00563FFA" w:rsidRDefault="00EE4A08" w:rsidP="00EE4A08">
      <w:pPr>
        <w:tabs>
          <w:tab w:val="left" w:pos="0"/>
        </w:tabs>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EE4A08" w:rsidRDefault="00EE4A08" w:rsidP="00EE4A08">
      <w:pPr>
        <w:tabs>
          <w:tab w:val="left" w:pos="0"/>
        </w:tabs>
        <w:contextualSpacing/>
        <w:jc w:val="both"/>
        <w:rPr>
          <w:sz w:val="28"/>
          <w:szCs w:val="28"/>
        </w:rPr>
      </w:pPr>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E4A08" w:rsidRPr="00563FFA" w:rsidRDefault="00EE4A08" w:rsidP="00EE4A08">
      <w:pPr>
        <w:tabs>
          <w:tab w:val="left" w:pos="0"/>
        </w:tabs>
        <w:contextualSpacing/>
        <w:jc w:val="both"/>
        <w:rPr>
          <w:sz w:val="28"/>
          <w:szCs w:val="28"/>
        </w:rPr>
      </w:pPr>
      <w:r w:rsidRPr="00563FFA">
        <w:rPr>
          <w:b/>
          <w:i/>
        </w:rPr>
        <w:t xml:space="preserve"> </w:t>
      </w: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EE4A08" w:rsidRPr="00563FFA" w:rsidRDefault="00EE4A08" w:rsidP="00EE4A08">
      <w:pPr>
        <w:tabs>
          <w:tab w:val="left" w:pos="0"/>
        </w:tabs>
        <w:contextualSpacing/>
        <w:jc w:val="both"/>
        <w:rPr>
          <w:spacing w:val="-6"/>
          <w:sz w:val="28"/>
          <w:szCs w:val="28"/>
        </w:rPr>
      </w:pPr>
    </w:p>
    <w:p w:rsidR="00EE4A08" w:rsidRPr="00563FFA" w:rsidRDefault="00EE4A08" w:rsidP="00EE4A08">
      <w:pPr>
        <w:pStyle w:val="a7"/>
        <w:numPr>
          <w:ilvl w:val="0"/>
          <w:numId w:val="3"/>
        </w:numPr>
        <w:tabs>
          <w:tab w:val="left" w:pos="0"/>
        </w:tabs>
        <w:spacing w:after="0" w:line="240" w:lineRule="auto"/>
        <w:ind w:left="0" w:firstLine="0"/>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EE4A08" w:rsidRPr="00563FFA" w:rsidRDefault="00EE4A08" w:rsidP="00EE4A08">
      <w:pPr>
        <w:tabs>
          <w:tab w:val="left" w:pos="0"/>
        </w:tabs>
        <w:contextualSpacing/>
        <w:jc w:val="both"/>
        <w:rPr>
          <w:b/>
          <w:i/>
        </w:rPr>
      </w:pPr>
      <w:r w:rsidRPr="00563FFA">
        <w:rPr>
          <w:sz w:val="28"/>
          <w:szCs w:val="28"/>
        </w:rPr>
        <w:t>На официальных сайтах закупочная документация находится в открытом доступе, начиная с даты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EE4A08" w:rsidRPr="00563FFA" w:rsidRDefault="00EE4A08" w:rsidP="00EE4A08">
      <w:pPr>
        <w:tabs>
          <w:tab w:val="left" w:pos="0"/>
        </w:tabs>
        <w:contextualSpacing/>
        <w:jc w:val="both"/>
        <w:rPr>
          <w:sz w:val="28"/>
          <w:szCs w:val="28"/>
        </w:rPr>
      </w:pPr>
      <w:r w:rsidRPr="00563FFA">
        <w:rPr>
          <w:sz w:val="28"/>
          <w:szCs w:val="28"/>
        </w:rPr>
        <w:t xml:space="preserve">Официальная публикация документов по данной закупке: </w:t>
      </w:r>
      <w:bookmarkStart w:id="6"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6"/>
      <w:r w:rsidRPr="00563FFA">
        <w:rPr>
          <w:sz w:val="28"/>
          <w:szCs w:val="28"/>
        </w:rPr>
        <w:t xml:space="preserve"> </w:t>
      </w:r>
    </w:p>
    <w:p w:rsidR="00EE4A08" w:rsidRPr="00563FFA" w:rsidRDefault="00EE4A08" w:rsidP="00EE4A08">
      <w:pPr>
        <w:tabs>
          <w:tab w:val="left" w:pos="0"/>
        </w:tabs>
        <w:contextualSpacing/>
        <w:jc w:val="both"/>
        <w:rPr>
          <w:sz w:val="28"/>
          <w:szCs w:val="28"/>
        </w:rPr>
      </w:pPr>
      <w:r w:rsidRPr="00563FFA">
        <w:rPr>
          <w:sz w:val="28"/>
          <w:szCs w:val="28"/>
        </w:rPr>
        <w:t>Копии публикации документов по данной закупке:</w:t>
      </w:r>
    </w:p>
    <w:p w:rsidR="00EE4A08" w:rsidRPr="00563FFA" w:rsidRDefault="00EE4A08" w:rsidP="00EE4A08">
      <w:pPr>
        <w:pStyle w:val="a7"/>
        <w:numPr>
          <w:ilvl w:val="0"/>
          <w:numId w:val="2"/>
        </w:numPr>
        <w:tabs>
          <w:tab w:val="left" w:pos="0"/>
          <w:tab w:val="left" w:pos="386"/>
        </w:tabs>
        <w:spacing w:after="0" w:line="240" w:lineRule="auto"/>
        <w:ind w:left="284" w:firstLine="0"/>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EE4A08" w:rsidRPr="00563FFA" w:rsidRDefault="00EE4A08" w:rsidP="00EE4A08">
      <w:pPr>
        <w:pStyle w:val="a7"/>
        <w:numPr>
          <w:ilvl w:val="0"/>
          <w:numId w:val="2"/>
        </w:numPr>
        <w:tabs>
          <w:tab w:val="left" w:pos="0"/>
          <w:tab w:val="left" w:pos="386"/>
        </w:tabs>
        <w:spacing w:after="0" w:line="240" w:lineRule="auto"/>
        <w:ind w:left="284" w:firstLine="0"/>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Pr="00766191">
        <w:rPr>
          <w:rFonts w:ascii="Times New Roman" w:hAnsi="Times New Roman"/>
          <w:color w:val="000000"/>
          <w:sz w:val="28"/>
          <w:szCs w:val="28"/>
        </w:rPr>
        <w:t>Электронная торговая площадка</w:t>
      </w:r>
      <w:r w:rsidRPr="00766191">
        <w:rPr>
          <w:rFonts w:ascii="Times New Roman" w:hAnsi="Times New Roman"/>
          <w:b/>
          <w:color w:val="000000"/>
          <w:sz w:val="28"/>
          <w:szCs w:val="28"/>
        </w:rPr>
        <w:t xml:space="preserve"> </w:t>
      </w:r>
      <w:r w:rsidRPr="00766191">
        <w:rPr>
          <w:rStyle w:val="FontStyle60"/>
          <w:sz w:val="28"/>
          <w:szCs w:val="28"/>
        </w:rPr>
        <w:t>Аукционный Конкурсный Дом</w:t>
      </w:r>
      <w:r w:rsidRPr="004A7D5D">
        <w:rPr>
          <w:rFonts w:ascii="Times New Roman" w:hAnsi="Times New Roman"/>
          <w:sz w:val="28"/>
        </w:rPr>
        <w:t>,</w:t>
      </w:r>
      <w:r w:rsidRPr="004A7D5D">
        <w:rPr>
          <w:sz w:val="28"/>
          <w:szCs w:val="24"/>
        </w:rPr>
        <w:t xml:space="preserve"> </w:t>
      </w:r>
      <w:r w:rsidRPr="005C0EFF">
        <w:rPr>
          <w:rFonts w:ascii="Times New Roman" w:hAnsi="Times New Roman"/>
          <w:sz w:val="28"/>
          <w:szCs w:val="28"/>
        </w:rPr>
        <w:t>http://www.a-k-d.ru</w:t>
      </w:r>
    </w:p>
    <w:p w:rsidR="00EE4A08" w:rsidRPr="00563FFA" w:rsidRDefault="00EE4A08" w:rsidP="00EE4A08">
      <w:pPr>
        <w:tabs>
          <w:tab w:val="left" w:pos="0"/>
        </w:tabs>
        <w:contextualSpacing/>
        <w:jc w:val="both"/>
        <w:rPr>
          <w:spacing w:val="-6"/>
          <w:sz w:val="28"/>
          <w:szCs w:val="28"/>
        </w:rPr>
      </w:pPr>
    </w:p>
    <w:p w:rsidR="00EE4A08" w:rsidRPr="00563FFA" w:rsidRDefault="00EE4A08" w:rsidP="00EE4A08">
      <w:pPr>
        <w:pStyle w:val="a7"/>
        <w:numPr>
          <w:ilvl w:val="0"/>
          <w:numId w:val="3"/>
        </w:numPr>
        <w:tabs>
          <w:tab w:val="left" w:pos="0"/>
        </w:tabs>
        <w:spacing w:after="0" w:line="240" w:lineRule="auto"/>
        <w:ind w:left="0" w:firstLine="0"/>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sidRPr="002420A6">
        <w:rPr>
          <w:rFonts w:ascii="Times New Roman" w:hAnsi="Times New Roman"/>
          <w:spacing w:val="-6"/>
          <w:sz w:val="28"/>
          <w:szCs w:val="28"/>
        </w:rPr>
        <w:t>:</w:t>
      </w:r>
      <w:r>
        <w:rPr>
          <w:rFonts w:ascii="Times New Roman" w:hAnsi="Times New Roman"/>
          <w:spacing w:val="-6"/>
          <w:sz w:val="28"/>
          <w:szCs w:val="28"/>
        </w:rPr>
        <w:t xml:space="preserve"> </w:t>
      </w:r>
      <w:r w:rsidRPr="0052274E">
        <w:rPr>
          <w:rFonts w:ascii="Times New Roman" w:hAnsi="Times New Roman"/>
          <w:b/>
          <w:spacing w:val="-6"/>
          <w:sz w:val="28"/>
          <w:szCs w:val="28"/>
        </w:rPr>
        <w:t>07-00 (время московское) «</w:t>
      </w:r>
      <w:r>
        <w:rPr>
          <w:rFonts w:ascii="Times New Roman" w:hAnsi="Times New Roman"/>
          <w:b/>
          <w:spacing w:val="-6"/>
          <w:sz w:val="28"/>
          <w:szCs w:val="28"/>
        </w:rPr>
        <w:t>17»</w:t>
      </w:r>
      <w:r w:rsidRPr="0052274E">
        <w:rPr>
          <w:rFonts w:ascii="Times New Roman" w:hAnsi="Times New Roman"/>
          <w:b/>
          <w:spacing w:val="-6"/>
          <w:sz w:val="28"/>
          <w:szCs w:val="28"/>
        </w:rPr>
        <w:t xml:space="preserve"> </w:t>
      </w:r>
      <w:r>
        <w:rPr>
          <w:rFonts w:ascii="Times New Roman" w:hAnsi="Times New Roman"/>
          <w:b/>
          <w:spacing w:val="-6"/>
          <w:sz w:val="28"/>
          <w:szCs w:val="28"/>
        </w:rPr>
        <w:t>ноября 2015</w:t>
      </w:r>
      <w:r w:rsidRPr="0052274E">
        <w:rPr>
          <w:rFonts w:ascii="Times New Roman" w:hAnsi="Times New Roman"/>
          <w:b/>
          <w:spacing w:val="-6"/>
          <w:sz w:val="28"/>
          <w:szCs w:val="28"/>
        </w:rPr>
        <w:t xml:space="preserve"> года.</w:t>
      </w:r>
      <w:r w:rsidRPr="00563FFA">
        <w:rPr>
          <w:rFonts w:ascii="Times New Roman" w:hAnsi="Times New Roman"/>
          <w:spacing w:val="-6"/>
          <w:sz w:val="28"/>
          <w:szCs w:val="28"/>
        </w:rPr>
        <w:t xml:space="preserve"> </w:t>
      </w:r>
    </w:p>
    <w:p w:rsidR="00EE4A08" w:rsidRPr="00563FFA" w:rsidRDefault="00EE4A08" w:rsidP="00EE4A08">
      <w:pPr>
        <w:tabs>
          <w:tab w:val="left" w:pos="0"/>
        </w:tabs>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EE4A08" w:rsidRDefault="00EE4A08" w:rsidP="00EE4A08">
      <w:pPr>
        <w:tabs>
          <w:tab w:val="left" w:pos="0"/>
        </w:tabs>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r>
        <w:rPr>
          <w:sz w:val="28"/>
          <w:szCs w:val="28"/>
        </w:rPr>
        <w:t>.</w:t>
      </w:r>
    </w:p>
    <w:p w:rsidR="00EE4A08" w:rsidRPr="0052274E" w:rsidRDefault="00EE4A08" w:rsidP="00EE4A08">
      <w:pPr>
        <w:tabs>
          <w:tab w:val="left" w:pos="0"/>
        </w:tabs>
        <w:contextualSpacing/>
        <w:jc w:val="both"/>
        <w:rPr>
          <w:b/>
          <w:spacing w:val="-6"/>
          <w:sz w:val="28"/>
          <w:szCs w:val="28"/>
        </w:rPr>
      </w:pPr>
      <w:r w:rsidRPr="0052274E">
        <w:rPr>
          <w:b/>
          <w:spacing w:val="-6"/>
          <w:sz w:val="28"/>
          <w:szCs w:val="28"/>
        </w:rPr>
        <w:t>07-00 (время московское) «</w:t>
      </w:r>
      <w:r>
        <w:rPr>
          <w:b/>
          <w:spacing w:val="-6"/>
          <w:sz w:val="28"/>
          <w:szCs w:val="28"/>
        </w:rPr>
        <w:t>17»</w:t>
      </w:r>
      <w:r w:rsidRPr="0052274E">
        <w:rPr>
          <w:b/>
          <w:spacing w:val="-6"/>
          <w:sz w:val="28"/>
          <w:szCs w:val="28"/>
        </w:rPr>
        <w:t xml:space="preserve"> </w:t>
      </w:r>
      <w:r>
        <w:rPr>
          <w:b/>
          <w:spacing w:val="-6"/>
          <w:sz w:val="28"/>
          <w:szCs w:val="28"/>
        </w:rPr>
        <w:t>ноября 2015</w:t>
      </w:r>
      <w:r w:rsidRPr="0052274E">
        <w:rPr>
          <w:b/>
          <w:spacing w:val="-6"/>
          <w:sz w:val="28"/>
          <w:szCs w:val="28"/>
        </w:rPr>
        <w:t xml:space="preserve"> года.</w:t>
      </w:r>
    </w:p>
    <w:p w:rsidR="00EE4A08" w:rsidRPr="00563FFA" w:rsidRDefault="00EE4A08" w:rsidP="00EE4A08">
      <w:pPr>
        <w:tabs>
          <w:tab w:val="left" w:pos="0"/>
        </w:tabs>
        <w:ind w:left="709"/>
        <w:contextualSpacing/>
        <w:jc w:val="both"/>
        <w:rPr>
          <w:spacing w:val="-6"/>
          <w:sz w:val="28"/>
          <w:szCs w:val="28"/>
        </w:rPr>
      </w:pPr>
    </w:p>
    <w:p w:rsidR="00EE4A08" w:rsidRPr="00EC52D3" w:rsidRDefault="00EE4A08" w:rsidP="00EE4A08">
      <w:pPr>
        <w:pStyle w:val="a7"/>
        <w:numPr>
          <w:ilvl w:val="0"/>
          <w:numId w:val="3"/>
        </w:numPr>
        <w:tabs>
          <w:tab w:val="left" w:pos="0"/>
        </w:tabs>
        <w:spacing w:after="0" w:line="240" w:lineRule="auto"/>
        <w:ind w:left="0" w:firstLine="0"/>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EE4A08" w:rsidRPr="0052274E" w:rsidRDefault="00EE4A08" w:rsidP="00EE4A08">
      <w:pPr>
        <w:tabs>
          <w:tab w:val="left" w:pos="0"/>
        </w:tabs>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ОМТСКО, здание 420а, кабинет 421</w:t>
      </w:r>
      <w:r w:rsidRPr="0052274E">
        <w:rPr>
          <w:b/>
          <w:i/>
        </w:rPr>
        <w:t xml:space="preserve">, </w:t>
      </w:r>
      <w:r w:rsidRPr="0052274E">
        <w:rPr>
          <w:b/>
          <w:sz w:val="28"/>
        </w:rPr>
        <w:t>не позднее «</w:t>
      </w:r>
      <w:r>
        <w:rPr>
          <w:b/>
          <w:sz w:val="28"/>
        </w:rPr>
        <w:t>23</w:t>
      </w:r>
      <w:r w:rsidRPr="0052274E">
        <w:rPr>
          <w:b/>
          <w:sz w:val="28"/>
        </w:rPr>
        <w:t>»</w:t>
      </w:r>
      <w:r>
        <w:rPr>
          <w:b/>
          <w:sz w:val="28"/>
        </w:rPr>
        <w:t xml:space="preserve"> ноября </w:t>
      </w:r>
      <w:r w:rsidRPr="0052274E">
        <w:rPr>
          <w:b/>
          <w:sz w:val="28"/>
        </w:rPr>
        <w:t>2015 г.</w:t>
      </w:r>
      <w:r w:rsidRPr="0052274E">
        <w:rPr>
          <w:b/>
          <w:i/>
          <w:sz w:val="28"/>
        </w:rPr>
        <w:t xml:space="preserve"> </w:t>
      </w:r>
    </w:p>
    <w:p w:rsidR="00EE4A08" w:rsidRPr="00563FFA" w:rsidRDefault="00EE4A08" w:rsidP="00EE4A08">
      <w:pPr>
        <w:tabs>
          <w:tab w:val="left" w:pos="0"/>
        </w:tabs>
        <w:contextualSpacing/>
        <w:jc w:val="both"/>
        <w:rPr>
          <w:spacing w:val="-6"/>
          <w:sz w:val="28"/>
          <w:szCs w:val="28"/>
        </w:rPr>
      </w:pPr>
    </w:p>
    <w:p w:rsidR="00EE4A08" w:rsidRPr="00A83F61" w:rsidRDefault="00EE4A08" w:rsidP="00EE4A08">
      <w:pPr>
        <w:pStyle w:val="a7"/>
        <w:numPr>
          <w:ilvl w:val="0"/>
          <w:numId w:val="3"/>
        </w:numPr>
        <w:tabs>
          <w:tab w:val="left" w:pos="0"/>
        </w:tabs>
        <w:spacing w:after="0" w:line="240" w:lineRule="auto"/>
        <w:ind w:left="0" w:firstLine="0"/>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 </w:t>
      </w:r>
      <w:r w:rsidRPr="00A83F61">
        <w:rPr>
          <w:rFonts w:ascii="Times New Roman" w:hAnsi="Times New Roman"/>
          <w:sz w:val="28"/>
        </w:rPr>
        <w:t>в течение </w:t>
      </w:r>
      <w:r>
        <w:rPr>
          <w:rFonts w:ascii="Times New Roman" w:hAnsi="Times New Roman"/>
          <w:b/>
          <w:i/>
          <w:sz w:val="28"/>
        </w:rPr>
        <w:t>2</w:t>
      </w:r>
      <w:r w:rsidRPr="0052274E">
        <w:rPr>
          <w:rFonts w:ascii="Times New Roman" w:hAnsi="Times New Roman"/>
          <w:b/>
          <w:i/>
          <w:sz w:val="28"/>
        </w:rPr>
        <w:t>0 (</w:t>
      </w:r>
      <w:r>
        <w:rPr>
          <w:rFonts w:ascii="Times New Roman" w:hAnsi="Times New Roman"/>
          <w:b/>
          <w:i/>
          <w:sz w:val="28"/>
        </w:rPr>
        <w:t>двадцати</w:t>
      </w:r>
      <w:r w:rsidRPr="0052274E">
        <w:rPr>
          <w:rFonts w:ascii="Times New Roman" w:hAnsi="Times New Roman"/>
          <w:b/>
          <w:i/>
          <w:sz w:val="28"/>
        </w:rPr>
        <w:t>)</w:t>
      </w:r>
      <w:r w:rsidRPr="0052274E">
        <w:rPr>
          <w:rFonts w:ascii="Times New Roman" w:hAnsi="Times New Roman"/>
          <w:sz w:val="32"/>
        </w:rPr>
        <w:t xml:space="preserve"> </w:t>
      </w:r>
      <w:r w:rsidRPr="00A83F61">
        <w:rPr>
          <w:rFonts w:ascii="Times New Roman" w:hAnsi="Times New Roman"/>
          <w:sz w:val="28"/>
        </w:rPr>
        <w:t>дней</w:t>
      </w:r>
      <w:r>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EE4A08" w:rsidRDefault="00EE4A08" w:rsidP="00EE4A08">
      <w:pPr>
        <w:tabs>
          <w:tab w:val="left" w:pos="0"/>
        </w:tabs>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 xml:space="preserve">договор должен быть заключен в течение 20 рабочих дней со дня вступления в силу решения </w:t>
      </w:r>
      <w:r w:rsidRPr="00B17B3C">
        <w:rPr>
          <w:rFonts w:eastAsia="Calibri"/>
          <w:spacing w:val="-6"/>
          <w:sz w:val="28"/>
          <w:szCs w:val="28"/>
          <w:lang w:eastAsia="en-US"/>
        </w:rPr>
        <w:lastRenderedPageBreak/>
        <w:t>антимонопольного органа или</w:t>
      </w:r>
      <w:bookmarkStart w:id="7" w:name="_GoBack"/>
      <w:bookmarkEnd w:id="7"/>
      <w:r w:rsidRPr="00B17B3C">
        <w:rPr>
          <w:rFonts w:eastAsia="Calibri"/>
          <w:spacing w:val="-6"/>
          <w:sz w:val="28"/>
          <w:szCs w:val="28"/>
          <w:lang w:eastAsia="en-US"/>
        </w:rPr>
        <w:t xml:space="preserve"> судебного акта, предусматривающего заключение договора</w:t>
      </w:r>
      <w:r>
        <w:rPr>
          <w:rFonts w:eastAsia="Calibri"/>
          <w:spacing w:val="-6"/>
          <w:sz w:val="28"/>
          <w:szCs w:val="28"/>
          <w:lang w:eastAsia="en-US"/>
        </w:rPr>
        <w:t>.</w:t>
      </w:r>
    </w:p>
    <w:p w:rsidR="00EE4A08" w:rsidRDefault="00EE4A08" w:rsidP="00EE4A08">
      <w:pPr>
        <w:tabs>
          <w:tab w:val="left" w:pos="0"/>
        </w:tabs>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 </w:t>
      </w:r>
      <w:r>
        <w:rPr>
          <w:b/>
          <w:bCs/>
          <w:iCs/>
          <w:sz w:val="28"/>
          <w:szCs w:val="28"/>
        </w:rPr>
        <w:t>2</w:t>
      </w:r>
      <w:r w:rsidRPr="00BE573C">
        <w:rPr>
          <w:b/>
          <w:bCs/>
          <w:iCs/>
          <w:sz w:val="28"/>
          <w:szCs w:val="28"/>
        </w:rPr>
        <w:t xml:space="preserve"> (</w:t>
      </w:r>
      <w:r>
        <w:rPr>
          <w:b/>
          <w:bCs/>
          <w:iCs/>
          <w:sz w:val="28"/>
          <w:szCs w:val="28"/>
        </w:rPr>
        <w:t>дву</w:t>
      </w:r>
      <w:r w:rsidRPr="00BE573C">
        <w:rPr>
          <w:b/>
          <w:bCs/>
          <w:iCs/>
          <w:sz w:val="28"/>
          <w:szCs w:val="28"/>
        </w:rPr>
        <w:t>х)</w:t>
      </w:r>
      <w:r w:rsidRPr="00AC244A">
        <w:rPr>
          <w:bCs/>
          <w:iCs/>
          <w:sz w:val="28"/>
          <w:szCs w:val="28"/>
        </w:rPr>
        <w:t xml:space="preserve"> </w:t>
      </w:r>
      <w:r>
        <w:rPr>
          <w:bCs/>
          <w:iCs/>
          <w:sz w:val="28"/>
          <w:szCs w:val="28"/>
        </w:rPr>
        <w:t xml:space="preserve">рабочих </w:t>
      </w:r>
      <w:r w:rsidRPr="00AC244A">
        <w:rPr>
          <w:bCs/>
          <w:iCs/>
          <w:sz w:val="28"/>
          <w:szCs w:val="28"/>
        </w:rPr>
        <w:t>дней</w:t>
      </w:r>
      <w:r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E4A08" w:rsidRDefault="00EE4A08" w:rsidP="00EE4A08">
      <w:pPr>
        <w:tabs>
          <w:tab w:val="left" w:pos="0"/>
        </w:tabs>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E4A08" w:rsidRDefault="00EE4A08" w:rsidP="00EE4A08">
      <w:pPr>
        <w:tabs>
          <w:tab w:val="left" w:pos="0"/>
        </w:tabs>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Pr>
          <w:b/>
          <w:bCs/>
          <w:iCs/>
          <w:sz w:val="28"/>
        </w:rPr>
        <w:t>2</w:t>
      </w:r>
      <w:r w:rsidRPr="00BE573C">
        <w:rPr>
          <w:b/>
          <w:bCs/>
          <w:iCs/>
          <w:sz w:val="28"/>
        </w:rPr>
        <w:t xml:space="preserve"> (</w:t>
      </w:r>
      <w:r>
        <w:rPr>
          <w:b/>
          <w:bCs/>
          <w:iCs/>
          <w:sz w:val="28"/>
        </w:rPr>
        <w:t>двух</w:t>
      </w:r>
      <w:r w:rsidRPr="00BE573C">
        <w:rPr>
          <w:b/>
          <w:bCs/>
          <w:iCs/>
          <w:sz w:val="28"/>
        </w:rPr>
        <w:t>)</w:t>
      </w:r>
      <w:r w:rsidRPr="0052274E">
        <w:rPr>
          <w:bCs/>
          <w:iCs/>
          <w:sz w:val="28"/>
        </w:rPr>
        <w:t xml:space="preserve"> </w:t>
      </w:r>
      <w:r>
        <w:rPr>
          <w:bCs/>
          <w:iCs/>
          <w:sz w:val="28"/>
        </w:rPr>
        <w:t xml:space="preserve">рабочих </w:t>
      </w:r>
      <w:r w:rsidRPr="0052274E">
        <w:rPr>
          <w:bCs/>
          <w:iCs/>
          <w:sz w:val="28"/>
        </w:rPr>
        <w:t>дней</w:t>
      </w:r>
      <w:r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EE4A08" w:rsidRPr="00563FFA" w:rsidRDefault="00EE4A08" w:rsidP="00EE4A08">
      <w:pPr>
        <w:tabs>
          <w:tab w:val="left" w:pos="0"/>
        </w:tabs>
        <w:ind w:left="709"/>
        <w:contextualSpacing/>
        <w:jc w:val="both"/>
        <w:rPr>
          <w:spacing w:val="-6"/>
          <w:sz w:val="32"/>
          <w:szCs w:val="28"/>
        </w:rPr>
      </w:pPr>
    </w:p>
    <w:p w:rsidR="00EE4A08" w:rsidRPr="00693A60" w:rsidRDefault="00EE4A08" w:rsidP="00EE4A08">
      <w:pPr>
        <w:numPr>
          <w:ilvl w:val="0"/>
          <w:numId w:val="3"/>
        </w:numPr>
        <w:tabs>
          <w:tab w:val="left" w:pos="0"/>
        </w:tabs>
        <w:ind w:left="0" w:firstLine="0"/>
        <w:contextualSpacing/>
        <w:jc w:val="both"/>
        <w:rPr>
          <w:rFonts w:eastAsia="Calibri"/>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w:t>
      </w:r>
      <w:r w:rsidRPr="00BE573C">
        <w:rPr>
          <w:b/>
          <w:i/>
          <w:sz w:val="28"/>
        </w:rPr>
        <w:t xml:space="preserve"> </w:t>
      </w:r>
      <w:r w:rsidRPr="00F038B9">
        <w:rPr>
          <w:b/>
          <w:i/>
          <w:sz w:val="28"/>
        </w:rPr>
        <w:t>5%</w:t>
      </w:r>
    </w:p>
    <w:p w:rsidR="00EE4A08" w:rsidRPr="004720C1" w:rsidRDefault="00EE4A08" w:rsidP="00EE4A08">
      <w:pPr>
        <w:tabs>
          <w:tab w:val="left" w:pos="0"/>
        </w:tabs>
        <w:contextualSpacing/>
        <w:jc w:val="both"/>
        <w:rPr>
          <w:rFonts w:eastAsia="Calibri"/>
          <w:spacing w:val="-6"/>
          <w:sz w:val="28"/>
          <w:szCs w:val="28"/>
          <w:lang w:eastAsia="en-US"/>
        </w:rPr>
      </w:pPr>
      <w:r w:rsidRPr="004720C1">
        <w:rPr>
          <w:rFonts w:eastAsia="Calibri"/>
          <w:spacing w:val="-6"/>
          <w:sz w:val="28"/>
          <w:szCs w:val="28"/>
          <w:lang w:eastAsia="en-US"/>
        </w:rPr>
        <w:t>В случае предоставления обеспечения исполнения обязательств по договору в форме:</w:t>
      </w:r>
    </w:p>
    <w:p w:rsidR="00EE4A08" w:rsidRPr="004720C1" w:rsidRDefault="00EE4A08" w:rsidP="00EE4A08">
      <w:pPr>
        <w:pStyle w:val="a7"/>
        <w:numPr>
          <w:ilvl w:val="0"/>
          <w:numId w:val="5"/>
        </w:numPr>
        <w:tabs>
          <w:tab w:val="left" w:pos="0"/>
        </w:tabs>
        <w:spacing w:after="0" w:line="240" w:lineRule="auto"/>
        <w:ind w:left="0" w:right="153" w:firstLine="0"/>
        <w:contextualSpacing w:val="0"/>
        <w:jc w:val="both"/>
        <w:rPr>
          <w:rFonts w:ascii="Times New Roman" w:hAnsi="Times New Roman"/>
          <w:spacing w:val="-6"/>
          <w:sz w:val="28"/>
          <w:szCs w:val="28"/>
        </w:rPr>
      </w:pPr>
      <w:r w:rsidRPr="004720C1">
        <w:rPr>
          <w:rFonts w:ascii="Times New Roman" w:hAnsi="Times New Roman"/>
          <w:spacing w:val="-6"/>
          <w:sz w:val="28"/>
          <w:szCs w:val="28"/>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4720C1">
          <w:rPr>
            <w:rStyle w:val="a9"/>
            <w:rFonts w:ascii="Times New Roman" w:hAnsi="Times New Roman"/>
            <w:spacing w:val="-6"/>
            <w:sz w:val="28"/>
            <w:szCs w:val="28"/>
          </w:rPr>
          <w:t>Форме</w:t>
        </w:r>
      </w:hyperlink>
      <w:r w:rsidRPr="004720C1">
        <w:rPr>
          <w:rFonts w:ascii="Times New Roman" w:hAnsi="Times New Roman"/>
          <w:spacing w:val="-6"/>
          <w:sz w:val="28"/>
          <w:szCs w:val="28"/>
        </w:rPr>
        <w:t xml:space="preserve"> согласно подразделу </w:t>
      </w:r>
      <w:r w:rsidRPr="004720C1">
        <w:fldChar w:fldCharType="begin"/>
      </w:r>
      <w:r w:rsidRPr="004720C1">
        <w:instrText xml:space="preserve"> REF _Ref401060816 \r \h  \* MERGEFORMAT </w:instrText>
      </w:r>
      <w:r w:rsidRPr="004720C1">
        <w:fldChar w:fldCharType="separate"/>
      </w:r>
      <w:r w:rsidRPr="004720C1">
        <w:rPr>
          <w:rFonts w:ascii="Times New Roman" w:hAnsi="Times New Roman"/>
          <w:spacing w:val="-6"/>
          <w:sz w:val="28"/>
          <w:szCs w:val="28"/>
        </w:rPr>
        <w:t>5.2</w:t>
      </w:r>
      <w:r w:rsidRPr="004720C1">
        <w:fldChar w:fldCharType="end"/>
      </w:r>
      <w:r w:rsidRPr="004720C1">
        <w:rPr>
          <w:rFonts w:ascii="Times New Roman" w:hAnsi="Times New Roman"/>
          <w:spacing w:val="-6"/>
          <w:sz w:val="28"/>
          <w:szCs w:val="28"/>
        </w:rPr>
        <w:t>;</w:t>
      </w:r>
    </w:p>
    <w:p w:rsidR="00EE4A08" w:rsidRPr="004720C1" w:rsidRDefault="00EE4A08" w:rsidP="00EE4A08">
      <w:pPr>
        <w:pStyle w:val="a7"/>
        <w:numPr>
          <w:ilvl w:val="0"/>
          <w:numId w:val="5"/>
        </w:numPr>
        <w:tabs>
          <w:tab w:val="left" w:pos="0"/>
        </w:tabs>
        <w:spacing w:after="0" w:line="240" w:lineRule="auto"/>
        <w:ind w:left="0" w:right="153" w:firstLine="0"/>
        <w:contextualSpacing w:val="0"/>
        <w:jc w:val="both"/>
        <w:rPr>
          <w:rFonts w:ascii="Times New Roman" w:hAnsi="Times New Roman"/>
          <w:spacing w:val="-6"/>
          <w:sz w:val="28"/>
          <w:szCs w:val="28"/>
        </w:rPr>
      </w:pPr>
      <w:r w:rsidRPr="004720C1">
        <w:rPr>
          <w:rFonts w:ascii="Times New Roman" w:hAnsi="Times New Roman"/>
          <w:spacing w:val="-6"/>
          <w:sz w:val="28"/>
          <w:szCs w:val="28"/>
        </w:rPr>
        <w:t>денежных средств, такое обеспечение предоставляется</w:t>
      </w:r>
      <w:r w:rsidRPr="004720C1">
        <w:rPr>
          <w:rFonts w:ascii="Times New Roman" w:eastAsia="Times New Roman" w:hAnsi="Times New Roman"/>
          <w:sz w:val="24"/>
          <w:szCs w:val="24"/>
          <w:lang w:eastAsia="ru-RU"/>
        </w:rPr>
        <w:t xml:space="preserve"> </w:t>
      </w:r>
      <w:r w:rsidRPr="004720C1">
        <w:rPr>
          <w:rFonts w:ascii="Times New Roman" w:hAnsi="Times New Roman"/>
          <w:spacing w:val="-6"/>
          <w:sz w:val="28"/>
          <w:szCs w:val="28"/>
        </w:rPr>
        <w:t>путем их перечисления заказчику по следующим реквизитам:</w:t>
      </w:r>
    </w:p>
    <w:p w:rsidR="00EE4A08" w:rsidRPr="004720C1" w:rsidRDefault="00EE4A08" w:rsidP="00EE4A08">
      <w:pPr>
        <w:tabs>
          <w:tab w:val="left" w:pos="0"/>
        </w:tabs>
        <w:ind w:left="709"/>
        <w:contextualSpacing/>
        <w:jc w:val="both"/>
        <w:rPr>
          <w:rFonts w:eastAsia="Calibri"/>
          <w:spacing w:val="-6"/>
          <w:sz w:val="28"/>
          <w:szCs w:val="28"/>
          <w:lang w:eastAsia="en-US"/>
        </w:rPr>
      </w:pPr>
      <w:r w:rsidRPr="004720C1">
        <w:rPr>
          <w:rFonts w:eastAsia="Calibri"/>
          <w:spacing w:val="-6"/>
          <w:sz w:val="28"/>
          <w:szCs w:val="28"/>
          <w:lang w:eastAsia="en-US"/>
        </w:rPr>
        <w:t xml:space="preserve">Получатель: </w:t>
      </w:r>
      <w:r w:rsidRPr="004720C1">
        <w:rPr>
          <w:bCs/>
          <w:color w:val="000000"/>
          <w:sz w:val="28"/>
          <w:szCs w:val="28"/>
        </w:rPr>
        <w:t>ФГУП «Комбинат «Электрохимприбор».</w:t>
      </w:r>
    </w:p>
    <w:p w:rsidR="00EE4A08" w:rsidRPr="004720C1" w:rsidRDefault="00EE4A08" w:rsidP="00EE4A08">
      <w:pPr>
        <w:tabs>
          <w:tab w:val="left" w:pos="0"/>
        </w:tabs>
        <w:ind w:left="709"/>
        <w:contextualSpacing/>
        <w:jc w:val="both"/>
        <w:rPr>
          <w:rFonts w:eastAsia="Calibri"/>
          <w:spacing w:val="-6"/>
          <w:sz w:val="28"/>
          <w:szCs w:val="28"/>
          <w:lang w:eastAsia="en-US"/>
        </w:rPr>
      </w:pPr>
      <w:r w:rsidRPr="004720C1">
        <w:rPr>
          <w:rFonts w:eastAsia="Calibri"/>
          <w:spacing w:val="-6"/>
          <w:sz w:val="28"/>
          <w:szCs w:val="28"/>
          <w:lang w:eastAsia="en-US"/>
        </w:rPr>
        <w:t>Банковские реквизиты:</w:t>
      </w:r>
    </w:p>
    <w:tbl>
      <w:tblPr>
        <w:tblW w:w="0" w:type="auto"/>
        <w:tblInd w:w="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5635"/>
      </w:tblGrid>
      <w:tr w:rsidR="00EE4A08" w:rsidRPr="004720C1" w:rsidTr="003303A8">
        <w:tc>
          <w:tcPr>
            <w:tcW w:w="3936" w:type="dxa"/>
            <w:tcBorders>
              <w:top w:val="single" w:sz="4" w:space="0" w:color="auto"/>
              <w:left w:val="single" w:sz="4" w:space="0" w:color="auto"/>
              <w:bottom w:val="single" w:sz="4" w:space="0" w:color="auto"/>
              <w:right w:val="single" w:sz="4" w:space="0" w:color="auto"/>
            </w:tcBorders>
            <w:hideMark/>
          </w:tcPr>
          <w:p w:rsidR="00EE4A08" w:rsidRPr="004720C1" w:rsidRDefault="00EE4A08" w:rsidP="00EE4A08">
            <w:pPr>
              <w:tabs>
                <w:tab w:val="left" w:pos="0"/>
              </w:tabs>
            </w:pPr>
            <w:r w:rsidRPr="004720C1">
              <w:t>Расчетный счет</w:t>
            </w:r>
          </w:p>
        </w:tc>
        <w:tc>
          <w:tcPr>
            <w:tcW w:w="5635" w:type="dxa"/>
            <w:tcBorders>
              <w:top w:val="single" w:sz="4" w:space="0" w:color="auto"/>
              <w:left w:val="single" w:sz="4" w:space="0" w:color="auto"/>
              <w:bottom w:val="single" w:sz="4" w:space="0" w:color="auto"/>
              <w:right w:val="single" w:sz="4" w:space="0" w:color="auto"/>
            </w:tcBorders>
            <w:hideMark/>
          </w:tcPr>
          <w:p w:rsidR="00EE4A08" w:rsidRPr="004720C1" w:rsidRDefault="00EE4A08" w:rsidP="00EE4A08">
            <w:pPr>
              <w:tabs>
                <w:tab w:val="left" w:pos="0"/>
              </w:tabs>
            </w:pPr>
            <w:r w:rsidRPr="004720C1">
              <w:t>40502810400000000036</w:t>
            </w:r>
          </w:p>
        </w:tc>
      </w:tr>
      <w:tr w:rsidR="00EE4A08" w:rsidRPr="004720C1" w:rsidTr="003303A8">
        <w:tc>
          <w:tcPr>
            <w:tcW w:w="3936" w:type="dxa"/>
            <w:tcBorders>
              <w:top w:val="single" w:sz="4" w:space="0" w:color="auto"/>
              <w:left w:val="single" w:sz="4" w:space="0" w:color="auto"/>
              <w:bottom w:val="single" w:sz="4" w:space="0" w:color="auto"/>
              <w:right w:val="single" w:sz="4" w:space="0" w:color="auto"/>
            </w:tcBorders>
            <w:hideMark/>
          </w:tcPr>
          <w:p w:rsidR="00EE4A08" w:rsidRPr="004720C1" w:rsidRDefault="00EE4A08" w:rsidP="00EE4A08">
            <w:pPr>
              <w:tabs>
                <w:tab w:val="left" w:pos="0"/>
              </w:tabs>
            </w:pPr>
            <w:r w:rsidRPr="004720C1">
              <w:t>Наименование банка</w:t>
            </w:r>
          </w:p>
        </w:tc>
        <w:tc>
          <w:tcPr>
            <w:tcW w:w="5635" w:type="dxa"/>
            <w:tcBorders>
              <w:top w:val="single" w:sz="4" w:space="0" w:color="auto"/>
              <w:left w:val="single" w:sz="4" w:space="0" w:color="auto"/>
              <w:bottom w:val="single" w:sz="4" w:space="0" w:color="auto"/>
              <w:right w:val="single" w:sz="4" w:space="0" w:color="auto"/>
            </w:tcBorders>
            <w:hideMark/>
          </w:tcPr>
          <w:p w:rsidR="00EE4A08" w:rsidRPr="004720C1" w:rsidRDefault="00EE4A08" w:rsidP="00EE4A08">
            <w:pPr>
              <w:tabs>
                <w:tab w:val="left" w:pos="0"/>
              </w:tabs>
            </w:pPr>
            <w:r w:rsidRPr="004720C1">
              <w:t>ОАО «АБ «РОССИЯ»</w:t>
            </w:r>
          </w:p>
        </w:tc>
      </w:tr>
      <w:tr w:rsidR="00EE4A08" w:rsidRPr="004720C1" w:rsidTr="003303A8">
        <w:tc>
          <w:tcPr>
            <w:tcW w:w="3936" w:type="dxa"/>
            <w:tcBorders>
              <w:top w:val="single" w:sz="4" w:space="0" w:color="auto"/>
              <w:left w:val="single" w:sz="4" w:space="0" w:color="auto"/>
              <w:bottom w:val="single" w:sz="4" w:space="0" w:color="auto"/>
              <w:right w:val="single" w:sz="4" w:space="0" w:color="auto"/>
            </w:tcBorders>
            <w:hideMark/>
          </w:tcPr>
          <w:p w:rsidR="00EE4A08" w:rsidRPr="004720C1" w:rsidRDefault="00EE4A08" w:rsidP="00EE4A08">
            <w:pPr>
              <w:tabs>
                <w:tab w:val="left" w:pos="0"/>
              </w:tabs>
            </w:pPr>
            <w:r w:rsidRPr="004720C1">
              <w:t>БИК</w:t>
            </w:r>
          </w:p>
        </w:tc>
        <w:tc>
          <w:tcPr>
            <w:tcW w:w="5635" w:type="dxa"/>
            <w:tcBorders>
              <w:top w:val="single" w:sz="4" w:space="0" w:color="auto"/>
              <w:left w:val="single" w:sz="4" w:space="0" w:color="auto"/>
              <w:bottom w:val="single" w:sz="4" w:space="0" w:color="auto"/>
              <w:right w:val="single" w:sz="4" w:space="0" w:color="auto"/>
            </w:tcBorders>
            <w:hideMark/>
          </w:tcPr>
          <w:p w:rsidR="00EE4A08" w:rsidRPr="004720C1" w:rsidRDefault="00EE4A08" w:rsidP="00EE4A08">
            <w:pPr>
              <w:tabs>
                <w:tab w:val="left" w:pos="0"/>
              </w:tabs>
            </w:pPr>
            <w:r w:rsidRPr="004720C1">
              <w:t>044030861</w:t>
            </w:r>
          </w:p>
        </w:tc>
      </w:tr>
      <w:tr w:rsidR="00EE4A08" w:rsidRPr="002F30E1" w:rsidTr="003303A8">
        <w:tc>
          <w:tcPr>
            <w:tcW w:w="3936" w:type="dxa"/>
            <w:tcBorders>
              <w:top w:val="single" w:sz="4" w:space="0" w:color="auto"/>
              <w:left w:val="single" w:sz="4" w:space="0" w:color="auto"/>
              <w:bottom w:val="single" w:sz="4" w:space="0" w:color="auto"/>
              <w:right w:val="single" w:sz="4" w:space="0" w:color="auto"/>
            </w:tcBorders>
            <w:hideMark/>
          </w:tcPr>
          <w:p w:rsidR="00EE4A08" w:rsidRPr="004720C1" w:rsidRDefault="00EE4A08" w:rsidP="00EE4A08">
            <w:pPr>
              <w:tabs>
                <w:tab w:val="left" w:pos="0"/>
              </w:tabs>
            </w:pPr>
            <w:r w:rsidRPr="004720C1">
              <w:t>КОР/СЧЕТ</w:t>
            </w:r>
          </w:p>
        </w:tc>
        <w:tc>
          <w:tcPr>
            <w:tcW w:w="5635" w:type="dxa"/>
            <w:tcBorders>
              <w:top w:val="single" w:sz="4" w:space="0" w:color="auto"/>
              <w:left w:val="single" w:sz="4" w:space="0" w:color="auto"/>
              <w:bottom w:val="single" w:sz="4" w:space="0" w:color="auto"/>
              <w:right w:val="single" w:sz="4" w:space="0" w:color="auto"/>
            </w:tcBorders>
            <w:hideMark/>
          </w:tcPr>
          <w:p w:rsidR="00EE4A08" w:rsidRPr="002F30E1" w:rsidRDefault="00EE4A08" w:rsidP="00EE4A08">
            <w:pPr>
              <w:tabs>
                <w:tab w:val="left" w:pos="0"/>
              </w:tabs>
            </w:pPr>
            <w:r w:rsidRPr="004720C1">
              <w:t>30101810800000000861 в ГРКЦ ГУ ЦБ РФ по СПб</w:t>
            </w:r>
          </w:p>
        </w:tc>
      </w:tr>
    </w:tbl>
    <w:p w:rsidR="00EE4A08" w:rsidRPr="0052274E" w:rsidRDefault="00EE4A08" w:rsidP="00EE4A08">
      <w:pPr>
        <w:tabs>
          <w:tab w:val="left" w:pos="0"/>
        </w:tabs>
        <w:ind w:left="709"/>
        <w:contextualSpacing/>
        <w:jc w:val="both"/>
        <w:rPr>
          <w:rFonts w:eastAsia="Calibri"/>
          <w:spacing w:val="-6"/>
          <w:sz w:val="28"/>
          <w:szCs w:val="28"/>
          <w:lang w:eastAsia="en-US"/>
        </w:rPr>
      </w:pPr>
    </w:p>
    <w:p w:rsidR="00EE4A08" w:rsidRPr="00563FFA" w:rsidRDefault="00EE4A08" w:rsidP="00EE4A08">
      <w:pPr>
        <w:numPr>
          <w:ilvl w:val="0"/>
          <w:numId w:val="3"/>
        </w:numPr>
        <w:tabs>
          <w:tab w:val="left" w:pos="0"/>
        </w:tabs>
        <w:ind w:left="0" w:firstLine="0"/>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EE4A08" w:rsidRPr="00563FFA" w:rsidRDefault="00EE4A08" w:rsidP="00EE4A08">
      <w:pPr>
        <w:tabs>
          <w:tab w:val="left" w:pos="0"/>
        </w:tabs>
        <w:ind w:left="709"/>
        <w:contextualSpacing/>
        <w:jc w:val="both"/>
        <w:rPr>
          <w:sz w:val="28"/>
          <w:szCs w:val="28"/>
        </w:rPr>
      </w:pPr>
    </w:p>
    <w:p w:rsidR="00EE4A08" w:rsidRPr="00563FFA" w:rsidRDefault="00EE4A08" w:rsidP="00EE4A08">
      <w:pPr>
        <w:pStyle w:val="a7"/>
        <w:numPr>
          <w:ilvl w:val="0"/>
          <w:numId w:val="3"/>
        </w:numPr>
        <w:tabs>
          <w:tab w:val="left" w:pos="0"/>
        </w:tabs>
        <w:spacing w:after="0" w:line="240" w:lineRule="auto"/>
        <w:ind w:left="0" w:firstLine="0"/>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по решению заказчика, </w:t>
      </w:r>
    </w:p>
    <w:p w:rsidR="00EE4A08" w:rsidRPr="00563FFA" w:rsidRDefault="00EE4A08" w:rsidP="00EE4A08">
      <w:pPr>
        <w:tabs>
          <w:tab w:val="left" w:pos="0"/>
        </w:tabs>
        <w:jc w:val="both"/>
        <w:rPr>
          <w:sz w:val="28"/>
          <w:szCs w:val="28"/>
        </w:rPr>
      </w:pPr>
      <w:r w:rsidRPr="00CC2BCE">
        <w:rPr>
          <w:sz w:val="28"/>
          <w:szCs w:val="28"/>
        </w:rPr>
        <w:t>в любое время вплоть до подведения итогов закупки,</w:t>
      </w:r>
      <w:r>
        <w:rPr>
          <w:sz w:val="28"/>
          <w:szCs w:val="28"/>
        </w:rPr>
        <w:t xml:space="preserve"> </w:t>
      </w:r>
      <w:r w:rsidRPr="00563FFA">
        <w:rPr>
          <w:sz w:val="28"/>
          <w:szCs w:val="28"/>
        </w:rPr>
        <w:t>в указанных ниже случаях не приводит к каким-либо последствиям для организатора</w:t>
      </w:r>
      <w:r w:rsidRPr="00563FFA">
        <w:rPr>
          <w:sz w:val="28"/>
        </w:rPr>
        <w:t xml:space="preserve"> закупки</w:t>
      </w:r>
      <w:r w:rsidRPr="00563FFA">
        <w:rPr>
          <w:sz w:val="28"/>
          <w:szCs w:val="28"/>
        </w:rPr>
        <w:t>:</w:t>
      </w:r>
    </w:p>
    <w:p w:rsidR="00EE4A08" w:rsidRPr="00563FFA" w:rsidRDefault="00EE4A08" w:rsidP="00EE4A08">
      <w:pPr>
        <w:pStyle w:val="a6"/>
        <w:tabs>
          <w:tab w:val="left" w:pos="0"/>
        </w:tabs>
        <w:spacing w:after="0"/>
        <w:ind w:left="0"/>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E4A08" w:rsidRPr="00563FFA" w:rsidRDefault="00EE4A08" w:rsidP="00EE4A08">
      <w:pPr>
        <w:pStyle w:val="a6"/>
        <w:tabs>
          <w:tab w:val="left" w:pos="0"/>
        </w:tabs>
        <w:spacing w:after="0"/>
        <w:ind w:left="0"/>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E4A08" w:rsidRPr="00563FFA" w:rsidRDefault="00EE4A08" w:rsidP="00EE4A08">
      <w:pPr>
        <w:pStyle w:val="a6"/>
        <w:tabs>
          <w:tab w:val="left" w:pos="0"/>
        </w:tabs>
        <w:spacing w:after="0"/>
        <w:ind w:left="0"/>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E4A08" w:rsidRPr="00563FFA" w:rsidRDefault="00EE4A08" w:rsidP="00EE4A08">
      <w:pPr>
        <w:pStyle w:val="a6"/>
        <w:tabs>
          <w:tab w:val="left" w:pos="0"/>
        </w:tabs>
        <w:spacing w:after="0"/>
        <w:ind w:left="0"/>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w:t>
      </w:r>
      <w:r w:rsidRPr="00563FFA">
        <w:rPr>
          <w:sz w:val="28"/>
          <w:szCs w:val="28"/>
        </w:rPr>
        <w:lastRenderedPageBreak/>
        <w:t>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EE4A08" w:rsidRPr="00563FFA" w:rsidRDefault="00EE4A08" w:rsidP="00EE4A08">
      <w:pPr>
        <w:tabs>
          <w:tab w:val="left" w:pos="0"/>
        </w:tabs>
        <w:ind w:left="142"/>
        <w:contextualSpacing/>
        <w:jc w:val="both"/>
        <w:rPr>
          <w:sz w:val="28"/>
          <w:szCs w:val="28"/>
        </w:rPr>
      </w:pPr>
    </w:p>
    <w:p w:rsidR="00EE4A08" w:rsidRPr="00563FFA" w:rsidRDefault="00EE4A08" w:rsidP="00EE4A08">
      <w:pPr>
        <w:pStyle w:val="a7"/>
        <w:numPr>
          <w:ilvl w:val="0"/>
          <w:numId w:val="3"/>
        </w:numPr>
        <w:tabs>
          <w:tab w:val="left" w:pos="0"/>
        </w:tabs>
        <w:spacing w:after="0" w:line="240" w:lineRule="auto"/>
        <w:ind w:left="0" w:firstLine="0"/>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E4A08" w:rsidRPr="00563FFA" w:rsidRDefault="00EE4A08" w:rsidP="00EE4A08">
      <w:pPr>
        <w:pStyle w:val="a7"/>
        <w:tabs>
          <w:tab w:val="left" w:pos="0"/>
        </w:tabs>
        <w:spacing w:after="0" w:line="240" w:lineRule="auto"/>
        <w:ind w:left="0"/>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7D7D5F" w:rsidRPr="00EE4A08" w:rsidRDefault="007D7D5F" w:rsidP="00EE4A08"/>
    <w:sectPr w:rsidR="007D7D5F" w:rsidRPr="00EE4A08" w:rsidSect="00EE4A08">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ADB"/>
    <w:rsid w:val="00065ADB"/>
    <w:rsid w:val="00066E7A"/>
    <w:rsid w:val="007D7D5F"/>
    <w:rsid w:val="00EE4A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CD9A44-503C-4533-A9C2-B04948722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66E7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66E7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66E7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66E7A"/>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66E7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066E7A"/>
    <w:pPr>
      <w:spacing w:before="100" w:beforeAutospacing="1" w:after="100" w:afterAutospacing="1"/>
    </w:pPr>
  </w:style>
  <w:style w:type="paragraph" w:customStyle="1" w:styleId="a">
    <w:name w:val="Пункт"/>
    <w:basedOn w:val="a0"/>
    <w:rsid w:val="00066E7A"/>
    <w:pPr>
      <w:numPr>
        <w:ilvl w:val="2"/>
        <w:numId w:val="1"/>
      </w:numPr>
      <w:spacing w:line="360" w:lineRule="auto"/>
      <w:jc w:val="both"/>
    </w:pPr>
    <w:rPr>
      <w:snapToGrid w:val="0"/>
      <w:sz w:val="28"/>
      <w:szCs w:val="28"/>
    </w:rPr>
  </w:style>
  <w:style w:type="paragraph" w:styleId="a6">
    <w:name w:val="List Continue"/>
    <w:basedOn w:val="a0"/>
    <w:rsid w:val="00066E7A"/>
    <w:pPr>
      <w:spacing w:after="120"/>
      <w:ind w:left="283"/>
    </w:pPr>
  </w:style>
  <w:style w:type="paragraph" w:styleId="a7">
    <w:name w:val="List Paragraph"/>
    <w:basedOn w:val="a0"/>
    <w:link w:val="a8"/>
    <w:uiPriority w:val="34"/>
    <w:qFormat/>
    <w:rsid w:val="00066E7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066E7A"/>
    <w:rPr>
      <w:rFonts w:ascii="Times New Roman" w:eastAsia="Times New Roman" w:hAnsi="Times New Roman" w:cs="Times New Roman"/>
      <w:sz w:val="24"/>
      <w:szCs w:val="24"/>
      <w:lang w:eastAsia="ru-RU"/>
    </w:rPr>
  </w:style>
  <w:style w:type="character" w:customStyle="1" w:styleId="a8">
    <w:name w:val="Абзац списка Знак"/>
    <w:link w:val="a7"/>
    <w:uiPriority w:val="34"/>
    <w:rsid w:val="00066E7A"/>
    <w:rPr>
      <w:rFonts w:ascii="Calibri" w:eastAsia="Calibri" w:hAnsi="Calibri" w:cs="Times New Roman"/>
    </w:rPr>
  </w:style>
  <w:style w:type="character" w:customStyle="1" w:styleId="FontStyle60">
    <w:name w:val="Font Style60"/>
    <w:rsid w:val="00066E7A"/>
    <w:rPr>
      <w:rFonts w:ascii="Times New Roman" w:hAnsi="Times New Roman" w:cs="Times New Roman"/>
      <w:color w:val="000000"/>
      <w:sz w:val="26"/>
      <w:szCs w:val="26"/>
    </w:rPr>
  </w:style>
  <w:style w:type="character" w:styleId="a9">
    <w:name w:val="Hyperlink"/>
    <w:uiPriority w:val="99"/>
    <w:rsid w:val="00EE4A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ergasheva.a@ehp-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1542</Words>
  <Characters>8791</Characters>
  <Application>Microsoft Office Word</Application>
  <DocSecurity>0</DocSecurity>
  <Lines>73</Lines>
  <Paragraphs>20</Paragraphs>
  <ScaleCrop>false</ScaleCrop>
  <Company/>
  <LinksUpToDate>false</LinksUpToDate>
  <CharactersWithSpaces>10313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Матяж Оксана Владимировна</dc:creator>
  <cp:keywords/>
  <dc:description/>
  <cp:lastModifiedBy>Матяж Оксана Владимировна</cp:lastModifiedBy>
  <cp:revision>3</cp:revision>
  <dcterms:created xsi:type="dcterms:W3CDTF">2015-10-29T06:28:00Z</dcterms:created>
  <dcterms:modified xsi:type="dcterms:W3CDTF">2015-11-11T04:12:00Z</dcterms:modified>
</cp:coreProperties>
</file>