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32B" w:rsidRDefault="00D4332B" w:rsidP="00D4332B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</w:rPr>
        <w:br/>
        <w:t>№</w:t>
      </w:r>
      <w:r w:rsidRPr="00D4332B">
        <w:t xml:space="preserve"> </w:t>
      </w:r>
      <w:r>
        <w:t>120730/0682/019</w:t>
      </w:r>
      <w:r>
        <w:rPr>
          <w:rFonts w:eastAsia="Times New Roman"/>
        </w:rPr>
        <w:br/>
        <w:t xml:space="preserve">«Ремонт внутриплощадочных тротуаров, дорожек и ямочный ремонт подъездных и внутренних автомобильных дорог»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D4332B" w:rsidTr="00CE0B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32B" w:rsidRDefault="00D4332B" w:rsidP="00CE0B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4332B" w:rsidRDefault="00D4332B" w:rsidP="00CE0B3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10.08.2012 г.</w:t>
            </w:r>
          </w:p>
        </w:tc>
      </w:tr>
    </w:tbl>
    <w:p w:rsidR="00D4332B" w:rsidRDefault="00D4332B" w:rsidP="00D4332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R004308.</w:t>
      </w:r>
      <w:r>
        <w:rPr>
          <w:rFonts w:eastAsia="Times New Roman"/>
        </w:rPr>
        <w:br/>
        <w:t>Номер протокола: R004308.</w:t>
      </w:r>
      <w:r>
        <w:rPr>
          <w:rFonts w:eastAsia="Times New Roman"/>
        </w:rPr>
        <w:br/>
        <w:t>Дата протокола: 10.08.2012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D4332B" w:rsidRDefault="00D4332B" w:rsidP="00D4332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Карпова».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D4332B" w:rsidRDefault="00D4332B" w:rsidP="00D4332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Ремонт внутриплощадочных тротуаров, дорожек и ямочный ремонт подъездных и внутренних автомобильных дорог. </w:t>
      </w:r>
    </w:p>
    <w:p w:rsidR="00D4332B" w:rsidRDefault="00D4332B" w:rsidP="00D4332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30.07.2012 г. </w:t>
      </w:r>
    </w:p>
    <w:p w:rsidR="00D4332B" w:rsidRDefault="00D4332B" w:rsidP="00D4332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10.08.2012 г., 15:00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205"/>
        <w:gridCol w:w="1984"/>
        <w:gridCol w:w="1736"/>
        <w:gridCol w:w="2371"/>
      </w:tblGrid>
      <w:tr w:rsidR="00D4332B" w:rsidTr="00CE0B3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332B" w:rsidRDefault="00D4332B" w:rsidP="00CE0B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332B" w:rsidRDefault="00D4332B" w:rsidP="00CE0B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332B" w:rsidRDefault="00D4332B" w:rsidP="00CE0B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332B" w:rsidRDefault="00D4332B" w:rsidP="00CE0B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332B" w:rsidRDefault="00D4332B" w:rsidP="00CE0B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4332B" w:rsidTr="00CE0B3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332B" w:rsidRDefault="00D4332B" w:rsidP="00CE0B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332B" w:rsidRDefault="00D4332B" w:rsidP="00CE0B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Обнинск-Дорсервис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4025426800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332B" w:rsidRDefault="00D4332B" w:rsidP="00CE0B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249039, Россия, Калужская, Обнинск, Калужская,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332B" w:rsidRDefault="00D4332B" w:rsidP="00CE0B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августа 2012 г. 14:31:14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332B" w:rsidRDefault="00D4332B" w:rsidP="00CE0B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2 300 832.55 (два миллиона триста тысяч восемьсот тридцать два рубля 55 </w:t>
            </w:r>
            <w:r>
              <w:rPr>
                <w:rFonts w:eastAsia="Times New Roman"/>
              </w:rPr>
              <w:lastRenderedPageBreak/>
              <w:t>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D4332B" w:rsidTr="00CE0B3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332B" w:rsidRDefault="00D4332B" w:rsidP="00CE0B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332B" w:rsidRDefault="00D4332B" w:rsidP="00CE0B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"УСЛ Вентиляция"</w:t>
            </w:r>
            <w:r>
              <w:rPr>
                <w:rFonts w:eastAsia="Times New Roman"/>
              </w:rPr>
              <w:br/>
              <w:t>ИНН 7706726750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332B" w:rsidRDefault="00D4332B" w:rsidP="00CE0B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119017, Россия, г. Москва, г. Москва, Большой </w:t>
            </w:r>
            <w:proofErr w:type="spellStart"/>
            <w:r>
              <w:rPr>
                <w:rFonts w:eastAsia="Times New Roman"/>
              </w:rPr>
              <w:t>Толмачевский</w:t>
            </w:r>
            <w:proofErr w:type="spellEnd"/>
            <w:r>
              <w:rPr>
                <w:rFonts w:eastAsia="Times New Roman"/>
              </w:rPr>
              <w:t xml:space="preserve"> пер.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д.5,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332B" w:rsidRDefault="00D4332B" w:rsidP="00CE0B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августа 2012 г. 14:57:01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332B" w:rsidRDefault="00D4332B" w:rsidP="00CE0B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2 300 832.55 (два миллиона триста тысяч восемьсот тридцать два рубля 55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D4332B" w:rsidRDefault="00D4332B" w:rsidP="00D4332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48"/>
        <w:gridCol w:w="81"/>
      </w:tblGrid>
      <w:tr w:rsidR="00D4332B" w:rsidTr="00CE0B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332B" w:rsidRDefault="00D4332B" w:rsidP="00CE0B31">
            <w:pPr>
              <w:rPr>
                <w:rFonts w:eastAsia="Times New Roman"/>
              </w:rPr>
            </w:pPr>
          </w:p>
          <w:p w:rsidR="00D4332B" w:rsidRDefault="00D4332B" w:rsidP="00CE0B31">
            <w:pPr>
              <w:rPr>
                <w:rFonts w:eastAsia="Times New Roman"/>
              </w:rPr>
            </w:pPr>
          </w:p>
          <w:p w:rsidR="00D4332B" w:rsidRDefault="00D4332B" w:rsidP="00CE0B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Генеральный директор</w:t>
            </w:r>
          </w:p>
          <w:p w:rsidR="00D4332B" w:rsidRDefault="00D4332B" w:rsidP="00CE0B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ФГУП «НИФХИ им. Л.Я. Карпова»</w:t>
            </w:r>
          </w:p>
          <w:p w:rsidR="00D4332B" w:rsidRDefault="00D4332B" w:rsidP="00CE0B3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Куляпин</w:t>
            </w:r>
            <w:proofErr w:type="spellEnd"/>
            <w:r>
              <w:rPr>
                <w:rFonts w:eastAsia="Times New Roman"/>
              </w:rPr>
              <w:t xml:space="preserve"> В.П.              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332B" w:rsidRDefault="00D4332B" w:rsidP="00CE0B31">
            <w:pPr>
              <w:rPr>
                <w:rFonts w:eastAsia="Times New Roman"/>
              </w:rPr>
            </w:pPr>
          </w:p>
        </w:tc>
      </w:tr>
    </w:tbl>
    <w:p w:rsidR="00D4332B" w:rsidRDefault="00D4332B" w:rsidP="00D4332B">
      <w:pPr>
        <w:rPr>
          <w:rFonts w:eastAsia="Times New Roman"/>
        </w:rPr>
      </w:pPr>
    </w:p>
    <w:p w:rsidR="00E53426" w:rsidRDefault="00E53426"/>
    <w:sectPr w:rsidR="00E53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F0D56"/>
    <w:multiLevelType w:val="multilevel"/>
    <w:tmpl w:val="9FAE7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32B"/>
    <w:rsid w:val="00B53B62"/>
    <w:rsid w:val="00D4332B"/>
    <w:rsid w:val="00E53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32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4332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332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433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1795</Characters>
  <Application>Microsoft Office Word</Application>
  <DocSecurity>0</DocSecurity>
  <Lines>14</Lines>
  <Paragraphs>4</Paragraphs>
  <ScaleCrop>false</ScaleCrop>
  <Company>MultiDVD Team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2012-08-10T12:42:00Z</dcterms:created>
  <dcterms:modified xsi:type="dcterms:W3CDTF">2012-08-10T12:44:00Z</dcterms:modified>
</cp:coreProperties>
</file>