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114E" w:rsidRDefault="002D114E" w:rsidP="002D114E">
      <w:pPr>
        <w:pStyle w:val="a3"/>
        <w:spacing w:before="0" w:beforeAutospacing="0" w:after="0" w:afterAutospacing="0"/>
        <w:jc w:val="center"/>
      </w:pPr>
      <w:r>
        <w:rPr>
          <w:sz w:val="28"/>
          <w:szCs w:val="28"/>
        </w:rPr>
        <w:t>ИЗВЕЩЕНИЕ О ПРОВЕДЕНИИ ЗАПРОСА ЦЕН</w:t>
      </w:r>
    </w:p>
    <w:p w:rsidR="002D114E" w:rsidRDefault="002D114E" w:rsidP="002D114E">
      <w:pPr>
        <w:rPr>
          <w:rFonts w:eastAsia="Times New Roman"/>
        </w:rPr>
      </w:pP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Форма и способ процедуры закупки:</w:t>
      </w:r>
      <w:r>
        <w:rPr>
          <w:sz w:val="28"/>
          <w:szCs w:val="28"/>
          <w:shd w:val="clear" w:color="auto" w:fill="FFFFFF"/>
        </w:rPr>
        <w:t xml:space="preserve"> Открытый запрос цен в электронной форме.</w:t>
      </w:r>
    </w:p>
    <w:p w:rsidR="002D114E" w:rsidRDefault="002D114E" w:rsidP="002D114E">
      <w:pPr>
        <w:pStyle w:val="a3"/>
        <w:numPr>
          <w:ilvl w:val="0"/>
          <w:numId w:val="1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Заказчик: </w:t>
      </w:r>
      <w:r>
        <w:rPr>
          <w:sz w:val="28"/>
          <w:szCs w:val="28"/>
        </w:rPr>
        <w:t>Открытое акционерное общество «Уральский электрохимический комбинат»</w:t>
      </w:r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6B7060" w:rsidRPr="006B7060" w:rsidRDefault="006B7060" w:rsidP="006B7060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6B7060">
        <w:rPr>
          <w:bCs/>
          <w:sz w:val="28"/>
          <w:szCs w:val="28"/>
        </w:rPr>
        <w:t>Контактное лицо: Родичев Александр Петрович,</w:t>
      </w:r>
    </w:p>
    <w:p w:rsidR="006B7060" w:rsidRPr="006B7060" w:rsidRDefault="006B7060" w:rsidP="006B7060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6B7060">
        <w:rPr>
          <w:bCs/>
          <w:sz w:val="28"/>
          <w:szCs w:val="28"/>
        </w:rPr>
        <w:t xml:space="preserve">тел: 8-34370-57223, </w:t>
      </w:r>
    </w:p>
    <w:p w:rsidR="006B7060" w:rsidRPr="006B7060" w:rsidRDefault="006B7060" w:rsidP="006B7060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6B7060">
        <w:rPr>
          <w:bCs/>
          <w:sz w:val="28"/>
          <w:szCs w:val="28"/>
        </w:rPr>
        <w:t xml:space="preserve">факс: 8-34370-57223, </w:t>
      </w:r>
    </w:p>
    <w:p w:rsidR="001B0D1C" w:rsidRPr="006B7060" w:rsidRDefault="006B7060" w:rsidP="006B7060">
      <w:pPr>
        <w:spacing w:line="276" w:lineRule="auto"/>
        <w:ind w:right="153"/>
        <w:jc w:val="both"/>
        <w:rPr>
          <w:bCs/>
          <w:sz w:val="28"/>
          <w:szCs w:val="28"/>
        </w:rPr>
      </w:pPr>
      <w:r w:rsidRPr="006B7060">
        <w:rPr>
          <w:bCs/>
          <w:sz w:val="28"/>
          <w:szCs w:val="28"/>
        </w:rPr>
        <w:t xml:space="preserve">эл. почта: </w:t>
      </w:r>
      <w:r w:rsidRPr="006B7060">
        <w:rPr>
          <w:bCs/>
          <w:sz w:val="28"/>
          <w:szCs w:val="28"/>
          <w:lang w:val="en-US"/>
        </w:rPr>
        <w:t>condor</w:t>
      </w:r>
      <w:r w:rsidRPr="006B7060">
        <w:rPr>
          <w:bCs/>
          <w:sz w:val="28"/>
          <w:szCs w:val="28"/>
        </w:rPr>
        <w:t>@ueip.ru</w:t>
      </w:r>
      <w:r w:rsidR="001B0D1C" w:rsidRPr="006B7060">
        <w:rPr>
          <w:bCs/>
          <w:sz w:val="28"/>
          <w:szCs w:val="28"/>
        </w:rPr>
        <w:t xml:space="preserve">, </w:t>
      </w:r>
    </w:p>
    <w:p w:rsidR="002D114E" w:rsidRDefault="002D114E" w:rsidP="002D114E">
      <w:pPr>
        <w:pStyle w:val="a3"/>
        <w:numPr>
          <w:ilvl w:val="0"/>
          <w:numId w:val="2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 xml:space="preserve">Организатор запроса цен: </w:t>
      </w:r>
      <w:r>
        <w:rPr>
          <w:sz w:val="28"/>
          <w:szCs w:val="28"/>
        </w:rPr>
        <w:t>ОАО "УЭХК"</w:t>
      </w:r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Место нахождения: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0" w:afterAutospacing="0"/>
        <w:jc w:val="both"/>
      </w:pPr>
      <w:proofErr w:type="gramStart"/>
      <w:r>
        <w:rPr>
          <w:sz w:val="28"/>
          <w:szCs w:val="28"/>
        </w:rPr>
        <w:t>Почтовый адрес: 624130, Свердловская область, г. Новоуральск, ул. Дзержинского, д. 2</w:t>
      </w:r>
      <w:proofErr w:type="gramEnd"/>
    </w:p>
    <w:p w:rsidR="002D114E" w:rsidRDefault="002D114E" w:rsidP="002D114E">
      <w:pPr>
        <w:pStyle w:val="a3"/>
        <w:spacing w:before="0" w:beforeAutospacing="0" w:after="360" w:afterAutospacing="0"/>
        <w:jc w:val="both"/>
      </w:pPr>
      <w:r>
        <w:rPr>
          <w:sz w:val="28"/>
          <w:szCs w:val="28"/>
        </w:rPr>
        <w:t>Контактное лицо: ФИО Ахтамов Роман Камилович, тел./факс 8-34370-57062, 8-34370-91059 , эл. почта Akhtamov_RK@ueip.ru</w:t>
      </w:r>
    </w:p>
    <w:p w:rsidR="002D114E" w:rsidRPr="003F424B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Предмет договора</w:t>
      </w:r>
      <w:r w:rsidRPr="00751673">
        <w:rPr>
          <w:b/>
          <w:bCs/>
          <w:sz w:val="28"/>
          <w:szCs w:val="28"/>
          <w:shd w:val="clear" w:color="auto" w:fill="FFFFFF"/>
        </w:rPr>
        <w:t>:</w:t>
      </w:r>
      <w:r w:rsidR="00F12F3E" w:rsidRPr="00F12F3E">
        <w:rPr>
          <w:b/>
          <w:bCs/>
          <w:sz w:val="28"/>
          <w:szCs w:val="28"/>
          <w:shd w:val="clear" w:color="auto" w:fill="FFFFFF"/>
        </w:rPr>
        <w:t xml:space="preserve"> </w:t>
      </w:r>
      <w:r w:rsidR="00F12F3E" w:rsidRPr="006B7060">
        <w:rPr>
          <w:bCs/>
          <w:sz w:val="28"/>
          <w:szCs w:val="28"/>
          <w:shd w:val="clear" w:color="auto" w:fill="FFFFFF"/>
        </w:rPr>
        <w:t>поставка</w:t>
      </w:r>
      <w:r w:rsidRPr="006B7060">
        <w:rPr>
          <w:sz w:val="28"/>
          <w:szCs w:val="28"/>
          <w:shd w:val="clear" w:color="auto" w:fill="FFFFFF"/>
        </w:rPr>
        <w:t xml:space="preserve"> </w:t>
      </w:r>
      <w:r w:rsidR="00EB4736" w:rsidRPr="006615E5">
        <w:rPr>
          <w:color w:val="000000"/>
          <w:sz w:val="28"/>
          <w:szCs w:val="28"/>
        </w:rPr>
        <w:t>фильтров для очистки воды</w:t>
      </w:r>
      <w:r w:rsidR="00EB4736" w:rsidRPr="00573361">
        <w:rPr>
          <w:i/>
          <w:color w:val="000000"/>
          <w:sz w:val="28"/>
          <w:szCs w:val="28"/>
        </w:rPr>
        <w:t>.</w:t>
      </w:r>
      <w:r w:rsidR="00EB4736" w:rsidRPr="00573361">
        <w:rPr>
          <w:bCs/>
          <w:sz w:val="28"/>
          <w:szCs w:val="28"/>
        </w:rPr>
        <w:t xml:space="preserve"> 901-UE-</w:t>
      </w:r>
      <w:r w:rsidR="00EB4736">
        <w:rPr>
          <w:bCs/>
          <w:sz w:val="28"/>
          <w:szCs w:val="28"/>
        </w:rPr>
        <w:t>5343</w:t>
      </w:r>
      <w:r w:rsidR="00891EDA" w:rsidRPr="003F424B">
        <w:rPr>
          <w:sz w:val="28"/>
          <w:szCs w:val="28"/>
          <w:shd w:val="clear" w:color="auto" w:fill="FFFFFF"/>
        </w:rPr>
        <w:t>.</w:t>
      </w:r>
    </w:p>
    <w:p w:rsidR="002D114E" w:rsidRPr="00751673" w:rsidRDefault="002D114E" w:rsidP="002D114E">
      <w:pPr>
        <w:pStyle w:val="a3"/>
        <w:spacing w:line="23" w:lineRule="atLeast"/>
        <w:jc w:val="both"/>
        <w:rPr>
          <w:bCs/>
          <w:sz w:val="28"/>
          <w:szCs w:val="28"/>
        </w:rPr>
      </w:pPr>
      <w:r>
        <w:rPr>
          <w:b/>
          <w:bCs/>
          <w:sz w:val="28"/>
          <w:szCs w:val="28"/>
          <w:shd w:val="clear" w:color="auto" w:fill="FFFFFF"/>
        </w:rPr>
        <w:t>Состав и объем продукции:</w:t>
      </w:r>
      <w:r>
        <w:rPr>
          <w:sz w:val="28"/>
          <w:szCs w:val="28"/>
          <w:shd w:val="clear" w:color="auto" w:fill="FFFFFF"/>
        </w:rPr>
        <w:t xml:space="preserve"> </w:t>
      </w:r>
      <w:r w:rsidRPr="002D114E">
        <w:rPr>
          <w:sz w:val="28"/>
          <w:szCs w:val="28"/>
          <w:shd w:val="clear" w:color="auto" w:fill="FFFFFF"/>
        </w:rPr>
        <w:t>В соответствии с томом 2 «Техническ</w:t>
      </w:r>
      <w:r w:rsidR="00F12F3E">
        <w:rPr>
          <w:sz w:val="28"/>
          <w:szCs w:val="28"/>
          <w:shd w:val="clear" w:color="auto" w:fill="FFFFFF"/>
        </w:rPr>
        <w:t>ая</w:t>
      </w:r>
      <w:r w:rsidRPr="002D114E">
        <w:rPr>
          <w:sz w:val="28"/>
          <w:szCs w:val="28"/>
          <w:shd w:val="clear" w:color="auto" w:fill="FFFFFF"/>
        </w:rPr>
        <w:t xml:space="preserve"> част</w:t>
      </w:r>
      <w:r w:rsidR="00F12F3E">
        <w:rPr>
          <w:sz w:val="28"/>
          <w:szCs w:val="28"/>
          <w:shd w:val="clear" w:color="auto" w:fill="FFFFFF"/>
        </w:rPr>
        <w:t>ь</w:t>
      </w:r>
      <w:r w:rsidRPr="002D114E">
        <w:rPr>
          <w:sz w:val="28"/>
          <w:szCs w:val="28"/>
          <w:shd w:val="clear" w:color="auto" w:fill="FFFFFF"/>
        </w:rPr>
        <w:t xml:space="preserve">» </w:t>
      </w:r>
      <w:r w:rsidRPr="002D114E">
        <w:rPr>
          <w:bCs/>
          <w:sz w:val="28"/>
          <w:szCs w:val="28"/>
        </w:rPr>
        <w:t>и договор</w:t>
      </w:r>
      <w:r w:rsidR="00751673">
        <w:rPr>
          <w:bCs/>
          <w:sz w:val="28"/>
          <w:szCs w:val="28"/>
        </w:rPr>
        <w:t>ом</w:t>
      </w:r>
      <w:r w:rsidRPr="002D114E">
        <w:rPr>
          <w:bCs/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Место поставки товара: </w:t>
      </w:r>
    </w:p>
    <w:p w:rsidR="002D114E" w:rsidRPr="00F12F3E" w:rsidRDefault="00F12F3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 w:rsidRPr="00F12F3E">
        <w:rPr>
          <w:sz w:val="28"/>
          <w:szCs w:val="28"/>
        </w:rPr>
        <w:t xml:space="preserve">склад Покупателя – ОАО «УЭХК», ул. </w:t>
      </w:r>
      <w:proofErr w:type="gramStart"/>
      <w:r w:rsidRPr="00F12F3E">
        <w:rPr>
          <w:sz w:val="28"/>
          <w:szCs w:val="28"/>
        </w:rPr>
        <w:t>Торговая</w:t>
      </w:r>
      <w:proofErr w:type="gramEnd"/>
      <w:r w:rsidRPr="00F12F3E">
        <w:rPr>
          <w:sz w:val="28"/>
          <w:szCs w:val="28"/>
        </w:rPr>
        <w:t>, 4, г. Новоуральск, Свердловской области</w:t>
      </w:r>
      <w:r w:rsidR="00751673" w:rsidRPr="00F12F3E">
        <w:rPr>
          <w:sz w:val="28"/>
          <w:szCs w:val="28"/>
        </w:rPr>
        <w:t>.</w:t>
      </w:r>
    </w:p>
    <w:p w:rsidR="002D114E" w:rsidRDefault="002D114E" w:rsidP="002D114E">
      <w:pPr>
        <w:numPr>
          <w:ilvl w:val="0"/>
          <w:numId w:val="3"/>
        </w:num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Запрос цен проводится на электронной торговой площадке </w:t>
      </w:r>
      <w:r w:rsidR="006B7060">
        <w:rPr>
          <w:sz w:val="28"/>
          <w:szCs w:val="28"/>
          <w:lang w:val="en-US"/>
        </w:rPr>
        <w:t>A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K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D</w:t>
      </w:r>
      <w:r w:rsidR="003F424B" w:rsidRPr="003F424B">
        <w:rPr>
          <w:sz w:val="28"/>
          <w:szCs w:val="28"/>
        </w:rPr>
        <w:t xml:space="preserve"> в сети «Интернет» по адресу: http://www.</w:t>
      </w:r>
      <w:r w:rsidR="006B7060">
        <w:rPr>
          <w:sz w:val="28"/>
          <w:szCs w:val="28"/>
          <w:lang w:val="en-US"/>
        </w:rPr>
        <w:t>a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k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d</w:t>
      </w:r>
      <w:r w:rsidR="003F424B" w:rsidRPr="003F424B">
        <w:rPr>
          <w:sz w:val="28"/>
          <w:szCs w:val="28"/>
        </w:rPr>
        <w:t>.</w:t>
      </w:r>
      <w:proofErr w:type="spellStart"/>
      <w:r w:rsidR="003F424B" w:rsidRPr="003F424B">
        <w:rPr>
          <w:sz w:val="28"/>
          <w:szCs w:val="28"/>
        </w:rPr>
        <w:t>ru</w:t>
      </w:r>
      <w:proofErr w:type="spellEnd"/>
      <w:r w:rsidR="003F424B" w:rsidRPr="003F424B">
        <w:rPr>
          <w:sz w:val="28"/>
          <w:szCs w:val="28"/>
        </w:rPr>
        <w:t>/</w:t>
      </w:r>
      <w:r w:rsidRPr="003F424B">
        <w:rPr>
          <w:rFonts w:eastAsia="Times New Roman"/>
          <w:sz w:val="28"/>
          <w:szCs w:val="28"/>
        </w:rPr>
        <w:t xml:space="preserve"> в</w:t>
      </w:r>
      <w:r>
        <w:rPr>
          <w:rFonts w:eastAsia="Times New Roman"/>
          <w:sz w:val="28"/>
          <w:szCs w:val="28"/>
        </w:rPr>
        <w:t xml:space="preserve">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Для участия в запросе цен участникам необходимо быть аккредитованными на указанной электронной торговой площадке в соответствии с правилами данной электронной торговой площадки.</w:t>
      </w:r>
    </w:p>
    <w:p w:rsidR="002D114E" w:rsidRDefault="002D114E" w:rsidP="002D114E">
      <w:pPr>
        <w:spacing w:before="360" w:after="100" w:afterAutospacing="1"/>
        <w:ind w:left="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51673" w:rsidRPr="00751673" w:rsidRDefault="002D114E" w:rsidP="002D114E">
      <w:pPr>
        <w:pStyle w:val="a3"/>
        <w:numPr>
          <w:ilvl w:val="0"/>
          <w:numId w:val="3"/>
        </w:numPr>
        <w:spacing w:before="360" w:beforeAutospacing="0" w:after="36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Начальная (максимальная) цена договора</w:t>
      </w:r>
      <w:r w:rsidR="00751673" w:rsidRPr="00F12F3E">
        <w:rPr>
          <w:b/>
          <w:bCs/>
          <w:sz w:val="28"/>
          <w:szCs w:val="28"/>
        </w:rPr>
        <w:t>:</w:t>
      </w:r>
      <w:r w:rsidR="003F424B" w:rsidRPr="00F12F3E">
        <w:rPr>
          <w:bCs/>
          <w:color w:val="000000"/>
          <w:sz w:val="28"/>
          <w:szCs w:val="28"/>
        </w:rPr>
        <w:t> </w:t>
      </w:r>
      <w:r w:rsidR="00EB4736" w:rsidRPr="00EB4736">
        <w:rPr>
          <w:bCs/>
          <w:color w:val="000000"/>
          <w:sz w:val="28"/>
          <w:szCs w:val="28"/>
        </w:rPr>
        <w:t>511775,00 (Пятьсот одиннадцать тысяч семьсот семьдесят пять) рублей 00 копеек</w:t>
      </w:r>
      <w:r w:rsidR="006B7060" w:rsidRPr="00EB4736">
        <w:rPr>
          <w:bCs/>
          <w:color w:val="000000"/>
          <w:sz w:val="28"/>
          <w:szCs w:val="28"/>
        </w:rPr>
        <w:t>, включ</w:t>
      </w:r>
      <w:r w:rsidR="006B7060" w:rsidRPr="006B7060">
        <w:rPr>
          <w:bCs/>
          <w:color w:val="000000"/>
          <w:sz w:val="28"/>
          <w:szCs w:val="28"/>
        </w:rPr>
        <w:t>ая НДС18</w:t>
      </w:r>
      <w:r w:rsidR="001B0D1C" w:rsidRPr="001B0D1C">
        <w:rPr>
          <w:bCs/>
          <w:color w:val="000000"/>
          <w:sz w:val="28"/>
          <w:szCs w:val="28"/>
        </w:rPr>
        <w:t>%</w:t>
      </w:r>
      <w:r w:rsidR="00751673" w:rsidRPr="00751673">
        <w:rPr>
          <w:sz w:val="28"/>
          <w:szCs w:val="28"/>
        </w:rPr>
        <w:t>.</w:t>
      </w:r>
    </w:p>
    <w:p w:rsidR="002D114E" w:rsidRPr="00604129" w:rsidRDefault="00604129" w:rsidP="00751673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1B0D1C">
        <w:rPr>
          <w:sz w:val="28"/>
          <w:szCs w:val="28"/>
        </w:rPr>
        <w:t xml:space="preserve">Цена договора включает в себя расходы на: </w:t>
      </w:r>
      <w:r w:rsidR="006B7060" w:rsidRPr="006B7060">
        <w:rPr>
          <w:sz w:val="28"/>
          <w:szCs w:val="28"/>
        </w:rPr>
        <w:t>стоимость самой продукции, стоимость упаковки, транспортные расходы по доставке продукции, страхование продукции  в пути следования и другие обязательные платежи при поставке продукции</w:t>
      </w:r>
      <w:r w:rsidRPr="00604129">
        <w:rPr>
          <w:color w:val="000000"/>
          <w:sz w:val="28"/>
          <w:szCs w:val="28"/>
        </w:rPr>
        <w:t>.</w:t>
      </w:r>
    </w:p>
    <w:p w:rsidR="002D114E" w:rsidRPr="002D114E" w:rsidRDefault="002D114E" w:rsidP="002D114E">
      <w:pPr>
        <w:spacing w:line="23" w:lineRule="atLeast"/>
        <w:jc w:val="both"/>
        <w:rPr>
          <w:sz w:val="28"/>
          <w:szCs w:val="28"/>
        </w:rPr>
      </w:pPr>
      <w:r w:rsidRPr="002D114E">
        <w:rPr>
          <w:sz w:val="28"/>
          <w:szCs w:val="28"/>
        </w:rPr>
        <w:t xml:space="preserve"> Заказчик имеет право применить налоговый вычет НДС в отношении приобретаемой  продукции, в связи с чем, в качестве единого базиса сравнения ценовых предложений  используются цены предложений участников без учета НДС.</w:t>
      </w:r>
    </w:p>
    <w:p w:rsidR="002D114E" w:rsidRPr="002D114E" w:rsidRDefault="00EB4736" w:rsidP="002D114E">
      <w:pPr>
        <w:pStyle w:val="a3"/>
        <w:spacing w:before="360" w:beforeAutospacing="0" w:after="360" w:afterAutospacing="0"/>
        <w:ind w:left="20"/>
        <w:jc w:val="both"/>
        <w:rPr>
          <w:sz w:val="28"/>
          <w:szCs w:val="28"/>
        </w:rPr>
      </w:pPr>
      <w:r w:rsidRPr="00EB4736">
        <w:rPr>
          <w:sz w:val="28"/>
          <w:szCs w:val="28"/>
        </w:rPr>
        <w:t>4</w:t>
      </w:r>
      <w:r>
        <w:rPr>
          <w:sz w:val="28"/>
          <w:szCs w:val="28"/>
        </w:rPr>
        <w:t>33</w:t>
      </w:r>
      <w:r w:rsidRPr="00EB4736">
        <w:rPr>
          <w:sz w:val="28"/>
          <w:szCs w:val="28"/>
        </w:rPr>
        <w:t>707,63 (Четыреста тридцать три тысячи семьсот семь) рублей 63 копейки</w:t>
      </w:r>
      <w:r w:rsidR="00E37203" w:rsidRPr="00EB4736">
        <w:rPr>
          <w:sz w:val="28"/>
          <w:szCs w:val="28"/>
        </w:rPr>
        <w:t>,</w:t>
      </w:r>
      <w:r w:rsidR="002D114E" w:rsidRPr="006B7060">
        <w:rPr>
          <w:sz w:val="28"/>
          <w:szCs w:val="28"/>
        </w:rPr>
        <w:t xml:space="preserve"> без</w:t>
      </w:r>
      <w:r w:rsidR="002D114E" w:rsidRPr="001B0D1C">
        <w:rPr>
          <w:sz w:val="28"/>
          <w:szCs w:val="28"/>
        </w:rPr>
        <w:t xml:space="preserve"> учета НДС. Предложение участника о цене договора также не должно превышать начальную (максимальную) цену договора без учета НДС</w:t>
      </w:r>
      <w:r w:rsidR="002D114E" w:rsidRPr="002D114E">
        <w:rPr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Срок, место и порядок предоставления документации по запросу цен: 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 закупкам атомной отрасли Госкорпорации «Росатом» http://zakupki.rosatom.ru документация по запросу цен находится в 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</w:t>
      </w:r>
      <w:r w:rsidRPr="003F424B">
        <w:rPr>
          <w:sz w:val="28"/>
          <w:szCs w:val="28"/>
        </w:rPr>
        <w:t xml:space="preserve">площадке </w:t>
      </w:r>
      <w:r w:rsidR="006B7060">
        <w:rPr>
          <w:sz w:val="28"/>
          <w:szCs w:val="28"/>
          <w:lang w:val="en-US"/>
        </w:rPr>
        <w:t>A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K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D</w:t>
      </w:r>
      <w:r w:rsidR="003F424B" w:rsidRPr="003F424B">
        <w:rPr>
          <w:sz w:val="28"/>
          <w:szCs w:val="28"/>
        </w:rPr>
        <w:t xml:space="preserve"> </w:t>
      </w:r>
      <w:r w:rsidRPr="003F424B">
        <w:rPr>
          <w:sz w:val="28"/>
          <w:szCs w:val="28"/>
        </w:rPr>
        <w:t xml:space="preserve"> </w:t>
      </w:r>
      <w:r w:rsidR="003F424B" w:rsidRPr="003F424B">
        <w:rPr>
          <w:sz w:val="28"/>
          <w:szCs w:val="28"/>
        </w:rPr>
        <w:t>http://www.</w:t>
      </w:r>
      <w:r w:rsidR="006B7060">
        <w:rPr>
          <w:sz w:val="28"/>
          <w:szCs w:val="28"/>
          <w:lang w:val="en-US"/>
        </w:rPr>
        <w:t>a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k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d</w:t>
      </w:r>
      <w:r w:rsidR="003F424B" w:rsidRPr="003F424B">
        <w:rPr>
          <w:sz w:val="28"/>
          <w:szCs w:val="28"/>
        </w:rPr>
        <w:t>.</w:t>
      </w:r>
      <w:proofErr w:type="spellStart"/>
      <w:r w:rsidR="003F424B" w:rsidRPr="003F424B">
        <w:rPr>
          <w:sz w:val="28"/>
          <w:szCs w:val="28"/>
        </w:rPr>
        <w:t>ru</w:t>
      </w:r>
      <w:proofErr w:type="spellEnd"/>
      <w:r w:rsidR="003F424B" w:rsidRPr="003F424B">
        <w:rPr>
          <w:sz w:val="28"/>
          <w:szCs w:val="28"/>
        </w:rPr>
        <w:t>/</w:t>
      </w:r>
      <w:r w:rsidRPr="003F424B">
        <w:rPr>
          <w:sz w:val="28"/>
          <w:szCs w:val="28"/>
        </w:rPr>
        <w:t xml:space="preserve"> определяется правилами данной электронной торговой</w:t>
      </w:r>
      <w:r>
        <w:rPr>
          <w:sz w:val="28"/>
          <w:szCs w:val="28"/>
        </w:rPr>
        <w:t xml:space="preserve"> площадки.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2D114E" w:rsidRPr="005A2F12" w:rsidRDefault="004E1E72" w:rsidP="002D114E">
      <w:pPr>
        <w:spacing w:afterAutospacing="1"/>
        <w:ind w:left="20"/>
        <w:jc w:val="both"/>
        <w:rPr>
          <w:rFonts w:eastAsia="Times New Roman"/>
          <w:sz w:val="28"/>
          <w:szCs w:val="28"/>
        </w:rPr>
      </w:pPr>
      <w:r w:rsidRPr="004E1E72">
        <w:rPr>
          <w:spacing w:val="-6"/>
          <w:sz w:val="28"/>
          <w:szCs w:val="28"/>
        </w:rPr>
        <w:t>Проведение процедуры переторжки не допускается</w:t>
      </w:r>
      <w:r w:rsidR="005A2F12">
        <w:rPr>
          <w:rFonts w:eastAsia="Times New Roman"/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D114E" w:rsidRPr="003F424B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="006B7060">
        <w:rPr>
          <w:sz w:val="28"/>
          <w:szCs w:val="28"/>
          <w:lang w:val="en-US"/>
        </w:rPr>
        <w:t>A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K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D</w:t>
      </w:r>
      <w:r w:rsidR="003F424B">
        <w:rPr>
          <w:sz w:val="28"/>
          <w:szCs w:val="28"/>
        </w:rPr>
        <w:t xml:space="preserve"> </w:t>
      </w:r>
      <w:r w:rsidR="003F424B" w:rsidRPr="003F424B">
        <w:rPr>
          <w:sz w:val="28"/>
          <w:szCs w:val="28"/>
        </w:rPr>
        <w:t>http://www.</w:t>
      </w:r>
      <w:r w:rsidR="006B7060">
        <w:rPr>
          <w:sz w:val="28"/>
          <w:szCs w:val="28"/>
          <w:lang w:val="en-US"/>
        </w:rPr>
        <w:t>a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k</w:t>
      </w:r>
      <w:r w:rsidR="006B7060" w:rsidRPr="006B7060">
        <w:rPr>
          <w:sz w:val="28"/>
          <w:szCs w:val="28"/>
        </w:rPr>
        <w:t>-</w:t>
      </w:r>
      <w:r w:rsidR="006B7060">
        <w:rPr>
          <w:sz w:val="28"/>
          <w:szCs w:val="28"/>
          <w:lang w:val="en-US"/>
        </w:rPr>
        <w:t>d</w:t>
      </w:r>
      <w:r w:rsidR="003F424B" w:rsidRPr="003F424B">
        <w:rPr>
          <w:sz w:val="28"/>
          <w:szCs w:val="28"/>
        </w:rPr>
        <w:t>.</w:t>
      </w:r>
      <w:proofErr w:type="spellStart"/>
      <w:r w:rsidR="003F424B" w:rsidRPr="003F424B">
        <w:rPr>
          <w:sz w:val="28"/>
          <w:szCs w:val="28"/>
        </w:rPr>
        <w:t>ru</w:t>
      </w:r>
      <w:proofErr w:type="spellEnd"/>
      <w:r w:rsidR="003F424B" w:rsidRPr="003F424B">
        <w:rPr>
          <w:sz w:val="28"/>
          <w:szCs w:val="28"/>
        </w:rPr>
        <w:t>/</w:t>
      </w:r>
      <w:r>
        <w:rPr>
          <w:sz w:val="28"/>
          <w:szCs w:val="28"/>
        </w:rPr>
        <w:t xml:space="preserve">,начиная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12:00:00 (время </w:t>
      </w:r>
      <w:r w:rsidRPr="003F424B">
        <w:rPr>
          <w:sz w:val="28"/>
          <w:szCs w:val="28"/>
        </w:rPr>
        <w:t xml:space="preserve">московское) </w:t>
      </w:r>
      <w:r w:rsidR="003F424B" w:rsidRPr="00BA3A14">
        <w:rPr>
          <w:sz w:val="28"/>
          <w:szCs w:val="28"/>
        </w:rPr>
        <w:t>«</w:t>
      </w:r>
      <w:r w:rsidR="00A44594" w:rsidRPr="00A44594">
        <w:rPr>
          <w:sz w:val="28"/>
          <w:szCs w:val="28"/>
        </w:rPr>
        <w:t>30</w:t>
      </w:r>
      <w:r w:rsidR="003F424B" w:rsidRPr="00BA3A14">
        <w:rPr>
          <w:sz w:val="28"/>
          <w:szCs w:val="28"/>
        </w:rPr>
        <w:t xml:space="preserve">» </w:t>
      </w:r>
      <w:r w:rsidR="00EB4736">
        <w:rPr>
          <w:sz w:val="28"/>
          <w:szCs w:val="28"/>
        </w:rPr>
        <w:t>июня</w:t>
      </w:r>
      <w:r w:rsidR="00751673" w:rsidRPr="00BA3A14">
        <w:rPr>
          <w:sz w:val="28"/>
          <w:szCs w:val="28"/>
        </w:rPr>
        <w:t xml:space="preserve"> </w:t>
      </w:r>
      <w:r w:rsidR="003F424B" w:rsidRPr="00BA3A14">
        <w:rPr>
          <w:sz w:val="28"/>
          <w:szCs w:val="28"/>
        </w:rPr>
        <w:t xml:space="preserve"> 2014 </w:t>
      </w:r>
      <w:r w:rsidR="003F424B" w:rsidRPr="003F424B">
        <w:rPr>
          <w:sz w:val="28"/>
          <w:szCs w:val="28"/>
        </w:rPr>
        <w:t>года</w:t>
      </w:r>
      <w:r w:rsidRPr="003F424B">
        <w:rPr>
          <w:sz w:val="28"/>
          <w:szCs w:val="28"/>
        </w:rPr>
        <w:t>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проведения отборочной стадии:</w:t>
      </w:r>
    </w:p>
    <w:p w:rsidR="002D114E" w:rsidRPr="003F424B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 xml:space="preserve">624130, Свердловская область, г. Новоуральск, ул. Дзержинского, д. 2, не </w:t>
      </w:r>
      <w:r w:rsidRPr="003F424B">
        <w:rPr>
          <w:sz w:val="28"/>
          <w:szCs w:val="28"/>
        </w:rPr>
        <w:t xml:space="preserve">позднее </w:t>
      </w:r>
      <w:r w:rsidR="003F424B" w:rsidRPr="00BA3A14">
        <w:rPr>
          <w:sz w:val="28"/>
          <w:szCs w:val="28"/>
        </w:rPr>
        <w:t>«</w:t>
      </w:r>
      <w:r w:rsidR="00A44594" w:rsidRPr="00A44594">
        <w:rPr>
          <w:sz w:val="28"/>
          <w:szCs w:val="28"/>
        </w:rPr>
        <w:t>21</w:t>
      </w:r>
      <w:r w:rsidR="003F424B" w:rsidRPr="00BA3A14">
        <w:rPr>
          <w:sz w:val="28"/>
          <w:szCs w:val="28"/>
        </w:rPr>
        <w:t>»</w:t>
      </w:r>
      <w:r w:rsidR="00F12F3E">
        <w:rPr>
          <w:sz w:val="28"/>
          <w:szCs w:val="28"/>
        </w:rPr>
        <w:t xml:space="preserve"> </w:t>
      </w:r>
      <w:r w:rsidR="00AE419E">
        <w:rPr>
          <w:sz w:val="28"/>
          <w:szCs w:val="28"/>
        </w:rPr>
        <w:t>ию</w:t>
      </w:r>
      <w:r w:rsidR="00A44594">
        <w:rPr>
          <w:sz w:val="28"/>
          <w:szCs w:val="28"/>
        </w:rPr>
        <w:t>л</w:t>
      </w:r>
      <w:r w:rsidR="00AE419E">
        <w:rPr>
          <w:sz w:val="28"/>
          <w:szCs w:val="28"/>
        </w:rPr>
        <w:t>я</w:t>
      </w:r>
      <w:r w:rsidR="003F424B" w:rsidRPr="00BA3A14">
        <w:rPr>
          <w:sz w:val="28"/>
          <w:szCs w:val="28"/>
        </w:rPr>
        <w:t xml:space="preserve"> 2014  года</w:t>
      </w:r>
      <w:r w:rsidRPr="003F424B">
        <w:rPr>
          <w:sz w:val="28"/>
          <w:szCs w:val="28"/>
        </w:rPr>
        <w:t>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Место и дата подведения итогов запроса цен:</w:t>
      </w:r>
    </w:p>
    <w:p w:rsidR="002D114E" w:rsidRPr="003F424B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624130, Свердловская область, г. Новоуральск, ул. Дзержинского, д. 2, не </w:t>
      </w:r>
      <w:r w:rsidRPr="003F424B">
        <w:rPr>
          <w:sz w:val="28"/>
          <w:szCs w:val="28"/>
        </w:rPr>
        <w:t xml:space="preserve">позднее </w:t>
      </w:r>
      <w:r w:rsidR="003F424B" w:rsidRPr="00BA3A14">
        <w:rPr>
          <w:sz w:val="28"/>
          <w:szCs w:val="28"/>
        </w:rPr>
        <w:t>«</w:t>
      </w:r>
      <w:r w:rsidR="00A44594">
        <w:rPr>
          <w:sz w:val="28"/>
          <w:szCs w:val="28"/>
        </w:rPr>
        <w:t>21</w:t>
      </w:r>
      <w:r w:rsidR="003F424B" w:rsidRPr="00BA3A14">
        <w:rPr>
          <w:sz w:val="28"/>
          <w:szCs w:val="28"/>
        </w:rPr>
        <w:t xml:space="preserve">» </w:t>
      </w:r>
      <w:r w:rsidR="00AE419E">
        <w:rPr>
          <w:sz w:val="28"/>
          <w:szCs w:val="28"/>
        </w:rPr>
        <w:t>ию</w:t>
      </w:r>
      <w:r w:rsidR="00EB4736">
        <w:rPr>
          <w:sz w:val="28"/>
          <w:szCs w:val="28"/>
        </w:rPr>
        <w:t>л</w:t>
      </w:r>
      <w:r w:rsidR="00AE419E">
        <w:rPr>
          <w:sz w:val="28"/>
          <w:szCs w:val="28"/>
        </w:rPr>
        <w:t>я</w:t>
      </w:r>
      <w:r w:rsidR="003F424B" w:rsidRPr="00BA3A14">
        <w:rPr>
          <w:sz w:val="28"/>
          <w:szCs w:val="28"/>
        </w:rPr>
        <w:t xml:space="preserve"> 2014 года</w:t>
      </w:r>
      <w:r w:rsidRPr="003F424B">
        <w:rPr>
          <w:sz w:val="28"/>
          <w:szCs w:val="28"/>
        </w:rPr>
        <w:t>.</w:t>
      </w:r>
      <w:proofErr w:type="gramEnd"/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Срок заключения договора после определения победителя запроса цен:</w:t>
      </w:r>
    </w:p>
    <w:p w:rsidR="002D114E" w:rsidRDefault="002D114E" w:rsidP="002D114E">
      <w:pPr>
        <w:pStyle w:val="a3"/>
        <w:spacing w:before="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договор заключается в течение </w:t>
      </w:r>
      <w:r w:rsidR="00AE419E">
        <w:rPr>
          <w:sz w:val="28"/>
          <w:szCs w:val="28"/>
        </w:rPr>
        <w:t>3</w:t>
      </w:r>
      <w:r>
        <w:rPr>
          <w:sz w:val="28"/>
          <w:szCs w:val="28"/>
        </w:rPr>
        <w:t>0 дней, но не ранее 10 дней со дня размещения на официальном с</w:t>
      </w:r>
      <w:bookmarkStart w:id="0" w:name="_GoBack"/>
      <w:bookmarkEnd w:id="0"/>
      <w:r>
        <w:rPr>
          <w:sz w:val="28"/>
          <w:szCs w:val="28"/>
        </w:rPr>
        <w:t xml:space="preserve">айте протокола оценки и сопоставления заявок на участие в запросе цен.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Форма, размер и срок предоставления обеспечения исполнения договора:</w:t>
      </w:r>
    </w:p>
    <w:p w:rsidR="002D114E" w:rsidRDefault="002D114E" w:rsidP="002D114E">
      <w:pPr>
        <w:spacing w:beforeAutospacing="1" w:afterAutospacing="1"/>
        <w:ind w:left="20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D114E" w:rsidRPr="004E1E72" w:rsidRDefault="004E1E72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proofErr w:type="gramStart"/>
      <w:r w:rsidRPr="004E1E72">
        <w:rPr>
          <w:sz w:val="28"/>
          <w:szCs w:val="28"/>
        </w:rPr>
        <w:t>Организатор запроса цен по решению заказчика или закупочной комиссии, разместивший на официальном сайте и на ЭТП извещение о проведении запроса цен и документацию по запросу цен, вправе отказаться от</w:t>
      </w:r>
      <w:r w:rsidRPr="004E1E72">
        <w:rPr>
          <w:sz w:val="28"/>
          <w:szCs w:val="28"/>
          <w:lang w:val="en-US"/>
        </w:rPr>
        <w:t> </w:t>
      </w:r>
      <w:r w:rsidRPr="004E1E72">
        <w:rPr>
          <w:sz w:val="28"/>
          <w:szCs w:val="28"/>
        </w:rPr>
        <w:t xml:space="preserve">проведения запроса цен </w:t>
      </w:r>
      <w:r w:rsidRPr="004E1E72">
        <w:rPr>
          <w:b/>
          <w:i/>
          <w:sz w:val="28"/>
          <w:szCs w:val="28"/>
        </w:rPr>
        <w:t>[или любого лота запроса цен]</w:t>
      </w:r>
      <w:r w:rsidRPr="004E1E72">
        <w:rPr>
          <w:sz w:val="28"/>
          <w:szCs w:val="28"/>
        </w:rPr>
        <w:t xml:space="preserve">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</w:t>
      </w:r>
      <w:proofErr w:type="gramEnd"/>
      <w:r w:rsidRPr="004E1E72">
        <w:rPr>
          <w:sz w:val="28"/>
          <w:szCs w:val="28"/>
        </w:rPr>
        <w:t xml:space="preserve"> может принести убытки, по основаниям, предусмотренным ЕОСЗ</w:t>
      </w:r>
      <w:r w:rsidR="002D114E" w:rsidRPr="004E1E72">
        <w:rPr>
          <w:sz w:val="28"/>
          <w:szCs w:val="28"/>
        </w:rPr>
        <w:t>.</w:t>
      </w:r>
    </w:p>
    <w:p w:rsidR="002D114E" w:rsidRDefault="002D114E" w:rsidP="002D114E">
      <w:pPr>
        <w:pStyle w:val="a3"/>
        <w:numPr>
          <w:ilvl w:val="0"/>
          <w:numId w:val="3"/>
        </w:numPr>
        <w:spacing w:before="360" w:beforeAutospacing="0" w:after="0" w:afterAutospacing="0"/>
        <w:ind w:left="20"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603E78" w:rsidRDefault="00603E78"/>
    <w:sectPr w:rsidR="00603E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8248F7"/>
    <w:multiLevelType w:val="multilevel"/>
    <w:tmpl w:val="04987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E9302B"/>
    <w:multiLevelType w:val="multilevel"/>
    <w:tmpl w:val="388CB1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351430"/>
    <w:multiLevelType w:val="multilevel"/>
    <w:tmpl w:val="36D0154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4B9A"/>
    <w:rsid w:val="00127BC7"/>
    <w:rsid w:val="00180B3A"/>
    <w:rsid w:val="001B0D1C"/>
    <w:rsid w:val="002D114E"/>
    <w:rsid w:val="003548DA"/>
    <w:rsid w:val="003F424B"/>
    <w:rsid w:val="004E1E72"/>
    <w:rsid w:val="00535B6F"/>
    <w:rsid w:val="005A2F12"/>
    <w:rsid w:val="00603E78"/>
    <w:rsid w:val="00604129"/>
    <w:rsid w:val="006B7060"/>
    <w:rsid w:val="00751673"/>
    <w:rsid w:val="0075246B"/>
    <w:rsid w:val="00770FAC"/>
    <w:rsid w:val="00891EDA"/>
    <w:rsid w:val="00A44594"/>
    <w:rsid w:val="00AE419E"/>
    <w:rsid w:val="00B54B9A"/>
    <w:rsid w:val="00BA3A14"/>
    <w:rsid w:val="00BD17C1"/>
    <w:rsid w:val="00E37203"/>
    <w:rsid w:val="00EB4736"/>
    <w:rsid w:val="00EE562D"/>
    <w:rsid w:val="00F12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unhideWhenUsed/>
    <w:rsid w:val="0075167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114E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unhideWhenUsed/>
    <w:qFormat/>
    <w:rsid w:val="002D114E"/>
    <w:pPr>
      <w:spacing w:before="100" w:beforeAutospacing="1" w:after="100" w:afterAutospacing="1"/>
    </w:pPr>
  </w:style>
  <w:style w:type="character" w:customStyle="1" w:styleId="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1,В1 Знак1"/>
    <w:basedOn w:val="a0"/>
    <w:rsid w:val="002D11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locked/>
    <w:rsid w:val="002D114E"/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styleId="a5">
    <w:name w:val="Hyperlink"/>
    <w:uiPriority w:val="99"/>
    <w:unhideWhenUsed/>
    <w:rsid w:val="0075167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755</Words>
  <Characters>4306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UEIP</Company>
  <LinksUpToDate>false</LinksUpToDate>
  <CharactersWithSpaces>5051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Ахтамов Роман Камилович</dc:creator>
  <cp:keywords/>
  <dc:description/>
  <cp:lastModifiedBy>Ахтамов Роман Камилович</cp:lastModifiedBy>
  <cp:revision>4</cp:revision>
  <dcterms:created xsi:type="dcterms:W3CDTF">2014-06-04T10:26:00Z</dcterms:created>
  <dcterms:modified xsi:type="dcterms:W3CDTF">2014-06-23T08:58:00Z</dcterms:modified>
</cp:coreProperties>
</file>