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998" w:rsidRPr="00171998" w:rsidRDefault="00171998" w:rsidP="0017199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7199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Pr="0017199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№ F0079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(</w:t>
      </w:r>
      <w:r w:rsidRPr="0017199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№ 63-30/89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)</w:t>
      </w:r>
    </w:p>
    <w:p w:rsidR="00171998" w:rsidRPr="00171998" w:rsidRDefault="00171998" w:rsidP="0017199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7199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рассмотрения и оценки заявок на участие в открытом запросе цен в электронной форме</w:t>
      </w:r>
      <w:r w:rsidRPr="0017199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  <w:t>«Комплектующие детали для авиационных аккумуляторных батарей 20НКБН-25-УЗ»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(</w:t>
      </w:r>
      <w:r w:rsidRPr="00171998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110201/0505/074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396"/>
        <w:gridCol w:w="8104"/>
      </w:tblGrid>
      <w:tr w:rsidR="00171998" w:rsidRPr="00171998" w:rsidTr="0017199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71998" w:rsidRPr="00171998" w:rsidRDefault="00171998" w:rsidP="00171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71998" w:rsidRPr="00171998" w:rsidRDefault="00171998" w:rsidP="001719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 w:rsidRPr="001719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создания прот</w:t>
            </w:r>
            <w:r w:rsidR="004B6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окола: 16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.02.2011</w:t>
            </w:r>
            <w:r w:rsidRPr="001719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71998" w:rsidRPr="00171998" w:rsidRDefault="00171998" w:rsidP="0017199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171998" w:rsidRPr="00171998" w:rsidTr="0017199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71998" w:rsidRPr="00171998" w:rsidRDefault="00171998" w:rsidP="00171998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цен: «</w:t>
            </w:r>
            <w:proofErr w:type="spellStart"/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цен на указанном сайте: F0079</w:t>
            </w:r>
          </w:p>
          <w:p w:rsidR="00171998" w:rsidRPr="00171998" w:rsidRDefault="00171998" w:rsidP="00171998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ОАО «УЭХК» </w:t>
            </w: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(624130, Свердловской обл., </w:t>
            </w:r>
            <w:proofErr w:type="spellStart"/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овоуральск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зержинского, 2</w:t>
            </w: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171998" w:rsidRPr="00171998" w:rsidRDefault="00171998" w:rsidP="0017199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цен «Комплектующие детали для авиационных аккумуляторных батарей 20НКБН-25-УЗ» </w:t>
            </w:r>
          </w:p>
          <w:p w:rsidR="00171998" w:rsidRPr="00171998" w:rsidRDefault="00171998" w:rsidP="00171998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цен было размещено на сайте http://www.a-k-d.ru в сети Интернет 01 февраля 2011 </w:t>
            </w:r>
          </w:p>
          <w:p w:rsidR="00171998" w:rsidRPr="00171998" w:rsidRDefault="00171998" w:rsidP="0017199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договора:</w:t>
            </w: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«Комплектующие детали для авиационных аккумуляторных батарей 20НКБН-25-УЗ» </w:t>
            </w:r>
          </w:p>
          <w:p w:rsidR="00171998" w:rsidRPr="00171998" w:rsidRDefault="00171998" w:rsidP="00171998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цена договора (с учетом НДС): </w:t>
            </w:r>
            <w:r w:rsidRPr="001719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9769243.60 р. (девять миллионов семьсот шестьдесят девять тысяч двести сорок три рубля) 60 копеек.</w:t>
            </w:r>
          </w:p>
          <w:p w:rsidR="00171998" w:rsidRPr="00171998" w:rsidRDefault="00171998" w:rsidP="00171998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поставки товаров, выполнение работ, оказания услуг: партиями в течение 2011 года, согласно Техническому заданию </w:t>
            </w:r>
            <w:proofErr w:type="spellStart"/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п.V</w:t>
            </w:r>
            <w:proofErr w:type="spellEnd"/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настоящей Документации</w:t>
            </w:r>
          </w:p>
          <w:p w:rsidR="00171998" w:rsidRPr="00171998" w:rsidRDefault="00171998" w:rsidP="00171998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по факту отгрузки каждой партии продукции со склада Поставщика в Саратовской области в течение 30 календарных дней на основании счета-фактуры</w:t>
            </w:r>
          </w:p>
          <w:p w:rsidR="00171998" w:rsidRPr="00171998" w:rsidRDefault="00171998" w:rsidP="00171998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Документы, подтверждающие соответствие участника требованиям настоящей Документации должны быть оформлены в соответствии с пунктами 3.2.2. </w:t>
            </w:r>
          </w:p>
          <w:p w:rsidR="00171998" w:rsidRPr="00171998" w:rsidRDefault="00171998" w:rsidP="00171998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998" w:rsidRPr="00171998" w:rsidRDefault="00171998" w:rsidP="0017199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цен – 11 февраля 2011г., не поступило ни одной заявки на участие в запросе цен. </w:t>
            </w:r>
          </w:p>
          <w:p w:rsidR="00171998" w:rsidRDefault="00171998" w:rsidP="0017199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связи с этим, Заказчик принял следующее решение:</w:t>
            </w: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1. </w:t>
            </w:r>
            <w:r w:rsidRPr="001719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Признать открытый запрос цен несостоявшимся</w:t>
            </w:r>
            <w:r w:rsidRPr="001719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2. Настоящий протокол разместить на сайте http://www.a-k-d.ru </w:t>
            </w:r>
          </w:p>
          <w:p w:rsidR="00F65F61" w:rsidRPr="00EC5720" w:rsidRDefault="00F65F61" w:rsidP="00F65F61">
            <w:pPr>
              <w:spacing w:beforeAutospacing="1" w:after="24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5F61" w:rsidRPr="00F65F61" w:rsidRDefault="00F65F61" w:rsidP="00F65F61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5F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50"/>
              <w:gridCol w:w="3180"/>
            </w:tblGrid>
            <w:tr w:rsidR="00F65F61" w:rsidRPr="00EC5720" w:rsidTr="00F466A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Председатель комиссии:</w:t>
                  </w:r>
                </w:p>
              </w:tc>
            </w:tr>
            <w:tr w:rsidR="00F65F61" w:rsidRPr="00EC5720" w:rsidTr="00F466A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Яцына</w:t>
                  </w:r>
                  <w:proofErr w:type="spellEnd"/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F65F61" w:rsidRPr="00EC5720" w:rsidTr="00F466A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Секретарь комиссии:</w:t>
                  </w:r>
                </w:p>
              </w:tc>
            </w:tr>
            <w:tr w:rsidR="00F65F61" w:rsidRPr="00EC5720" w:rsidTr="00F466A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Чигасова</w:t>
                  </w:r>
                  <w:proofErr w:type="spellEnd"/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F65F61" w:rsidRPr="00EC5720" w:rsidTr="00F466A5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F65F61" w:rsidRPr="00EC5720" w:rsidTr="00F466A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F65F61" w:rsidRPr="00EC5720" w:rsidTr="00F466A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Денисов В.И. - начальник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F65F61" w:rsidRPr="00EC5720" w:rsidTr="00F466A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Кудрявцев В.А. - заместитель начальника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65F61" w:rsidRPr="00EC5720" w:rsidRDefault="00F65F61" w:rsidP="00F466A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EC5720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F65F61" w:rsidRPr="00171998" w:rsidRDefault="00F65F61" w:rsidP="00F65F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86CB5" w:rsidRPr="00171998" w:rsidRDefault="00486CB5">
      <w:pPr>
        <w:rPr>
          <w:rFonts w:ascii="Times New Roman" w:hAnsi="Times New Roman" w:cs="Times New Roman"/>
          <w:sz w:val="24"/>
          <w:szCs w:val="24"/>
        </w:rPr>
      </w:pPr>
    </w:p>
    <w:sectPr w:rsidR="00486CB5" w:rsidRPr="00171998" w:rsidSect="00486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01577"/>
    <w:multiLevelType w:val="multilevel"/>
    <w:tmpl w:val="1E0E4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9302B"/>
    <w:multiLevelType w:val="multilevel"/>
    <w:tmpl w:val="FF92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998"/>
    <w:rsid w:val="00171998"/>
    <w:rsid w:val="00257A46"/>
    <w:rsid w:val="00486CB5"/>
    <w:rsid w:val="004B652F"/>
    <w:rsid w:val="0082572F"/>
    <w:rsid w:val="00F65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B5"/>
  </w:style>
  <w:style w:type="paragraph" w:styleId="1">
    <w:name w:val="heading 1"/>
    <w:basedOn w:val="a"/>
    <w:link w:val="10"/>
    <w:uiPriority w:val="9"/>
    <w:qFormat/>
    <w:rsid w:val="001719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719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9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19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65F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1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4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359</Words>
  <Characters>2049</Characters>
  <Application>Microsoft Office Word</Application>
  <DocSecurity>0</DocSecurity>
  <Lines>17</Lines>
  <Paragraphs>4</Paragraphs>
  <ScaleCrop>false</ScaleCrop>
  <Company>UEIP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Илюха</dc:creator>
  <cp:keywords/>
  <dc:description/>
  <cp:lastModifiedBy>Илюха</cp:lastModifiedBy>
  <cp:revision>4</cp:revision>
  <cp:lastPrinted>2011-02-14T11:36:00Z</cp:lastPrinted>
  <dcterms:created xsi:type="dcterms:W3CDTF">2011-02-11T11:21:00Z</dcterms:created>
  <dcterms:modified xsi:type="dcterms:W3CDTF">2011-02-16T03:56:00Z</dcterms:modified>
</cp:coreProperties>
</file>