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67D" w:rsidRPr="00053148" w:rsidRDefault="002E167D" w:rsidP="00DA3738">
      <w:pPr>
        <w:ind w:left="5529"/>
        <w:jc w:val="right"/>
        <w:outlineLvl w:val="0"/>
        <w:rPr>
          <w:rFonts w:ascii="Times New Roman" w:hAnsi="Times New Roman"/>
          <w:i/>
          <w:color w:val="000000"/>
          <w:sz w:val="24"/>
          <w:szCs w:val="24"/>
        </w:rPr>
      </w:pPr>
      <w:r w:rsidRPr="00053148">
        <w:rPr>
          <w:rFonts w:ascii="Times New Roman" w:hAnsi="Times New Roman"/>
          <w:sz w:val="24"/>
          <w:szCs w:val="24"/>
        </w:rPr>
        <w:t>Форма 8</w:t>
      </w:r>
    </w:p>
    <w:p w:rsidR="002E167D" w:rsidRPr="00053148" w:rsidRDefault="002E167D" w:rsidP="009067A1">
      <w:pPr>
        <w:tabs>
          <w:tab w:val="left" w:pos="5103"/>
        </w:tabs>
        <w:ind w:left="5103"/>
        <w:jc w:val="center"/>
        <w:rPr>
          <w:rFonts w:ascii="Times New Roman" w:hAnsi="Times New Roman"/>
          <w:i/>
          <w:color w:val="000000"/>
          <w:sz w:val="24"/>
          <w:szCs w:val="24"/>
        </w:rPr>
      </w:pPr>
    </w:p>
    <w:p w:rsidR="002E167D" w:rsidRPr="00053148" w:rsidRDefault="002E167D" w:rsidP="009067A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E167D" w:rsidRPr="00053148" w:rsidRDefault="002E167D" w:rsidP="009067A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E167D" w:rsidRPr="00053148" w:rsidRDefault="002E167D" w:rsidP="009067A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E167D" w:rsidRPr="00053148" w:rsidRDefault="002E167D" w:rsidP="009067A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E167D" w:rsidRPr="00053148" w:rsidRDefault="002E167D" w:rsidP="009067A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E167D" w:rsidRPr="00053148" w:rsidRDefault="002E167D" w:rsidP="009067A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E167D" w:rsidRPr="00053148" w:rsidRDefault="002E167D" w:rsidP="009067A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E167D" w:rsidRPr="00053148" w:rsidRDefault="002E167D" w:rsidP="009067A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E167D" w:rsidRPr="00053148" w:rsidRDefault="002E167D" w:rsidP="009067A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E167D" w:rsidRPr="00053148" w:rsidRDefault="002E167D" w:rsidP="009067A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E167D" w:rsidRPr="00053148" w:rsidRDefault="002E167D" w:rsidP="009067A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E167D" w:rsidRPr="00053148" w:rsidRDefault="002E167D" w:rsidP="009067A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E167D" w:rsidRPr="00053148" w:rsidRDefault="002E167D" w:rsidP="009067A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E167D" w:rsidRPr="00053148" w:rsidRDefault="002E167D" w:rsidP="009067A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E167D" w:rsidRPr="00053148" w:rsidRDefault="002E167D" w:rsidP="009067A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E167D" w:rsidRPr="00053148" w:rsidRDefault="002E167D" w:rsidP="009067A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E167D" w:rsidRPr="00053148" w:rsidRDefault="002E167D" w:rsidP="009067A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E167D" w:rsidRPr="000956F6" w:rsidRDefault="002E167D" w:rsidP="00DA3738">
      <w:pPr>
        <w:spacing w:after="0"/>
        <w:jc w:val="center"/>
        <w:outlineLvl w:val="0"/>
        <w:rPr>
          <w:rFonts w:ascii="Times New Roman" w:hAnsi="Times New Roman"/>
          <w:sz w:val="24"/>
          <w:szCs w:val="24"/>
        </w:rPr>
      </w:pPr>
      <w:r w:rsidRPr="000956F6">
        <w:rPr>
          <w:rFonts w:ascii="Times New Roman" w:hAnsi="Times New Roman"/>
          <w:sz w:val="24"/>
          <w:szCs w:val="24"/>
        </w:rPr>
        <w:t xml:space="preserve">Техническое задание </w:t>
      </w:r>
    </w:p>
    <w:p w:rsidR="002E167D" w:rsidRPr="000956F6" w:rsidRDefault="002E167D" w:rsidP="009067A1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956F6">
        <w:rPr>
          <w:rFonts w:ascii="Times New Roman" w:hAnsi="Times New Roman"/>
          <w:sz w:val="24"/>
          <w:szCs w:val="24"/>
        </w:rPr>
        <w:t>на поставку трубопроводной арматуры.</w:t>
      </w:r>
    </w:p>
    <w:p w:rsidR="002E167D" w:rsidRPr="000956F6" w:rsidRDefault="002E167D" w:rsidP="009067A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E167D" w:rsidRPr="000956F6" w:rsidRDefault="002E167D" w:rsidP="009067A1">
      <w:pPr>
        <w:rPr>
          <w:rFonts w:ascii="Times New Roman" w:hAnsi="Times New Roman"/>
          <w:color w:val="000000"/>
          <w:sz w:val="24"/>
          <w:szCs w:val="24"/>
        </w:rPr>
      </w:pPr>
    </w:p>
    <w:p w:rsidR="002E167D" w:rsidRPr="000956F6" w:rsidRDefault="002E167D" w:rsidP="009067A1">
      <w:pPr>
        <w:rPr>
          <w:rFonts w:ascii="Times New Roman" w:hAnsi="Times New Roman"/>
          <w:color w:val="000000"/>
          <w:sz w:val="24"/>
          <w:szCs w:val="24"/>
        </w:rPr>
      </w:pPr>
    </w:p>
    <w:p w:rsidR="002E167D" w:rsidRPr="000956F6" w:rsidRDefault="002E167D" w:rsidP="009067A1">
      <w:pPr>
        <w:jc w:val="center"/>
        <w:rPr>
          <w:rFonts w:ascii="Times New Roman" w:hAnsi="Times New Roman"/>
          <w:color w:val="000000"/>
          <w:sz w:val="24"/>
          <w:szCs w:val="24"/>
        </w:rPr>
      </w:pPr>
      <w:bookmarkStart w:id="0" w:name="_GoBack"/>
      <w:bookmarkEnd w:id="0"/>
    </w:p>
    <w:p w:rsidR="002E167D" w:rsidRPr="000956F6" w:rsidRDefault="002E167D" w:rsidP="009067A1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2E167D" w:rsidRPr="000956F6" w:rsidRDefault="002E167D" w:rsidP="009067A1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2E167D" w:rsidRPr="000956F6" w:rsidRDefault="002E167D" w:rsidP="009067A1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2E167D" w:rsidRPr="000956F6" w:rsidRDefault="002E167D" w:rsidP="009067A1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2E167D" w:rsidRPr="000956F6" w:rsidRDefault="002E167D" w:rsidP="009067A1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2E167D" w:rsidRPr="000956F6" w:rsidRDefault="002E167D" w:rsidP="009067A1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2E167D" w:rsidRPr="000956F6" w:rsidRDefault="002E167D" w:rsidP="009067A1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2E167D" w:rsidRPr="000956F6" w:rsidRDefault="002E167D" w:rsidP="009067A1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2E167D" w:rsidRPr="000956F6" w:rsidRDefault="002E167D" w:rsidP="009067A1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2E167D" w:rsidRPr="000956F6" w:rsidRDefault="002E167D" w:rsidP="009067A1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2E167D" w:rsidRPr="000956F6" w:rsidRDefault="002E167D" w:rsidP="009067A1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2E167D" w:rsidRPr="000956F6" w:rsidRDefault="002E167D" w:rsidP="009067A1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2E167D" w:rsidRPr="000956F6" w:rsidRDefault="002E167D" w:rsidP="009067A1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2E167D" w:rsidRPr="000956F6" w:rsidRDefault="002E167D" w:rsidP="009067A1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2E167D" w:rsidRPr="000956F6" w:rsidRDefault="002E167D" w:rsidP="00DA3738">
      <w:pPr>
        <w:jc w:val="center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0956F6">
        <w:rPr>
          <w:rFonts w:ascii="Times New Roman" w:hAnsi="Times New Roman"/>
          <w:color w:val="000000"/>
          <w:sz w:val="24"/>
          <w:szCs w:val="24"/>
        </w:rPr>
        <w:t>СОДЕРЖАНИЕ</w:t>
      </w:r>
    </w:p>
    <w:p w:rsidR="002E167D" w:rsidRPr="000956F6" w:rsidRDefault="002E167D" w:rsidP="009067A1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2E167D" w:rsidRPr="000956F6" w:rsidRDefault="002E167D" w:rsidP="00DA3738">
      <w:pPr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0956F6">
        <w:rPr>
          <w:rFonts w:ascii="Times New Roman" w:hAnsi="Times New Roman"/>
          <w:color w:val="000000"/>
          <w:sz w:val="24"/>
          <w:szCs w:val="24"/>
        </w:rPr>
        <w:t xml:space="preserve">РАЗДЕЛ 1. ОБЩИЕ СВЕДЕНИЯ </w:t>
      </w:r>
    </w:p>
    <w:p w:rsidR="002E167D" w:rsidRPr="000956F6" w:rsidRDefault="002E167D" w:rsidP="00DA3738">
      <w:pPr>
        <w:spacing w:after="0" w:line="240" w:lineRule="auto"/>
        <w:ind w:left="851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0956F6">
        <w:rPr>
          <w:rFonts w:ascii="Times New Roman" w:hAnsi="Times New Roman"/>
          <w:color w:val="000000"/>
          <w:sz w:val="24"/>
          <w:szCs w:val="24"/>
        </w:rPr>
        <w:t xml:space="preserve">Подраздел 1.1 Наименование </w:t>
      </w:r>
    </w:p>
    <w:p w:rsidR="002E167D" w:rsidRPr="000956F6" w:rsidRDefault="002E167D" w:rsidP="00B03552">
      <w:pPr>
        <w:spacing w:after="0" w:line="240" w:lineRule="auto"/>
        <w:ind w:left="851"/>
        <w:rPr>
          <w:rFonts w:ascii="Times New Roman" w:hAnsi="Times New Roman"/>
          <w:color w:val="000000"/>
          <w:sz w:val="24"/>
          <w:szCs w:val="24"/>
        </w:rPr>
      </w:pPr>
      <w:r w:rsidRPr="000956F6">
        <w:rPr>
          <w:rFonts w:ascii="Times New Roman" w:hAnsi="Times New Roman"/>
          <w:color w:val="000000"/>
          <w:sz w:val="24"/>
          <w:szCs w:val="24"/>
        </w:rPr>
        <w:t>Подраздел 1.2 Сведения о новизне</w:t>
      </w:r>
    </w:p>
    <w:p w:rsidR="002E167D" w:rsidRPr="000956F6" w:rsidRDefault="002E167D" w:rsidP="00B03552">
      <w:pPr>
        <w:spacing w:after="0" w:line="240" w:lineRule="auto"/>
        <w:ind w:left="851"/>
        <w:rPr>
          <w:rFonts w:ascii="Times New Roman" w:hAnsi="Times New Roman"/>
          <w:color w:val="000000"/>
          <w:sz w:val="24"/>
          <w:szCs w:val="24"/>
        </w:rPr>
      </w:pPr>
      <w:r w:rsidRPr="000956F6">
        <w:rPr>
          <w:rFonts w:ascii="Times New Roman" w:hAnsi="Times New Roman"/>
          <w:color w:val="000000"/>
          <w:sz w:val="24"/>
          <w:szCs w:val="24"/>
        </w:rPr>
        <w:t>Подраздел 1.3 Этапы разработки / изготовления</w:t>
      </w:r>
    </w:p>
    <w:p w:rsidR="002E167D" w:rsidRPr="000956F6" w:rsidRDefault="002E167D" w:rsidP="00B03552">
      <w:pPr>
        <w:spacing w:after="0" w:line="240" w:lineRule="auto"/>
        <w:ind w:left="851"/>
        <w:rPr>
          <w:rFonts w:ascii="Times New Roman" w:hAnsi="Times New Roman"/>
          <w:color w:val="000000"/>
          <w:sz w:val="24"/>
          <w:szCs w:val="24"/>
        </w:rPr>
      </w:pPr>
      <w:r w:rsidRPr="000956F6">
        <w:rPr>
          <w:rFonts w:ascii="Times New Roman" w:hAnsi="Times New Roman"/>
          <w:color w:val="000000"/>
          <w:sz w:val="24"/>
          <w:szCs w:val="24"/>
        </w:rPr>
        <w:t>Подраздел 1.4 Документы для разработки / изготовления</w:t>
      </w:r>
    </w:p>
    <w:p w:rsidR="002E167D" w:rsidRPr="000956F6" w:rsidRDefault="002E167D" w:rsidP="00B03552">
      <w:pPr>
        <w:spacing w:after="0" w:line="240" w:lineRule="auto"/>
        <w:ind w:left="851"/>
        <w:rPr>
          <w:rFonts w:ascii="Times New Roman" w:hAnsi="Times New Roman"/>
          <w:color w:val="000000"/>
          <w:sz w:val="24"/>
          <w:szCs w:val="24"/>
        </w:rPr>
      </w:pPr>
      <w:r w:rsidRPr="000956F6">
        <w:rPr>
          <w:rFonts w:ascii="Times New Roman" w:hAnsi="Times New Roman"/>
          <w:color w:val="000000"/>
          <w:sz w:val="24"/>
          <w:szCs w:val="24"/>
        </w:rPr>
        <w:t>Подраздел 1.5 Код ОКП</w:t>
      </w:r>
    </w:p>
    <w:p w:rsidR="002E167D" w:rsidRPr="000956F6" w:rsidRDefault="002E167D" w:rsidP="00DA3738">
      <w:pPr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0956F6">
        <w:rPr>
          <w:rFonts w:ascii="Times New Roman" w:hAnsi="Times New Roman"/>
          <w:color w:val="000000"/>
          <w:sz w:val="24"/>
          <w:szCs w:val="24"/>
        </w:rPr>
        <w:t>РАЗДЕЛ 2. ОБЛАСТЬ ПРИМЕНЕНИЯ</w:t>
      </w:r>
    </w:p>
    <w:p w:rsidR="002E167D" w:rsidRPr="000956F6" w:rsidRDefault="002E167D" w:rsidP="00DA3738">
      <w:pPr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0956F6">
        <w:rPr>
          <w:rFonts w:ascii="Times New Roman" w:hAnsi="Times New Roman"/>
          <w:color w:val="000000"/>
          <w:sz w:val="24"/>
          <w:szCs w:val="24"/>
        </w:rPr>
        <w:t>РАЗДЕЛ 3. УСЛОВИЯ ЭКСПЛУАТАЦИИ</w:t>
      </w:r>
    </w:p>
    <w:p w:rsidR="002E167D" w:rsidRPr="000956F6" w:rsidRDefault="002E167D" w:rsidP="00B0355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956F6">
        <w:rPr>
          <w:rFonts w:ascii="Times New Roman" w:hAnsi="Times New Roman"/>
          <w:color w:val="000000"/>
          <w:sz w:val="24"/>
          <w:szCs w:val="24"/>
        </w:rPr>
        <w:t>РАЗДЕЛ 4. ТЕХНИЧЕСКИЕ ТРЕБОВАНИЯ</w:t>
      </w:r>
    </w:p>
    <w:p w:rsidR="002E167D" w:rsidRPr="000956F6" w:rsidRDefault="002E167D" w:rsidP="00B03552">
      <w:pPr>
        <w:spacing w:after="0" w:line="240" w:lineRule="auto"/>
        <w:ind w:left="2694" w:hanging="1843"/>
        <w:rPr>
          <w:rFonts w:ascii="Times New Roman" w:hAnsi="Times New Roman"/>
          <w:color w:val="000000"/>
          <w:sz w:val="24"/>
          <w:szCs w:val="24"/>
        </w:rPr>
      </w:pPr>
      <w:r w:rsidRPr="000956F6">
        <w:rPr>
          <w:rFonts w:ascii="Times New Roman" w:hAnsi="Times New Roman"/>
          <w:color w:val="000000"/>
          <w:sz w:val="24"/>
          <w:szCs w:val="24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2E167D" w:rsidRPr="000956F6" w:rsidRDefault="002E167D" w:rsidP="00B03552">
      <w:pPr>
        <w:spacing w:after="0" w:line="240" w:lineRule="auto"/>
        <w:ind w:left="851"/>
        <w:rPr>
          <w:rFonts w:ascii="Times New Roman" w:hAnsi="Times New Roman"/>
          <w:color w:val="000000"/>
          <w:sz w:val="24"/>
          <w:szCs w:val="24"/>
        </w:rPr>
      </w:pPr>
      <w:r w:rsidRPr="000956F6">
        <w:rPr>
          <w:rFonts w:ascii="Times New Roman" w:hAnsi="Times New Roman"/>
          <w:color w:val="000000"/>
          <w:sz w:val="24"/>
          <w:szCs w:val="24"/>
        </w:rPr>
        <w:t xml:space="preserve">Подраздел 4.2. Требования к надежности </w:t>
      </w:r>
    </w:p>
    <w:p w:rsidR="002E167D" w:rsidRPr="000956F6" w:rsidRDefault="002E167D" w:rsidP="00B03552">
      <w:pPr>
        <w:spacing w:after="0" w:line="240" w:lineRule="auto"/>
        <w:ind w:left="2694" w:hanging="1843"/>
        <w:rPr>
          <w:rFonts w:ascii="Times New Roman" w:hAnsi="Times New Roman"/>
          <w:color w:val="000000"/>
          <w:sz w:val="24"/>
          <w:szCs w:val="24"/>
        </w:rPr>
      </w:pPr>
      <w:r w:rsidRPr="000956F6">
        <w:rPr>
          <w:rFonts w:ascii="Times New Roman" w:hAnsi="Times New Roman"/>
          <w:color w:val="000000"/>
          <w:sz w:val="24"/>
          <w:szCs w:val="24"/>
        </w:rPr>
        <w:t>Подраздел 4.3. Требования к составным частям, исходным и эксплуатационным материалам</w:t>
      </w:r>
    </w:p>
    <w:p w:rsidR="002E167D" w:rsidRPr="000956F6" w:rsidRDefault="002E167D" w:rsidP="00B03552">
      <w:pPr>
        <w:spacing w:after="0" w:line="240" w:lineRule="auto"/>
        <w:ind w:left="851"/>
        <w:rPr>
          <w:rFonts w:ascii="Times New Roman" w:hAnsi="Times New Roman"/>
          <w:color w:val="000000"/>
          <w:sz w:val="24"/>
          <w:szCs w:val="24"/>
        </w:rPr>
      </w:pPr>
      <w:r w:rsidRPr="000956F6">
        <w:rPr>
          <w:rFonts w:ascii="Times New Roman" w:hAnsi="Times New Roman"/>
          <w:color w:val="000000"/>
          <w:sz w:val="24"/>
          <w:szCs w:val="24"/>
        </w:rPr>
        <w:t xml:space="preserve">Подраздел 4.4 Требования к маркировке </w:t>
      </w:r>
    </w:p>
    <w:p w:rsidR="002E167D" w:rsidRPr="000956F6" w:rsidRDefault="002E167D" w:rsidP="00B03552">
      <w:pPr>
        <w:spacing w:after="0" w:line="240" w:lineRule="auto"/>
        <w:ind w:left="851"/>
        <w:rPr>
          <w:rFonts w:ascii="Times New Roman" w:hAnsi="Times New Roman"/>
          <w:color w:val="000000"/>
          <w:sz w:val="24"/>
          <w:szCs w:val="24"/>
        </w:rPr>
      </w:pPr>
      <w:r w:rsidRPr="000956F6">
        <w:rPr>
          <w:rFonts w:ascii="Times New Roman" w:hAnsi="Times New Roman"/>
          <w:color w:val="000000"/>
          <w:sz w:val="24"/>
          <w:szCs w:val="24"/>
        </w:rPr>
        <w:t>Подраздел 4.5 Требования к упаковке</w:t>
      </w:r>
    </w:p>
    <w:p w:rsidR="002E167D" w:rsidRPr="000956F6" w:rsidRDefault="002E167D" w:rsidP="00DA3738">
      <w:pPr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0956F6">
        <w:rPr>
          <w:rFonts w:ascii="Times New Roman" w:hAnsi="Times New Roman"/>
          <w:color w:val="000000"/>
          <w:sz w:val="24"/>
          <w:szCs w:val="24"/>
        </w:rPr>
        <w:t>РАЗДЕЛ 5. ТРЕБОВАНИЯ ПО ПРАВИЛАМ СДАЧИ И ПРИЕМКИ</w:t>
      </w:r>
    </w:p>
    <w:p w:rsidR="002E167D" w:rsidRPr="000956F6" w:rsidRDefault="002E167D" w:rsidP="00DA3738">
      <w:pPr>
        <w:tabs>
          <w:tab w:val="left" w:pos="851"/>
        </w:tabs>
        <w:spacing w:after="0" w:line="240" w:lineRule="auto"/>
        <w:ind w:left="851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0956F6">
        <w:rPr>
          <w:rFonts w:ascii="Times New Roman" w:hAnsi="Times New Roman"/>
          <w:color w:val="000000"/>
          <w:sz w:val="24"/>
          <w:szCs w:val="24"/>
        </w:rPr>
        <w:t>Подраздел 5.1 Порядок сдачи и приемки</w:t>
      </w:r>
    </w:p>
    <w:p w:rsidR="002E167D" w:rsidRPr="000956F6" w:rsidRDefault="002E167D" w:rsidP="00B03552">
      <w:pPr>
        <w:tabs>
          <w:tab w:val="left" w:pos="1276"/>
        </w:tabs>
        <w:spacing w:after="0" w:line="240" w:lineRule="auto"/>
        <w:ind w:left="2694" w:hanging="1843"/>
        <w:rPr>
          <w:rFonts w:ascii="Times New Roman" w:hAnsi="Times New Roman"/>
          <w:color w:val="000000"/>
          <w:sz w:val="24"/>
          <w:szCs w:val="24"/>
        </w:rPr>
      </w:pPr>
      <w:r w:rsidRPr="000956F6">
        <w:rPr>
          <w:rFonts w:ascii="Times New Roman" w:hAnsi="Times New Roman"/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товаров</w:t>
      </w:r>
    </w:p>
    <w:p w:rsidR="002E167D" w:rsidRPr="000956F6" w:rsidRDefault="002E167D" w:rsidP="00DA3738">
      <w:pPr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0956F6">
        <w:rPr>
          <w:rFonts w:ascii="Times New Roman" w:hAnsi="Times New Roman"/>
          <w:color w:val="000000"/>
          <w:sz w:val="24"/>
          <w:szCs w:val="24"/>
        </w:rPr>
        <w:t>РАЗДЕЛ 6. ТРЕБОВАНИЯ К ТРАНСПОРТИРОВАНИЮ</w:t>
      </w:r>
    </w:p>
    <w:p w:rsidR="002E167D" w:rsidRPr="000956F6" w:rsidRDefault="002E167D" w:rsidP="00DA3738">
      <w:pPr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0956F6">
        <w:rPr>
          <w:rFonts w:ascii="Times New Roman" w:hAnsi="Times New Roman"/>
          <w:color w:val="000000"/>
          <w:sz w:val="24"/>
          <w:szCs w:val="24"/>
        </w:rPr>
        <w:t>РАЗДЕЛ 7. ТРЕБОВАНИЯ К ХРАНЕНИЮ</w:t>
      </w:r>
    </w:p>
    <w:p w:rsidR="002E167D" w:rsidRPr="000956F6" w:rsidRDefault="002E167D" w:rsidP="00B03552">
      <w:pPr>
        <w:spacing w:after="0" w:line="240" w:lineRule="auto"/>
        <w:ind w:left="1418" w:hanging="1418"/>
        <w:rPr>
          <w:rFonts w:ascii="Times New Roman" w:hAnsi="Times New Roman"/>
          <w:color w:val="000000"/>
          <w:sz w:val="24"/>
          <w:szCs w:val="24"/>
        </w:rPr>
      </w:pPr>
      <w:r w:rsidRPr="000956F6">
        <w:rPr>
          <w:rFonts w:ascii="Times New Roman" w:hAnsi="Times New Roman"/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2E167D" w:rsidRPr="000956F6" w:rsidRDefault="002E167D" w:rsidP="00DA3738">
      <w:pPr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0956F6">
        <w:rPr>
          <w:rFonts w:ascii="Times New Roman" w:hAnsi="Times New Roman"/>
          <w:color w:val="000000"/>
          <w:sz w:val="24"/>
          <w:szCs w:val="24"/>
        </w:rPr>
        <w:t>РАЗДЕЛ 9. ТРЕБОВАНИЯ К ОБСЛУЖИВАНИЮ</w:t>
      </w:r>
    </w:p>
    <w:p w:rsidR="002E167D" w:rsidRPr="000956F6" w:rsidRDefault="002E167D" w:rsidP="00DA3738">
      <w:pPr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0956F6">
        <w:rPr>
          <w:rFonts w:ascii="Times New Roman" w:hAnsi="Times New Roman"/>
          <w:color w:val="000000"/>
          <w:sz w:val="24"/>
          <w:szCs w:val="24"/>
        </w:rPr>
        <w:t>РАЗДЕЛ 10. ЭКОЛОГИЧЕСКИЕ ТРЕБОВАНИЯ</w:t>
      </w:r>
    </w:p>
    <w:p w:rsidR="002E167D" w:rsidRPr="000956F6" w:rsidRDefault="002E167D" w:rsidP="00B0355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956F6">
        <w:rPr>
          <w:rFonts w:ascii="Times New Roman" w:hAnsi="Times New Roman"/>
          <w:color w:val="000000"/>
          <w:sz w:val="24"/>
          <w:szCs w:val="24"/>
        </w:rPr>
        <w:t>РАЗДЕЛ 11. ТРЕБОВАНИЯ ПО БЕЗОПАСНОСТИ</w:t>
      </w:r>
    </w:p>
    <w:p w:rsidR="002E167D" w:rsidRPr="000956F6" w:rsidRDefault="002E167D" w:rsidP="00B0355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956F6">
        <w:rPr>
          <w:rFonts w:ascii="Times New Roman" w:hAnsi="Times New Roman"/>
          <w:color w:val="000000"/>
          <w:sz w:val="24"/>
          <w:szCs w:val="24"/>
        </w:rPr>
        <w:t>РАЗДЕЛ 12. ТРЕБОВАНИЯ К КАЧЕСТВУ</w:t>
      </w:r>
    </w:p>
    <w:p w:rsidR="002E167D" w:rsidRPr="000956F6" w:rsidRDefault="002E167D" w:rsidP="00B0355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956F6">
        <w:rPr>
          <w:rFonts w:ascii="Times New Roman" w:hAnsi="Times New Roman"/>
          <w:color w:val="000000"/>
          <w:sz w:val="24"/>
          <w:szCs w:val="24"/>
        </w:rPr>
        <w:t>РАЗДЕЛ 13. ДОПОЛНИТЕЛЬНЫЕ (ИНЫЕ) ТРЕБОВАНИЯ</w:t>
      </w:r>
    </w:p>
    <w:p w:rsidR="002E167D" w:rsidRPr="000956F6" w:rsidRDefault="002E167D" w:rsidP="00B03552">
      <w:pPr>
        <w:spacing w:after="0" w:line="240" w:lineRule="auto"/>
        <w:ind w:left="1418" w:hanging="1418"/>
        <w:rPr>
          <w:rFonts w:ascii="Times New Roman" w:hAnsi="Times New Roman"/>
          <w:color w:val="000000"/>
          <w:sz w:val="24"/>
          <w:szCs w:val="24"/>
        </w:rPr>
      </w:pPr>
      <w:r w:rsidRPr="000956F6">
        <w:rPr>
          <w:rFonts w:ascii="Times New Roman" w:hAnsi="Times New Roman"/>
          <w:color w:val="000000"/>
          <w:sz w:val="24"/>
          <w:szCs w:val="24"/>
        </w:rPr>
        <w:t>РАЗДЕЛ 14. ТРЕБОВАНИЯ К КОЛИЧЕСТВУ И СРОКУ (ПЕРИОДИЧНОСТИ) ПОСТАВКИ</w:t>
      </w:r>
    </w:p>
    <w:p w:rsidR="002E167D" w:rsidRPr="000956F6" w:rsidRDefault="002E167D" w:rsidP="00DA3738">
      <w:pPr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0956F6">
        <w:rPr>
          <w:rFonts w:ascii="Times New Roman" w:hAnsi="Times New Roman"/>
          <w:color w:val="000000"/>
          <w:sz w:val="24"/>
          <w:szCs w:val="24"/>
        </w:rPr>
        <w:t>РАЗДЕЛ 15. ТРЕБОВАНИЕ К ФОРМЕ ПРЕДСТАВЛЯЕМОЙ  ИНФОРМАЦИИ</w:t>
      </w:r>
    </w:p>
    <w:p w:rsidR="002E167D" w:rsidRPr="000956F6" w:rsidRDefault="002E167D" w:rsidP="00DA3738">
      <w:pPr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</w:rPr>
      </w:pPr>
      <w:bookmarkStart w:id="1" w:name="OLE_LINK2"/>
      <w:bookmarkStart w:id="2" w:name="OLE_LINK3"/>
      <w:r w:rsidRPr="000956F6">
        <w:rPr>
          <w:rFonts w:ascii="Times New Roman" w:hAnsi="Times New Roman"/>
          <w:color w:val="000000"/>
          <w:sz w:val="24"/>
          <w:szCs w:val="24"/>
        </w:rPr>
        <w:t>РАЗДЕЛ 16. ПЕРЕЧЕНЬ ПРИНЯТЫХ СОКРАЩЕНИЙ</w:t>
      </w:r>
    </w:p>
    <w:bookmarkEnd w:id="1"/>
    <w:bookmarkEnd w:id="2"/>
    <w:p w:rsidR="002E167D" w:rsidRPr="000956F6" w:rsidRDefault="002E167D" w:rsidP="00B0355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956F6">
        <w:rPr>
          <w:rFonts w:ascii="Times New Roman" w:hAnsi="Times New Roman"/>
          <w:color w:val="000000"/>
          <w:sz w:val="24"/>
          <w:szCs w:val="24"/>
        </w:rPr>
        <w:t>РАЗДЕЛ 17. ПЕРЕЧЕНЬ ПРИЛОЖЕНИЙ</w:t>
      </w:r>
    </w:p>
    <w:p w:rsidR="002E167D" w:rsidRPr="000956F6" w:rsidRDefault="002E167D" w:rsidP="009067A1">
      <w:pPr>
        <w:rPr>
          <w:rFonts w:ascii="Times New Roman" w:hAnsi="Times New Roman"/>
          <w:color w:val="000000"/>
          <w:sz w:val="24"/>
          <w:szCs w:val="24"/>
        </w:rPr>
      </w:pPr>
    </w:p>
    <w:p w:rsidR="002E167D" w:rsidRPr="000956F6" w:rsidRDefault="002E167D" w:rsidP="00CF141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E167D" w:rsidRPr="000956F6" w:rsidRDefault="002E167D" w:rsidP="00CF141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E167D" w:rsidRPr="000956F6" w:rsidRDefault="002E167D" w:rsidP="00CF141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E167D" w:rsidRPr="000956F6" w:rsidRDefault="002E167D" w:rsidP="00CF141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E167D" w:rsidRPr="000956F6" w:rsidRDefault="002E167D" w:rsidP="00CF141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E167D" w:rsidRPr="000956F6" w:rsidRDefault="002E167D" w:rsidP="00CF141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E167D" w:rsidRPr="000956F6" w:rsidRDefault="002E167D" w:rsidP="00CF141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E167D" w:rsidRPr="000956F6" w:rsidRDefault="002E167D" w:rsidP="00CF141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E167D" w:rsidRPr="000956F6" w:rsidRDefault="002E167D" w:rsidP="00CF141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E167D" w:rsidRPr="000956F6" w:rsidRDefault="002E167D" w:rsidP="00CF141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E167D" w:rsidRPr="000956F6" w:rsidRDefault="002E167D" w:rsidP="00CF141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E167D" w:rsidRPr="000956F6" w:rsidRDefault="002E167D" w:rsidP="00CF141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E167D" w:rsidRPr="000956F6" w:rsidRDefault="002E167D" w:rsidP="00CF141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E167D" w:rsidRPr="000956F6" w:rsidRDefault="002E167D" w:rsidP="00DA3738">
      <w:pPr>
        <w:spacing w:after="0"/>
        <w:jc w:val="center"/>
        <w:outlineLvl w:val="0"/>
        <w:rPr>
          <w:rFonts w:ascii="Times New Roman" w:hAnsi="Times New Roman"/>
          <w:sz w:val="24"/>
          <w:szCs w:val="24"/>
        </w:rPr>
      </w:pPr>
      <w:r w:rsidRPr="000956F6">
        <w:rPr>
          <w:rFonts w:ascii="Times New Roman" w:hAnsi="Times New Roman"/>
          <w:sz w:val="24"/>
          <w:szCs w:val="24"/>
        </w:rPr>
        <w:lastRenderedPageBreak/>
        <w:t>РАЗДЕЛ 1. ОБЩИЕ СВЕДЕНИЯ</w:t>
      </w:r>
    </w:p>
    <w:p w:rsidR="002E167D" w:rsidRPr="000956F6" w:rsidRDefault="002E167D" w:rsidP="0005314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956F6">
        <w:rPr>
          <w:rFonts w:ascii="Times New Roman" w:hAnsi="Times New Roman"/>
          <w:sz w:val="24"/>
          <w:szCs w:val="24"/>
        </w:rPr>
        <w:t xml:space="preserve">Применяемые в «Техническом задании» термины и названия товаров, и отдельных позиций, на основании которых можно идентифицировать товар по конкретной марке и производителю, </w:t>
      </w:r>
      <w:proofErr w:type="gramStart"/>
      <w:r w:rsidRPr="000956F6">
        <w:rPr>
          <w:rFonts w:ascii="Times New Roman" w:hAnsi="Times New Roman"/>
          <w:sz w:val="24"/>
          <w:szCs w:val="24"/>
        </w:rPr>
        <w:t>носят описательный характер и не исключают</w:t>
      </w:r>
      <w:proofErr w:type="gramEnd"/>
      <w:r w:rsidRPr="000956F6">
        <w:rPr>
          <w:rFonts w:ascii="Times New Roman" w:hAnsi="Times New Roman"/>
          <w:sz w:val="24"/>
          <w:szCs w:val="24"/>
        </w:rPr>
        <w:t xml:space="preserve"> возможности предложения иного эквивалентного товара, отдельных частей и позиций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6"/>
        <w:gridCol w:w="4425"/>
        <w:gridCol w:w="1431"/>
        <w:gridCol w:w="1490"/>
        <w:gridCol w:w="619"/>
        <w:gridCol w:w="1109"/>
      </w:tblGrid>
      <w:tr w:rsidR="002E167D" w:rsidRPr="000956F6" w:rsidTr="008903A5">
        <w:trPr>
          <w:trHeight w:val="273"/>
        </w:trPr>
        <w:tc>
          <w:tcPr>
            <w:tcW w:w="9640" w:type="dxa"/>
            <w:gridSpan w:val="6"/>
          </w:tcPr>
          <w:p w:rsidR="002E167D" w:rsidRPr="000956F6" w:rsidRDefault="002E167D" w:rsidP="005909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Подраздел 1.1 Наименование</w:t>
            </w:r>
          </w:p>
        </w:tc>
      </w:tr>
      <w:tr w:rsidR="002E167D" w:rsidRPr="000956F6" w:rsidTr="008903A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9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7D" w:rsidRPr="000956F6" w:rsidRDefault="002E167D" w:rsidP="002F4D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0956F6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0956F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7D" w:rsidRPr="000956F6" w:rsidRDefault="002E167D" w:rsidP="002F4D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7D" w:rsidRPr="000956F6" w:rsidRDefault="002E167D" w:rsidP="002F4D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ГОСТ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7D" w:rsidRPr="000956F6" w:rsidRDefault="002E167D" w:rsidP="002F4D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Материал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7D" w:rsidRPr="000956F6" w:rsidRDefault="002E167D" w:rsidP="002F4D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 xml:space="preserve">Ед. </w:t>
            </w:r>
            <w:proofErr w:type="spellStart"/>
            <w:r w:rsidRPr="000956F6">
              <w:rPr>
                <w:rFonts w:ascii="Times New Roman" w:hAnsi="Times New Roman"/>
                <w:sz w:val="24"/>
                <w:szCs w:val="24"/>
              </w:rPr>
              <w:t>изм</w:t>
            </w:r>
            <w:proofErr w:type="spellEnd"/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7D" w:rsidRPr="000956F6" w:rsidRDefault="002E167D" w:rsidP="002F4D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</w:tr>
      <w:tr w:rsidR="002E167D" w:rsidRPr="000956F6" w:rsidTr="002F4D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7D" w:rsidRPr="000956F6" w:rsidRDefault="002E167D" w:rsidP="00B23B8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56F6">
              <w:rPr>
                <w:rFonts w:ascii="Times New Roman" w:hAnsi="Times New Roman"/>
                <w:sz w:val="28"/>
                <w:szCs w:val="28"/>
              </w:rPr>
              <w:t>Трубопроводная арматура</w:t>
            </w:r>
          </w:p>
        </w:tc>
      </w:tr>
      <w:tr w:rsidR="002E167D" w:rsidRPr="000956F6" w:rsidTr="002F4D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7D" w:rsidRPr="000956F6" w:rsidRDefault="002E167D" w:rsidP="00B23B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EF73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 xml:space="preserve">Кран шаровой фланцевый </w:t>
            </w:r>
            <w:r w:rsidRPr="000956F6">
              <w:rPr>
                <w:rFonts w:ascii="Times New Roman" w:hAnsi="Times New Roman"/>
                <w:b/>
                <w:sz w:val="24"/>
                <w:szCs w:val="24"/>
              </w:rPr>
              <w:t>КШ32.16.3110</w:t>
            </w:r>
            <w:r w:rsidRPr="000956F6">
              <w:rPr>
                <w:rFonts w:ascii="Times New Roman" w:hAnsi="Times New Roman"/>
                <w:sz w:val="24"/>
                <w:szCs w:val="24"/>
              </w:rPr>
              <w:t>,Ду32,Ру</w:t>
            </w:r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 w:rsidRPr="000956F6">
              <w:rPr>
                <w:rFonts w:ascii="Times New Roman" w:hAnsi="Times New Roman"/>
                <w:sz w:val="24"/>
                <w:szCs w:val="24"/>
              </w:rPr>
              <w:t>,6 МПа</w:t>
            </w:r>
          </w:p>
          <w:p w:rsidR="002E167D" w:rsidRPr="000956F6" w:rsidRDefault="002E167D" w:rsidP="00EF73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Класс герметичности затвора «А»</w:t>
            </w:r>
          </w:p>
          <w:p w:rsidR="002E167D" w:rsidRPr="000956F6" w:rsidRDefault="002E167D" w:rsidP="00EF73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или</w:t>
            </w:r>
          </w:p>
          <w:p w:rsidR="002E167D" w:rsidRPr="000956F6" w:rsidRDefault="002E167D" w:rsidP="00EB78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Кран шаровой фланцевый</w:t>
            </w:r>
          </w:p>
          <w:p w:rsidR="002E167D" w:rsidRPr="000956F6" w:rsidRDefault="002E167D" w:rsidP="00EB78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b/>
                <w:sz w:val="24"/>
                <w:szCs w:val="24"/>
              </w:rPr>
              <w:t xml:space="preserve">КШЦФ-32 </w:t>
            </w:r>
            <w:r w:rsidRPr="000956F6">
              <w:rPr>
                <w:rFonts w:ascii="Times New Roman" w:hAnsi="Times New Roman"/>
                <w:sz w:val="24"/>
                <w:szCs w:val="24"/>
              </w:rPr>
              <w:t>Ду32,Ру</w:t>
            </w:r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 w:rsidRPr="000956F6">
              <w:rPr>
                <w:rFonts w:ascii="Times New Roman" w:hAnsi="Times New Roman"/>
                <w:sz w:val="24"/>
                <w:szCs w:val="24"/>
              </w:rPr>
              <w:t>,6МПа</w:t>
            </w:r>
          </w:p>
          <w:p w:rsidR="002E167D" w:rsidRPr="000956F6" w:rsidRDefault="002E167D" w:rsidP="00EB78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Класс герметичности затвора «А»</w:t>
            </w:r>
          </w:p>
          <w:p w:rsidR="002E167D" w:rsidRPr="000956F6" w:rsidRDefault="002E167D" w:rsidP="00EB78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Ст20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7D" w:rsidRPr="000956F6" w:rsidRDefault="002E167D" w:rsidP="00B23B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7D" w:rsidRPr="000956F6" w:rsidRDefault="002E167D" w:rsidP="00B23B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Ст20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B23B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B23B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2E167D" w:rsidRPr="000956F6" w:rsidTr="002F4D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7D" w:rsidRPr="000956F6" w:rsidRDefault="002E167D" w:rsidP="002F4D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67D" w:rsidRPr="000956F6" w:rsidRDefault="002E167D" w:rsidP="002F4D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Кран шаровой литой разборный фланцевый</w:t>
            </w:r>
          </w:p>
          <w:p w:rsidR="002E167D" w:rsidRPr="000956F6" w:rsidRDefault="002E167D" w:rsidP="002F4D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b/>
                <w:sz w:val="24"/>
                <w:szCs w:val="24"/>
              </w:rPr>
              <w:t>11нж67п</w:t>
            </w:r>
            <w:r w:rsidRPr="000956F6">
              <w:rPr>
                <w:rFonts w:ascii="Times New Roman" w:hAnsi="Times New Roman"/>
                <w:sz w:val="24"/>
                <w:szCs w:val="24"/>
              </w:rPr>
              <w:t xml:space="preserve"> Ду125,Ру</w:t>
            </w:r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 w:rsidRPr="000956F6">
              <w:rPr>
                <w:rFonts w:ascii="Times New Roman" w:hAnsi="Times New Roman"/>
                <w:sz w:val="24"/>
                <w:szCs w:val="24"/>
              </w:rPr>
              <w:t>,6МПа</w:t>
            </w:r>
          </w:p>
          <w:p w:rsidR="002E167D" w:rsidRPr="000956F6" w:rsidRDefault="002E167D" w:rsidP="002F4D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0956F6">
              <w:rPr>
                <w:rFonts w:ascii="Times New Roman" w:hAnsi="Times New Roman"/>
                <w:sz w:val="24"/>
                <w:szCs w:val="24"/>
                <w:u w:val="single"/>
              </w:rPr>
              <w:t>или</w:t>
            </w:r>
          </w:p>
          <w:p w:rsidR="002E167D" w:rsidRPr="000956F6" w:rsidRDefault="002E167D" w:rsidP="002F4D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b/>
                <w:sz w:val="24"/>
                <w:szCs w:val="24"/>
              </w:rPr>
              <w:t>10нж16п</w:t>
            </w:r>
            <w:r w:rsidRPr="000956F6">
              <w:rPr>
                <w:rFonts w:ascii="Times New Roman" w:hAnsi="Times New Roman"/>
                <w:sz w:val="24"/>
                <w:szCs w:val="24"/>
              </w:rPr>
              <w:t xml:space="preserve"> Ду125,Ру</w:t>
            </w:r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 w:rsidRPr="000956F6">
              <w:rPr>
                <w:rFonts w:ascii="Times New Roman" w:hAnsi="Times New Roman"/>
                <w:sz w:val="24"/>
                <w:szCs w:val="24"/>
              </w:rPr>
              <w:t>,6МПа</w:t>
            </w:r>
          </w:p>
          <w:p w:rsidR="002E167D" w:rsidRPr="000956F6" w:rsidRDefault="002E167D" w:rsidP="002F4D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b/>
                <w:sz w:val="24"/>
                <w:szCs w:val="24"/>
              </w:rPr>
              <w:t>11нж01пф</w:t>
            </w:r>
            <w:r w:rsidRPr="000956F6">
              <w:rPr>
                <w:rFonts w:ascii="Times New Roman" w:hAnsi="Times New Roman"/>
                <w:sz w:val="24"/>
                <w:szCs w:val="24"/>
              </w:rPr>
              <w:t xml:space="preserve"> Ду125,Ру</w:t>
            </w:r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 w:rsidRPr="000956F6">
              <w:rPr>
                <w:rFonts w:ascii="Times New Roman" w:hAnsi="Times New Roman"/>
                <w:sz w:val="24"/>
                <w:szCs w:val="24"/>
              </w:rPr>
              <w:t>,6МПа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67D" w:rsidRPr="000956F6" w:rsidRDefault="002E167D" w:rsidP="002F4D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67D" w:rsidRPr="000956F6" w:rsidRDefault="002E167D" w:rsidP="002F4D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12Х18Н10Т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67D" w:rsidRPr="000956F6" w:rsidRDefault="002E167D" w:rsidP="002F4D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67D" w:rsidRPr="000956F6" w:rsidRDefault="002E167D" w:rsidP="002F4D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E167D" w:rsidRPr="000956F6" w:rsidTr="002F4D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7D" w:rsidRPr="000956F6" w:rsidRDefault="002E167D" w:rsidP="002F4D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67D" w:rsidRPr="000956F6" w:rsidRDefault="002E167D" w:rsidP="002F4D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Кран шаровой литой разборный фланцевый</w:t>
            </w:r>
          </w:p>
          <w:p w:rsidR="002E167D" w:rsidRPr="000956F6" w:rsidRDefault="002E167D" w:rsidP="002F4D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b/>
                <w:sz w:val="24"/>
                <w:szCs w:val="24"/>
              </w:rPr>
              <w:t>11нж67п</w:t>
            </w:r>
            <w:r w:rsidRPr="000956F6">
              <w:rPr>
                <w:rFonts w:ascii="Times New Roman" w:hAnsi="Times New Roman"/>
                <w:sz w:val="24"/>
                <w:szCs w:val="24"/>
              </w:rPr>
              <w:t xml:space="preserve"> Ду65,Ру</w:t>
            </w:r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 w:rsidRPr="000956F6">
              <w:rPr>
                <w:rFonts w:ascii="Times New Roman" w:hAnsi="Times New Roman"/>
                <w:sz w:val="24"/>
                <w:szCs w:val="24"/>
              </w:rPr>
              <w:t>,6МПа</w:t>
            </w:r>
          </w:p>
          <w:p w:rsidR="002E167D" w:rsidRPr="000956F6" w:rsidRDefault="002E167D" w:rsidP="002F4D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0956F6">
              <w:rPr>
                <w:rFonts w:ascii="Times New Roman" w:hAnsi="Times New Roman"/>
                <w:sz w:val="24"/>
                <w:szCs w:val="24"/>
                <w:u w:val="single"/>
              </w:rPr>
              <w:t>или</w:t>
            </w:r>
          </w:p>
          <w:p w:rsidR="002E167D" w:rsidRPr="000956F6" w:rsidRDefault="002E167D" w:rsidP="002F4D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b/>
                <w:sz w:val="24"/>
                <w:szCs w:val="24"/>
              </w:rPr>
              <w:t>КШ65.16.3120</w:t>
            </w:r>
            <w:r w:rsidRPr="000956F6">
              <w:rPr>
                <w:rFonts w:ascii="Times New Roman" w:hAnsi="Times New Roman"/>
                <w:sz w:val="24"/>
                <w:szCs w:val="24"/>
              </w:rPr>
              <w:t xml:space="preserve"> Ду65,Ру</w:t>
            </w:r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 w:rsidRPr="000956F6">
              <w:rPr>
                <w:rFonts w:ascii="Times New Roman" w:hAnsi="Times New Roman"/>
                <w:sz w:val="24"/>
                <w:szCs w:val="24"/>
              </w:rPr>
              <w:t>,6МПа</w:t>
            </w:r>
          </w:p>
          <w:p w:rsidR="002E167D" w:rsidRPr="000956F6" w:rsidRDefault="002E167D" w:rsidP="002F4D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b/>
                <w:sz w:val="24"/>
                <w:szCs w:val="24"/>
              </w:rPr>
              <w:t>10нж16п</w:t>
            </w:r>
            <w:r w:rsidRPr="000956F6">
              <w:rPr>
                <w:rFonts w:ascii="Times New Roman" w:hAnsi="Times New Roman"/>
                <w:sz w:val="24"/>
                <w:szCs w:val="24"/>
              </w:rPr>
              <w:t xml:space="preserve"> Ду65,Ру</w:t>
            </w:r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 w:rsidRPr="000956F6">
              <w:rPr>
                <w:rFonts w:ascii="Times New Roman" w:hAnsi="Times New Roman"/>
                <w:sz w:val="24"/>
                <w:szCs w:val="24"/>
              </w:rPr>
              <w:t>,6МПа</w:t>
            </w:r>
          </w:p>
          <w:p w:rsidR="002E167D" w:rsidRPr="000956F6" w:rsidRDefault="002E167D" w:rsidP="002F4D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WR</w:t>
            </w:r>
            <w:proofErr w:type="spellStart"/>
            <w:r w:rsidRPr="000956F6">
              <w:rPr>
                <w:rFonts w:ascii="Times New Roman" w:hAnsi="Times New Roman"/>
                <w:b/>
                <w:sz w:val="24"/>
                <w:szCs w:val="24"/>
              </w:rPr>
              <w:t>Н-нж</w:t>
            </w:r>
            <w:proofErr w:type="spellEnd"/>
            <w:r w:rsidRPr="000956F6">
              <w:rPr>
                <w:rFonts w:ascii="Times New Roman" w:hAnsi="Times New Roman"/>
                <w:b/>
                <w:sz w:val="28"/>
              </w:rPr>
              <w:t xml:space="preserve"> </w:t>
            </w:r>
            <w:r w:rsidRPr="000956F6">
              <w:rPr>
                <w:rFonts w:ascii="Times New Roman" w:hAnsi="Times New Roman"/>
                <w:sz w:val="24"/>
                <w:szCs w:val="24"/>
              </w:rPr>
              <w:t>Ду65,Ру1,6МПа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67D" w:rsidRPr="000956F6" w:rsidRDefault="002E167D" w:rsidP="002F4D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67D" w:rsidRPr="000956F6" w:rsidRDefault="002E167D" w:rsidP="002F4D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12Х18Н10Т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67D" w:rsidRPr="000956F6" w:rsidRDefault="002E167D" w:rsidP="002F4D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67D" w:rsidRPr="000956F6" w:rsidRDefault="002E167D" w:rsidP="002F4D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2E167D" w:rsidRPr="000956F6" w:rsidTr="002F4D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7D" w:rsidRPr="000956F6" w:rsidRDefault="002E167D" w:rsidP="002F4D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67D" w:rsidRPr="000956F6" w:rsidRDefault="002E167D" w:rsidP="002F4D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Кран шаровой литой разборный фланцевый</w:t>
            </w:r>
          </w:p>
          <w:p w:rsidR="002E167D" w:rsidRPr="000956F6" w:rsidRDefault="002E167D" w:rsidP="002F4D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b/>
                <w:sz w:val="24"/>
                <w:szCs w:val="24"/>
              </w:rPr>
              <w:t>11нж67п</w:t>
            </w:r>
            <w:r w:rsidRPr="000956F6">
              <w:rPr>
                <w:rFonts w:ascii="Times New Roman" w:hAnsi="Times New Roman"/>
                <w:sz w:val="24"/>
                <w:szCs w:val="24"/>
              </w:rPr>
              <w:t xml:space="preserve"> Ду50,Ру</w:t>
            </w:r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 w:rsidRPr="000956F6">
              <w:rPr>
                <w:rFonts w:ascii="Times New Roman" w:hAnsi="Times New Roman"/>
                <w:sz w:val="24"/>
                <w:szCs w:val="24"/>
              </w:rPr>
              <w:t>,6МПа</w:t>
            </w:r>
          </w:p>
          <w:p w:rsidR="002E167D" w:rsidRPr="000956F6" w:rsidRDefault="002E167D" w:rsidP="002F4D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0956F6">
              <w:rPr>
                <w:rFonts w:ascii="Times New Roman" w:hAnsi="Times New Roman"/>
                <w:sz w:val="24"/>
                <w:szCs w:val="24"/>
                <w:u w:val="single"/>
              </w:rPr>
              <w:t>или</w:t>
            </w:r>
          </w:p>
          <w:p w:rsidR="002E167D" w:rsidRPr="000956F6" w:rsidRDefault="002E167D" w:rsidP="002F4D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b/>
                <w:sz w:val="24"/>
                <w:szCs w:val="24"/>
              </w:rPr>
              <w:t xml:space="preserve"> КШ65.16.3120</w:t>
            </w:r>
            <w:r w:rsidRPr="000956F6">
              <w:rPr>
                <w:rFonts w:ascii="Times New Roman" w:hAnsi="Times New Roman"/>
                <w:sz w:val="24"/>
                <w:szCs w:val="24"/>
              </w:rPr>
              <w:t xml:space="preserve">  Ду50,Ру</w:t>
            </w:r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 w:rsidRPr="000956F6">
              <w:rPr>
                <w:rFonts w:ascii="Times New Roman" w:hAnsi="Times New Roman"/>
                <w:sz w:val="24"/>
                <w:szCs w:val="24"/>
              </w:rPr>
              <w:t>,6МПа</w:t>
            </w:r>
          </w:p>
          <w:p w:rsidR="002E167D" w:rsidRPr="000956F6" w:rsidRDefault="002E167D" w:rsidP="002F4D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b/>
                <w:sz w:val="24"/>
                <w:szCs w:val="24"/>
              </w:rPr>
              <w:t>10нж16п</w:t>
            </w:r>
            <w:r w:rsidRPr="000956F6">
              <w:rPr>
                <w:rFonts w:ascii="Times New Roman" w:hAnsi="Times New Roman"/>
                <w:sz w:val="24"/>
                <w:szCs w:val="24"/>
              </w:rPr>
              <w:t xml:space="preserve"> Ду50,Ру</w:t>
            </w:r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 w:rsidRPr="000956F6">
              <w:rPr>
                <w:rFonts w:ascii="Times New Roman" w:hAnsi="Times New Roman"/>
                <w:sz w:val="24"/>
                <w:szCs w:val="24"/>
              </w:rPr>
              <w:t>,6МПа</w:t>
            </w:r>
          </w:p>
          <w:p w:rsidR="002E167D" w:rsidRPr="000956F6" w:rsidRDefault="002E167D" w:rsidP="002F4D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WR</w:t>
            </w:r>
            <w:proofErr w:type="spellStart"/>
            <w:r w:rsidRPr="000956F6">
              <w:rPr>
                <w:rFonts w:ascii="Times New Roman" w:hAnsi="Times New Roman"/>
                <w:b/>
                <w:sz w:val="24"/>
                <w:szCs w:val="24"/>
              </w:rPr>
              <w:t>Н-нж</w:t>
            </w:r>
            <w:proofErr w:type="spellEnd"/>
            <w:r w:rsidRPr="000956F6">
              <w:rPr>
                <w:rFonts w:ascii="Times New Roman" w:hAnsi="Times New Roman"/>
                <w:b/>
                <w:sz w:val="28"/>
              </w:rPr>
              <w:t xml:space="preserve"> </w:t>
            </w:r>
            <w:r w:rsidRPr="000956F6">
              <w:rPr>
                <w:rFonts w:ascii="Times New Roman" w:hAnsi="Times New Roman"/>
                <w:sz w:val="24"/>
                <w:szCs w:val="24"/>
              </w:rPr>
              <w:t>Ду50,Ру1,6МПа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67D" w:rsidRPr="000956F6" w:rsidRDefault="002E167D" w:rsidP="002F4D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67D" w:rsidRPr="000956F6" w:rsidRDefault="002E167D" w:rsidP="002F4D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12Х18Н10Т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67D" w:rsidRPr="000956F6" w:rsidRDefault="002E167D" w:rsidP="002F4D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67D" w:rsidRPr="000956F6" w:rsidRDefault="002E167D" w:rsidP="002F4D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E167D" w:rsidRPr="000956F6" w:rsidTr="002F4D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7D" w:rsidRPr="000956F6" w:rsidRDefault="002E167D" w:rsidP="002F4D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67D" w:rsidRPr="000956F6" w:rsidRDefault="002E167D" w:rsidP="002F4D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Кран шаровой литой разборный фланцевый</w:t>
            </w:r>
          </w:p>
          <w:p w:rsidR="002E167D" w:rsidRPr="000956F6" w:rsidRDefault="002E167D" w:rsidP="002F4D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b/>
                <w:sz w:val="24"/>
                <w:szCs w:val="24"/>
              </w:rPr>
              <w:t>11нж67п</w:t>
            </w:r>
            <w:r w:rsidRPr="000956F6">
              <w:rPr>
                <w:rFonts w:ascii="Times New Roman" w:hAnsi="Times New Roman"/>
                <w:sz w:val="24"/>
                <w:szCs w:val="24"/>
              </w:rPr>
              <w:t xml:space="preserve"> Ду40,Ру</w:t>
            </w:r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 w:rsidRPr="000956F6">
              <w:rPr>
                <w:rFonts w:ascii="Times New Roman" w:hAnsi="Times New Roman"/>
                <w:sz w:val="24"/>
                <w:szCs w:val="24"/>
              </w:rPr>
              <w:t>,6МПа</w:t>
            </w:r>
          </w:p>
          <w:p w:rsidR="002E167D" w:rsidRPr="000956F6" w:rsidRDefault="002E167D" w:rsidP="002F4D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0956F6">
              <w:rPr>
                <w:rFonts w:ascii="Times New Roman" w:hAnsi="Times New Roman"/>
                <w:sz w:val="24"/>
                <w:szCs w:val="24"/>
                <w:u w:val="single"/>
              </w:rPr>
              <w:t>или</w:t>
            </w:r>
          </w:p>
          <w:p w:rsidR="002E167D" w:rsidRPr="000956F6" w:rsidRDefault="002E167D" w:rsidP="002F4D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b/>
                <w:sz w:val="24"/>
                <w:szCs w:val="24"/>
              </w:rPr>
              <w:t>КШ65.16.3120</w:t>
            </w:r>
            <w:r w:rsidRPr="000956F6">
              <w:rPr>
                <w:rFonts w:ascii="Times New Roman" w:hAnsi="Times New Roman"/>
                <w:sz w:val="24"/>
                <w:szCs w:val="24"/>
              </w:rPr>
              <w:t xml:space="preserve">  Ду40,Ру</w:t>
            </w:r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 w:rsidRPr="000956F6">
              <w:rPr>
                <w:rFonts w:ascii="Times New Roman" w:hAnsi="Times New Roman"/>
                <w:sz w:val="24"/>
                <w:szCs w:val="24"/>
              </w:rPr>
              <w:t>,6МПа</w:t>
            </w:r>
          </w:p>
          <w:p w:rsidR="002E167D" w:rsidRPr="000956F6" w:rsidRDefault="002E167D" w:rsidP="002F4D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b/>
                <w:sz w:val="24"/>
                <w:szCs w:val="24"/>
              </w:rPr>
              <w:t>10нж16п</w:t>
            </w:r>
            <w:r w:rsidRPr="000956F6">
              <w:rPr>
                <w:rFonts w:ascii="Times New Roman" w:hAnsi="Times New Roman"/>
                <w:sz w:val="24"/>
                <w:szCs w:val="24"/>
              </w:rPr>
              <w:t xml:space="preserve"> Ду40,Ру</w:t>
            </w:r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 w:rsidRPr="000956F6">
              <w:rPr>
                <w:rFonts w:ascii="Times New Roman" w:hAnsi="Times New Roman"/>
                <w:sz w:val="24"/>
                <w:szCs w:val="24"/>
              </w:rPr>
              <w:t>,6МПа</w:t>
            </w:r>
          </w:p>
          <w:p w:rsidR="002E167D" w:rsidRPr="000956F6" w:rsidRDefault="002E167D" w:rsidP="002F4D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WR</w:t>
            </w:r>
            <w:proofErr w:type="spellStart"/>
            <w:r w:rsidRPr="000956F6">
              <w:rPr>
                <w:rFonts w:ascii="Times New Roman" w:hAnsi="Times New Roman"/>
                <w:b/>
                <w:sz w:val="24"/>
                <w:szCs w:val="24"/>
              </w:rPr>
              <w:t>Н-нж</w:t>
            </w:r>
            <w:proofErr w:type="spellEnd"/>
            <w:r w:rsidRPr="000956F6">
              <w:rPr>
                <w:rFonts w:ascii="Times New Roman" w:hAnsi="Times New Roman"/>
                <w:b/>
                <w:sz w:val="28"/>
              </w:rPr>
              <w:t xml:space="preserve"> </w:t>
            </w:r>
            <w:r w:rsidRPr="000956F6">
              <w:rPr>
                <w:rFonts w:ascii="Times New Roman" w:hAnsi="Times New Roman"/>
                <w:sz w:val="24"/>
                <w:szCs w:val="24"/>
              </w:rPr>
              <w:t>Ду40,Ру1,6МПа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67D" w:rsidRPr="000956F6" w:rsidRDefault="002E167D" w:rsidP="002F4D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67D" w:rsidRPr="000956F6" w:rsidRDefault="002E167D" w:rsidP="002F4D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12Х18Н10Т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67D" w:rsidRPr="000956F6" w:rsidRDefault="002E167D" w:rsidP="002F4D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67D" w:rsidRPr="000956F6" w:rsidRDefault="002E167D" w:rsidP="002F4D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2E167D" w:rsidRPr="000956F6" w:rsidTr="002F4D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7D" w:rsidRPr="000956F6" w:rsidRDefault="002E167D" w:rsidP="002F4D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67D" w:rsidRPr="000956F6" w:rsidRDefault="002E167D" w:rsidP="002F4D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Кран шаровой литой разборный фланцевый</w:t>
            </w:r>
          </w:p>
          <w:p w:rsidR="002E167D" w:rsidRPr="000956F6" w:rsidRDefault="002E167D" w:rsidP="002F4D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b/>
                <w:sz w:val="24"/>
                <w:szCs w:val="24"/>
              </w:rPr>
              <w:t>11нж67п</w:t>
            </w:r>
            <w:r w:rsidRPr="000956F6">
              <w:rPr>
                <w:rFonts w:ascii="Times New Roman" w:hAnsi="Times New Roman"/>
                <w:sz w:val="24"/>
                <w:szCs w:val="24"/>
              </w:rPr>
              <w:t xml:space="preserve"> Ду25,Ру</w:t>
            </w:r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 w:rsidRPr="000956F6">
              <w:rPr>
                <w:rFonts w:ascii="Times New Roman" w:hAnsi="Times New Roman"/>
                <w:sz w:val="24"/>
                <w:szCs w:val="24"/>
              </w:rPr>
              <w:t>,6МПа</w:t>
            </w:r>
          </w:p>
          <w:p w:rsidR="002E167D" w:rsidRPr="000956F6" w:rsidRDefault="002E167D" w:rsidP="002F4D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0956F6">
              <w:rPr>
                <w:rFonts w:ascii="Times New Roman" w:hAnsi="Times New Roman"/>
                <w:sz w:val="24"/>
                <w:szCs w:val="24"/>
                <w:u w:val="single"/>
              </w:rPr>
              <w:t>или</w:t>
            </w:r>
          </w:p>
          <w:p w:rsidR="002E167D" w:rsidRPr="000956F6" w:rsidRDefault="002E167D" w:rsidP="002F4D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b/>
                <w:sz w:val="24"/>
                <w:szCs w:val="24"/>
              </w:rPr>
              <w:t>КШ65.16.3120</w:t>
            </w:r>
            <w:r w:rsidRPr="000956F6">
              <w:rPr>
                <w:rFonts w:ascii="Times New Roman" w:hAnsi="Times New Roman"/>
                <w:sz w:val="24"/>
                <w:szCs w:val="24"/>
              </w:rPr>
              <w:t xml:space="preserve">  Ду25,Ру</w:t>
            </w:r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 w:rsidRPr="000956F6">
              <w:rPr>
                <w:rFonts w:ascii="Times New Roman" w:hAnsi="Times New Roman"/>
                <w:sz w:val="24"/>
                <w:szCs w:val="24"/>
              </w:rPr>
              <w:t>,6МПа</w:t>
            </w:r>
          </w:p>
          <w:p w:rsidR="002E167D" w:rsidRPr="000956F6" w:rsidRDefault="002E167D" w:rsidP="002F4D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b/>
                <w:sz w:val="24"/>
                <w:szCs w:val="24"/>
              </w:rPr>
              <w:t>10нж16п</w:t>
            </w:r>
            <w:r w:rsidRPr="000956F6">
              <w:rPr>
                <w:rFonts w:ascii="Times New Roman" w:hAnsi="Times New Roman"/>
                <w:sz w:val="24"/>
                <w:szCs w:val="24"/>
              </w:rPr>
              <w:t xml:space="preserve"> Ду25,Ру</w:t>
            </w:r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 w:rsidRPr="000956F6">
              <w:rPr>
                <w:rFonts w:ascii="Times New Roman" w:hAnsi="Times New Roman"/>
                <w:sz w:val="24"/>
                <w:szCs w:val="24"/>
              </w:rPr>
              <w:t>,6МПа</w:t>
            </w:r>
          </w:p>
          <w:p w:rsidR="002E167D" w:rsidRPr="000956F6" w:rsidRDefault="002E167D" w:rsidP="002F4D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WR</w:t>
            </w:r>
            <w:proofErr w:type="spellStart"/>
            <w:r w:rsidRPr="000956F6">
              <w:rPr>
                <w:rFonts w:ascii="Times New Roman" w:hAnsi="Times New Roman"/>
                <w:b/>
                <w:sz w:val="24"/>
                <w:szCs w:val="24"/>
              </w:rPr>
              <w:t>Н-нж</w:t>
            </w:r>
            <w:proofErr w:type="spellEnd"/>
            <w:r w:rsidRPr="000956F6">
              <w:rPr>
                <w:rFonts w:ascii="Times New Roman" w:hAnsi="Times New Roman"/>
                <w:b/>
                <w:sz w:val="28"/>
              </w:rPr>
              <w:t xml:space="preserve"> </w:t>
            </w:r>
            <w:r w:rsidRPr="000956F6">
              <w:rPr>
                <w:rFonts w:ascii="Times New Roman" w:hAnsi="Times New Roman"/>
                <w:sz w:val="24"/>
                <w:szCs w:val="24"/>
              </w:rPr>
              <w:t>Ду25,Ру1,6МПа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67D" w:rsidRPr="000956F6" w:rsidRDefault="002E167D" w:rsidP="002F4D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67D" w:rsidRPr="000956F6" w:rsidRDefault="002E167D" w:rsidP="002F4D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12Х18Н10Т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67D" w:rsidRPr="000956F6" w:rsidRDefault="002E167D" w:rsidP="002F4D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67D" w:rsidRPr="000956F6" w:rsidRDefault="002E167D" w:rsidP="002F4D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2E167D" w:rsidRPr="000956F6" w:rsidTr="002F4D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7D" w:rsidRPr="000956F6" w:rsidRDefault="002E167D" w:rsidP="00B23B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4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A07E3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Клапан запорный сальниковый проходной фланцевый</w:t>
            </w:r>
          </w:p>
          <w:p w:rsidR="002E167D" w:rsidRPr="000956F6" w:rsidRDefault="002E167D" w:rsidP="00A07E3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b/>
                <w:sz w:val="24"/>
                <w:szCs w:val="24"/>
              </w:rPr>
              <w:t>15нж65п</w:t>
            </w:r>
            <w:r w:rsidRPr="000956F6">
              <w:rPr>
                <w:rFonts w:ascii="Times New Roman" w:hAnsi="Times New Roman"/>
                <w:sz w:val="24"/>
                <w:szCs w:val="24"/>
              </w:rPr>
              <w:t xml:space="preserve"> Ду50 Ру</w:t>
            </w:r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 w:rsidRPr="000956F6">
              <w:rPr>
                <w:rFonts w:ascii="Times New Roman" w:hAnsi="Times New Roman"/>
                <w:sz w:val="24"/>
                <w:szCs w:val="24"/>
              </w:rPr>
              <w:t>,6МПа</w:t>
            </w:r>
          </w:p>
          <w:p w:rsidR="002E167D" w:rsidRPr="000956F6" w:rsidRDefault="002E167D" w:rsidP="00A07E3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Класс герметичности затвора «А»</w:t>
            </w:r>
          </w:p>
          <w:p w:rsidR="002E167D" w:rsidRPr="000956F6" w:rsidRDefault="002E167D" w:rsidP="00EB78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</w:p>
          <w:p w:rsidR="002E167D" w:rsidRPr="000956F6" w:rsidRDefault="002E167D" w:rsidP="00EB78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Клапан запорный сальниковый проходной фланцевый</w:t>
            </w:r>
          </w:p>
          <w:p w:rsidR="002E167D" w:rsidRPr="000956F6" w:rsidRDefault="002E167D" w:rsidP="00EB78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b/>
                <w:sz w:val="24"/>
                <w:szCs w:val="24"/>
              </w:rPr>
              <w:t>15нж65бк</w:t>
            </w:r>
            <w:r w:rsidRPr="000956F6">
              <w:rPr>
                <w:rFonts w:ascii="Times New Roman" w:hAnsi="Times New Roman"/>
                <w:sz w:val="24"/>
                <w:szCs w:val="24"/>
              </w:rPr>
              <w:t xml:space="preserve"> Ду50 Ру</w:t>
            </w:r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 w:rsidRPr="000956F6">
              <w:rPr>
                <w:rFonts w:ascii="Times New Roman" w:hAnsi="Times New Roman"/>
                <w:sz w:val="24"/>
                <w:szCs w:val="24"/>
              </w:rPr>
              <w:t>,6МПа</w:t>
            </w:r>
          </w:p>
          <w:p w:rsidR="002E167D" w:rsidRPr="000956F6" w:rsidRDefault="002E167D" w:rsidP="00EB78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Класс герметичности затвора «А»</w:t>
            </w:r>
          </w:p>
          <w:p w:rsidR="002E167D" w:rsidRPr="000956F6" w:rsidRDefault="002E167D" w:rsidP="00EB78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12Х18Н10Т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7D" w:rsidRPr="000956F6" w:rsidRDefault="002E167D" w:rsidP="00B23B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67D" w:rsidRPr="000956F6" w:rsidRDefault="002E167D">
            <w:pPr>
              <w:rPr>
                <w:rFonts w:ascii="Times New Roman" w:hAnsi="Times New Roman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12Х18Н10Т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B23B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B23B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2E167D" w:rsidRPr="000956F6" w:rsidTr="002F4D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7D" w:rsidRPr="000956F6" w:rsidRDefault="002E167D" w:rsidP="00B23B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A07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Клапан обратный подъемный фланцевый</w:t>
            </w:r>
          </w:p>
          <w:p w:rsidR="002E167D" w:rsidRPr="000956F6" w:rsidRDefault="002E167D" w:rsidP="00A07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b/>
                <w:sz w:val="24"/>
                <w:szCs w:val="24"/>
              </w:rPr>
              <w:t>16нж10п</w:t>
            </w:r>
            <w:r w:rsidRPr="000956F6">
              <w:rPr>
                <w:rFonts w:ascii="Times New Roman" w:hAnsi="Times New Roman"/>
                <w:sz w:val="24"/>
                <w:szCs w:val="24"/>
              </w:rPr>
              <w:t xml:space="preserve"> Ду65 Ру</w:t>
            </w:r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 w:rsidRPr="000956F6">
              <w:rPr>
                <w:rFonts w:ascii="Times New Roman" w:hAnsi="Times New Roman"/>
                <w:sz w:val="24"/>
                <w:szCs w:val="24"/>
              </w:rPr>
              <w:t>,6МПа</w:t>
            </w:r>
          </w:p>
          <w:p w:rsidR="002E167D" w:rsidRPr="000956F6" w:rsidRDefault="002E167D" w:rsidP="00A07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Класс герметичности затвора «А»</w:t>
            </w:r>
          </w:p>
          <w:p w:rsidR="002E167D" w:rsidRPr="000956F6" w:rsidRDefault="002E167D" w:rsidP="00A07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или</w:t>
            </w:r>
          </w:p>
          <w:p w:rsidR="002E167D" w:rsidRPr="000956F6" w:rsidRDefault="002E167D" w:rsidP="00EB78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Клапан обратный подъемный фланцевый</w:t>
            </w:r>
          </w:p>
          <w:p w:rsidR="002E167D" w:rsidRPr="000956F6" w:rsidRDefault="002E167D" w:rsidP="00EB78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b/>
                <w:sz w:val="24"/>
                <w:szCs w:val="24"/>
              </w:rPr>
              <w:t>16нж10нж</w:t>
            </w:r>
            <w:r w:rsidRPr="000956F6">
              <w:rPr>
                <w:rFonts w:ascii="Times New Roman" w:hAnsi="Times New Roman"/>
                <w:sz w:val="24"/>
                <w:szCs w:val="24"/>
              </w:rPr>
              <w:t xml:space="preserve"> Ду65 Ру</w:t>
            </w:r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 w:rsidRPr="000956F6">
              <w:rPr>
                <w:rFonts w:ascii="Times New Roman" w:hAnsi="Times New Roman"/>
                <w:sz w:val="24"/>
                <w:szCs w:val="24"/>
              </w:rPr>
              <w:t>,6МПа</w:t>
            </w:r>
          </w:p>
          <w:p w:rsidR="002E167D" w:rsidRPr="000956F6" w:rsidRDefault="002E167D" w:rsidP="00EB78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Класс герметичности затвора «А»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7D" w:rsidRPr="000956F6" w:rsidRDefault="002E167D" w:rsidP="00B23B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67D" w:rsidRPr="000956F6" w:rsidRDefault="002E167D" w:rsidP="00A07E36">
            <w:pPr>
              <w:rPr>
                <w:rFonts w:ascii="Times New Roman" w:hAnsi="Times New Roman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12Х18Н9ТЛ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B23B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B23B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</w:tr>
      <w:tr w:rsidR="002E167D" w:rsidRPr="000956F6" w:rsidTr="002F4D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7D" w:rsidRPr="000956F6" w:rsidRDefault="002E167D" w:rsidP="00B23B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EF73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 xml:space="preserve">Клапан обратный </w:t>
            </w:r>
            <w:proofErr w:type="spellStart"/>
            <w:r w:rsidRPr="000956F6">
              <w:rPr>
                <w:rFonts w:ascii="Times New Roman" w:hAnsi="Times New Roman"/>
                <w:sz w:val="24"/>
                <w:szCs w:val="24"/>
              </w:rPr>
              <w:t>межфланцевый</w:t>
            </w:r>
            <w:proofErr w:type="spellEnd"/>
            <w:r w:rsidRPr="000956F6">
              <w:rPr>
                <w:rFonts w:ascii="Times New Roman" w:hAnsi="Times New Roman"/>
                <w:sz w:val="24"/>
                <w:szCs w:val="24"/>
              </w:rPr>
              <w:t xml:space="preserve"> пружинный тарельчатый Ду25</w:t>
            </w:r>
          </w:p>
          <w:p w:rsidR="002E167D" w:rsidRPr="000956F6" w:rsidRDefault="002E167D" w:rsidP="00EF739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56F6">
              <w:rPr>
                <w:rFonts w:ascii="Times New Roman" w:hAnsi="Times New Roman"/>
                <w:b/>
                <w:sz w:val="24"/>
                <w:szCs w:val="24"/>
              </w:rPr>
              <w:t>тип 812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7D" w:rsidRPr="000956F6" w:rsidRDefault="002E167D" w:rsidP="00B23B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67D" w:rsidRPr="000956F6" w:rsidRDefault="002E167D">
            <w:pPr>
              <w:rPr>
                <w:rFonts w:ascii="Times New Roman" w:hAnsi="Times New Roman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12Х18Н10Т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B23B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B23B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</w:tr>
      <w:tr w:rsidR="002E167D" w:rsidRPr="000956F6" w:rsidTr="008903A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7D" w:rsidRPr="000956F6" w:rsidRDefault="002E167D" w:rsidP="002F4D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7D" w:rsidRPr="000956F6" w:rsidRDefault="002E167D" w:rsidP="002F4D9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7D" w:rsidRPr="000956F6" w:rsidRDefault="002E167D" w:rsidP="002F4D9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7D" w:rsidRPr="000956F6" w:rsidRDefault="002E167D" w:rsidP="002F4D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7D" w:rsidRPr="000956F6" w:rsidRDefault="002E167D" w:rsidP="002F4D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7D" w:rsidRPr="000956F6" w:rsidRDefault="002E167D" w:rsidP="002F4D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167D" w:rsidRPr="000956F6" w:rsidTr="002F4D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7D" w:rsidRPr="000956F6" w:rsidRDefault="002E167D" w:rsidP="002F4D9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56F6">
              <w:rPr>
                <w:rFonts w:ascii="Times New Roman" w:hAnsi="Times New Roman"/>
                <w:sz w:val="28"/>
                <w:szCs w:val="28"/>
              </w:rPr>
              <w:t>Фланцы</w:t>
            </w:r>
          </w:p>
        </w:tc>
      </w:tr>
      <w:tr w:rsidR="002E167D" w:rsidRPr="000956F6" w:rsidTr="002F4D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2F4D98">
            <w:pPr>
              <w:rPr>
                <w:rFonts w:ascii="Times New Roman" w:hAnsi="Times New Roman"/>
                <w:color w:val="000000"/>
              </w:rPr>
            </w:pPr>
            <w:r w:rsidRPr="000956F6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4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Фланец 1-32-10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12820-80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Ст3сп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8,0</w:t>
            </w:r>
          </w:p>
        </w:tc>
      </w:tr>
      <w:tr w:rsidR="002E167D" w:rsidRPr="000956F6" w:rsidTr="002F4D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2F4D98">
            <w:pPr>
              <w:rPr>
                <w:rFonts w:ascii="Times New Roman" w:hAnsi="Times New Roman"/>
                <w:color w:val="000000"/>
              </w:rPr>
            </w:pPr>
            <w:r w:rsidRPr="000956F6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4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Фланец 1-40-10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12820-80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12х18н10т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</w:tr>
      <w:tr w:rsidR="002E167D" w:rsidRPr="000956F6" w:rsidTr="002F4D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2F4D98">
            <w:pPr>
              <w:rPr>
                <w:rFonts w:ascii="Times New Roman" w:hAnsi="Times New Roman"/>
                <w:color w:val="000000"/>
              </w:rPr>
            </w:pPr>
            <w:r w:rsidRPr="000956F6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4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Фланец 1-40-6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12820-80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12х18н10т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</w:tr>
      <w:tr w:rsidR="002E167D" w:rsidRPr="000956F6" w:rsidTr="002F4D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2F4D98">
            <w:pPr>
              <w:rPr>
                <w:rFonts w:ascii="Times New Roman" w:hAnsi="Times New Roman"/>
                <w:color w:val="000000"/>
              </w:rPr>
            </w:pPr>
            <w:r w:rsidRPr="000956F6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4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Фланец 1-50-6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12820-80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12х18н10т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</w:tr>
      <w:tr w:rsidR="002E167D" w:rsidRPr="000956F6" w:rsidTr="002F4D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2F4D98">
            <w:pPr>
              <w:rPr>
                <w:rFonts w:ascii="Times New Roman" w:hAnsi="Times New Roman"/>
                <w:color w:val="000000"/>
              </w:rPr>
            </w:pPr>
            <w:r w:rsidRPr="000956F6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4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Фланец 1-50-10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12820-80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12х18н10т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</w:tr>
      <w:tr w:rsidR="002E167D" w:rsidRPr="000956F6" w:rsidTr="002F4D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2F4D98">
            <w:pPr>
              <w:rPr>
                <w:rFonts w:ascii="Times New Roman" w:hAnsi="Times New Roman"/>
                <w:color w:val="000000"/>
              </w:rPr>
            </w:pPr>
            <w:r w:rsidRPr="000956F6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4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Фланец 1-50-10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12820-80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Ст3сп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</w:tr>
      <w:tr w:rsidR="002E167D" w:rsidRPr="000956F6" w:rsidTr="002F4D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2F4D98">
            <w:pPr>
              <w:rPr>
                <w:rFonts w:ascii="Times New Roman" w:hAnsi="Times New Roman"/>
                <w:color w:val="000000"/>
              </w:rPr>
            </w:pPr>
            <w:r w:rsidRPr="000956F6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4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Фланец 1-65-10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12820-80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12х18н10т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39,0</w:t>
            </w:r>
          </w:p>
        </w:tc>
      </w:tr>
      <w:tr w:rsidR="002E167D" w:rsidRPr="000956F6" w:rsidTr="002F4D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2F4D98">
            <w:pPr>
              <w:rPr>
                <w:rFonts w:ascii="Times New Roman" w:hAnsi="Times New Roman"/>
                <w:color w:val="000000"/>
              </w:rPr>
            </w:pPr>
            <w:r w:rsidRPr="000956F6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4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Фланец 1-80-10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12820-80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12х18н10т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4,0</w:t>
            </w:r>
          </w:p>
        </w:tc>
      </w:tr>
      <w:tr w:rsidR="002E167D" w:rsidRPr="000956F6" w:rsidTr="002F4D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2F4D98">
            <w:pPr>
              <w:rPr>
                <w:rFonts w:ascii="Times New Roman" w:hAnsi="Times New Roman"/>
                <w:color w:val="000000"/>
              </w:rPr>
            </w:pPr>
            <w:r w:rsidRPr="000956F6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4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Фланец 1-100-6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12820-80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12х18н10т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</w:tr>
      <w:tr w:rsidR="002E167D" w:rsidRPr="000956F6" w:rsidTr="002F4D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2F4D98">
            <w:pPr>
              <w:rPr>
                <w:rFonts w:ascii="Times New Roman" w:hAnsi="Times New Roman"/>
                <w:color w:val="000000"/>
              </w:rPr>
            </w:pPr>
            <w:r w:rsidRPr="000956F6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4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Фланец 1-100-10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12820-80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12х18н10т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</w:tr>
      <w:tr w:rsidR="002E167D" w:rsidRPr="000956F6" w:rsidTr="002F4D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2F4D98">
            <w:pPr>
              <w:rPr>
                <w:rFonts w:ascii="Times New Roman" w:hAnsi="Times New Roman"/>
                <w:color w:val="000000"/>
              </w:rPr>
            </w:pPr>
            <w:r w:rsidRPr="000956F6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4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F7528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Фланец 1-133(А)-16</w:t>
            </w:r>
          </w:p>
          <w:p w:rsidR="002E167D" w:rsidRPr="000956F6" w:rsidRDefault="002E167D" w:rsidP="00F7528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</w:p>
          <w:p w:rsidR="002E167D" w:rsidRPr="000956F6" w:rsidRDefault="002E167D" w:rsidP="00F7528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1-125-16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12820-80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12х18н10т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</w:tr>
      <w:tr w:rsidR="002E167D" w:rsidRPr="000956F6" w:rsidTr="002F4D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2F4D98">
            <w:pPr>
              <w:rPr>
                <w:rFonts w:ascii="Times New Roman" w:hAnsi="Times New Roman"/>
                <w:color w:val="000000"/>
              </w:rPr>
            </w:pPr>
            <w:r w:rsidRPr="000956F6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4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Фланец 1-80-16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12820-80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12х18н10т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</w:tr>
      <w:tr w:rsidR="002E167D" w:rsidRPr="000956F6" w:rsidTr="002F4D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2F4D98">
            <w:pPr>
              <w:rPr>
                <w:rFonts w:ascii="Times New Roman" w:hAnsi="Times New Roman"/>
                <w:color w:val="000000"/>
              </w:rPr>
            </w:pPr>
            <w:r w:rsidRPr="000956F6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4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Фланец 1-65-16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12820-80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12х18н10т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4,0</w:t>
            </w:r>
          </w:p>
        </w:tc>
      </w:tr>
      <w:tr w:rsidR="002E167D" w:rsidRPr="000956F6" w:rsidTr="002F4D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2F4D98">
            <w:pPr>
              <w:rPr>
                <w:rFonts w:ascii="Times New Roman" w:hAnsi="Times New Roman"/>
                <w:color w:val="000000"/>
              </w:rPr>
            </w:pPr>
            <w:r w:rsidRPr="000956F6">
              <w:rPr>
                <w:rFonts w:ascii="Times New Roman" w:hAnsi="Times New Roman"/>
                <w:color w:val="000000"/>
              </w:rPr>
              <w:lastRenderedPageBreak/>
              <w:t>23</w:t>
            </w:r>
          </w:p>
        </w:tc>
        <w:tc>
          <w:tcPr>
            <w:tcW w:w="4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Фланец 1-50-16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12820-80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12х18н10т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</w:tr>
      <w:tr w:rsidR="002E167D" w:rsidRPr="000956F6" w:rsidTr="002F4D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2F4D98">
            <w:pPr>
              <w:rPr>
                <w:rFonts w:ascii="Times New Roman" w:hAnsi="Times New Roman"/>
                <w:color w:val="000000"/>
              </w:rPr>
            </w:pPr>
            <w:r w:rsidRPr="000956F6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4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Фланец 1-40-16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12820-80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12х18н10т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4,0</w:t>
            </w:r>
          </w:p>
        </w:tc>
      </w:tr>
      <w:tr w:rsidR="002E167D" w:rsidRPr="000956F6" w:rsidTr="002F4D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2F4D98">
            <w:pPr>
              <w:rPr>
                <w:rFonts w:ascii="Times New Roman" w:hAnsi="Times New Roman"/>
                <w:color w:val="000000"/>
              </w:rPr>
            </w:pPr>
            <w:r w:rsidRPr="000956F6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4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Фланец 1-25-16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12820-80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12х18н10т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</w:tr>
      <w:tr w:rsidR="002E167D" w:rsidRPr="000956F6" w:rsidTr="002F4D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2F4D98">
            <w:pPr>
              <w:rPr>
                <w:rFonts w:ascii="Times New Roman" w:hAnsi="Times New Roman"/>
                <w:color w:val="000000"/>
              </w:rPr>
            </w:pPr>
            <w:r w:rsidRPr="000956F6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4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Фланец 1-25-16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12821-80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12х18н10т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</w:tr>
      <w:tr w:rsidR="002E167D" w:rsidRPr="000956F6" w:rsidTr="002F4D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7D" w:rsidRPr="000956F6" w:rsidRDefault="002E167D" w:rsidP="00CE25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56F6">
              <w:rPr>
                <w:rFonts w:ascii="Times New Roman" w:hAnsi="Times New Roman"/>
                <w:sz w:val="28"/>
                <w:szCs w:val="28"/>
              </w:rPr>
              <w:t>Детали трубопроводов</w:t>
            </w:r>
          </w:p>
        </w:tc>
      </w:tr>
      <w:tr w:rsidR="002E167D" w:rsidRPr="000956F6" w:rsidTr="002F4D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2F4D98">
            <w:pPr>
              <w:rPr>
                <w:rFonts w:ascii="Times New Roman" w:hAnsi="Times New Roman"/>
                <w:color w:val="000000"/>
              </w:rPr>
            </w:pPr>
            <w:r w:rsidRPr="000956F6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4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Переход</w:t>
            </w:r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proofErr w:type="gramEnd"/>
            <w:r w:rsidRPr="000956F6">
              <w:rPr>
                <w:rFonts w:ascii="Times New Roman" w:hAnsi="Times New Roman"/>
                <w:sz w:val="24"/>
                <w:szCs w:val="24"/>
              </w:rPr>
              <w:t xml:space="preserve"> 57х5-38х4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17378-01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Ст3сп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</w:tr>
      <w:tr w:rsidR="002E167D" w:rsidRPr="000956F6" w:rsidTr="002F4D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2F4D98">
            <w:pPr>
              <w:rPr>
                <w:rFonts w:ascii="Times New Roman" w:hAnsi="Times New Roman"/>
                <w:color w:val="000000"/>
              </w:rPr>
            </w:pPr>
            <w:r w:rsidRPr="000956F6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4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Переход</w:t>
            </w:r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proofErr w:type="gramEnd"/>
            <w:r w:rsidRPr="000956F6">
              <w:rPr>
                <w:rFonts w:ascii="Times New Roman" w:hAnsi="Times New Roman"/>
                <w:sz w:val="24"/>
                <w:szCs w:val="24"/>
              </w:rPr>
              <w:t xml:space="preserve"> 57х5-45х5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17378-01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12х18н10т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</w:tr>
      <w:tr w:rsidR="002E167D" w:rsidRPr="000956F6" w:rsidTr="002F4D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2F4D98">
            <w:pPr>
              <w:rPr>
                <w:rFonts w:ascii="Times New Roman" w:hAnsi="Times New Roman"/>
                <w:color w:val="000000"/>
              </w:rPr>
            </w:pPr>
            <w:r w:rsidRPr="000956F6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4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Переход</w:t>
            </w:r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proofErr w:type="gramEnd"/>
            <w:r w:rsidRPr="000956F6">
              <w:rPr>
                <w:rFonts w:ascii="Times New Roman" w:hAnsi="Times New Roman"/>
                <w:sz w:val="24"/>
                <w:szCs w:val="24"/>
              </w:rPr>
              <w:t xml:space="preserve"> 76х5-45х5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17378-01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12х18н10т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2E167D" w:rsidRPr="000956F6" w:rsidTr="002F4D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2F4D98">
            <w:pPr>
              <w:rPr>
                <w:rFonts w:ascii="Times New Roman" w:hAnsi="Times New Roman"/>
                <w:color w:val="000000"/>
              </w:rPr>
            </w:pPr>
            <w:r w:rsidRPr="000956F6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4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F7528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Переход</w:t>
            </w:r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proofErr w:type="gramEnd"/>
            <w:r w:rsidRPr="000956F6">
              <w:rPr>
                <w:rFonts w:ascii="Times New Roman" w:hAnsi="Times New Roman"/>
                <w:sz w:val="24"/>
                <w:szCs w:val="24"/>
              </w:rPr>
              <w:t xml:space="preserve"> 76х5-56х5</w:t>
            </w:r>
          </w:p>
          <w:p w:rsidR="002E167D" w:rsidRPr="000956F6" w:rsidRDefault="002E167D" w:rsidP="00F7528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или</w:t>
            </w:r>
          </w:p>
          <w:p w:rsidR="002E167D" w:rsidRPr="000956F6" w:rsidRDefault="002E167D" w:rsidP="00F7528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Переход</w:t>
            </w:r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proofErr w:type="gramEnd"/>
            <w:r w:rsidRPr="000956F6">
              <w:rPr>
                <w:rFonts w:ascii="Times New Roman" w:hAnsi="Times New Roman"/>
                <w:sz w:val="24"/>
                <w:szCs w:val="24"/>
              </w:rPr>
              <w:t xml:space="preserve"> 76х5-57х4</w:t>
            </w:r>
          </w:p>
          <w:p w:rsidR="002E167D" w:rsidRPr="000956F6" w:rsidRDefault="002E167D" w:rsidP="00F7528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17378-01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12х18н10т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</w:tr>
      <w:tr w:rsidR="002E167D" w:rsidRPr="000956F6" w:rsidTr="002F4D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2F4D98">
            <w:pPr>
              <w:rPr>
                <w:rFonts w:ascii="Times New Roman" w:hAnsi="Times New Roman"/>
                <w:color w:val="000000"/>
              </w:rPr>
            </w:pPr>
            <w:r w:rsidRPr="000956F6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4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Переход</w:t>
            </w:r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proofErr w:type="gramEnd"/>
            <w:r w:rsidRPr="000956F6">
              <w:rPr>
                <w:rFonts w:ascii="Times New Roman" w:hAnsi="Times New Roman"/>
                <w:sz w:val="24"/>
                <w:szCs w:val="24"/>
              </w:rPr>
              <w:t xml:space="preserve"> 108х6-45х5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17378-01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12х18н10т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</w:tr>
      <w:tr w:rsidR="002E167D" w:rsidRPr="000956F6" w:rsidTr="002F4D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2F4D98">
            <w:pPr>
              <w:rPr>
                <w:rFonts w:ascii="Times New Roman" w:hAnsi="Times New Roman"/>
                <w:color w:val="000000"/>
              </w:rPr>
            </w:pPr>
            <w:r w:rsidRPr="000956F6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4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Переход К-45х4,0-32х3,0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17378-01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12х18н10т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2E167D" w:rsidRPr="000956F6" w:rsidTr="002F4D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2F4D98">
            <w:pPr>
              <w:rPr>
                <w:rFonts w:ascii="Times New Roman" w:hAnsi="Times New Roman"/>
                <w:color w:val="000000"/>
              </w:rPr>
            </w:pPr>
            <w:r w:rsidRPr="000956F6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4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Переход К-57х3,5-45х3,0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17378-01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12х18н10т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2E167D" w:rsidRPr="000956F6" w:rsidTr="002F4D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2F4D98">
            <w:pPr>
              <w:rPr>
                <w:rFonts w:ascii="Times New Roman" w:hAnsi="Times New Roman"/>
                <w:color w:val="000000"/>
              </w:rPr>
            </w:pPr>
            <w:r w:rsidRPr="000956F6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4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Переход К-89х4,0-45х4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17378-01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12х18н10т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</w:tr>
      <w:tr w:rsidR="002E167D" w:rsidRPr="000956F6" w:rsidTr="002F4D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2F4D98">
            <w:pPr>
              <w:rPr>
                <w:rFonts w:ascii="Times New Roman" w:hAnsi="Times New Roman"/>
                <w:color w:val="000000"/>
              </w:rPr>
            </w:pPr>
            <w:r w:rsidRPr="000956F6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4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Переход К-133х5-76х3,5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17378-01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12х18н10т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2E167D" w:rsidRPr="000956F6" w:rsidTr="002F4D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2F4D98">
            <w:pPr>
              <w:rPr>
                <w:rFonts w:ascii="Times New Roman" w:hAnsi="Times New Roman"/>
                <w:color w:val="000000"/>
              </w:rPr>
            </w:pPr>
            <w:r w:rsidRPr="000956F6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4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Переход К-133х3,5-45х2,5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17378-01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12х18н10т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2E167D" w:rsidRPr="000956F6" w:rsidTr="002F4D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2F4D98">
            <w:pPr>
              <w:rPr>
                <w:rFonts w:ascii="Times New Roman" w:hAnsi="Times New Roman"/>
                <w:color w:val="000000"/>
              </w:rPr>
            </w:pPr>
            <w:r w:rsidRPr="000956F6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4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Отвод 90 57х3,5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17375-01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Ст20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7,0</w:t>
            </w:r>
          </w:p>
        </w:tc>
      </w:tr>
      <w:tr w:rsidR="002E167D" w:rsidRPr="000956F6" w:rsidTr="002F4D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2F4D98">
            <w:pPr>
              <w:rPr>
                <w:rFonts w:ascii="Times New Roman" w:hAnsi="Times New Roman"/>
                <w:color w:val="000000"/>
              </w:rPr>
            </w:pPr>
            <w:r w:rsidRPr="000956F6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4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Отвод 90 57х3,5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17375-01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12х18н10т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26,0</w:t>
            </w:r>
          </w:p>
        </w:tc>
      </w:tr>
      <w:tr w:rsidR="002E167D" w:rsidRPr="000956F6" w:rsidTr="002F4D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2F4D98">
            <w:pPr>
              <w:rPr>
                <w:rFonts w:ascii="Times New Roman" w:hAnsi="Times New Roman"/>
                <w:color w:val="000000"/>
              </w:rPr>
            </w:pPr>
            <w:r w:rsidRPr="000956F6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4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Отвод 90 76х4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17375-01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12х18н10т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</w:tr>
      <w:tr w:rsidR="002E167D" w:rsidRPr="000956F6" w:rsidTr="002F4D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2F4D98">
            <w:pPr>
              <w:rPr>
                <w:rFonts w:ascii="Times New Roman" w:hAnsi="Times New Roman"/>
                <w:color w:val="000000"/>
              </w:rPr>
            </w:pPr>
            <w:r w:rsidRPr="000956F6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4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Отвод 90 108х5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17375-01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12х18н10т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8,0</w:t>
            </w:r>
          </w:p>
        </w:tc>
      </w:tr>
      <w:tr w:rsidR="002E167D" w:rsidRPr="000956F6" w:rsidTr="002F4D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2F4D98">
            <w:pPr>
              <w:rPr>
                <w:rFonts w:ascii="Times New Roman" w:hAnsi="Times New Roman"/>
                <w:color w:val="000000"/>
              </w:rPr>
            </w:pPr>
            <w:r w:rsidRPr="000956F6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4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Отвод 90 133х5,0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17375-01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12х18н10т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</w:tr>
      <w:tr w:rsidR="002E167D" w:rsidRPr="000956F6" w:rsidTr="002F4D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2F4D98">
            <w:pPr>
              <w:rPr>
                <w:rFonts w:ascii="Times New Roman" w:hAnsi="Times New Roman"/>
                <w:color w:val="000000"/>
              </w:rPr>
            </w:pPr>
            <w:r w:rsidRPr="000956F6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4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Отвод 90 76х3,5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17375-01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12х18н10т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5,0</w:t>
            </w:r>
          </w:p>
        </w:tc>
      </w:tr>
      <w:tr w:rsidR="002E167D" w:rsidRPr="000956F6" w:rsidTr="002F4D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2F4D98">
            <w:pPr>
              <w:rPr>
                <w:rFonts w:ascii="Times New Roman" w:hAnsi="Times New Roman"/>
                <w:color w:val="000000"/>
              </w:rPr>
            </w:pPr>
            <w:r w:rsidRPr="000956F6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4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Отвод 90 45х2,5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17375-01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12х18н10т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2E167D" w:rsidRPr="000956F6" w:rsidTr="002F4D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2F4D98">
            <w:pPr>
              <w:rPr>
                <w:rFonts w:ascii="Times New Roman" w:hAnsi="Times New Roman"/>
                <w:color w:val="000000"/>
              </w:rPr>
            </w:pPr>
            <w:r w:rsidRPr="000956F6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4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Отвод 90 32х2,5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17375-01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12х18н10т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4,0</w:t>
            </w:r>
          </w:p>
        </w:tc>
      </w:tr>
      <w:tr w:rsidR="002E167D" w:rsidRPr="000956F6" w:rsidTr="002F4D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4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Тройник 38х3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17376-01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Ст20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</w:tr>
      <w:tr w:rsidR="002E167D" w:rsidRPr="000956F6" w:rsidTr="002F4D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4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Тройник 57х4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17376-01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12х18н10т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2E167D" w:rsidRPr="000956F6" w:rsidTr="002F4D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4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Тройник 76х3,5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17376-01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12х18н10т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690D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15,0</w:t>
            </w:r>
          </w:p>
        </w:tc>
      </w:tr>
      <w:tr w:rsidR="002E167D" w:rsidRPr="000956F6" w:rsidTr="002F4D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7D" w:rsidRPr="000956F6" w:rsidRDefault="002E167D" w:rsidP="002F4D9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2F4D9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2F4D9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2F4D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2F4D9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2F4D9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167D" w:rsidRPr="000956F6" w:rsidTr="002F4D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7D" w:rsidRPr="000956F6" w:rsidRDefault="002E167D" w:rsidP="002F4D9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2F4D9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2F4D9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2F4D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2F4D9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167D" w:rsidRPr="000956F6" w:rsidRDefault="002E167D" w:rsidP="002F4D9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167D" w:rsidRPr="000956F6" w:rsidTr="008903A5">
        <w:trPr>
          <w:trHeight w:val="399"/>
        </w:trPr>
        <w:tc>
          <w:tcPr>
            <w:tcW w:w="9640" w:type="dxa"/>
            <w:gridSpan w:val="6"/>
          </w:tcPr>
          <w:p w:rsidR="002E167D" w:rsidRPr="000956F6" w:rsidRDefault="002E167D" w:rsidP="005909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3" w:name="_Hlk356466017"/>
            <w:r w:rsidRPr="000956F6">
              <w:rPr>
                <w:rFonts w:ascii="Times New Roman" w:hAnsi="Times New Roman"/>
                <w:sz w:val="24"/>
                <w:szCs w:val="24"/>
              </w:rPr>
              <w:t>Подраздел 1.2 Сведения о новизне</w:t>
            </w:r>
          </w:p>
        </w:tc>
      </w:tr>
      <w:tr w:rsidR="002E167D" w:rsidRPr="000956F6" w:rsidTr="008903A5">
        <w:trPr>
          <w:trHeight w:val="399"/>
        </w:trPr>
        <w:tc>
          <w:tcPr>
            <w:tcW w:w="9640" w:type="dxa"/>
            <w:gridSpan w:val="6"/>
          </w:tcPr>
          <w:p w:rsidR="002E167D" w:rsidRPr="000956F6" w:rsidRDefault="002E167D" w:rsidP="00AA29C8">
            <w:pPr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 xml:space="preserve">          Поставляемый Товар должен быть новым, не бывшим в употреблении (в эксплуатации, в консервации), не восстановленным, не допускается поставка выставочных и/или опытных образцов.</w:t>
            </w:r>
          </w:p>
        </w:tc>
      </w:tr>
      <w:bookmarkEnd w:id="3"/>
      <w:tr w:rsidR="002E167D" w:rsidRPr="000956F6" w:rsidTr="008903A5">
        <w:trPr>
          <w:trHeight w:val="399"/>
        </w:trPr>
        <w:tc>
          <w:tcPr>
            <w:tcW w:w="9640" w:type="dxa"/>
            <w:gridSpan w:val="6"/>
          </w:tcPr>
          <w:p w:rsidR="002E167D" w:rsidRPr="000956F6" w:rsidRDefault="002E167D" w:rsidP="005909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Подраздел 1.3 Этапы разработки / изготовления</w:t>
            </w:r>
          </w:p>
        </w:tc>
      </w:tr>
      <w:tr w:rsidR="002E167D" w:rsidRPr="000956F6" w:rsidTr="008903A5">
        <w:trPr>
          <w:trHeight w:val="399"/>
        </w:trPr>
        <w:tc>
          <w:tcPr>
            <w:tcW w:w="9640" w:type="dxa"/>
            <w:gridSpan w:val="6"/>
          </w:tcPr>
          <w:p w:rsidR="002E167D" w:rsidRPr="000956F6" w:rsidRDefault="002E167D" w:rsidP="00583667">
            <w:pPr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Не установлено.</w:t>
            </w:r>
          </w:p>
        </w:tc>
      </w:tr>
      <w:tr w:rsidR="002E167D" w:rsidRPr="000956F6" w:rsidTr="008903A5">
        <w:trPr>
          <w:trHeight w:val="399"/>
        </w:trPr>
        <w:tc>
          <w:tcPr>
            <w:tcW w:w="9640" w:type="dxa"/>
            <w:gridSpan w:val="6"/>
          </w:tcPr>
          <w:p w:rsidR="002E167D" w:rsidRPr="000956F6" w:rsidRDefault="002E167D" w:rsidP="005909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Подраздел 1.4 Документы для разработки / изготовления</w:t>
            </w:r>
          </w:p>
        </w:tc>
      </w:tr>
      <w:tr w:rsidR="002E167D" w:rsidRPr="000956F6" w:rsidTr="008903A5">
        <w:trPr>
          <w:trHeight w:val="399"/>
        </w:trPr>
        <w:tc>
          <w:tcPr>
            <w:tcW w:w="9640" w:type="dxa"/>
            <w:gridSpan w:val="6"/>
          </w:tcPr>
          <w:p w:rsidR="002E167D" w:rsidRPr="000956F6" w:rsidRDefault="002E167D" w:rsidP="00583667">
            <w:pPr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В соответствии с ГОСТ 12821-80, ГОСТ 17376-01.</w:t>
            </w:r>
          </w:p>
        </w:tc>
      </w:tr>
      <w:tr w:rsidR="002E167D" w:rsidRPr="000956F6" w:rsidTr="008903A5">
        <w:trPr>
          <w:trHeight w:val="399"/>
        </w:trPr>
        <w:tc>
          <w:tcPr>
            <w:tcW w:w="9640" w:type="dxa"/>
            <w:gridSpan w:val="6"/>
          </w:tcPr>
          <w:p w:rsidR="002E167D" w:rsidRPr="000956F6" w:rsidRDefault="002E167D" w:rsidP="005909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Подраздел 1.5 Код ОКП</w:t>
            </w:r>
          </w:p>
        </w:tc>
      </w:tr>
      <w:tr w:rsidR="002E167D" w:rsidRPr="000956F6" w:rsidTr="008903A5">
        <w:trPr>
          <w:trHeight w:val="399"/>
        </w:trPr>
        <w:tc>
          <w:tcPr>
            <w:tcW w:w="9640" w:type="dxa"/>
            <w:gridSpan w:val="6"/>
          </w:tcPr>
          <w:p w:rsidR="002E167D" w:rsidRPr="000956F6" w:rsidRDefault="002E167D" w:rsidP="00D21898">
            <w:pPr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ОКДП: 2912313.</w:t>
            </w:r>
          </w:p>
        </w:tc>
      </w:tr>
    </w:tbl>
    <w:p w:rsidR="002E167D" w:rsidRPr="000956F6" w:rsidRDefault="002E167D" w:rsidP="004023D3">
      <w:pPr>
        <w:jc w:val="center"/>
        <w:rPr>
          <w:rFonts w:ascii="Times New Roman" w:hAnsi="Times New Roman"/>
          <w:sz w:val="24"/>
          <w:szCs w:val="24"/>
        </w:rPr>
      </w:pPr>
      <w:r w:rsidRPr="000956F6">
        <w:rPr>
          <w:rFonts w:ascii="Times New Roman" w:hAnsi="Times New Roman"/>
          <w:sz w:val="24"/>
          <w:szCs w:val="24"/>
        </w:rPr>
        <w:t>РАЗДЕЛ 2. ОБЛАСТЬ ПРИМЕНЕНИЯ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71"/>
      </w:tblGrid>
      <w:tr w:rsidR="002E167D" w:rsidRPr="000956F6" w:rsidTr="00200AEC">
        <w:tc>
          <w:tcPr>
            <w:tcW w:w="9571" w:type="dxa"/>
          </w:tcPr>
          <w:p w:rsidR="002E167D" w:rsidRPr="000956F6" w:rsidRDefault="002E167D" w:rsidP="008903A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Обвязка оборудования технологическими трубопроводами:</w:t>
            </w:r>
          </w:p>
          <w:p w:rsidR="002E167D" w:rsidRPr="000956F6" w:rsidRDefault="002E167D" w:rsidP="009F11DF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-подвод  «острого» пара и конденсата в реакторы;</w:t>
            </w:r>
          </w:p>
          <w:p w:rsidR="002E167D" w:rsidRPr="000956F6" w:rsidRDefault="002E167D" w:rsidP="009F11DF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-подвод «острого» пара для пропарки трубопроводов подачи пульпы.</w:t>
            </w:r>
          </w:p>
        </w:tc>
      </w:tr>
    </w:tbl>
    <w:p w:rsidR="002E167D" w:rsidRPr="000956F6" w:rsidRDefault="002E167D" w:rsidP="004023D3">
      <w:pPr>
        <w:jc w:val="center"/>
        <w:rPr>
          <w:rFonts w:ascii="Times New Roman" w:hAnsi="Times New Roman"/>
          <w:sz w:val="24"/>
          <w:szCs w:val="24"/>
        </w:rPr>
      </w:pPr>
    </w:p>
    <w:p w:rsidR="002E167D" w:rsidRPr="000956F6" w:rsidRDefault="002E167D" w:rsidP="00DA3738">
      <w:pPr>
        <w:jc w:val="center"/>
        <w:outlineLvl w:val="0"/>
        <w:rPr>
          <w:rFonts w:ascii="Times New Roman" w:hAnsi="Times New Roman"/>
          <w:sz w:val="24"/>
          <w:szCs w:val="24"/>
        </w:rPr>
      </w:pPr>
      <w:r w:rsidRPr="000956F6">
        <w:rPr>
          <w:rFonts w:ascii="Times New Roman" w:hAnsi="Times New Roman"/>
          <w:sz w:val="24"/>
          <w:szCs w:val="24"/>
        </w:rPr>
        <w:t>РАЗДЕЛ 3. УСЛОВИЯ ЭКСПЛУАТАЦИИ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2E167D" w:rsidRPr="000956F6" w:rsidTr="0059098D">
        <w:trPr>
          <w:trHeight w:val="269"/>
        </w:trPr>
        <w:tc>
          <w:tcPr>
            <w:tcW w:w="9781" w:type="dxa"/>
          </w:tcPr>
          <w:p w:rsidR="002E167D" w:rsidRPr="000956F6" w:rsidRDefault="002E167D" w:rsidP="008903A5">
            <w:pPr>
              <w:pStyle w:val="a3"/>
              <w:tabs>
                <w:tab w:val="left" w:pos="284"/>
              </w:tabs>
              <w:ind w:left="142" w:right="33"/>
              <w:rPr>
                <w:sz w:val="24"/>
                <w:szCs w:val="24"/>
              </w:rPr>
            </w:pPr>
            <w:r w:rsidRPr="000956F6">
              <w:rPr>
                <w:sz w:val="24"/>
                <w:szCs w:val="24"/>
              </w:rPr>
              <w:t>Тип рабочей среды:</w:t>
            </w:r>
          </w:p>
          <w:p w:rsidR="002E167D" w:rsidRPr="000956F6" w:rsidRDefault="002E167D" w:rsidP="002D1D70">
            <w:pPr>
              <w:pStyle w:val="a3"/>
              <w:tabs>
                <w:tab w:val="left" w:pos="284"/>
              </w:tabs>
              <w:ind w:left="142" w:right="33"/>
              <w:rPr>
                <w:sz w:val="24"/>
                <w:szCs w:val="24"/>
              </w:rPr>
            </w:pPr>
            <w:r w:rsidRPr="000956F6">
              <w:rPr>
                <w:sz w:val="24"/>
                <w:szCs w:val="24"/>
              </w:rPr>
              <w:t>Для п. 1, 7, 8, 9, 10-47:</w:t>
            </w:r>
          </w:p>
          <w:p w:rsidR="002E167D" w:rsidRPr="000956F6" w:rsidRDefault="002E167D" w:rsidP="008432CD">
            <w:pPr>
              <w:pStyle w:val="a3"/>
              <w:ind w:left="142" w:right="33" w:firstLine="470"/>
              <w:rPr>
                <w:sz w:val="24"/>
                <w:szCs w:val="24"/>
              </w:rPr>
            </w:pPr>
            <w:r w:rsidRPr="000956F6">
              <w:rPr>
                <w:sz w:val="24"/>
                <w:szCs w:val="24"/>
              </w:rPr>
              <w:t>-воды с полов;</w:t>
            </w:r>
          </w:p>
          <w:p w:rsidR="002E167D" w:rsidRPr="000956F6" w:rsidRDefault="002E167D" w:rsidP="008432CD">
            <w:pPr>
              <w:pStyle w:val="a3"/>
              <w:ind w:left="142" w:right="33" w:firstLine="470"/>
              <w:rPr>
                <w:sz w:val="24"/>
                <w:szCs w:val="24"/>
              </w:rPr>
            </w:pPr>
            <w:r w:rsidRPr="000956F6">
              <w:rPr>
                <w:sz w:val="24"/>
                <w:szCs w:val="24"/>
              </w:rPr>
              <w:t>-маточный раствор;</w:t>
            </w:r>
          </w:p>
          <w:p w:rsidR="002E167D" w:rsidRPr="000956F6" w:rsidRDefault="002E167D" w:rsidP="008432CD">
            <w:pPr>
              <w:pStyle w:val="a3"/>
              <w:ind w:left="142" w:right="33" w:firstLine="470"/>
              <w:rPr>
                <w:sz w:val="24"/>
                <w:szCs w:val="24"/>
              </w:rPr>
            </w:pPr>
            <w:r w:rsidRPr="000956F6">
              <w:rPr>
                <w:sz w:val="24"/>
                <w:szCs w:val="24"/>
              </w:rPr>
              <w:t>-производственная вода.</w:t>
            </w:r>
          </w:p>
          <w:p w:rsidR="002E167D" w:rsidRPr="000956F6" w:rsidRDefault="002E167D" w:rsidP="00237090">
            <w:pPr>
              <w:pStyle w:val="a3"/>
              <w:ind w:left="142" w:right="33" w:firstLine="470"/>
              <w:rPr>
                <w:sz w:val="24"/>
                <w:szCs w:val="24"/>
              </w:rPr>
            </w:pPr>
            <w:r w:rsidRPr="000956F6">
              <w:rPr>
                <w:sz w:val="24"/>
                <w:szCs w:val="24"/>
              </w:rPr>
              <w:t xml:space="preserve">Трубопроводы относится к категории </w:t>
            </w:r>
            <w:r w:rsidRPr="000956F6">
              <w:rPr>
                <w:sz w:val="24"/>
                <w:szCs w:val="24"/>
                <w:lang w:val="en-US"/>
              </w:rPr>
              <w:t>V</w:t>
            </w:r>
            <w:r w:rsidRPr="000956F6">
              <w:rPr>
                <w:sz w:val="24"/>
                <w:szCs w:val="24"/>
              </w:rPr>
              <w:t xml:space="preserve"> группы</w:t>
            </w:r>
            <w:proofErr w:type="gramStart"/>
            <w:r w:rsidRPr="000956F6">
              <w:rPr>
                <w:sz w:val="24"/>
                <w:szCs w:val="24"/>
              </w:rPr>
              <w:t xml:space="preserve"> В</w:t>
            </w:r>
            <w:proofErr w:type="gramEnd"/>
            <w:r w:rsidRPr="000956F6">
              <w:rPr>
                <w:sz w:val="24"/>
                <w:szCs w:val="24"/>
              </w:rPr>
              <w:t xml:space="preserve"> согласно ПБ 03-585-03.</w:t>
            </w:r>
          </w:p>
          <w:p w:rsidR="002E167D" w:rsidRPr="000956F6" w:rsidRDefault="002E167D" w:rsidP="00237090">
            <w:pPr>
              <w:pStyle w:val="a3"/>
              <w:ind w:left="142" w:right="33" w:firstLine="470"/>
              <w:rPr>
                <w:sz w:val="24"/>
                <w:szCs w:val="24"/>
              </w:rPr>
            </w:pPr>
            <w:r w:rsidRPr="000956F6">
              <w:rPr>
                <w:sz w:val="24"/>
                <w:szCs w:val="24"/>
              </w:rPr>
              <w:t xml:space="preserve">Трубопроводы относятся к </w:t>
            </w:r>
            <w:r w:rsidRPr="000956F6">
              <w:rPr>
                <w:sz w:val="24"/>
                <w:szCs w:val="24"/>
                <w:lang w:val="en-US"/>
              </w:rPr>
              <w:t>IV</w:t>
            </w:r>
            <w:r w:rsidRPr="000956F6">
              <w:rPr>
                <w:sz w:val="24"/>
                <w:szCs w:val="24"/>
              </w:rPr>
              <w:t xml:space="preserve"> категории согласно ПБ 10-573-03.</w:t>
            </w:r>
          </w:p>
          <w:p w:rsidR="002E167D" w:rsidRPr="000956F6" w:rsidRDefault="002E167D" w:rsidP="008903A5">
            <w:pPr>
              <w:pStyle w:val="a3"/>
              <w:tabs>
                <w:tab w:val="left" w:pos="284"/>
              </w:tabs>
              <w:ind w:left="142" w:right="33"/>
              <w:rPr>
                <w:sz w:val="24"/>
                <w:szCs w:val="24"/>
              </w:rPr>
            </w:pPr>
            <w:r w:rsidRPr="000956F6">
              <w:rPr>
                <w:sz w:val="24"/>
                <w:szCs w:val="24"/>
              </w:rPr>
              <w:t>Для п. 2-6:</w:t>
            </w:r>
          </w:p>
          <w:p w:rsidR="002E167D" w:rsidRPr="000956F6" w:rsidRDefault="002E167D" w:rsidP="00237090">
            <w:pPr>
              <w:pStyle w:val="a3"/>
              <w:ind w:left="142" w:right="33" w:firstLine="470"/>
              <w:rPr>
                <w:sz w:val="24"/>
                <w:szCs w:val="24"/>
              </w:rPr>
            </w:pPr>
            <w:r w:rsidRPr="000956F6">
              <w:rPr>
                <w:sz w:val="24"/>
                <w:szCs w:val="24"/>
              </w:rPr>
              <w:t>-трубопровод острого пара (Т</w:t>
            </w:r>
            <w:proofErr w:type="gramStart"/>
            <w:r w:rsidRPr="000956F6">
              <w:rPr>
                <w:sz w:val="24"/>
                <w:szCs w:val="24"/>
              </w:rPr>
              <w:t>7</w:t>
            </w:r>
            <w:proofErr w:type="gramEnd"/>
            <w:r w:rsidRPr="000956F6">
              <w:rPr>
                <w:sz w:val="24"/>
                <w:szCs w:val="24"/>
              </w:rPr>
              <w:t>);</w:t>
            </w:r>
          </w:p>
          <w:p w:rsidR="002E167D" w:rsidRPr="000956F6" w:rsidRDefault="002E167D" w:rsidP="00237090">
            <w:pPr>
              <w:pStyle w:val="a3"/>
              <w:ind w:left="142" w:right="33" w:firstLine="470"/>
              <w:rPr>
                <w:sz w:val="24"/>
                <w:szCs w:val="24"/>
              </w:rPr>
            </w:pPr>
            <w:r w:rsidRPr="000956F6">
              <w:rPr>
                <w:sz w:val="24"/>
                <w:szCs w:val="24"/>
              </w:rPr>
              <w:t>-низкотемпературный конденсат с ТЭЦ;</w:t>
            </w:r>
          </w:p>
          <w:p w:rsidR="002E167D" w:rsidRPr="000956F6" w:rsidRDefault="002E167D" w:rsidP="00237090">
            <w:pPr>
              <w:pStyle w:val="a3"/>
              <w:ind w:left="142" w:right="33" w:firstLine="470"/>
              <w:rPr>
                <w:sz w:val="24"/>
                <w:szCs w:val="24"/>
              </w:rPr>
            </w:pPr>
            <w:r w:rsidRPr="000956F6">
              <w:rPr>
                <w:sz w:val="24"/>
                <w:szCs w:val="24"/>
              </w:rPr>
              <w:t>Трубопровод системы Т</w:t>
            </w:r>
            <w:proofErr w:type="gramStart"/>
            <w:r w:rsidRPr="000956F6">
              <w:rPr>
                <w:sz w:val="24"/>
                <w:szCs w:val="24"/>
              </w:rPr>
              <w:t>7</w:t>
            </w:r>
            <w:proofErr w:type="gramEnd"/>
            <w:r w:rsidRPr="000956F6">
              <w:rPr>
                <w:sz w:val="24"/>
                <w:szCs w:val="24"/>
              </w:rPr>
              <w:t xml:space="preserve"> относится к </w:t>
            </w:r>
            <w:r w:rsidRPr="000956F6">
              <w:rPr>
                <w:sz w:val="24"/>
                <w:szCs w:val="24"/>
                <w:lang w:val="en-US"/>
              </w:rPr>
              <w:t>IV</w:t>
            </w:r>
            <w:r w:rsidRPr="000956F6">
              <w:rPr>
                <w:sz w:val="24"/>
                <w:szCs w:val="24"/>
              </w:rPr>
              <w:t xml:space="preserve"> категории согласно ПБ10-573-03 «Правила устройства и безопасной эксплуатации трубопроводов пара и горячей воды».</w:t>
            </w:r>
          </w:p>
          <w:p w:rsidR="002E167D" w:rsidRPr="000956F6" w:rsidRDefault="002E167D" w:rsidP="008432CD">
            <w:pPr>
              <w:pStyle w:val="a3"/>
              <w:ind w:left="142" w:right="33" w:firstLine="470"/>
              <w:rPr>
                <w:sz w:val="24"/>
                <w:szCs w:val="24"/>
              </w:rPr>
            </w:pPr>
            <w:r w:rsidRPr="000956F6">
              <w:rPr>
                <w:sz w:val="24"/>
                <w:szCs w:val="24"/>
              </w:rPr>
              <w:t>Т7-подвод «острого» пара для пропарки трубопроводов подачи пульпы.</w:t>
            </w:r>
          </w:p>
          <w:p w:rsidR="002E167D" w:rsidRPr="000956F6" w:rsidRDefault="002E167D" w:rsidP="00237090">
            <w:pPr>
              <w:pStyle w:val="a3"/>
              <w:ind w:left="142" w:right="33" w:firstLine="470"/>
              <w:rPr>
                <w:sz w:val="24"/>
                <w:szCs w:val="24"/>
              </w:rPr>
            </w:pPr>
            <w:r w:rsidRPr="000956F6">
              <w:rPr>
                <w:sz w:val="24"/>
                <w:szCs w:val="24"/>
              </w:rPr>
              <w:t>Максимальный расход пара – 2,0 т/ч.</w:t>
            </w:r>
          </w:p>
          <w:p w:rsidR="002E167D" w:rsidRPr="000956F6" w:rsidRDefault="002E167D" w:rsidP="00237090">
            <w:pPr>
              <w:pStyle w:val="a3"/>
              <w:ind w:left="142" w:right="33" w:firstLine="470"/>
              <w:rPr>
                <w:sz w:val="24"/>
                <w:szCs w:val="24"/>
              </w:rPr>
            </w:pPr>
            <w:r w:rsidRPr="000956F6">
              <w:rPr>
                <w:sz w:val="24"/>
                <w:szCs w:val="24"/>
              </w:rPr>
              <w:t>Максимальный расход конденсата – 10 м</w:t>
            </w:r>
            <w:r w:rsidRPr="000956F6">
              <w:rPr>
                <w:sz w:val="24"/>
                <w:szCs w:val="24"/>
                <w:vertAlign w:val="superscript"/>
              </w:rPr>
              <w:t>3</w:t>
            </w:r>
            <w:r w:rsidRPr="000956F6">
              <w:rPr>
                <w:sz w:val="24"/>
                <w:szCs w:val="24"/>
              </w:rPr>
              <w:t>/ч.</w:t>
            </w:r>
          </w:p>
          <w:p w:rsidR="002E167D" w:rsidRPr="000956F6" w:rsidRDefault="002E167D" w:rsidP="00237090">
            <w:pPr>
              <w:pStyle w:val="a3"/>
              <w:ind w:left="142" w:right="33" w:firstLine="470"/>
              <w:rPr>
                <w:sz w:val="24"/>
                <w:szCs w:val="24"/>
              </w:rPr>
            </w:pPr>
            <w:proofErr w:type="spellStart"/>
            <w:r w:rsidRPr="000956F6">
              <w:rPr>
                <w:sz w:val="24"/>
                <w:szCs w:val="24"/>
              </w:rPr>
              <w:t>Рраб</w:t>
            </w:r>
            <w:proofErr w:type="spellEnd"/>
            <w:r w:rsidRPr="000956F6">
              <w:rPr>
                <w:sz w:val="24"/>
                <w:szCs w:val="24"/>
              </w:rPr>
              <w:t xml:space="preserve"> = (0,45÷0,9) МПа.</w:t>
            </w:r>
          </w:p>
        </w:tc>
      </w:tr>
    </w:tbl>
    <w:p w:rsidR="002E167D" w:rsidRPr="000956F6" w:rsidRDefault="002E167D" w:rsidP="004023D3">
      <w:pPr>
        <w:jc w:val="center"/>
        <w:rPr>
          <w:rFonts w:ascii="Times New Roman" w:hAnsi="Times New Roman"/>
          <w:sz w:val="24"/>
          <w:szCs w:val="24"/>
        </w:rPr>
      </w:pPr>
      <w:r w:rsidRPr="000956F6">
        <w:rPr>
          <w:rFonts w:ascii="Times New Roman" w:hAnsi="Times New Roman"/>
          <w:sz w:val="24"/>
          <w:szCs w:val="24"/>
        </w:rPr>
        <w:t>РАЗДЕЛ 4. ТЕХНИЧЕСКИЕ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2E167D" w:rsidRPr="000956F6" w:rsidTr="0059098D">
        <w:trPr>
          <w:trHeight w:val="335"/>
        </w:trPr>
        <w:tc>
          <w:tcPr>
            <w:tcW w:w="9781" w:type="dxa"/>
          </w:tcPr>
          <w:p w:rsidR="002E167D" w:rsidRPr="000956F6" w:rsidRDefault="002E167D" w:rsidP="001251F3">
            <w:pPr>
              <w:pStyle w:val="a3"/>
              <w:tabs>
                <w:tab w:val="left" w:pos="-250"/>
              </w:tabs>
              <w:ind w:right="34"/>
              <w:jc w:val="center"/>
              <w:rPr>
                <w:sz w:val="24"/>
                <w:szCs w:val="24"/>
              </w:rPr>
            </w:pPr>
            <w:r w:rsidRPr="000956F6">
              <w:rPr>
                <w:color w:val="000000"/>
                <w:sz w:val="24"/>
                <w:szCs w:val="24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2E167D" w:rsidRPr="000956F6" w:rsidTr="0059098D">
        <w:trPr>
          <w:trHeight w:val="335"/>
        </w:trPr>
        <w:tc>
          <w:tcPr>
            <w:tcW w:w="9781" w:type="dxa"/>
          </w:tcPr>
          <w:p w:rsidR="002E167D" w:rsidRPr="000956F6" w:rsidRDefault="002E167D" w:rsidP="005909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Подраздел 4.2. Требования к надежности</w:t>
            </w:r>
          </w:p>
        </w:tc>
      </w:tr>
      <w:tr w:rsidR="002E167D" w:rsidRPr="000956F6" w:rsidTr="0059098D">
        <w:trPr>
          <w:trHeight w:val="335"/>
        </w:trPr>
        <w:tc>
          <w:tcPr>
            <w:tcW w:w="9781" w:type="dxa"/>
          </w:tcPr>
          <w:p w:rsidR="002E167D" w:rsidRPr="000956F6" w:rsidRDefault="002E167D" w:rsidP="00E220FF">
            <w:pPr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 xml:space="preserve">Класс герметичности трубопроводной арматуры «А» согласно ГОСТ </w:t>
            </w:r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0956F6">
              <w:rPr>
                <w:rFonts w:ascii="Times New Roman" w:hAnsi="Times New Roman"/>
                <w:sz w:val="24"/>
                <w:szCs w:val="24"/>
              </w:rPr>
              <w:t xml:space="preserve"> 54808-2011.</w:t>
            </w:r>
          </w:p>
        </w:tc>
      </w:tr>
      <w:tr w:rsidR="002E167D" w:rsidRPr="000956F6" w:rsidTr="0059098D">
        <w:trPr>
          <w:trHeight w:val="335"/>
        </w:trPr>
        <w:tc>
          <w:tcPr>
            <w:tcW w:w="9781" w:type="dxa"/>
          </w:tcPr>
          <w:p w:rsidR="002E167D" w:rsidRPr="000956F6" w:rsidRDefault="002E167D" w:rsidP="005909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2E167D" w:rsidRPr="000956F6" w:rsidTr="0059098D">
        <w:trPr>
          <w:trHeight w:val="335"/>
        </w:trPr>
        <w:tc>
          <w:tcPr>
            <w:tcW w:w="9781" w:type="dxa"/>
          </w:tcPr>
          <w:p w:rsidR="002E167D" w:rsidRPr="000956F6" w:rsidRDefault="002E167D" w:rsidP="009F11DF">
            <w:pPr>
              <w:pStyle w:val="a3"/>
              <w:tabs>
                <w:tab w:val="left" w:pos="0"/>
              </w:tabs>
              <w:ind w:right="34"/>
              <w:rPr>
                <w:sz w:val="24"/>
                <w:szCs w:val="24"/>
              </w:rPr>
            </w:pPr>
            <w:r w:rsidRPr="000956F6">
              <w:rPr>
                <w:sz w:val="24"/>
                <w:szCs w:val="24"/>
              </w:rPr>
              <w:t>Корпус арматуры:</w:t>
            </w:r>
          </w:p>
          <w:p w:rsidR="002E167D" w:rsidRPr="000956F6" w:rsidRDefault="002E167D" w:rsidP="009F11DF">
            <w:pPr>
              <w:pStyle w:val="a3"/>
              <w:tabs>
                <w:tab w:val="left" w:pos="0"/>
              </w:tabs>
              <w:ind w:right="34"/>
              <w:rPr>
                <w:sz w:val="24"/>
                <w:szCs w:val="24"/>
              </w:rPr>
            </w:pPr>
            <w:r w:rsidRPr="000956F6">
              <w:rPr>
                <w:sz w:val="24"/>
                <w:szCs w:val="24"/>
              </w:rPr>
              <w:t xml:space="preserve">- для позиции 1 – </w:t>
            </w:r>
            <w:proofErr w:type="spellStart"/>
            <w:proofErr w:type="gramStart"/>
            <w:r w:rsidRPr="000956F6">
              <w:rPr>
                <w:sz w:val="24"/>
                <w:szCs w:val="24"/>
              </w:rPr>
              <w:t>Ст</w:t>
            </w:r>
            <w:proofErr w:type="spellEnd"/>
            <w:proofErr w:type="gramEnd"/>
            <w:r w:rsidRPr="000956F6">
              <w:rPr>
                <w:sz w:val="24"/>
                <w:szCs w:val="24"/>
              </w:rPr>
              <w:t xml:space="preserve"> 20;</w:t>
            </w:r>
          </w:p>
          <w:p w:rsidR="002E167D" w:rsidRPr="000956F6" w:rsidRDefault="002E167D" w:rsidP="006C1279">
            <w:pPr>
              <w:pStyle w:val="a3"/>
              <w:tabs>
                <w:tab w:val="left" w:pos="0"/>
              </w:tabs>
              <w:ind w:right="34"/>
              <w:rPr>
                <w:sz w:val="24"/>
                <w:szCs w:val="24"/>
              </w:rPr>
            </w:pPr>
            <w:r w:rsidRPr="000956F6">
              <w:rPr>
                <w:sz w:val="24"/>
                <w:szCs w:val="24"/>
              </w:rPr>
              <w:lastRenderedPageBreak/>
              <w:t>- для позиций 2-7,9 - 12Х18Н10Т.</w:t>
            </w:r>
          </w:p>
          <w:p w:rsidR="002E167D" w:rsidRPr="000956F6" w:rsidRDefault="002E167D" w:rsidP="006C1279">
            <w:pPr>
              <w:pStyle w:val="a3"/>
              <w:tabs>
                <w:tab w:val="left" w:pos="0"/>
              </w:tabs>
              <w:ind w:right="34"/>
              <w:rPr>
                <w:sz w:val="24"/>
                <w:szCs w:val="24"/>
              </w:rPr>
            </w:pPr>
            <w:r w:rsidRPr="000956F6">
              <w:rPr>
                <w:sz w:val="24"/>
                <w:szCs w:val="24"/>
              </w:rPr>
              <w:t>- для позиции 8-12Х18Н9ТЛ</w:t>
            </w:r>
          </w:p>
          <w:p w:rsidR="002E167D" w:rsidRPr="000956F6" w:rsidRDefault="002E167D" w:rsidP="009F11DF">
            <w:pPr>
              <w:pStyle w:val="a3"/>
              <w:tabs>
                <w:tab w:val="left" w:pos="0"/>
              </w:tabs>
              <w:ind w:right="34"/>
              <w:rPr>
                <w:sz w:val="24"/>
                <w:szCs w:val="24"/>
              </w:rPr>
            </w:pPr>
            <w:r w:rsidRPr="000956F6">
              <w:rPr>
                <w:sz w:val="24"/>
                <w:szCs w:val="24"/>
              </w:rPr>
              <w:t>Тип привода – ручной.</w:t>
            </w:r>
          </w:p>
          <w:p w:rsidR="002E167D" w:rsidRPr="000956F6" w:rsidRDefault="002E167D" w:rsidP="009F11DF">
            <w:pPr>
              <w:pStyle w:val="a3"/>
              <w:tabs>
                <w:tab w:val="left" w:pos="0"/>
              </w:tabs>
              <w:ind w:right="34"/>
              <w:rPr>
                <w:sz w:val="24"/>
                <w:szCs w:val="24"/>
              </w:rPr>
            </w:pPr>
            <w:r w:rsidRPr="000956F6">
              <w:rPr>
                <w:sz w:val="24"/>
                <w:szCs w:val="24"/>
              </w:rPr>
              <w:t>Вид присоединения – фланцевый.</w:t>
            </w:r>
          </w:p>
        </w:tc>
      </w:tr>
      <w:tr w:rsidR="002E167D" w:rsidRPr="000956F6" w:rsidTr="0059098D">
        <w:trPr>
          <w:trHeight w:val="335"/>
        </w:trPr>
        <w:tc>
          <w:tcPr>
            <w:tcW w:w="9781" w:type="dxa"/>
          </w:tcPr>
          <w:p w:rsidR="002E167D" w:rsidRPr="000956F6" w:rsidRDefault="002E167D" w:rsidP="005909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lastRenderedPageBreak/>
              <w:t>Подраздел 4.4 Требования к маркировке</w:t>
            </w:r>
          </w:p>
        </w:tc>
      </w:tr>
      <w:tr w:rsidR="002E167D" w:rsidRPr="000956F6" w:rsidTr="0059098D">
        <w:trPr>
          <w:trHeight w:val="335"/>
        </w:trPr>
        <w:tc>
          <w:tcPr>
            <w:tcW w:w="9781" w:type="dxa"/>
          </w:tcPr>
          <w:p w:rsidR="002E167D" w:rsidRPr="000956F6" w:rsidRDefault="002E167D" w:rsidP="008903A5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 xml:space="preserve">Маркировка поставляемого Товара должна соответствовать требованиям стандартов, установленных действующим законодательством РФ, в том числе: ГОСТ </w:t>
            </w:r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0956F6">
              <w:rPr>
                <w:rFonts w:ascii="Times New Roman" w:hAnsi="Times New Roman"/>
                <w:sz w:val="24"/>
                <w:szCs w:val="24"/>
              </w:rPr>
              <w:t xml:space="preserve"> 51474-99 «Упаковка. Маркировка, указывающая на способ обращения с грузами».</w:t>
            </w:r>
          </w:p>
          <w:p w:rsidR="002E167D" w:rsidRPr="000956F6" w:rsidRDefault="002E167D" w:rsidP="008903A5">
            <w:pPr>
              <w:pStyle w:val="3"/>
              <w:shd w:val="clear" w:color="auto" w:fill="FFFFFF"/>
              <w:spacing w:before="0" w:beforeAutospacing="0" w:after="0" w:afterAutospacing="0"/>
              <w:rPr>
                <w:b w:val="0"/>
                <w:sz w:val="24"/>
                <w:szCs w:val="24"/>
              </w:rPr>
            </w:pPr>
            <w:r w:rsidRPr="000956F6">
              <w:rPr>
                <w:b w:val="0"/>
                <w:sz w:val="24"/>
                <w:szCs w:val="24"/>
              </w:rPr>
              <w:t xml:space="preserve">Маркировка арматуры трубопроводной: должна соответствовать ГОСТ </w:t>
            </w:r>
            <w:r w:rsidRPr="000956F6">
              <w:rPr>
                <w:b w:val="0"/>
                <w:sz w:val="24"/>
                <w:szCs w:val="24"/>
                <w:shd w:val="clear" w:color="auto" w:fill="FFFFFF"/>
              </w:rPr>
              <w:t>Р52760-2007 «Арматура трубопроводная Требования к маркировке и</w:t>
            </w:r>
            <w:r w:rsidRPr="000956F6">
              <w:rPr>
                <w:rStyle w:val="apple-converted-space"/>
                <w:b w:val="0"/>
                <w:sz w:val="24"/>
                <w:szCs w:val="24"/>
                <w:shd w:val="clear" w:color="auto" w:fill="FFFFFF"/>
              </w:rPr>
              <w:t> </w:t>
            </w:r>
            <w:r w:rsidRPr="000956F6">
              <w:rPr>
                <w:b w:val="0"/>
                <w:sz w:val="24"/>
                <w:szCs w:val="24"/>
              </w:rPr>
              <w:t>отличительной окраски».</w:t>
            </w:r>
          </w:p>
          <w:p w:rsidR="002E167D" w:rsidRPr="000956F6" w:rsidRDefault="002E167D" w:rsidP="008903A5">
            <w:pPr>
              <w:spacing w:after="0" w:line="240" w:lineRule="auto"/>
              <w:ind w:firstLine="28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E167D" w:rsidRPr="000956F6" w:rsidRDefault="002E167D" w:rsidP="008903A5">
            <w:pPr>
              <w:spacing w:after="0" w:line="240" w:lineRule="auto"/>
              <w:ind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bCs/>
                <w:sz w:val="24"/>
                <w:szCs w:val="24"/>
              </w:rPr>
              <w:t>Маркировка фланцев: на наружной цилиндрической поверхности или стороне квадрата, или (и) тыльной стороне фланцев по </w:t>
            </w:r>
            <w:hyperlink r:id="rId4" w:history="1">
              <w:r w:rsidRPr="000956F6">
                <w:rPr>
                  <w:rFonts w:ascii="Times New Roman" w:hAnsi="Times New Roman"/>
                  <w:bCs/>
                  <w:sz w:val="24"/>
                  <w:szCs w:val="24"/>
                </w:rPr>
                <w:t>ГОСТ 12820-80</w:t>
              </w:r>
            </w:hyperlink>
            <w:r w:rsidRPr="000956F6">
              <w:rPr>
                <w:rFonts w:ascii="Times New Roman" w:hAnsi="Times New Roman"/>
                <w:sz w:val="24"/>
                <w:szCs w:val="24"/>
              </w:rPr>
              <w:t>,  должна быть выполнена следующая маркировка:</w:t>
            </w:r>
          </w:p>
          <w:p w:rsidR="002E167D" w:rsidRPr="000956F6" w:rsidRDefault="002E167D" w:rsidP="008903A5">
            <w:pPr>
              <w:spacing w:after="0" w:line="240" w:lineRule="auto"/>
              <w:ind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товарный знак предприятия-изготовителя или его сокращенное наименование (по требованию потребителя);</w:t>
            </w:r>
          </w:p>
          <w:p w:rsidR="002E167D" w:rsidRPr="000956F6" w:rsidRDefault="002E167D" w:rsidP="008903A5">
            <w:pPr>
              <w:spacing w:after="0" w:line="240" w:lineRule="auto"/>
              <w:ind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марка материала фланцев, за исключением фланцев из стали Ст3сп, Ст3пс;</w:t>
            </w:r>
          </w:p>
          <w:p w:rsidR="002E167D" w:rsidRPr="000956F6" w:rsidRDefault="002E167D" w:rsidP="008903A5">
            <w:pPr>
              <w:spacing w:after="0" w:line="240" w:lineRule="auto"/>
              <w:ind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условный проход в мм и условное давление в кгс/см</w:t>
            </w:r>
            <w:proofErr w:type="gramStart"/>
            <w:r w:rsidRPr="000956F6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956F6">
              <w:rPr>
                <w:rFonts w:ascii="Times New Roman" w:hAnsi="Times New Roman"/>
                <w:sz w:val="24"/>
                <w:szCs w:val="24"/>
              </w:rPr>
              <w:t> без указания букв </w:t>
            </w:r>
            <w:proofErr w:type="spellStart"/>
            <w:r w:rsidRPr="000956F6">
              <w:rPr>
                <w:rFonts w:ascii="Times New Roman" w:hAnsi="Times New Roman"/>
                <w:iCs/>
                <w:sz w:val="24"/>
                <w:szCs w:val="24"/>
              </w:rPr>
              <w:t>D</w:t>
            </w:r>
            <w:r w:rsidRPr="000956F6">
              <w:rPr>
                <w:rFonts w:ascii="Times New Roman" w:hAnsi="Times New Roman"/>
                <w:iCs/>
                <w:sz w:val="24"/>
                <w:szCs w:val="24"/>
                <w:vertAlign w:val="subscript"/>
              </w:rPr>
              <w:t>y</w:t>
            </w:r>
            <w:proofErr w:type="spellEnd"/>
            <w:r w:rsidRPr="000956F6">
              <w:rPr>
                <w:rFonts w:ascii="Times New Roman" w:hAnsi="Times New Roman"/>
                <w:sz w:val="24"/>
                <w:szCs w:val="24"/>
              </w:rPr>
              <w:t> и </w:t>
            </w:r>
            <w:proofErr w:type="spellStart"/>
            <w:r w:rsidRPr="000956F6">
              <w:rPr>
                <w:rFonts w:ascii="Times New Roman" w:hAnsi="Times New Roman"/>
                <w:iCs/>
                <w:sz w:val="24"/>
                <w:szCs w:val="24"/>
              </w:rPr>
              <w:t>Р</w:t>
            </w:r>
            <w:r w:rsidRPr="000956F6">
              <w:rPr>
                <w:rFonts w:ascii="Times New Roman" w:hAnsi="Times New Roman"/>
                <w:iCs/>
                <w:sz w:val="24"/>
                <w:szCs w:val="24"/>
                <w:vertAlign w:val="subscript"/>
              </w:rPr>
              <w:t>у</w:t>
            </w:r>
            <w:proofErr w:type="spellEnd"/>
            <w:r w:rsidRPr="000956F6">
              <w:rPr>
                <w:rFonts w:ascii="Times New Roman" w:hAnsi="Times New Roman"/>
                <w:sz w:val="24"/>
                <w:szCs w:val="24"/>
              </w:rPr>
              <w:t> и размерности;</w:t>
            </w:r>
          </w:p>
          <w:p w:rsidR="002E167D" w:rsidRPr="000956F6" w:rsidRDefault="002E167D" w:rsidP="008903A5">
            <w:pPr>
              <w:spacing w:after="0" w:line="240" w:lineRule="auto"/>
              <w:ind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Маркировать фланцы следует шрифтом по ГОСТ 26.008-85.</w:t>
            </w:r>
          </w:p>
          <w:p w:rsidR="002E167D" w:rsidRPr="000956F6" w:rsidRDefault="002E167D" w:rsidP="008903A5">
            <w:pPr>
              <w:spacing w:after="0" w:line="240" w:lineRule="auto"/>
              <w:ind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Расположение маркировки на тыльной стороне должно обеспечить ее четкость после приварки фланца к трубе.</w:t>
            </w:r>
          </w:p>
          <w:p w:rsidR="002E167D" w:rsidRPr="000956F6" w:rsidRDefault="002E167D" w:rsidP="008903A5">
            <w:pPr>
              <w:spacing w:after="0" w:line="240" w:lineRule="auto"/>
              <w:ind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Маркировка деталей трубопроводов согласно ГОСТ 17380-2001.</w:t>
            </w:r>
          </w:p>
        </w:tc>
      </w:tr>
      <w:tr w:rsidR="002E167D" w:rsidRPr="000956F6" w:rsidTr="0059098D">
        <w:trPr>
          <w:trHeight w:val="335"/>
        </w:trPr>
        <w:tc>
          <w:tcPr>
            <w:tcW w:w="9781" w:type="dxa"/>
          </w:tcPr>
          <w:p w:rsidR="002E167D" w:rsidRPr="000956F6" w:rsidRDefault="002E167D" w:rsidP="005909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Подраздел 4.5 Требования к упаковке</w:t>
            </w:r>
          </w:p>
        </w:tc>
      </w:tr>
      <w:tr w:rsidR="002E167D" w:rsidRPr="000956F6" w:rsidTr="0059098D">
        <w:trPr>
          <w:trHeight w:val="335"/>
        </w:trPr>
        <w:tc>
          <w:tcPr>
            <w:tcW w:w="9781" w:type="dxa"/>
          </w:tcPr>
          <w:p w:rsidR="002E167D" w:rsidRPr="000956F6" w:rsidRDefault="002E167D" w:rsidP="00527A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0956F6">
              <w:rPr>
                <w:rFonts w:ascii="Times New Roman" w:hAnsi="Times New Roman"/>
                <w:bCs/>
                <w:sz w:val="24"/>
                <w:szCs w:val="24"/>
              </w:rPr>
              <w:t>Упаковка шаровых кранов:</w:t>
            </w:r>
            <w:r w:rsidRPr="000956F6">
              <w:rPr>
                <w:rFonts w:ascii="Times New Roman" w:hAnsi="Times New Roman"/>
                <w:sz w:val="24"/>
                <w:szCs w:val="24"/>
              </w:rPr>
              <w:t xml:space="preserve"> способы упаковки должны обеспечивать безопасность и удобство при погрузочно-разгрузочных работах и транспортировании деталей в ящики или контейнеры.</w:t>
            </w:r>
          </w:p>
          <w:p w:rsidR="002E167D" w:rsidRPr="000956F6" w:rsidRDefault="002E167D" w:rsidP="00527A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956F6">
              <w:rPr>
                <w:rFonts w:ascii="Times New Roman" w:hAnsi="Times New Roman"/>
                <w:bCs/>
                <w:sz w:val="24"/>
                <w:szCs w:val="24"/>
              </w:rPr>
              <w:t xml:space="preserve"> Упаковка фланцев: фланцы, кроме изготовляемых из коррозионно-стойких сталей и сплавов, должны быть покрыты пушечной смазкой по </w:t>
            </w:r>
            <w:r w:rsidRPr="000956F6">
              <w:rPr>
                <w:rFonts w:ascii="Times New Roman" w:hAnsi="Times New Roman"/>
                <w:sz w:val="24"/>
                <w:szCs w:val="24"/>
              </w:rPr>
              <w:t>ГОСТ 19537-83 или другой соответствующей по качеству смазкой. Допускаются другие способы защиты поверхностей фланцев от коррозии.</w:t>
            </w:r>
          </w:p>
          <w:p w:rsidR="002E167D" w:rsidRPr="000956F6" w:rsidRDefault="002E167D" w:rsidP="004212A0">
            <w:pPr>
              <w:spacing w:after="0" w:line="240" w:lineRule="auto"/>
              <w:ind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bCs/>
                <w:sz w:val="24"/>
                <w:szCs w:val="24"/>
              </w:rPr>
              <w:t>При транспортировании фланцы должны быть упакованы в тару по </w:t>
            </w:r>
            <w:hyperlink r:id="rId5" w:tooltip="Ящики дощатые неразборные для грузов массой до 500 кг. Общие технические условия" w:history="1">
              <w:r w:rsidRPr="000956F6">
                <w:rPr>
                  <w:rFonts w:ascii="Times New Roman" w:hAnsi="Times New Roman"/>
                  <w:bCs/>
                  <w:sz w:val="24"/>
                  <w:szCs w:val="24"/>
                </w:rPr>
                <w:t>ГОСТ 2991-85</w:t>
              </w:r>
            </w:hyperlink>
            <w:r w:rsidRPr="000956F6">
              <w:rPr>
                <w:rFonts w:ascii="Times New Roman" w:hAnsi="Times New Roman"/>
                <w:sz w:val="24"/>
                <w:szCs w:val="24"/>
              </w:rPr>
              <w:t> и </w:t>
            </w:r>
            <w:hyperlink r:id="rId6" w:tooltip="Ящики деревянные для грузов массой свыше 200 до 20000 кг. Общие технические условия" w:history="1">
              <w:r w:rsidRPr="000956F6">
                <w:rPr>
                  <w:rFonts w:ascii="Times New Roman" w:hAnsi="Times New Roman"/>
                  <w:bCs/>
                  <w:sz w:val="24"/>
                  <w:szCs w:val="24"/>
                </w:rPr>
                <w:t>ГОСТ 10198</w:t>
              </w:r>
            </w:hyperlink>
            <w:r w:rsidRPr="000956F6">
              <w:rPr>
                <w:rFonts w:ascii="Times New Roman" w:hAnsi="Times New Roman"/>
                <w:sz w:val="24"/>
                <w:szCs w:val="24"/>
              </w:rPr>
              <w:t>-91.</w:t>
            </w:r>
          </w:p>
          <w:p w:rsidR="002E167D" w:rsidRPr="000956F6" w:rsidRDefault="002E167D" w:rsidP="004212A0">
            <w:pPr>
              <w:spacing w:after="0" w:line="240" w:lineRule="auto"/>
              <w:ind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Упаковка должна обеспечивать защиту фланцев от повреждений при транспортировании и хранении. При транспортировании в контейнерах должна быть обеспечена сохранность фланцев при перевозке всеми видами транспорта.</w:t>
            </w:r>
          </w:p>
          <w:p w:rsidR="002E167D" w:rsidRPr="000956F6" w:rsidRDefault="002E167D" w:rsidP="004212A0">
            <w:pPr>
              <w:spacing w:after="0" w:line="240" w:lineRule="auto"/>
              <w:ind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Допускается транспортирование фланцев без упаковки, при условии обеспечения их сохранности.</w:t>
            </w:r>
          </w:p>
          <w:p w:rsidR="002E167D" w:rsidRPr="000956F6" w:rsidRDefault="002E167D" w:rsidP="00527A58">
            <w:pPr>
              <w:spacing w:after="0" w:line="240" w:lineRule="auto"/>
              <w:ind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" w:name="i118225"/>
            <w:r w:rsidRPr="000956F6">
              <w:rPr>
                <w:rFonts w:ascii="Times New Roman" w:hAnsi="Times New Roman"/>
                <w:bCs/>
                <w:sz w:val="24"/>
                <w:szCs w:val="24"/>
              </w:rPr>
              <w:t>Маркировка тары - по </w:t>
            </w:r>
            <w:bookmarkEnd w:id="4"/>
            <w:r w:rsidR="00FA0800" w:rsidRPr="000956F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0956F6">
              <w:rPr>
                <w:rFonts w:ascii="Times New Roman" w:hAnsi="Times New Roman"/>
                <w:sz w:val="24"/>
                <w:szCs w:val="24"/>
              </w:rPr>
              <w:instrText xml:space="preserve"> HYPERLINK "http://files.stroyinf.ru/Data1/6/6376/index.htm" \o "Маркировка грузов" </w:instrText>
            </w:r>
            <w:r w:rsidR="00FA0800" w:rsidRPr="000956F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956F6">
              <w:rPr>
                <w:rFonts w:ascii="Times New Roman" w:hAnsi="Times New Roman"/>
                <w:bCs/>
                <w:sz w:val="24"/>
                <w:szCs w:val="24"/>
              </w:rPr>
              <w:t>ГОСТ 14192</w:t>
            </w:r>
            <w:r w:rsidR="00FA0800" w:rsidRPr="000956F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0956F6">
              <w:rPr>
                <w:rFonts w:ascii="Times New Roman" w:hAnsi="Times New Roman"/>
                <w:sz w:val="24"/>
                <w:szCs w:val="24"/>
              </w:rPr>
              <w:t>-96.</w:t>
            </w:r>
          </w:p>
          <w:p w:rsidR="002E167D" w:rsidRPr="000956F6" w:rsidRDefault="002E167D" w:rsidP="00527A58">
            <w:pPr>
              <w:spacing w:after="0" w:line="240" w:lineRule="auto"/>
              <w:ind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Упаковка деталей трубопроводов согласно ГОСТ 17380-2001.</w:t>
            </w:r>
          </w:p>
        </w:tc>
      </w:tr>
    </w:tbl>
    <w:p w:rsidR="002E167D" w:rsidRPr="000956F6" w:rsidRDefault="002E167D" w:rsidP="009F11DF">
      <w:pPr>
        <w:rPr>
          <w:rFonts w:ascii="Times New Roman" w:hAnsi="Times New Roman"/>
          <w:sz w:val="24"/>
          <w:szCs w:val="24"/>
        </w:rPr>
      </w:pPr>
    </w:p>
    <w:p w:rsidR="002E167D" w:rsidRPr="000956F6" w:rsidRDefault="002E167D" w:rsidP="00DA3738">
      <w:pPr>
        <w:jc w:val="center"/>
        <w:outlineLvl w:val="0"/>
        <w:rPr>
          <w:rFonts w:ascii="Times New Roman" w:hAnsi="Times New Roman"/>
          <w:sz w:val="24"/>
          <w:szCs w:val="24"/>
        </w:rPr>
      </w:pPr>
      <w:r w:rsidRPr="000956F6">
        <w:rPr>
          <w:rFonts w:ascii="Times New Roman" w:hAnsi="Times New Roman"/>
          <w:sz w:val="24"/>
          <w:szCs w:val="24"/>
        </w:rPr>
        <w:t>РАЗДЕЛ 5. ТРЕБОВАНИЯ ПО ПРАВИЛАМ СДАЧИ И ПРИЕМКИ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2E167D" w:rsidRPr="000956F6" w:rsidTr="0059098D">
        <w:trPr>
          <w:trHeight w:val="399"/>
        </w:trPr>
        <w:tc>
          <w:tcPr>
            <w:tcW w:w="9781" w:type="dxa"/>
          </w:tcPr>
          <w:p w:rsidR="002E167D" w:rsidRPr="000956F6" w:rsidRDefault="002E167D" w:rsidP="005909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2E167D" w:rsidRPr="000956F6" w:rsidTr="0059098D">
        <w:trPr>
          <w:trHeight w:val="399"/>
        </w:trPr>
        <w:tc>
          <w:tcPr>
            <w:tcW w:w="9781" w:type="dxa"/>
          </w:tcPr>
          <w:p w:rsidR="002E167D" w:rsidRPr="000956F6" w:rsidRDefault="002E167D" w:rsidP="0059098D">
            <w:pPr>
              <w:pStyle w:val="Default"/>
              <w:rPr>
                <w:iCs/>
                <w:color w:val="auto"/>
              </w:rPr>
            </w:pPr>
            <w:r w:rsidRPr="000956F6">
              <w:rPr>
                <w:iCs/>
                <w:color w:val="auto"/>
              </w:rPr>
              <w:t xml:space="preserve">Приемка Товара по количеству производится Заказчиком, с соблюдением правил Инструкции «О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от 15.06.1965 года № П-6 (в редакции Постановлений Госарбитража СССР от 29.12.1973 № 81, от 14.11.1974 № 98) и </w:t>
            </w:r>
            <w:r w:rsidRPr="000956F6">
              <w:rPr>
                <w:color w:val="auto"/>
                <w:spacing w:val="-10"/>
              </w:rPr>
              <w:t xml:space="preserve">№ П-7 </w:t>
            </w:r>
          </w:p>
          <w:p w:rsidR="002E167D" w:rsidRPr="000956F6" w:rsidRDefault="002E167D" w:rsidP="00165133">
            <w:pPr>
              <w:pStyle w:val="Default"/>
              <w:rPr>
                <w:iCs/>
                <w:color w:val="auto"/>
              </w:rPr>
            </w:pPr>
            <w:r w:rsidRPr="000956F6">
              <w:rPr>
                <w:color w:val="auto"/>
                <w:spacing w:val="-10"/>
              </w:rPr>
              <w:t xml:space="preserve">от 25.04.66 г. </w:t>
            </w:r>
          </w:p>
        </w:tc>
      </w:tr>
      <w:tr w:rsidR="002E167D" w:rsidRPr="000956F6" w:rsidTr="0059098D">
        <w:trPr>
          <w:trHeight w:val="399"/>
        </w:trPr>
        <w:tc>
          <w:tcPr>
            <w:tcW w:w="9781" w:type="dxa"/>
          </w:tcPr>
          <w:p w:rsidR="002E167D" w:rsidRPr="000956F6" w:rsidRDefault="002E167D" w:rsidP="005909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2E167D" w:rsidRPr="000956F6" w:rsidTr="0059098D">
        <w:trPr>
          <w:trHeight w:val="399"/>
        </w:trPr>
        <w:tc>
          <w:tcPr>
            <w:tcW w:w="9781" w:type="dxa"/>
          </w:tcPr>
          <w:p w:rsidR="002E167D" w:rsidRPr="000956F6" w:rsidRDefault="002E167D" w:rsidP="00527A58">
            <w:pPr>
              <w:tabs>
                <w:tab w:val="right" w:pos="4032"/>
              </w:tabs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" w:name="OLE_LINK9"/>
            <w:bookmarkStart w:id="6" w:name="OLE_LINK10"/>
            <w:r w:rsidRPr="000956F6">
              <w:rPr>
                <w:rFonts w:ascii="Times New Roman" w:hAnsi="Times New Roman"/>
                <w:sz w:val="24"/>
                <w:szCs w:val="24"/>
              </w:rPr>
              <w:t>Поставщик обязан вместе с Товаром передать Заказчику: полный пакет технической документации (паспорта, технические описания, сертификаты и т.д.) на поставляемый Товар на русском языке (оригиналы, либо надлежащим образом заверенные копии); счет, счет-фактуру, выставленные Заказчику; товарную накладную в 2 (двух) экземплярах (один экземпляр для Заказчика и один экземпляр для Поставщика).</w:t>
            </w:r>
          </w:p>
          <w:p w:rsidR="002E167D" w:rsidRPr="000956F6" w:rsidRDefault="002E167D" w:rsidP="00527A58">
            <w:pPr>
              <w:pStyle w:val="Default"/>
              <w:rPr>
                <w:color w:val="auto"/>
              </w:rPr>
            </w:pPr>
            <w:r w:rsidRPr="000956F6">
              <w:rPr>
                <w:color w:val="auto"/>
              </w:rPr>
              <w:t xml:space="preserve">         Заказчик должен проверить комплектность и качество поставленного Товара в соответствии с условиями договора в течение 10 (десяти) рабочих дней с момента получения Товара. Сертификаты и паспорта предоставляются одновременно с поставкой Товара.</w:t>
            </w:r>
            <w:bookmarkEnd w:id="5"/>
            <w:bookmarkEnd w:id="6"/>
          </w:p>
        </w:tc>
      </w:tr>
    </w:tbl>
    <w:p w:rsidR="002E167D" w:rsidRPr="000956F6" w:rsidRDefault="002E167D" w:rsidP="004023D3">
      <w:pPr>
        <w:jc w:val="center"/>
        <w:rPr>
          <w:rFonts w:ascii="Times New Roman" w:hAnsi="Times New Roman"/>
          <w:sz w:val="24"/>
          <w:szCs w:val="24"/>
        </w:rPr>
      </w:pPr>
    </w:p>
    <w:p w:rsidR="002E167D" w:rsidRPr="000956F6" w:rsidRDefault="002E167D" w:rsidP="00DA3738">
      <w:pPr>
        <w:jc w:val="center"/>
        <w:outlineLvl w:val="0"/>
        <w:rPr>
          <w:rFonts w:ascii="Times New Roman" w:hAnsi="Times New Roman"/>
          <w:sz w:val="24"/>
          <w:szCs w:val="24"/>
        </w:rPr>
      </w:pPr>
      <w:r w:rsidRPr="000956F6">
        <w:rPr>
          <w:rFonts w:ascii="Times New Roman" w:hAnsi="Times New Roman"/>
          <w:sz w:val="24"/>
          <w:szCs w:val="24"/>
        </w:rPr>
        <w:t>РАЗДЕЛ 6. ТРЕБОВАНИЯ К ТРАНСПОРТИРОВАНИЮ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2E167D" w:rsidRPr="000956F6" w:rsidTr="0059098D">
        <w:trPr>
          <w:trHeight w:val="399"/>
        </w:trPr>
        <w:tc>
          <w:tcPr>
            <w:tcW w:w="9781" w:type="dxa"/>
          </w:tcPr>
          <w:p w:rsidR="002E167D" w:rsidRPr="000956F6" w:rsidRDefault="002E167D" w:rsidP="003C32A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Транспортирование осуществляется любым видом крытого транспорта.</w:t>
            </w:r>
          </w:p>
        </w:tc>
      </w:tr>
    </w:tbl>
    <w:p w:rsidR="002E167D" w:rsidRPr="000956F6" w:rsidRDefault="002E167D" w:rsidP="004023D3">
      <w:pPr>
        <w:jc w:val="center"/>
        <w:rPr>
          <w:rFonts w:ascii="Times New Roman" w:hAnsi="Times New Roman"/>
          <w:sz w:val="24"/>
          <w:szCs w:val="24"/>
        </w:rPr>
      </w:pPr>
      <w:r w:rsidRPr="000956F6">
        <w:rPr>
          <w:rFonts w:ascii="Times New Roman" w:hAnsi="Times New Roman"/>
          <w:sz w:val="24"/>
          <w:szCs w:val="24"/>
        </w:rPr>
        <w:t>РАЗДЕЛ 7. ТРЕБОВАНИЯ К ХРАНЕНИЮ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2E167D" w:rsidRPr="000956F6" w:rsidTr="0059098D">
        <w:trPr>
          <w:trHeight w:val="399"/>
        </w:trPr>
        <w:tc>
          <w:tcPr>
            <w:tcW w:w="9781" w:type="dxa"/>
          </w:tcPr>
          <w:p w:rsidR="002E167D" w:rsidRPr="000956F6" w:rsidRDefault="002E167D" w:rsidP="003C32A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Места складирования, хранения, тара, упаковка и процесс транспортировки должны соответствовать условиям, обеспечивающим сохранность поставляемого Товара.</w:t>
            </w:r>
          </w:p>
        </w:tc>
      </w:tr>
    </w:tbl>
    <w:p w:rsidR="002E167D" w:rsidRPr="000956F6" w:rsidRDefault="002E167D" w:rsidP="004023D3">
      <w:pPr>
        <w:jc w:val="center"/>
        <w:rPr>
          <w:rFonts w:ascii="Times New Roman" w:hAnsi="Times New Roman"/>
          <w:sz w:val="24"/>
          <w:szCs w:val="24"/>
        </w:rPr>
      </w:pPr>
      <w:r w:rsidRPr="000956F6">
        <w:rPr>
          <w:rFonts w:ascii="Times New Roman" w:hAnsi="Times New Roman"/>
          <w:sz w:val="24"/>
          <w:szCs w:val="24"/>
        </w:rPr>
        <w:t>РАЗДЕЛ 8. ТРЕБОВАНИЯ К ОБЪЕМУ И/ИЛИ СРОКУ ПРЕДОСТАВЛЕНИЯ ГАРАНТИЙ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2E167D" w:rsidRPr="000956F6" w:rsidTr="0059098D">
        <w:trPr>
          <w:trHeight w:val="399"/>
        </w:trPr>
        <w:tc>
          <w:tcPr>
            <w:tcW w:w="9781" w:type="dxa"/>
          </w:tcPr>
          <w:p w:rsidR="002E167D" w:rsidRPr="000956F6" w:rsidRDefault="002E167D" w:rsidP="00C53A93">
            <w:pPr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Срок гарантии на поставляемый Товар должен составлять не менее 12 (двенадцати) месяцев.</w:t>
            </w:r>
          </w:p>
        </w:tc>
      </w:tr>
    </w:tbl>
    <w:p w:rsidR="002E167D" w:rsidRPr="000956F6" w:rsidRDefault="002E167D" w:rsidP="004023D3">
      <w:pPr>
        <w:jc w:val="center"/>
        <w:rPr>
          <w:rFonts w:ascii="Times New Roman" w:hAnsi="Times New Roman"/>
          <w:sz w:val="24"/>
          <w:szCs w:val="24"/>
        </w:rPr>
      </w:pPr>
      <w:r w:rsidRPr="000956F6">
        <w:rPr>
          <w:rFonts w:ascii="Times New Roman" w:hAnsi="Times New Roman"/>
          <w:sz w:val="24"/>
          <w:szCs w:val="24"/>
        </w:rPr>
        <w:t>РАЗДЕЛ 9. ТРЕБОВАНИЯ К ОБСЛУЖИВАНИЮ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2E167D" w:rsidRPr="000956F6" w:rsidTr="0059098D">
        <w:trPr>
          <w:trHeight w:val="399"/>
        </w:trPr>
        <w:tc>
          <w:tcPr>
            <w:tcW w:w="9781" w:type="dxa"/>
          </w:tcPr>
          <w:p w:rsidR="002E167D" w:rsidRPr="000956F6" w:rsidRDefault="002E167D" w:rsidP="0059098D">
            <w:pPr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Обслуживание производить в соответствии с ПБ 03-585-03, ПБ 10-573-03.</w:t>
            </w:r>
          </w:p>
        </w:tc>
      </w:tr>
    </w:tbl>
    <w:p w:rsidR="002E167D" w:rsidRPr="000956F6" w:rsidRDefault="002E167D" w:rsidP="004023D3">
      <w:pPr>
        <w:jc w:val="center"/>
        <w:rPr>
          <w:rFonts w:ascii="Times New Roman" w:hAnsi="Times New Roman"/>
          <w:sz w:val="24"/>
          <w:szCs w:val="24"/>
        </w:rPr>
      </w:pPr>
      <w:r w:rsidRPr="000956F6">
        <w:rPr>
          <w:rFonts w:ascii="Times New Roman" w:hAnsi="Times New Roman"/>
          <w:sz w:val="24"/>
          <w:szCs w:val="24"/>
        </w:rPr>
        <w:t>РАЗДЕЛ 10. ЭКОЛОГИЧЕСКИЕ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2E167D" w:rsidRPr="000956F6" w:rsidTr="0059098D">
        <w:trPr>
          <w:trHeight w:val="399"/>
        </w:trPr>
        <w:tc>
          <w:tcPr>
            <w:tcW w:w="9781" w:type="dxa"/>
          </w:tcPr>
          <w:p w:rsidR="002E167D" w:rsidRPr="000956F6" w:rsidRDefault="002E167D" w:rsidP="005909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Воздействия данной группы Товаров на окружающую среду значениями не должны  превышать значений, установленных действующими нормативными документами РФ.</w:t>
            </w:r>
          </w:p>
        </w:tc>
      </w:tr>
    </w:tbl>
    <w:p w:rsidR="002E167D" w:rsidRPr="000956F6" w:rsidRDefault="002E167D" w:rsidP="00B6292C">
      <w:pPr>
        <w:rPr>
          <w:rFonts w:ascii="Times New Roman" w:hAnsi="Times New Roman"/>
          <w:sz w:val="24"/>
          <w:szCs w:val="24"/>
        </w:rPr>
      </w:pPr>
    </w:p>
    <w:p w:rsidR="002E167D" w:rsidRPr="000956F6" w:rsidRDefault="002E167D" w:rsidP="00DA3738">
      <w:pPr>
        <w:jc w:val="center"/>
        <w:outlineLvl w:val="0"/>
        <w:rPr>
          <w:rFonts w:ascii="Times New Roman" w:hAnsi="Times New Roman"/>
          <w:sz w:val="24"/>
          <w:szCs w:val="24"/>
        </w:rPr>
      </w:pPr>
      <w:r w:rsidRPr="000956F6">
        <w:rPr>
          <w:rFonts w:ascii="Times New Roman" w:hAnsi="Times New Roman"/>
          <w:sz w:val="24"/>
          <w:szCs w:val="24"/>
        </w:rPr>
        <w:t>РАЗДЕЛ 11. ТРЕБОВАНИЯ ПО БЕЗОПАСНОСТИ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2E167D" w:rsidRPr="000956F6" w:rsidTr="0059098D">
        <w:trPr>
          <w:trHeight w:val="399"/>
        </w:trPr>
        <w:tc>
          <w:tcPr>
            <w:tcW w:w="9781" w:type="dxa"/>
          </w:tcPr>
          <w:p w:rsidR="002E167D" w:rsidRPr="000956F6" w:rsidRDefault="002E167D" w:rsidP="00527A58">
            <w:pPr>
              <w:pStyle w:val="a3"/>
              <w:tabs>
                <w:tab w:val="left" w:pos="284"/>
              </w:tabs>
              <w:ind w:right="34"/>
              <w:jc w:val="both"/>
              <w:rPr>
                <w:sz w:val="24"/>
                <w:szCs w:val="24"/>
              </w:rPr>
            </w:pPr>
            <w:r w:rsidRPr="000956F6">
              <w:rPr>
                <w:sz w:val="24"/>
                <w:szCs w:val="24"/>
              </w:rPr>
              <w:t>Поставщик гарантирует Заказчику, что приобретенный им Товар отвечает стандартам безопасности в соответствии с действующим законодательством Российской Федерации, в том числе ПБ 10-573-03.</w:t>
            </w:r>
          </w:p>
        </w:tc>
      </w:tr>
    </w:tbl>
    <w:p w:rsidR="002E167D" w:rsidRPr="000956F6" w:rsidRDefault="002E167D" w:rsidP="00B6292C">
      <w:pPr>
        <w:rPr>
          <w:rFonts w:ascii="Times New Roman" w:hAnsi="Times New Roman"/>
          <w:sz w:val="24"/>
          <w:szCs w:val="24"/>
        </w:rPr>
      </w:pPr>
    </w:p>
    <w:p w:rsidR="002E167D" w:rsidRPr="000956F6" w:rsidRDefault="002E167D" w:rsidP="00DA3738">
      <w:pPr>
        <w:jc w:val="center"/>
        <w:outlineLvl w:val="0"/>
        <w:rPr>
          <w:rFonts w:ascii="Times New Roman" w:hAnsi="Times New Roman"/>
          <w:sz w:val="24"/>
          <w:szCs w:val="24"/>
        </w:rPr>
      </w:pPr>
      <w:r w:rsidRPr="000956F6">
        <w:rPr>
          <w:rFonts w:ascii="Times New Roman" w:hAnsi="Times New Roman"/>
          <w:sz w:val="24"/>
          <w:szCs w:val="24"/>
        </w:rPr>
        <w:t>РАЗДЕЛ 12. ТРЕБОВАНИЯ К КАЧЕСТВУ</w:t>
      </w:r>
    </w:p>
    <w:p w:rsidR="002E167D" w:rsidRPr="000956F6" w:rsidRDefault="002E167D" w:rsidP="00B6292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jc w:val="both"/>
        <w:rPr>
          <w:rFonts w:ascii="Times New Roman" w:hAnsi="Times New Roman"/>
          <w:sz w:val="24"/>
          <w:szCs w:val="24"/>
        </w:rPr>
      </w:pPr>
      <w:r w:rsidRPr="000956F6">
        <w:rPr>
          <w:rFonts w:ascii="Times New Roman" w:hAnsi="Times New Roman"/>
          <w:sz w:val="24"/>
          <w:szCs w:val="24"/>
        </w:rPr>
        <w:t>Качество Товара должно соответствовать назначению Товара, требованиям,  предъявляемым к техническим характеристикам Товара в стране производителя, а также действующим в РФ стандартам и техническим условиям.</w:t>
      </w:r>
    </w:p>
    <w:p w:rsidR="002E167D" w:rsidRPr="000956F6" w:rsidRDefault="002E167D" w:rsidP="004023D3">
      <w:pPr>
        <w:jc w:val="center"/>
        <w:rPr>
          <w:rFonts w:ascii="Times New Roman" w:hAnsi="Times New Roman"/>
          <w:sz w:val="24"/>
          <w:szCs w:val="24"/>
        </w:rPr>
      </w:pPr>
    </w:p>
    <w:p w:rsidR="002E167D" w:rsidRPr="000956F6" w:rsidRDefault="002E167D" w:rsidP="00DA3738">
      <w:pPr>
        <w:jc w:val="center"/>
        <w:outlineLvl w:val="0"/>
        <w:rPr>
          <w:rFonts w:ascii="Times New Roman" w:hAnsi="Times New Roman"/>
          <w:sz w:val="24"/>
          <w:szCs w:val="24"/>
        </w:rPr>
      </w:pPr>
      <w:r w:rsidRPr="000956F6">
        <w:rPr>
          <w:rFonts w:ascii="Times New Roman" w:hAnsi="Times New Roman"/>
          <w:sz w:val="24"/>
          <w:szCs w:val="24"/>
        </w:rPr>
        <w:t>РАЗДЕЛ 13. ДОПОЛНИТЕЛЬНЫЕ (ИНЫЕ)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2E167D" w:rsidRPr="000956F6" w:rsidTr="0059098D">
        <w:trPr>
          <w:trHeight w:val="399"/>
        </w:trPr>
        <w:tc>
          <w:tcPr>
            <w:tcW w:w="9781" w:type="dxa"/>
          </w:tcPr>
          <w:p w:rsidR="002E167D" w:rsidRPr="000956F6" w:rsidRDefault="002E167D" w:rsidP="0059098D">
            <w:pPr>
              <w:pStyle w:val="a3"/>
              <w:tabs>
                <w:tab w:val="left" w:pos="284"/>
              </w:tabs>
              <w:ind w:right="34"/>
              <w:jc w:val="both"/>
              <w:rPr>
                <w:sz w:val="24"/>
                <w:szCs w:val="24"/>
              </w:rPr>
            </w:pPr>
            <w:r w:rsidRPr="000956F6">
              <w:rPr>
                <w:sz w:val="24"/>
                <w:szCs w:val="24"/>
              </w:rPr>
              <w:lastRenderedPageBreak/>
              <w:t>Не установлено.</w:t>
            </w:r>
          </w:p>
        </w:tc>
      </w:tr>
    </w:tbl>
    <w:p w:rsidR="002E167D" w:rsidRPr="000956F6" w:rsidRDefault="002E167D" w:rsidP="004023D3">
      <w:pPr>
        <w:jc w:val="center"/>
        <w:rPr>
          <w:rFonts w:ascii="Times New Roman" w:hAnsi="Times New Roman"/>
          <w:sz w:val="24"/>
          <w:szCs w:val="24"/>
        </w:rPr>
      </w:pPr>
    </w:p>
    <w:p w:rsidR="002E167D" w:rsidRPr="000956F6" w:rsidRDefault="002E167D" w:rsidP="006B7278">
      <w:pPr>
        <w:spacing w:after="120" w:line="240" w:lineRule="auto"/>
        <w:jc w:val="center"/>
        <w:rPr>
          <w:rFonts w:ascii="Times New Roman" w:hAnsi="Times New Roman"/>
          <w:sz w:val="24"/>
          <w:szCs w:val="24"/>
        </w:rPr>
      </w:pPr>
      <w:r w:rsidRPr="000956F6">
        <w:rPr>
          <w:rFonts w:ascii="Times New Roman" w:hAnsi="Times New Roman"/>
          <w:sz w:val="24"/>
          <w:szCs w:val="24"/>
        </w:rPr>
        <w:t>РАЗДЕЛ 14. ТРЕБОВАНИЯ К КОЛИЧЕСТВУ И СРОКУ (ПЕРИОДИЧНОСТИ) ПОСТАВКИ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2E167D" w:rsidRPr="000956F6" w:rsidTr="0059098D">
        <w:trPr>
          <w:trHeight w:val="399"/>
        </w:trPr>
        <w:tc>
          <w:tcPr>
            <w:tcW w:w="9781" w:type="dxa"/>
          </w:tcPr>
          <w:p w:rsidR="002E167D" w:rsidRPr="000956F6" w:rsidRDefault="002E167D" w:rsidP="006B72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 xml:space="preserve">Поставка Товара производится на склад МСУ-58 по адресу: Удмуртия, </w:t>
            </w:r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0956F6">
              <w:rPr>
                <w:rFonts w:ascii="Times New Roman" w:hAnsi="Times New Roman"/>
                <w:sz w:val="24"/>
                <w:szCs w:val="24"/>
              </w:rPr>
              <w:t>. Глазов, ул. Белова, д. 5.</w:t>
            </w:r>
          </w:p>
          <w:p w:rsidR="002E167D" w:rsidRPr="000956F6" w:rsidRDefault="002E167D" w:rsidP="006B72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Срок поставки Товара: течение 15 (пятнадцати) дней с момента подписания договора.</w:t>
            </w:r>
          </w:p>
          <w:p w:rsidR="002E167D" w:rsidRPr="000956F6" w:rsidRDefault="002E167D" w:rsidP="006B72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Количество поставляемого Товара: в соответствии с подразделом 1.1.</w:t>
            </w:r>
          </w:p>
        </w:tc>
      </w:tr>
    </w:tbl>
    <w:p w:rsidR="002E167D" w:rsidRPr="000956F6" w:rsidRDefault="002E167D" w:rsidP="004023D3">
      <w:pPr>
        <w:jc w:val="center"/>
        <w:rPr>
          <w:rFonts w:ascii="Times New Roman" w:hAnsi="Times New Roman"/>
          <w:sz w:val="24"/>
          <w:szCs w:val="24"/>
        </w:rPr>
      </w:pPr>
      <w:r w:rsidRPr="000956F6">
        <w:rPr>
          <w:rFonts w:ascii="Times New Roman" w:hAnsi="Times New Roman"/>
          <w:sz w:val="24"/>
          <w:szCs w:val="24"/>
        </w:rPr>
        <w:t>РАЗДЕЛ 15. ТРЕБОВАНИЕ К ФОРМЕ ПРЕДСТАВЛЯЕМОЙ ИНФОРМАЦИИ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2E167D" w:rsidRPr="000956F6" w:rsidTr="0059098D">
        <w:trPr>
          <w:trHeight w:val="399"/>
        </w:trPr>
        <w:tc>
          <w:tcPr>
            <w:tcW w:w="9781" w:type="dxa"/>
          </w:tcPr>
          <w:p w:rsidR="002E167D" w:rsidRPr="000956F6" w:rsidRDefault="002E167D" w:rsidP="00E220F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Оригиналы документов по качеству и товарно-сопроводительные документы предоставляются Заказчику на момент отгрузки Товара.</w:t>
            </w:r>
          </w:p>
        </w:tc>
      </w:tr>
    </w:tbl>
    <w:p w:rsidR="002E167D" w:rsidRPr="000956F6" w:rsidRDefault="002E167D" w:rsidP="004023D3">
      <w:pPr>
        <w:jc w:val="center"/>
        <w:rPr>
          <w:rFonts w:ascii="Times New Roman" w:hAnsi="Times New Roman"/>
          <w:sz w:val="24"/>
          <w:szCs w:val="24"/>
        </w:rPr>
      </w:pPr>
      <w:r w:rsidRPr="000956F6">
        <w:rPr>
          <w:rFonts w:ascii="Times New Roman" w:hAnsi="Times New Roman"/>
          <w:sz w:val="24"/>
          <w:szCs w:val="24"/>
        </w:rPr>
        <w:t>РАЗДЕЛ 16. ПЕРЕЧЕНЬ ПРИНЯТЫХ СОКРАЩЕНИЙ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662"/>
      </w:tblGrid>
      <w:tr w:rsidR="002E167D" w:rsidRPr="000956F6" w:rsidTr="0059098D">
        <w:trPr>
          <w:trHeight w:val="399"/>
        </w:trPr>
        <w:tc>
          <w:tcPr>
            <w:tcW w:w="709" w:type="dxa"/>
            <w:vAlign w:val="center"/>
          </w:tcPr>
          <w:p w:rsidR="002E167D" w:rsidRPr="000956F6" w:rsidRDefault="002E167D" w:rsidP="005909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956F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0956F6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0956F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vAlign w:val="center"/>
          </w:tcPr>
          <w:p w:rsidR="002E167D" w:rsidRPr="000956F6" w:rsidRDefault="002E167D" w:rsidP="005909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vAlign w:val="center"/>
          </w:tcPr>
          <w:p w:rsidR="002E167D" w:rsidRPr="000956F6" w:rsidRDefault="002E167D" w:rsidP="005909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Расшифровка сокращения</w:t>
            </w:r>
          </w:p>
        </w:tc>
      </w:tr>
      <w:tr w:rsidR="002E167D" w:rsidRPr="00053148" w:rsidTr="0037362E">
        <w:trPr>
          <w:trHeight w:val="446"/>
        </w:trPr>
        <w:tc>
          <w:tcPr>
            <w:tcW w:w="709" w:type="dxa"/>
          </w:tcPr>
          <w:p w:rsidR="002E167D" w:rsidRPr="000956F6" w:rsidRDefault="002E167D" w:rsidP="005909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2E167D" w:rsidRPr="000956F6" w:rsidRDefault="002E167D" w:rsidP="001767D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ТЭЦ</w:t>
            </w:r>
          </w:p>
        </w:tc>
        <w:tc>
          <w:tcPr>
            <w:tcW w:w="6662" w:type="dxa"/>
          </w:tcPr>
          <w:p w:rsidR="002E167D" w:rsidRPr="000956F6" w:rsidRDefault="002E167D" w:rsidP="00676A8D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956F6">
              <w:rPr>
                <w:rFonts w:ascii="Times New Roman" w:hAnsi="Times New Roman"/>
                <w:sz w:val="24"/>
                <w:szCs w:val="24"/>
              </w:rPr>
              <w:t>Теплоэлектроцентраль</w:t>
            </w:r>
          </w:p>
        </w:tc>
      </w:tr>
    </w:tbl>
    <w:p w:rsidR="002E167D" w:rsidRPr="00053148" w:rsidRDefault="002E167D" w:rsidP="009F11DF">
      <w:pPr>
        <w:rPr>
          <w:rFonts w:ascii="Times New Roman" w:hAnsi="Times New Roman"/>
          <w:sz w:val="24"/>
          <w:szCs w:val="24"/>
        </w:rPr>
      </w:pPr>
    </w:p>
    <w:p w:rsidR="002E167D" w:rsidRPr="00053148" w:rsidRDefault="002E167D" w:rsidP="00DA3738">
      <w:pPr>
        <w:jc w:val="center"/>
        <w:outlineLvl w:val="0"/>
        <w:rPr>
          <w:rFonts w:ascii="Times New Roman" w:hAnsi="Times New Roman"/>
          <w:sz w:val="24"/>
          <w:szCs w:val="24"/>
        </w:rPr>
      </w:pPr>
      <w:r w:rsidRPr="00053148">
        <w:rPr>
          <w:rFonts w:ascii="Times New Roman" w:hAnsi="Times New Roman"/>
          <w:sz w:val="24"/>
          <w:szCs w:val="24"/>
        </w:rPr>
        <w:t>РАЗДЕЛ 17. ПЕРЕЧЕНЬ ПРИЛОЖЕНИЙ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7229"/>
        <w:gridCol w:w="1843"/>
      </w:tblGrid>
      <w:tr w:rsidR="002E167D" w:rsidRPr="00053148" w:rsidTr="0059098D">
        <w:trPr>
          <w:trHeight w:val="399"/>
        </w:trPr>
        <w:tc>
          <w:tcPr>
            <w:tcW w:w="709" w:type="dxa"/>
            <w:vAlign w:val="center"/>
          </w:tcPr>
          <w:p w:rsidR="002E167D" w:rsidRPr="00053148" w:rsidRDefault="002E167D" w:rsidP="005909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3148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53148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053148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053148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29" w:type="dxa"/>
            <w:vAlign w:val="center"/>
          </w:tcPr>
          <w:p w:rsidR="002E167D" w:rsidRPr="00053148" w:rsidRDefault="002E167D" w:rsidP="005909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3148">
              <w:rPr>
                <w:rFonts w:ascii="Times New Roman" w:hAnsi="Times New Roman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vAlign w:val="center"/>
          </w:tcPr>
          <w:p w:rsidR="002E167D" w:rsidRPr="00053148" w:rsidRDefault="002E167D" w:rsidP="005909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3148">
              <w:rPr>
                <w:rFonts w:ascii="Times New Roman" w:hAnsi="Times New Roman"/>
                <w:sz w:val="24"/>
                <w:szCs w:val="24"/>
              </w:rPr>
              <w:t>Номер страницы</w:t>
            </w:r>
          </w:p>
        </w:tc>
      </w:tr>
      <w:tr w:rsidR="002E167D" w:rsidRPr="00053148" w:rsidTr="0059098D">
        <w:trPr>
          <w:trHeight w:val="399"/>
        </w:trPr>
        <w:tc>
          <w:tcPr>
            <w:tcW w:w="709" w:type="dxa"/>
          </w:tcPr>
          <w:p w:rsidR="002E167D" w:rsidRPr="00053148" w:rsidRDefault="002E167D" w:rsidP="005909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</w:tcPr>
          <w:p w:rsidR="002E167D" w:rsidRPr="00053148" w:rsidRDefault="002E167D" w:rsidP="006A7FB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E167D" w:rsidRPr="00053148" w:rsidRDefault="002E167D" w:rsidP="005909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E167D" w:rsidRPr="00053148" w:rsidRDefault="002E167D" w:rsidP="004023D3">
      <w:pPr>
        <w:ind w:left="5103"/>
        <w:rPr>
          <w:rFonts w:ascii="Times New Roman" w:hAnsi="Times New Roman"/>
          <w:sz w:val="24"/>
          <w:szCs w:val="24"/>
        </w:rPr>
      </w:pPr>
    </w:p>
    <w:tbl>
      <w:tblPr>
        <w:tblW w:w="9796" w:type="dxa"/>
        <w:tblInd w:w="93" w:type="dxa"/>
        <w:tblLook w:val="00A0"/>
      </w:tblPr>
      <w:tblGrid>
        <w:gridCol w:w="9796"/>
      </w:tblGrid>
      <w:tr w:rsidR="002E167D" w:rsidRPr="00053148" w:rsidTr="00314CF5">
        <w:trPr>
          <w:trHeight w:val="960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167D" w:rsidRPr="00053148" w:rsidRDefault="002E167D" w:rsidP="00314C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E167D" w:rsidRPr="00053148" w:rsidRDefault="002E167D" w:rsidP="00314C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E167D" w:rsidRPr="00053148" w:rsidRDefault="002E167D" w:rsidP="00314C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E167D" w:rsidRPr="00053148" w:rsidRDefault="002E167D" w:rsidP="00314C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E167D" w:rsidRPr="00053148" w:rsidRDefault="002E167D" w:rsidP="00314C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3148">
              <w:rPr>
                <w:rFonts w:ascii="Times New Roman" w:hAnsi="Times New Roman"/>
                <w:sz w:val="24"/>
                <w:szCs w:val="24"/>
              </w:rPr>
              <w:t xml:space="preserve">Директор МСУ-58            __________________       </w:t>
            </w:r>
            <w:proofErr w:type="spellStart"/>
            <w:r w:rsidRPr="00053148">
              <w:rPr>
                <w:rFonts w:ascii="Times New Roman" w:hAnsi="Times New Roman"/>
                <w:sz w:val="24"/>
                <w:szCs w:val="24"/>
              </w:rPr>
              <w:t>Дзюин</w:t>
            </w:r>
            <w:proofErr w:type="spellEnd"/>
            <w:r w:rsidRPr="00053148">
              <w:rPr>
                <w:rFonts w:ascii="Times New Roman" w:hAnsi="Times New Roman"/>
                <w:sz w:val="24"/>
                <w:szCs w:val="24"/>
              </w:rPr>
              <w:t xml:space="preserve"> В.А.</w:t>
            </w:r>
          </w:p>
        </w:tc>
      </w:tr>
      <w:tr w:rsidR="002E167D" w:rsidRPr="00053148" w:rsidTr="00314CF5">
        <w:trPr>
          <w:trHeight w:val="97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167D" w:rsidRPr="00053148" w:rsidRDefault="002E167D" w:rsidP="00314C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E167D" w:rsidRPr="00053148" w:rsidRDefault="002E167D" w:rsidP="00314C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E167D" w:rsidRPr="00053148" w:rsidRDefault="002E167D" w:rsidP="00314C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E167D" w:rsidRPr="00053148" w:rsidRDefault="002E167D" w:rsidP="00314C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3148">
              <w:rPr>
                <w:rFonts w:ascii="Times New Roman" w:hAnsi="Times New Roman"/>
                <w:sz w:val="24"/>
                <w:szCs w:val="24"/>
              </w:rPr>
              <w:t>Начальник ОМТС            __________________       Медведцев М.А.</w:t>
            </w:r>
          </w:p>
          <w:p w:rsidR="002E167D" w:rsidRPr="00053148" w:rsidRDefault="002E167D" w:rsidP="00314C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E167D" w:rsidRPr="00053148" w:rsidRDefault="002E167D">
      <w:pPr>
        <w:rPr>
          <w:rFonts w:ascii="Times New Roman" w:hAnsi="Times New Roman"/>
          <w:sz w:val="24"/>
          <w:szCs w:val="24"/>
        </w:rPr>
      </w:pPr>
    </w:p>
    <w:p w:rsidR="002E167D" w:rsidRPr="00053148" w:rsidRDefault="002E167D">
      <w:pPr>
        <w:rPr>
          <w:rFonts w:ascii="Times New Roman" w:hAnsi="Times New Roman"/>
          <w:sz w:val="24"/>
          <w:szCs w:val="24"/>
        </w:rPr>
      </w:pPr>
      <w:r w:rsidRPr="00053148">
        <w:rPr>
          <w:rFonts w:ascii="Times New Roman" w:hAnsi="Times New Roman"/>
          <w:sz w:val="24"/>
          <w:szCs w:val="24"/>
        </w:rPr>
        <w:t>Начальник ПТО                  __________________       Салтыков А.Ю.</w:t>
      </w:r>
    </w:p>
    <w:sectPr w:rsidR="002E167D" w:rsidRPr="00053148" w:rsidSect="002D1D70">
      <w:pgSz w:w="11906" w:h="16838"/>
      <w:pgMar w:top="567" w:right="850" w:bottom="426" w:left="1701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23D3"/>
    <w:rsid w:val="0001560C"/>
    <w:rsid w:val="0002561E"/>
    <w:rsid w:val="00053148"/>
    <w:rsid w:val="00073CE2"/>
    <w:rsid w:val="00092C4A"/>
    <w:rsid w:val="000956F6"/>
    <w:rsid w:val="000A2CE4"/>
    <w:rsid w:val="000B2FC2"/>
    <w:rsid w:val="000C56E9"/>
    <w:rsid w:val="000C72A8"/>
    <w:rsid w:val="000D2599"/>
    <w:rsid w:val="000D726F"/>
    <w:rsid w:val="0010128C"/>
    <w:rsid w:val="001251F3"/>
    <w:rsid w:val="00126EB8"/>
    <w:rsid w:val="00131005"/>
    <w:rsid w:val="00145ECC"/>
    <w:rsid w:val="00165133"/>
    <w:rsid w:val="001767D6"/>
    <w:rsid w:val="00194E3D"/>
    <w:rsid w:val="00196EBA"/>
    <w:rsid w:val="001A296E"/>
    <w:rsid w:val="001A3515"/>
    <w:rsid w:val="001C6371"/>
    <w:rsid w:val="00200AEC"/>
    <w:rsid w:val="00223F10"/>
    <w:rsid w:val="00237090"/>
    <w:rsid w:val="00245774"/>
    <w:rsid w:val="00253302"/>
    <w:rsid w:val="00265471"/>
    <w:rsid w:val="002765D9"/>
    <w:rsid w:val="002D1D70"/>
    <w:rsid w:val="002E167D"/>
    <w:rsid w:val="002F4D98"/>
    <w:rsid w:val="00313A0C"/>
    <w:rsid w:val="003146EC"/>
    <w:rsid w:val="00314CF5"/>
    <w:rsid w:val="0037109B"/>
    <w:rsid w:val="0037362E"/>
    <w:rsid w:val="0038409E"/>
    <w:rsid w:val="003C32AC"/>
    <w:rsid w:val="004023D3"/>
    <w:rsid w:val="004212A0"/>
    <w:rsid w:val="00423A21"/>
    <w:rsid w:val="004244C7"/>
    <w:rsid w:val="004319DC"/>
    <w:rsid w:val="00437ED5"/>
    <w:rsid w:val="00452F36"/>
    <w:rsid w:val="00453B7C"/>
    <w:rsid w:val="0045669C"/>
    <w:rsid w:val="0046059D"/>
    <w:rsid w:val="00462F62"/>
    <w:rsid w:val="004664C0"/>
    <w:rsid w:val="004807C4"/>
    <w:rsid w:val="004945CD"/>
    <w:rsid w:val="0049624A"/>
    <w:rsid w:val="004C2801"/>
    <w:rsid w:val="004C436D"/>
    <w:rsid w:val="004D341A"/>
    <w:rsid w:val="00501E54"/>
    <w:rsid w:val="00515EFF"/>
    <w:rsid w:val="00526AF0"/>
    <w:rsid w:val="00527A58"/>
    <w:rsid w:val="00531D84"/>
    <w:rsid w:val="0054135B"/>
    <w:rsid w:val="00560D4C"/>
    <w:rsid w:val="005645B9"/>
    <w:rsid w:val="00567D2E"/>
    <w:rsid w:val="00576361"/>
    <w:rsid w:val="00583667"/>
    <w:rsid w:val="0059098D"/>
    <w:rsid w:val="005936EE"/>
    <w:rsid w:val="005C4B71"/>
    <w:rsid w:val="005D02B6"/>
    <w:rsid w:val="005E08A9"/>
    <w:rsid w:val="005E34DD"/>
    <w:rsid w:val="005E3B35"/>
    <w:rsid w:val="00623D48"/>
    <w:rsid w:val="00646646"/>
    <w:rsid w:val="00651F25"/>
    <w:rsid w:val="00676A8D"/>
    <w:rsid w:val="00690DB9"/>
    <w:rsid w:val="006A7FBD"/>
    <w:rsid w:val="006B03B9"/>
    <w:rsid w:val="006B7278"/>
    <w:rsid w:val="006B7AE6"/>
    <w:rsid w:val="006C1279"/>
    <w:rsid w:val="006D4363"/>
    <w:rsid w:val="0074721D"/>
    <w:rsid w:val="007669FA"/>
    <w:rsid w:val="007A3985"/>
    <w:rsid w:val="007A4662"/>
    <w:rsid w:val="007A5AD8"/>
    <w:rsid w:val="007E4124"/>
    <w:rsid w:val="007F4024"/>
    <w:rsid w:val="007F6125"/>
    <w:rsid w:val="007F79F9"/>
    <w:rsid w:val="008432CD"/>
    <w:rsid w:val="008877DA"/>
    <w:rsid w:val="00887A5E"/>
    <w:rsid w:val="008903A5"/>
    <w:rsid w:val="008A4A0F"/>
    <w:rsid w:val="008B3346"/>
    <w:rsid w:val="008B7331"/>
    <w:rsid w:val="008C2401"/>
    <w:rsid w:val="008D55F1"/>
    <w:rsid w:val="008F5E80"/>
    <w:rsid w:val="008F6BDE"/>
    <w:rsid w:val="009067A1"/>
    <w:rsid w:val="00924188"/>
    <w:rsid w:val="00940A83"/>
    <w:rsid w:val="009478F1"/>
    <w:rsid w:val="00962F50"/>
    <w:rsid w:val="00975A7E"/>
    <w:rsid w:val="00982447"/>
    <w:rsid w:val="00983FC0"/>
    <w:rsid w:val="00985BFD"/>
    <w:rsid w:val="009B3D17"/>
    <w:rsid w:val="009D05E4"/>
    <w:rsid w:val="009E6F74"/>
    <w:rsid w:val="009F11DF"/>
    <w:rsid w:val="00A019D7"/>
    <w:rsid w:val="00A0685D"/>
    <w:rsid w:val="00A07E36"/>
    <w:rsid w:val="00A20497"/>
    <w:rsid w:val="00A22C50"/>
    <w:rsid w:val="00A3287B"/>
    <w:rsid w:val="00A46A04"/>
    <w:rsid w:val="00A550E0"/>
    <w:rsid w:val="00A83931"/>
    <w:rsid w:val="00A97F55"/>
    <w:rsid w:val="00AA29C8"/>
    <w:rsid w:val="00AD04DC"/>
    <w:rsid w:val="00B03552"/>
    <w:rsid w:val="00B0521A"/>
    <w:rsid w:val="00B138DD"/>
    <w:rsid w:val="00B23B80"/>
    <w:rsid w:val="00B26BF5"/>
    <w:rsid w:val="00B34265"/>
    <w:rsid w:val="00B60DCB"/>
    <w:rsid w:val="00B6292C"/>
    <w:rsid w:val="00B633E0"/>
    <w:rsid w:val="00B95992"/>
    <w:rsid w:val="00BA3C22"/>
    <w:rsid w:val="00BB24FC"/>
    <w:rsid w:val="00BC005D"/>
    <w:rsid w:val="00BC3352"/>
    <w:rsid w:val="00BE1FB3"/>
    <w:rsid w:val="00BE558E"/>
    <w:rsid w:val="00C477A9"/>
    <w:rsid w:val="00C53A93"/>
    <w:rsid w:val="00C96338"/>
    <w:rsid w:val="00C97F40"/>
    <w:rsid w:val="00CD7819"/>
    <w:rsid w:val="00CE25C0"/>
    <w:rsid w:val="00CE2DEE"/>
    <w:rsid w:val="00CF1413"/>
    <w:rsid w:val="00D21898"/>
    <w:rsid w:val="00D35166"/>
    <w:rsid w:val="00D37D30"/>
    <w:rsid w:val="00D51C9E"/>
    <w:rsid w:val="00D84167"/>
    <w:rsid w:val="00D8539B"/>
    <w:rsid w:val="00DA3738"/>
    <w:rsid w:val="00DB28C7"/>
    <w:rsid w:val="00DB7AB5"/>
    <w:rsid w:val="00E04414"/>
    <w:rsid w:val="00E13079"/>
    <w:rsid w:val="00E220FF"/>
    <w:rsid w:val="00E64A82"/>
    <w:rsid w:val="00E94403"/>
    <w:rsid w:val="00EA7802"/>
    <w:rsid w:val="00EB33AA"/>
    <w:rsid w:val="00EB787A"/>
    <w:rsid w:val="00EE050C"/>
    <w:rsid w:val="00EE79E2"/>
    <w:rsid w:val="00EF480F"/>
    <w:rsid w:val="00EF7394"/>
    <w:rsid w:val="00F06859"/>
    <w:rsid w:val="00F13839"/>
    <w:rsid w:val="00F158BA"/>
    <w:rsid w:val="00F31529"/>
    <w:rsid w:val="00F42E5C"/>
    <w:rsid w:val="00F5161F"/>
    <w:rsid w:val="00F544B9"/>
    <w:rsid w:val="00F566B3"/>
    <w:rsid w:val="00F73857"/>
    <w:rsid w:val="00F74E43"/>
    <w:rsid w:val="00F7528C"/>
    <w:rsid w:val="00F84E75"/>
    <w:rsid w:val="00F872CA"/>
    <w:rsid w:val="00F923B6"/>
    <w:rsid w:val="00F929F6"/>
    <w:rsid w:val="00FA0800"/>
    <w:rsid w:val="00FA50D5"/>
    <w:rsid w:val="00FB1ED4"/>
    <w:rsid w:val="00FB4473"/>
    <w:rsid w:val="00FE62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96E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uiPriority w:val="99"/>
    <w:qFormat/>
    <w:locked/>
    <w:rsid w:val="00C97F40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C97F40"/>
    <w:rPr>
      <w:rFonts w:ascii="Times New Roman" w:hAnsi="Times New Roman" w:cs="Times New Roman"/>
      <w:b/>
      <w:bCs/>
      <w:sz w:val="27"/>
      <w:szCs w:val="27"/>
    </w:rPr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rsid w:val="004023D3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  <w:szCs w:val="28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locked/>
    <w:rsid w:val="004023D3"/>
    <w:rPr>
      <w:rFonts w:ascii="Times New Roman" w:hAnsi="Times New Roman" w:cs="Times New Roman"/>
      <w:sz w:val="28"/>
      <w:szCs w:val="28"/>
    </w:rPr>
  </w:style>
  <w:style w:type="paragraph" w:customStyle="1" w:styleId="Default">
    <w:name w:val="Default"/>
    <w:uiPriority w:val="99"/>
    <w:rsid w:val="004023D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C97F40"/>
    <w:rPr>
      <w:rFonts w:cs="Times New Roman"/>
    </w:rPr>
  </w:style>
  <w:style w:type="table" w:styleId="a5">
    <w:name w:val="Table Grid"/>
    <w:basedOn w:val="a1"/>
    <w:uiPriority w:val="99"/>
    <w:locked/>
    <w:rsid w:val="00200AE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hnormatitle">
    <w:name w:val="tehnormatitle"/>
    <w:basedOn w:val="a"/>
    <w:uiPriority w:val="99"/>
    <w:rsid w:val="00527A5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6">
    <w:name w:val="List Paragraph"/>
    <w:basedOn w:val="a"/>
    <w:uiPriority w:val="99"/>
    <w:qFormat/>
    <w:rsid w:val="00527A58"/>
    <w:pPr>
      <w:spacing w:after="0" w:line="240" w:lineRule="auto"/>
      <w:ind w:left="720"/>
      <w:contextualSpacing/>
    </w:pPr>
    <w:rPr>
      <w:rFonts w:ascii="Times New Roman" w:hAnsi="Times New Roman"/>
      <w:sz w:val="28"/>
      <w:szCs w:val="28"/>
    </w:rPr>
  </w:style>
  <w:style w:type="paragraph" w:styleId="a7">
    <w:name w:val="Document Map"/>
    <w:basedOn w:val="a"/>
    <w:link w:val="a8"/>
    <w:uiPriority w:val="99"/>
    <w:semiHidden/>
    <w:rsid w:val="00DA373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8">
    <w:name w:val="Схема документа Знак"/>
    <w:basedOn w:val="a0"/>
    <w:link w:val="a7"/>
    <w:uiPriority w:val="99"/>
    <w:semiHidden/>
    <w:locked/>
    <w:rsid w:val="006D4363"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7378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78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files.stroyinf.ru/Data1/6/6374/index.htm" TargetMode="External"/><Relationship Id="rId5" Type="http://schemas.openxmlformats.org/officeDocument/2006/relationships/hyperlink" Target="http://files.stroyinf.ru/Data1/31/31424/index.htm" TargetMode="External"/><Relationship Id="rId4" Type="http://schemas.openxmlformats.org/officeDocument/2006/relationships/hyperlink" Target="http://files.stroyinf.ru/Data1/8/8018/index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</Pages>
  <Words>1922</Words>
  <Characters>10960</Characters>
  <Application>Microsoft Office Word</Application>
  <DocSecurity>0</DocSecurity>
  <Lines>91</Lines>
  <Paragraphs>25</Paragraphs>
  <ScaleCrop>false</ScaleCrop>
  <Company>MSU</Company>
  <LinksUpToDate>false</LinksUpToDate>
  <CharactersWithSpaces>12857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volkovan</dc:creator>
  <cp:keywords/>
  <dc:description/>
  <cp:lastModifiedBy>m_zubkova</cp:lastModifiedBy>
  <cp:revision>3</cp:revision>
  <cp:lastPrinted>2013-11-08T06:54:00Z</cp:lastPrinted>
  <dcterms:created xsi:type="dcterms:W3CDTF">2013-12-11T05:13:00Z</dcterms:created>
  <dcterms:modified xsi:type="dcterms:W3CDTF">2013-12-11T09:28:00Z</dcterms:modified>
</cp:coreProperties>
</file>