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55D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Z024387-1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Электроды для приборов контроля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июля 2013 г.</w:t>
            </w:r>
          </w:p>
        </w:tc>
      </w:tr>
    </w:tbl>
    <w:p w:rsidR="00000000" w:rsidRDefault="006A55D9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A55D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A55D9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>Предмет договора: право заключения договора на Электроды для приборов контроля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6A55D9">
      <w:pPr>
        <w:pStyle w:val="a3"/>
      </w:pPr>
      <w:r>
        <w:t xml:space="preserve">Начальная (максимальная) цена договора: 392 186.22 российский рубль (триста девяносто две тысячи сто восемьдесят шесть рублей 22 копейки) включая НДС. </w:t>
      </w:r>
    </w:p>
    <w:p w:rsidR="00000000" w:rsidRDefault="006A55D9">
      <w:pPr>
        <w:pStyle w:val="a3"/>
      </w:pPr>
      <w:r>
        <w:t xml:space="preserve">Срок исполнения </w:t>
      </w:r>
      <w:r>
        <w:t>договора: 10 недель с момента подписания договора уполномоченными представителями сторон</w:t>
      </w:r>
      <w:proofErr w:type="gramStart"/>
      <w:r>
        <w:t xml:space="preserve">.. </w:t>
      </w:r>
      <w:proofErr w:type="gramEnd"/>
    </w:p>
    <w:p w:rsidR="00000000" w:rsidRDefault="006A55D9">
      <w:pPr>
        <w:pStyle w:val="a3"/>
      </w:pPr>
      <w:r>
        <w:t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на официально</w:t>
      </w:r>
      <w:r>
        <w:t xml:space="preserve">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№130627/0506/466,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</w:t>
      </w:r>
      <w:r>
        <w:rPr>
          <w:rStyle w:val="a4"/>
        </w:rPr>
        <w:t>.ru</w:t>
      </w:r>
      <w:proofErr w:type="spellEnd"/>
      <w:r>
        <w:fldChar w:fldCharType="end"/>
      </w:r>
      <w:r>
        <w:t xml:space="preserve">», закупка №Z024387. </w:t>
      </w:r>
    </w:p>
    <w:p w:rsidR="00000000" w:rsidRDefault="006A55D9">
      <w:pPr>
        <w:pStyle w:val="a3"/>
      </w:pPr>
      <w:r>
        <w:t xml:space="preserve">Заседание закупочной комиссии проводится в очной форме в 07:30:00 (время московское) «12»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</w:t>
      </w:r>
      <w:proofErr w:type="spellStart"/>
      <w:r>
        <w:t>ст</w:t>
      </w:r>
      <w:proofErr w:type="gramStart"/>
      <w:r>
        <w:t>.П</w:t>
      </w:r>
      <w:proofErr w:type="gramEnd"/>
      <w:r>
        <w:t>редзаводская</w:t>
      </w:r>
      <w:proofErr w:type="spellEnd"/>
      <w:r>
        <w:t xml:space="preserve">, </w:t>
      </w:r>
      <w:proofErr w:type="spellStart"/>
      <w:r>
        <w:t>зд.УМТОиК</w:t>
      </w:r>
      <w:proofErr w:type="spellEnd"/>
      <w:r>
        <w:t xml:space="preserve">, кабинет зам.ген.директора по снабжению. </w:t>
      </w:r>
    </w:p>
    <w:p w:rsidR="00000000" w:rsidRDefault="006A55D9">
      <w:pPr>
        <w:pStyle w:val="3"/>
        <w:rPr>
          <w:rFonts w:eastAsia="Times New Roman"/>
        </w:rPr>
      </w:pPr>
      <w:r>
        <w:rPr>
          <w:rFonts w:eastAsia="Times New Roman"/>
        </w:rPr>
        <w:t>В заседании</w:t>
      </w:r>
      <w:r>
        <w:rPr>
          <w:rFonts w:eastAsia="Times New Roman"/>
        </w:rPr>
        <w:t xml:space="preserve"> принимают участие: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7"/>
        <w:gridCol w:w="1971"/>
      </w:tblGrid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Tr="006A55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А.П. Брежнева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</w:tbl>
    <w:p w:rsidR="00000000" w:rsidRDefault="006A55D9">
      <w:pPr>
        <w:pStyle w:val="a3"/>
      </w:pPr>
      <w:r>
        <w:t xml:space="preserve">Заседание проводится в присутствии </w:t>
      </w:r>
      <w:r>
        <w:t xml:space="preserve">7 из 8 членов закупочной комиссии. </w:t>
      </w:r>
      <w:r>
        <w:br/>
        <w:t xml:space="preserve">Кворум имеется. </w:t>
      </w:r>
    </w:p>
    <w:p w:rsidR="00000000" w:rsidRDefault="006A55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июля 2013 были поданы заявки на участие в запросе цен следующими участниками запроса цен: </w:t>
      </w:r>
    </w:p>
    <w:tbl>
      <w:tblPr>
        <w:tblW w:w="484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041"/>
        <w:gridCol w:w="2016"/>
        <w:gridCol w:w="3533"/>
      </w:tblGrid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8948_Z024387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0276097014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450027 РФ, РБ, г</w:t>
            </w:r>
            <w:proofErr w:type="gramStart"/>
            <w:r>
              <w:rPr>
                <w:rFonts w:eastAsia="Times New Roman"/>
              </w:rPr>
              <w:t>.У</w:t>
            </w:r>
            <w:proofErr w:type="gramEnd"/>
            <w:r>
              <w:rPr>
                <w:rFonts w:eastAsia="Times New Roman"/>
              </w:rPr>
              <w:t>фа, Индустриальное шоссе 112/1</w:t>
            </w:r>
            <w:r>
              <w:rPr>
                <w:rFonts w:eastAsia="Times New Roman"/>
              </w:rPr>
              <w:br/>
              <w:t xml:space="preserve">Фактический адрес: 450027 РФ, РБ, г.Уфа, Индустриальное шоссе 112/1 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371 315.32 российский рубль (триста семьдесят одна тысяча триста пятнадцать рублей 32 копейки) с учетом Н</w:t>
            </w:r>
            <w:r>
              <w:rPr>
                <w:rFonts w:eastAsia="Times New Roman"/>
              </w:rPr>
              <w:t xml:space="preserve">ДС 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0791_Z024387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СканТех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5403190258</w:t>
            </w:r>
            <w:r>
              <w:rPr>
                <w:rFonts w:eastAsia="Times New Roman"/>
              </w:rPr>
              <w:br/>
              <w:t>Юридический адрес: 630088, Россия, Новосибирская область, Новосибирск, Сибиряков-Гвардейцев, 56, оф.99</w:t>
            </w:r>
            <w:r>
              <w:rPr>
                <w:rFonts w:eastAsia="Times New Roman"/>
              </w:rPr>
              <w:br/>
              <w:t xml:space="preserve">Фактический адрес: 630124, Россия, Новосибирская область, </w:t>
            </w:r>
            <w:r>
              <w:rPr>
                <w:rFonts w:eastAsia="Times New Roman"/>
              </w:rPr>
              <w:t xml:space="preserve">Новосибирск, Куприна, 8/1, оф.3 </w:t>
            </w:r>
            <w:proofErr w:type="gramEnd"/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345 913.74 российский рубль (триста сорок пять тысяч девятьсот тринадцать рублей 74 копейки) с учетом НДС </w:t>
            </w:r>
          </w:p>
        </w:tc>
      </w:tr>
    </w:tbl>
    <w:p w:rsidR="00000000" w:rsidRDefault="006A55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</w:t>
      </w:r>
      <w:r>
        <w:rPr>
          <w:rFonts w:eastAsia="Times New Roman"/>
        </w:rPr>
        <w:t xml:space="preserve"> были приняты следующие решения: </w:t>
      </w:r>
    </w:p>
    <w:p w:rsidR="00000000" w:rsidRDefault="006A55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</w:t>
      </w:r>
      <w:r>
        <w:rPr>
          <w:rFonts w:eastAsia="Times New Roman"/>
        </w:rPr>
        <w:lastRenderedPageBreak/>
        <w:t xml:space="preserve">подавших заявки на участие в запросе цен, </w:t>
      </w:r>
      <w:r>
        <w:rPr>
          <w:rFonts w:eastAsia="Times New Roman"/>
        </w:rPr>
        <w:t xml:space="preserve">отвечающие требованиям документации по запросу цен: </w:t>
      </w:r>
    </w:p>
    <w:p w:rsidR="00000000" w:rsidRDefault="006A55D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«Крезол»</w:t>
      </w:r>
      <w:r>
        <w:rPr>
          <w:rFonts w:eastAsia="Times New Roman"/>
        </w:rPr>
        <w:br/>
        <w:t xml:space="preserve">Основная заявка: ООО «Крезол» </w:t>
      </w:r>
    </w:p>
    <w:p w:rsidR="00000000" w:rsidRDefault="006A55D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СканТех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СканТех</w:t>
      </w:r>
      <w:proofErr w:type="spellEnd"/>
      <w:r>
        <w:rPr>
          <w:rFonts w:eastAsia="Times New Roman"/>
        </w:rPr>
        <w:t xml:space="preserve">" </w:t>
      </w:r>
    </w:p>
    <w:p w:rsidR="00000000" w:rsidRDefault="006A55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ранжирования заявок на участие в запросе цен по цене, начиная</w:t>
      </w:r>
      <w:r>
        <w:rPr>
          <w:rFonts w:eastAsia="Times New Roman"/>
        </w:rPr>
        <w:t xml:space="preserve">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484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5"/>
        <w:gridCol w:w="2631"/>
        <w:gridCol w:w="5291"/>
      </w:tblGrid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>запроса</w:t>
            </w:r>
            <w:r>
              <w:rPr>
                <w:rFonts w:eastAsia="Times New Roman"/>
                <w:b/>
                <w:bCs/>
              </w:rPr>
              <w:t xml:space="preserve">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3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СканТех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№0791_Z024387 (Основная заявка) </w:t>
            </w:r>
          </w:p>
        </w:tc>
        <w:tc>
          <w:tcPr>
            <w:tcW w:w="3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345 913.74 российский рубль (триста сорок пять тысяч девятьсот тринадцать рублей 74 копейки) с учетом НДС 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  <w:r>
              <w:rPr>
                <w:rFonts w:eastAsia="Times New Roman"/>
              </w:rPr>
              <w:br/>
              <w:t xml:space="preserve">Заявка №8948_Z024387 (Основная заявка) </w:t>
            </w:r>
          </w:p>
        </w:tc>
        <w:tc>
          <w:tcPr>
            <w:tcW w:w="3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371 315.32 российский рубль (триста семьдесят одна тысяча т</w:t>
            </w:r>
            <w:r>
              <w:rPr>
                <w:rFonts w:eastAsia="Times New Roman"/>
              </w:rPr>
              <w:t xml:space="preserve">риста пятнадцать рублей 32 копейки) с учетом НДС </w:t>
            </w:r>
          </w:p>
        </w:tc>
      </w:tr>
    </w:tbl>
    <w:p w:rsidR="00000000" w:rsidRDefault="006A55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"</w:t>
      </w:r>
      <w:proofErr w:type="spellStart"/>
      <w:r>
        <w:rPr>
          <w:rFonts w:eastAsia="Times New Roman"/>
        </w:rPr>
        <w:t>СканТех</w:t>
      </w:r>
      <w:proofErr w:type="spellEnd"/>
      <w:r>
        <w:rPr>
          <w:rFonts w:eastAsia="Times New Roman"/>
        </w:rPr>
        <w:t>" 630088, Россия, Новосибир</w:t>
      </w:r>
      <w:r>
        <w:rPr>
          <w:rFonts w:eastAsia="Times New Roman"/>
        </w:rPr>
        <w:t>ская область, Новосибирск, Сибиряков-Гвардейцев, 56, оф.99 с ценой заявки 345 913.74 российский рубль (триста сорок пять тысяч девятьсот тринадцать рублей 74 копейки)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000000" w:rsidRDefault="006A55D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4"/>
        <w:gridCol w:w="1695"/>
        <w:gridCol w:w="1029"/>
      </w:tblGrid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6A55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  <w:tr w:rsidR="00000000" w:rsidTr="006A55D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6A55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A55D9">
            <w:pPr>
              <w:rPr>
                <w:rFonts w:eastAsia="Times New Roman"/>
              </w:rPr>
            </w:pPr>
          </w:p>
        </w:tc>
      </w:tr>
    </w:tbl>
    <w:p w:rsidR="00000000" w:rsidRDefault="006A55D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B5A6B"/>
    <w:multiLevelType w:val="multilevel"/>
    <w:tmpl w:val="FC120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42808"/>
    <w:rsid w:val="006A55D9"/>
    <w:rsid w:val="00E42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705064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4576</Characters>
  <Application>Microsoft Office Word</Application>
  <DocSecurity>0</DocSecurity>
  <Lines>38</Lines>
  <Paragraphs>10</Paragraphs>
  <ScaleCrop>false</ScaleCrop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cp:lastPrinted>2013-07-16T03:53:00Z</cp:lastPrinted>
  <dcterms:created xsi:type="dcterms:W3CDTF">2013-07-16T03:56:00Z</dcterms:created>
  <dcterms:modified xsi:type="dcterms:W3CDTF">2013-07-16T03:56:00Z</dcterms:modified>
</cp:coreProperties>
</file>