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68D" w:rsidRDefault="0050368D" w:rsidP="0050368D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</w:rPr>
        <w:br/>
        <w:t>№R020211</w:t>
      </w:r>
      <w:r>
        <w:rPr>
          <w:rFonts w:eastAsia="Times New Roman"/>
        </w:rPr>
        <w:br/>
        <w:t xml:space="preserve">«Лот № 1 выполнение работ по теме: «Разработка рабочей документации, обеспечивающей индустриальные методы строительства </w:t>
      </w:r>
      <w:proofErr w:type="spellStart"/>
      <w:r>
        <w:rPr>
          <w:rFonts w:eastAsia="Times New Roman"/>
        </w:rPr>
        <w:t>маслоканалов</w:t>
      </w:r>
      <w:proofErr w:type="spellEnd"/>
      <w:r>
        <w:rPr>
          <w:rFonts w:eastAsia="Times New Roman"/>
        </w:rPr>
        <w:t xml:space="preserve"> и стен вдоль рядов</w:t>
      </w:r>
      <w:proofErr w:type="gramStart"/>
      <w:r>
        <w:rPr>
          <w:rFonts w:eastAsia="Times New Roman"/>
        </w:rPr>
        <w:t xml:space="preserve"> А</w:t>
      </w:r>
      <w:proofErr w:type="gramEnd"/>
      <w:r>
        <w:rPr>
          <w:rFonts w:eastAsia="Times New Roman"/>
        </w:rPr>
        <w:t xml:space="preserve">/5-А/2, оси 3 и зоны генератора здания турбины 20UMA блока № 2 Нововоронежской АЭС-2»»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50368D" w:rsidTr="00056BE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68D" w:rsidRDefault="0050368D" w:rsidP="00056B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68D" w:rsidRDefault="0050368D" w:rsidP="00056BE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25.03.2013 г.</w:t>
            </w:r>
          </w:p>
        </w:tc>
      </w:tr>
    </w:tbl>
    <w:p w:rsidR="0050368D" w:rsidRDefault="0050368D" w:rsidP="0050368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R020211</w:t>
      </w:r>
      <w:r>
        <w:rPr>
          <w:rFonts w:eastAsia="Times New Roman"/>
        </w:rPr>
        <w:br/>
        <w:t xml:space="preserve">Номер </w:t>
      </w:r>
      <w:proofErr w:type="spellStart"/>
      <w:r>
        <w:rPr>
          <w:rFonts w:eastAsia="Times New Roman"/>
        </w:rPr>
        <w:t>многолотовой</w:t>
      </w:r>
      <w:proofErr w:type="spellEnd"/>
      <w:r>
        <w:rPr>
          <w:rFonts w:eastAsia="Times New Roman"/>
        </w:rPr>
        <w:t xml:space="preserve"> процедуры (общий для всех лотов): M019569</w:t>
      </w:r>
      <w:r>
        <w:rPr>
          <w:rFonts w:eastAsia="Times New Roman"/>
        </w:rPr>
        <w:br/>
        <w:t>Порядковый номер лота: Лот №: 1.</w:t>
      </w:r>
      <w:r>
        <w:rPr>
          <w:rFonts w:eastAsia="Times New Roman"/>
        </w:rPr>
        <w:br/>
        <w:t>Номер протокола: R020211.</w:t>
      </w:r>
      <w:r>
        <w:rPr>
          <w:rFonts w:eastAsia="Times New Roman"/>
        </w:rPr>
        <w:br/>
        <w:t xml:space="preserve">Дата протокола: 25.03.2013 г. </w:t>
      </w:r>
    </w:p>
    <w:p w:rsidR="0050368D" w:rsidRDefault="0050368D" w:rsidP="0050368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50368D" w:rsidRDefault="0050368D" w:rsidP="0050368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Лот № 1 выполнение работ по теме: «Разработка рабочей документации, обеспечивающей индустриальные методы строительства </w:t>
      </w:r>
      <w:proofErr w:type="spellStart"/>
      <w:r>
        <w:rPr>
          <w:rFonts w:eastAsia="Times New Roman"/>
        </w:rPr>
        <w:t>маслоканалов</w:t>
      </w:r>
      <w:proofErr w:type="spellEnd"/>
      <w:r>
        <w:rPr>
          <w:rFonts w:eastAsia="Times New Roman"/>
        </w:rPr>
        <w:t xml:space="preserve"> и стен вдоль рядов</w:t>
      </w:r>
      <w:proofErr w:type="gramStart"/>
      <w:r>
        <w:rPr>
          <w:rFonts w:eastAsia="Times New Roman"/>
        </w:rPr>
        <w:t xml:space="preserve"> А</w:t>
      </w:r>
      <w:proofErr w:type="gramEnd"/>
      <w:r>
        <w:rPr>
          <w:rFonts w:eastAsia="Times New Roman"/>
        </w:rPr>
        <w:t xml:space="preserve">/5-А/2, оси 3 и зоны генератора здания турбины 20UMA блока № 2 Нововоронежской АЭС-2». </w:t>
      </w:r>
    </w:p>
    <w:p w:rsidR="0050368D" w:rsidRDefault="0050368D" w:rsidP="0050368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05.03.2013 </w:t>
      </w:r>
    </w:p>
    <w:p w:rsidR="0050368D" w:rsidRDefault="0050368D" w:rsidP="0050368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«Комиссия по проведению закупок ПИР, НИОКР и технологических работ» (далее – Единая комиссия).</w:t>
      </w:r>
    </w:p>
    <w:p w:rsidR="0050368D" w:rsidRDefault="0050368D" w:rsidP="0050368D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7. Кворум состоялся.</w:t>
      </w:r>
    </w:p>
    <w:p w:rsidR="0050368D" w:rsidRDefault="0050368D" w:rsidP="0050368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18.03.2013 г., 09:00 поступила 1 (одна) заявка на участие в запросе </w:t>
      </w:r>
      <w:r>
        <w:rPr>
          <w:rFonts w:eastAsia="Times New Roman"/>
        </w:rPr>
        <w:lastRenderedPageBreak/>
        <w:t>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59"/>
        <w:gridCol w:w="2197"/>
        <w:gridCol w:w="1976"/>
        <w:gridCol w:w="1731"/>
        <w:gridCol w:w="2392"/>
      </w:tblGrid>
      <w:tr w:rsidR="0050368D" w:rsidTr="00056BE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68D" w:rsidRDefault="0050368D" w:rsidP="00056BE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68D" w:rsidRDefault="0050368D" w:rsidP="00056BE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68D" w:rsidRDefault="0050368D" w:rsidP="00056BE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68D" w:rsidRDefault="0050368D" w:rsidP="00056BE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68D" w:rsidRDefault="0050368D" w:rsidP="00056BE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0368D" w:rsidTr="00056BE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68D" w:rsidRDefault="0050368D" w:rsidP="00056B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68D" w:rsidRDefault="0050368D" w:rsidP="00056B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"ОЭК-Инжиниринг"</w:t>
            </w:r>
            <w:r>
              <w:rPr>
                <w:rFonts w:eastAsia="Times New Roman"/>
              </w:rPr>
              <w:br/>
              <w:t>ИНН 7725631542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68D" w:rsidRDefault="0050368D" w:rsidP="00056B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115114, Московская, г. Москва, </w:t>
            </w:r>
            <w:proofErr w:type="spellStart"/>
            <w:r>
              <w:rPr>
                <w:rFonts w:eastAsia="Times New Roman"/>
              </w:rPr>
              <w:t>Дербеневская</w:t>
            </w:r>
            <w:proofErr w:type="spellEnd"/>
            <w:r>
              <w:rPr>
                <w:rFonts w:eastAsia="Times New Roman"/>
              </w:rPr>
              <w:t xml:space="preserve"> наб., д. 7, стр. 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68D" w:rsidRDefault="0050368D" w:rsidP="00056B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марта 2013 г. 08:35:26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368D" w:rsidRDefault="0050368D" w:rsidP="00056B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1 503 473.40 (один миллион пятьсот три тысячи четыреста семьдесят три рубля 40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50368D" w:rsidRDefault="0050368D" w:rsidP="0050368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50368D" w:rsidRDefault="0050368D" w:rsidP="0050368D">
      <w:pPr>
        <w:numPr>
          <w:ilvl w:val="0"/>
          <w:numId w:val="1"/>
        </w:numPr>
        <w:spacing w:before="100" w:beforeAutospacing="1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поданная заявка на участие в запросе предложений от Общество с ограниченной ответственностью "ОЭК-Инжиниринг" соответствует требованиям, предусмотренным документацией о запросе предложений;</w:t>
      </w:r>
      <w:proofErr w:type="gramEnd"/>
    </w:p>
    <w:p w:rsidR="0050368D" w:rsidRDefault="0050368D" w:rsidP="0050368D">
      <w:pPr>
        <w:spacing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— в случае принятия решения о заключении договора рекомендовать Заказчику проведение преддоговорных переговоров по снижению цены договора.</w:t>
      </w:r>
    </w:p>
    <w:p w:rsidR="0050368D" w:rsidRDefault="0050368D" w:rsidP="0050368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Заказчик вправе:</w:t>
      </w:r>
      <w:r>
        <w:rPr>
          <w:rFonts w:eastAsia="Times New Roman"/>
        </w:rPr>
        <w:br/>
        <w:t>— заключить договор с Общество с ограниченной ответственностью "ОЭК-Инжиниринг" на условиях, предусмотренных документацией о запросе предложений, по цене, не превышающей цену, предложенную участником при подаче заявки;</w:t>
      </w:r>
      <w:r>
        <w:rPr>
          <w:rFonts w:eastAsia="Times New Roman"/>
        </w:rPr>
        <w:br/>
        <w:t>— объявить проведение повторной процедуры закупки;</w:t>
      </w:r>
      <w:r>
        <w:rPr>
          <w:rFonts w:eastAsia="Times New Roman"/>
        </w:rPr>
        <w:br/>
        <w:t>— отказаться от повторного проведения процедуры закупки;</w:t>
      </w:r>
      <w:r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>
        <w:rPr>
          <w:rFonts w:eastAsia="Times New Roman"/>
        </w:rPr>
        <w:t>Госкопрорации</w:t>
      </w:r>
      <w:proofErr w:type="spellEnd"/>
      <w:r>
        <w:rPr>
          <w:rFonts w:eastAsia="Times New Roman"/>
        </w:rPr>
        <w:t xml:space="preserve"> «Росатом»,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 </w:t>
      </w:r>
    </w:p>
    <w:p w:rsidR="0050368D" w:rsidRDefault="0050368D" w:rsidP="0050368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581B9C" w:rsidRPr="0050368D" w:rsidRDefault="0050368D" w:rsidP="0050368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  <w:bookmarkStart w:id="0" w:name="_GoBack"/>
      <w:bookmarkEnd w:id="0"/>
    </w:p>
    <w:sectPr w:rsidR="00581B9C" w:rsidRPr="005036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F48E4"/>
    <w:multiLevelType w:val="multilevel"/>
    <w:tmpl w:val="435EE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ED3"/>
    <w:rsid w:val="000808D2"/>
    <w:rsid w:val="00285ED3"/>
    <w:rsid w:val="0050368D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68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036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368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68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036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368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3321</Characters>
  <Application>Microsoft Office Word</Application>
  <DocSecurity>0</DocSecurity>
  <Lines>27</Lines>
  <Paragraphs>7</Paragraphs>
  <ScaleCrop>false</ScaleCrop>
  <Company>AEP</Company>
  <LinksUpToDate>false</LinksUpToDate>
  <CharactersWithSpaces>3896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2013-03-25T13:15:00Z</dcterms:created>
  <dcterms:modified xsi:type="dcterms:W3CDTF">2013-03-25T13:15:00Z</dcterms:modified>
</cp:coreProperties>
</file>