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4E3523" w:rsidRDefault="00481106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481106" w:rsidRPr="004E3523" w:rsidRDefault="00A37C71" w:rsidP="008931E0">
      <w:pPr>
        <w:pStyle w:val="a5"/>
        <w:ind w:left="1134"/>
        <w:jc w:val="center"/>
        <w:rPr>
          <w:b/>
          <w:sz w:val="22"/>
          <w:szCs w:val="22"/>
        </w:rPr>
      </w:pPr>
      <w:r w:rsidRPr="00A37C71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E875EE" w:rsidRDefault="00E875EE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E875EE" w:rsidRDefault="00E875EE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E875EE" w:rsidRDefault="00E875EE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E875EE" w:rsidRDefault="00E875EE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E875EE" w:rsidRDefault="00E875EE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A37C71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81106" w:rsidRPr="004E3523" w:rsidRDefault="00A37C71" w:rsidP="008931E0">
      <w:pPr>
        <w:ind w:firstLine="142"/>
        <w:rPr>
          <w:sz w:val="22"/>
          <w:szCs w:val="22"/>
        </w:rPr>
      </w:pPr>
      <w:r w:rsidRPr="00A37C71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E875EE" w:rsidRDefault="00E875EE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81106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5pt;height:45pt" o:ole="">
            <v:imagedata r:id="rId7" o:title=""/>
          </v:shape>
          <o:OLEObject Type="Embed" ProgID="CorelDraw.Graphic.7" ShapeID="_x0000_i1025" DrawAspect="Content" ObjectID="_1504950984" r:id="rId8"/>
        </w:object>
      </w:r>
    </w:p>
    <w:p w:rsidR="00481106" w:rsidRPr="004E3523" w:rsidRDefault="00A37C71" w:rsidP="008931E0">
      <w:pPr>
        <w:rPr>
          <w:sz w:val="22"/>
          <w:szCs w:val="22"/>
        </w:rPr>
      </w:pPr>
      <w:r w:rsidRPr="00A37C71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81106" w:rsidRPr="004E3523" w:rsidRDefault="00481106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481106" w:rsidRPr="004E3523" w:rsidTr="00817443">
        <w:trPr>
          <w:trHeight w:val="699"/>
        </w:trPr>
        <w:tc>
          <w:tcPr>
            <w:tcW w:w="6228" w:type="dxa"/>
          </w:tcPr>
          <w:p w:rsidR="00481106" w:rsidRPr="004E3523" w:rsidRDefault="00481106" w:rsidP="00E875E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E875EE">
              <w:rPr>
                <w:b/>
                <w:i/>
              </w:rPr>
              <w:t>272-7399/504</w:t>
            </w:r>
          </w:p>
        </w:tc>
      </w:tr>
    </w:tbl>
    <w:p w:rsidR="00481106" w:rsidRDefault="00481106" w:rsidP="008931E0">
      <w:pPr>
        <w:spacing w:line="360" w:lineRule="auto"/>
        <w:jc w:val="center"/>
        <w:rPr>
          <w:b/>
          <w:sz w:val="22"/>
          <w:szCs w:val="22"/>
        </w:rPr>
      </w:pPr>
    </w:p>
    <w:p w:rsidR="00817443" w:rsidRDefault="00817443" w:rsidP="008931E0">
      <w:pPr>
        <w:spacing w:line="360" w:lineRule="auto"/>
        <w:jc w:val="center"/>
        <w:rPr>
          <w:b/>
          <w:sz w:val="22"/>
          <w:szCs w:val="22"/>
        </w:rPr>
      </w:pPr>
    </w:p>
    <w:p w:rsidR="00817443" w:rsidRDefault="00817443" w:rsidP="008931E0">
      <w:pPr>
        <w:spacing w:line="360" w:lineRule="auto"/>
        <w:jc w:val="center"/>
        <w:rPr>
          <w:b/>
          <w:sz w:val="22"/>
          <w:szCs w:val="22"/>
        </w:rPr>
      </w:pPr>
    </w:p>
    <w:p w:rsidR="00817443" w:rsidRDefault="00817443" w:rsidP="008931E0">
      <w:pPr>
        <w:spacing w:line="360" w:lineRule="auto"/>
        <w:jc w:val="center"/>
        <w:rPr>
          <w:b/>
          <w:sz w:val="22"/>
          <w:szCs w:val="22"/>
        </w:rPr>
      </w:pPr>
    </w:p>
    <w:p w:rsidR="00817443" w:rsidRPr="004E3523" w:rsidRDefault="00817443" w:rsidP="008931E0">
      <w:pPr>
        <w:spacing w:line="360" w:lineRule="auto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481106" w:rsidRDefault="00481106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481106" w:rsidRDefault="00481106" w:rsidP="008931E0">
      <w:pPr>
        <w:spacing w:line="360" w:lineRule="auto"/>
        <w:jc w:val="center"/>
        <w:rPr>
          <w:b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481106" w:rsidRPr="004E3523" w:rsidRDefault="00481106" w:rsidP="008931E0">
      <w:pPr>
        <w:pStyle w:val="28"/>
        <w:rPr>
          <w:i/>
          <w:sz w:val="20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54C09" w:rsidRDefault="00854C09" w:rsidP="00854C09">
      <w:pPr>
        <w:tabs>
          <w:tab w:val="left" w:pos="5010"/>
        </w:tabs>
        <w:suppressAutoHyphens/>
        <w:ind w:right="639"/>
        <w:rPr>
          <w:sz w:val="20"/>
          <w:szCs w:val="20"/>
        </w:rPr>
      </w:pPr>
    </w:p>
    <w:p w:rsidR="00854C09" w:rsidRPr="004E3523" w:rsidRDefault="00854C09" w:rsidP="00817443">
      <w:pPr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481106" w:rsidRPr="0052620D" w:rsidRDefault="00481106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54C09" w:rsidRPr="0052620D" w:rsidRDefault="00854C09" w:rsidP="00854C09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854C09" w:rsidRPr="004E3523" w:rsidRDefault="00854C09" w:rsidP="00854C0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854C09" w:rsidRPr="004E3523" w:rsidRDefault="00854C09" w:rsidP="00854C0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E3308A" w:rsidRDefault="00A37C71">
      <w:pPr>
        <w:pStyle w:val="1f0"/>
        <w:rPr>
          <w:rFonts w:asciiTheme="minorHAnsi" w:eastAsiaTheme="minorEastAsia" w:hAnsiTheme="minorHAnsi" w:cstheme="minorBidi"/>
        </w:rPr>
      </w:pPr>
      <w:r w:rsidRPr="00A37C71">
        <w:fldChar w:fldCharType="begin"/>
      </w:r>
      <w:r w:rsidR="00854C09" w:rsidRPr="00B060BA">
        <w:instrText xml:space="preserve"> TOC \o "1-3" \h \z \u </w:instrText>
      </w:r>
      <w:r w:rsidRPr="00A37C71">
        <w:fldChar w:fldCharType="separate"/>
      </w:r>
      <w:hyperlink w:anchor="_Toc429048917" w:history="1">
        <w:r w:rsidR="00E3308A" w:rsidRPr="003C5EA7">
          <w:rPr>
            <w:rStyle w:val="a8"/>
            <w:bCs/>
          </w:rPr>
          <w:t>1. ИЗВЕЩЕНИЕ О ПРОВЕДЕНИИ ЗАКУПКИ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3308A" w:rsidRDefault="00A37C71">
      <w:pPr>
        <w:pStyle w:val="1f0"/>
        <w:rPr>
          <w:rFonts w:asciiTheme="minorHAnsi" w:eastAsiaTheme="minorEastAsia" w:hAnsiTheme="minorHAnsi" w:cstheme="minorBidi"/>
        </w:rPr>
      </w:pPr>
      <w:hyperlink w:anchor="_Toc429048918" w:history="1">
        <w:r w:rsidR="00E3308A" w:rsidRPr="003C5EA7">
          <w:rPr>
            <w:rStyle w:val="a8"/>
            <w:b/>
          </w:rPr>
          <w:t>ЧАСТЬ 1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3308A" w:rsidRDefault="00A37C71">
      <w:pPr>
        <w:pStyle w:val="1f0"/>
        <w:rPr>
          <w:rFonts w:asciiTheme="minorHAnsi" w:eastAsiaTheme="minorEastAsia" w:hAnsiTheme="minorHAnsi" w:cstheme="minorBidi"/>
        </w:rPr>
      </w:pPr>
      <w:hyperlink w:anchor="_Toc429048919" w:history="1">
        <w:r w:rsidR="00E3308A" w:rsidRPr="003C5EA7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3308A" w:rsidRDefault="00A37C71">
      <w:pPr>
        <w:pStyle w:val="1f0"/>
        <w:rPr>
          <w:rFonts w:asciiTheme="minorHAnsi" w:eastAsiaTheme="minorEastAsia" w:hAnsiTheme="minorHAnsi" w:cstheme="minorBidi"/>
        </w:rPr>
      </w:pPr>
      <w:hyperlink w:anchor="_Toc429048920" w:history="1">
        <w:r w:rsidR="00E3308A" w:rsidRPr="003C5EA7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3308A" w:rsidRDefault="00A37C71">
      <w:pPr>
        <w:pStyle w:val="1f0"/>
        <w:rPr>
          <w:rFonts w:asciiTheme="minorHAnsi" w:eastAsiaTheme="minorEastAsia" w:hAnsiTheme="minorHAnsi" w:cstheme="minorBidi"/>
        </w:rPr>
      </w:pPr>
      <w:hyperlink w:anchor="_Toc429048921" w:history="1">
        <w:r w:rsidR="00E3308A" w:rsidRPr="003C5EA7">
          <w:rPr>
            <w:rStyle w:val="a8"/>
            <w:rFonts w:eastAsia="Arial Unicode MS"/>
            <w:b/>
          </w:rPr>
          <w:t>2.1.1. Требования к участникам запроса цен.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3308A" w:rsidRDefault="00A37C71">
      <w:pPr>
        <w:pStyle w:val="1f0"/>
        <w:rPr>
          <w:rFonts w:asciiTheme="minorHAnsi" w:eastAsiaTheme="minorEastAsia" w:hAnsiTheme="minorHAnsi" w:cstheme="minorBidi"/>
        </w:rPr>
      </w:pPr>
      <w:hyperlink w:anchor="_Toc429048922" w:history="1">
        <w:r w:rsidR="00E3308A" w:rsidRPr="003C5EA7">
          <w:rPr>
            <w:rStyle w:val="a8"/>
            <w:rFonts w:eastAsia="Arial Unicode MS"/>
            <w:b/>
          </w:rPr>
          <w:t>2.1.2. Требования к продукции.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3308A" w:rsidRDefault="00A37C71">
      <w:pPr>
        <w:pStyle w:val="1f0"/>
        <w:rPr>
          <w:rFonts w:asciiTheme="minorHAnsi" w:eastAsiaTheme="minorEastAsia" w:hAnsiTheme="minorHAnsi" w:cstheme="minorBidi"/>
        </w:rPr>
      </w:pPr>
      <w:hyperlink w:anchor="_Toc429048923" w:history="1">
        <w:r w:rsidR="00E3308A" w:rsidRPr="003C5EA7">
          <w:rPr>
            <w:rStyle w:val="a8"/>
            <w:rFonts w:eastAsia="Arial Unicode MS"/>
            <w:b/>
          </w:rPr>
          <w:t>2.2. Состав заявки на участие в закупке.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3308A" w:rsidRDefault="00A37C71">
      <w:pPr>
        <w:pStyle w:val="1f0"/>
        <w:rPr>
          <w:rFonts w:asciiTheme="minorHAnsi" w:eastAsiaTheme="minorEastAsia" w:hAnsiTheme="minorHAnsi" w:cstheme="minorBidi"/>
        </w:rPr>
      </w:pPr>
      <w:hyperlink w:anchor="_Toc429048924" w:history="1">
        <w:r w:rsidR="00E3308A" w:rsidRPr="003C5EA7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3308A" w:rsidRDefault="00A37C71">
      <w:pPr>
        <w:pStyle w:val="1f0"/>
        <w:rPr>
          <w:rFonts w:asciiTheme="minorHAnsi" w:eastAsiaTheme="minorEastAsia" w:hAnsiTheme="minorHAnsi" w:cstheme="minorBidi"/>
        </w:rPr>
      </w:pPr>
      <w:hyperlink w:anchor="_Toc429048925" w:history="1">
        <w:r w:rsidR="00E3308A" w:rsidRPr="003C5EA7">
          <w:rPr>
            <w:rStyle w:val="a8"/>
            <w:rFonts w:eastAsia="Arial Unicode MS"/>
            <w:b/>
          </w:rPr>
          <w:t>4. ОБРАЗЦЫ ФОРМ ОСНОВНЫХ ДОКУМЕНТОВ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3308A" w:rsidRDefault="00A37C71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29048926" w:history="1">
        <w:r w:rsidR="00E3308A" w:rsidRPr="003C5EA7">
          <w:rPr>
            <w:rStyle w:val="a8"/>
          </w:rPr>
          <w:t>Спецификация оборудования (материалов)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3308A" w:rsidRDefault="00A37C71">
      <w:pPr>
        <w:pStyle w:val="1f0"/>
        <w:rPr>
          <w:rFonts w:asciiTheme="minorHAnsi" w:eastAsiaTheme="minorEastAsia" w:hAnsiTheme="minorHAnsi" w:cstheme="minorBidi"/>
        </w:rPr>
      </w:pPr>
      <w:hyperlink w:anchor="_Toc429048927" w:history="1">
        <w:r w:rsidR="00E3308A" w:rsidRPr="003C5EA7">
          <w:rPr>
            <w:rStyle w:val="a8"/>
            <w:b/>
          </w:rPr>
          <w:t>ЧАСТЬ 2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E3308A" w:rsidRDefault="00A37C71">
      <w:pPr>
        <w:pStyle w:val="1f0"/>
        <w:rPr>
          <w:rFonts w:asciiTheme="minorHAnsi" w:eastAsiaTheme="minorEastAsia" w:hAnsiTheme="minorHAnsi" w:cstheme="minorBidi"/>
        </w:rPr>
      </w:pPr>
      <w:hyperlink w:anchor="_Toc429048928" w:history="1">
        <w:r w:rsidR="00E3308A" w:rsidRPr="003C5EA7">
          <w:rPr>
            <w:rStyle w:val="a8"/>
            <w:b/>
          </w:rPr>
          <w:t>ЧАСТЬ 3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481106" w:rsidRPr="004E3523" w:rsidRDefault="00A37C71" w:rsidP="00854C0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  <w:r w:rsidRPr="00B060BA">
        <w:rPr>
          <w:b w:val="0"/>
        </w:rPr>
        <w:fldChar w:fldCharType="end"/>
      </w:r>
    </w:p>
    <w:p w:rsidR="00481106" w:rsidRPr="007B5435" w:rsidRDefault="00481106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9048917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481106" w:rsidRPr="00544423" w:rsidRDefault="00481106" w:rsidP="00966ABD"/>
    <w:tbl>
      <w:tblPr>
        <w:tblW w:w="10884" w:type="dxa"/>
        <w:tblLook w:val="01E0"/>
      </w:tblPr>
      <w:tblGrid>
        <w:gridCol w:w="10884"/>
      </w:tblGrid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</w:p>
        </w:tc>
      </w:tr>
      <w:tr w:rsidR="00481106" w:rsidRPr="00CA6D33" w:rsidTr="00102E53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052F1B" w:rsidRDefault="000A220D" w:rsidP="000A220D">
                  <w:pPr>
                    <w:jc w:val="both"/>
                    <w:rPr>
                      <w:i/>
                    </w:rPr>
                  </w:pPr>
                  <w:proofErr w:type="gramStart"/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» от 07.02.2012 № 37, с учетом изменений, утвержденных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>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D1256A">
                    <w:rPr>
                      <w:i/>
                      <w:sz w:val="22"/>
                      <w:szCs w:val="22"/>
                    </w:rPr>
                    <w:t>, от 20.11.2014 № 66, от 31.03.2015 № 70, от 29.04.2015 № 72.</w:t>
                  </w:r>
                </w:p>
              </w:tc>
            </w:tr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D1256A" w:rsidRDefault="000A220D" w:rsidP="000A220D">
                  <w:pPr>
                    <w:jc w:val="both"/>
                    <w:rPr>
                      <w:i/>
                    </w:rPr>
                  </w:pPr>
                  <w:proofErr w:type="gramStart"/>
                  <w:r w:rsidRPr="00052F1B">
                    <w:rPr>
                      <w:i/>
                      <w:sz w:val="22"/>
                      <w:szCs w:val="22"/>
                    </w:rPr>
                    <w:t xml:space="preserve">Закупка осуществляется в соответствии с </w:t>
                  </w:r>
                  <w:proofErr w:type="spellStart"/>
                  <w:r w:rsidRPr="00052F1B">
                    <w:rPr>
                      <w:i/>
                      <w:sz w:val="22"/>
                      <w:szCs w:val="22"/>
                    </w:rPr>
                    <w:t>пп</w:t>
                  </w:r>
                  <w:proofErr w:type="spellEnd"/>
                  <w:r>
                    <w:rPr>
                      <w:i/>
                      <w:sz w:val="22"/>
                      <w:szCs w:val="22"/>
                    </w:rPr>
                    <w:t xml:space="preserve">. б) </w:t>
                  </w:r>
                  <w:r w:rsidRPr="00052F1B">
                    <w:rPr>
                      <w:i/>
                      <w:sz w:val="22"/>
                      <w:szCs w:val="22"/>
                    </w:rPr>
                    <w:t>п</w:t>
                  </w:r>
                  <w:r>
                    <w:rPr>
                      <w:i/>
                      <w:sz w:val="22"/>
                      <w:szCs w:val="22"/>
                    </w:rPr>
                    <w:t>. 4</w:t>
                  </w:r>
                  <w:r w:rsidRPr="00052F1B">
                    <w:rPr>
                      <w:i/>
                      <w:sz w:val="22"/>
                      <w:szCs w:val="22"/>
                    </w:rPr>
      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      </w:r>
                  <w:smartTag w:uri="urn:schemas-microsoft-com:office:smarttags" w:element="metricconverter">
                    <w:smartTagPr>
                      <w:attr w:name="ProductID" w:val="2014 г"/>
                    </w:smartTagPr>
                    <w:r w:rsidRPr="00052F1B">
                      <w:rPr>
                        <w:i/>
                        <w:sz w:val="22"/>
                        <w:szCs w:val="22"/>
                      </w:rPr>
                      <w:t>2014</w:t>
                    </w:r>
                    <w:r>
                      <w:rPr>
                        <w:i/>
                        <w:sz w:val="22"/>
                        <w:szCs w:val="22"/>
                      </w:rPr>
                      <w:t xml:space="preserve"> </w:t>
                    </w:r>
                    <w:r w:rsidRPr="00052F1B">
                      <w:rPr>
                        <w:i/>
                        <w:sz w:val="22"/>
                        <w:szCs w:val="22"/>
                      </w:rPr>
                      <w:t>г</w:t>
                    </w:r>
                  </w:smartTag>
                  <w:r w:rsidRPr="00052F1B">
                    <w:rPr>
                      <w:i/>
                      <w:sz w:val="22"/>
                      <w:szCs w:val="22"/>
                    </w:rPr>
                    <w:t>. №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052F1B">
                    <w:rPr>
                      <w:i/>
                      <w:sz w:val="22"/>
                      <w:szCs w:val="22"/>
                    </w:rPr>
                    <w:t>1352 «Об особенностях участия субъектов малого и среднего предпринимательства в закупках товаров, работ, услуг отдельными</w:t>
                  </w:r>
                  <w:proofErr w:type="gramEnd"/>
                  <w:r w:rsidRPr="00052F1B">
                    <w:rPr>
                      <w:i/>
                      <w:sz w:val="22"/>
                      <w:szCs w:val="22"/>
                    </w:rPr>
                    <w:t xml:space="preserve"> видами юридических лиц» (далее – Положение).</w:t>
                  </w:r>
                </w:p>
              </w:tc>
            </w:tr>
          </w:tbl>
          <w:p w:rsidR="00481106" w:rsidRDefault="00481106"/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544423">
            <w:pPr>
              <w:jc w:val="both"/>
              <w:rPr>
                <w:b/>
              </w:rPr>
            </w:pP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102E53">
        <w:tc>
          <w:tcPr>
            <w:tcW w:w="10884" w:type="dxa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="00217772"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F048AC" w:rsidRDefault="0048110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854C09">
              <w:rPr>
                <w:b/>
                <w:sz w:val="22"/>
                <w:szCs w:val="22"/>
              </w:rPr>
              <w:t xml:space="preserve">выполнение </w:t>
            </w:r>
            <w:r w:rsidR="00E875EE">
              <w:rPr>
                <w:b/>
                <w:sz w:val="22"/>
                <w:szCs w:val="22"/>
              </w:rPr>
              <w:t xml:space="preserve">строительно-монтажных работ по замене входной группы, витражей и дверей корпуса № 2 площадки «Новослободская» </w:t>
            </w:r>
            <w:r w:rsidRPr="00F048AC">
              <w:rPr>
                <w:sz w:val="22"/>
                <w:szCs w:val="22"/>
              </w:rPr>
              <w:t>(Далее «</w:t>
            </w:r>
            <w:r>
              <w:rPr>
                <w:sz w:val="22"/>
                <w:szCs w:val="22"/>
              </w:rPr>
              <w:t>Работ</w:t>
            </w:r>
            <w:r w:rsidR="00E875EE">
              <w:rPr>
                <w:sz w:val="22"/>
                <w:szCs w:val="22"/>
              </w:rPr>
              <w:t>ы</w:t>
            </w:r>
            <w:r w:rsidRPr="00F048AC">
              <w:rPr>
                <w:sz w:val="22"/>
                <w:szCs w:val="22"/>
              </w:rPr>
              <w:t>»).</w:t>
            </w:r>
          </w:p>
          <w:p w:rsidR="00481106" w:rsidRPr="00F048AC" w:rsidRDefault="00481106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</w:t>
            </w:r>
            <w:r w:rsidR="00995C09">
              <w:rPr>
                <w:b/>
                <w:i/>
                <w:sz w:val="20"/>
                <w:szCs w:val="20"/>
              </w:rPr>
              <w:t>, объем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81106" w:rsidRDefault="0048110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выполнения работ:</w:t>
            </w:r>
            <w:r w:rsidRPr="00F048AC">
              <w:rPr>
                <w:sz w:val="22"/>
                <w:szCs w:val="22"/>
              </w:rPr>
              <w:t xml:space="preserve"> </w:t>
            </w:r>
            <w:r w:rsidR="00E875EE">
              <w:rPr>
                <w:sz w:val="22"/>
                <w:szCs w:val="22"/>
              </w:rPr>
              <w:t>30</w:t>
            </w:r>
            <w:r w:rsidR="00217772">
              <w:rPr>
                <w:sz w:val="22"/>
                <w:szCs w:val="22"/>
              </w:rPr>
              <w:t xml:space="preserve"> рабочих дней с момента подписания договора</w:t>
            </w:r>
            <w:r>
              <w:rPr>
                <w:sz w:val="22"/>
                <w:szCs w:val="22"/>
              </w:rPr>
              <w:t>.</w:t>
            </w:r>
          </w:p>
          <w:p w:rsidR="00481106" w:rsidRPr="00F048AC" w:rsidRDefault="00481106" w:rsidP="00217772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217772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217772" w:rsidRPr="007D3D6F">
              <w:rPr>
                <w:sz w:val="22"/>
                <w:szCs w:val="22"/>
              </w:rPr>
              <w:t>г</w:t>
            </w:r>
            <w:proofErr w:type="gramEnd"/>
            <w:r w:rsidR="00217772" w:rsidRPr="007D3D6F">
              <w:rPr>
                <w:sz w:val="22"/>
                <w:szCs w:val="22"/>
              </w:rPr>
              <w:t>. Москва, ул. Сущевская, вл. 22</w:t>
            </w:r>
            <w:r w:rsidRPr="007D3D6F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</w:tbl>
    <w:p w:rsidR="00481106" w:rsidRDefault="00481106" w:rsidP="00DB2C95">
      <w:pPr>
        <w:snapToGrid w:val="0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Форма и все условия проекта договора указаны в Части 3 «Проект договора» и являются обязательными. </w:t>
      </w:r>
      <w:r>
        <w:rPr>
          <w:sz w:val="22"/>
          <w:szCs w:val="22"/>
          <w:u w:val="single"/>
        </w:rPr>
        <w:t>Встречные предложения участников по проекту договора не допускаются.</w:t>
      </w:r>
    </w:p>
    <w:p w:rsidR="00217772" w:rsidRDefault="00217772" w:rsidP="00DB2C95">
      <w:pPr>
        <w:snapToGrid w:val="0"/>
        <w:rPr>
          <w:sz w:val="22"/>
          <w:szCs w:val="22"/>
          <w:u w:val="single"/>
        </w:rPr>
      </w:pPr>
    </w:p>
    <w:p w:rsidR="00CB2296" w:rsidRDefault="00E875EE" w:rsidP="00DB2C95">
      <w:pPr>
        <w:snapToGrid w:val="0"/>
        <w:rPr>
          <w:sz w:val="22"/>
          <w:szCs w:val="22"/>
        </w:rPr>
      </w:pPr>
      <w:proofErr w:type="gramStart"/>
      <w:r w:rsidRPr="00F66FB2">
        <w:rPr>
          <w:sz w:val="22"/>
          <w:szCs w:val="22"/>
        </w:rPr>
        <w:t>Оплата за фактически выполненные работы осуществляется в течение 15 (пятнадцати) рабочих дней по факту выполнения работ Подрядчиком, а также подписания Заказчиком акта выполненных работ по форме КС-2, предоставления справки по форме КС-3 в соответствии со структурой технического задания, счета, счета-фактуры, отчета об использовании материала, комплекта исполнительной и технической документации, в том числе гарантийных талонов, технических паспортов, сертификатов, а также предоставления</w:t>
      </w:r>
      <w:proofErr w:type="gramEnd"/>
      <w:r w:rsidRPr="00F66FB2">
        <w:rPr>
          <w:sz w:val="22"/>
          <w:szCs w:val="22"/>
        </w:rPr>
        <w:t xml:space="preserve"> обоснования стоимости используемых материалов и оборудования (счетов, счетов-фактур, товарных накладных).</w:t>
      </w:r>
    </w:p>
    <w:p w:rsidR="007D3D6F" w:rsidRDefault="007D3D6F" w:rsidP="00DB2C95">
      <w:pPr>
        <w:snapToGrid w:val="0"/>
        <w:rPr>
          <w:u w:val="single"/>
        </w:rPr>
      </w:pPr>
    </w:p>
    <w:tbl>
      <w:tblPr>
        <w:tblW w:w="10884" w:type="dxa"/>
        <w:tblLook w:val="01E0"/>
      </w:tblPr>
      <w:tblGrid>
        <w:gridCol w:w="10884"/>
      </w:tblGrid>
      <w:tr w:rsidR="00481106" w:rsidRPr="00251EB5" w:rsidTr="00102E53">
        <w:tc>
          <w:tcPr>
            <w:tcW w:w="10884" w:type="dxa"/>
            <w:vAlign w:val="center"/>
          </w:tcPr>
          <w:p w:rsidR="00481106" w:rsidRPr="007118C9" w:rsidRDefault="00481106" w:rsidP="00831A1A">
            <w:pPr>
              <w:snapToGrid w:val="0"/>
            </w:pPr>
            <w:r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217772" w:rsidP="00E875EE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="00481106" w:rsidRPr="00BF48FF">
              <w:rPr>
                <w:sz w:val="22"/>
                <w:szCs w:val="22"/>
              </w:rPr>
              <w:t xml:space="preserve">% – </w:t>
            </w:r>
            <w:r w:rsidR="00E875EE">
              <w:rPr>
                <w:b/>
                <w:sz w:val="22"/>
                <w:szCs w:val="22"/>
              </w:rPr>
              <w:t>2 519 500, 00</w:t>
            </w:r>
            <w:r w:rsidR="00481106" w:rsidRPr="00BF48FF">
              <w:rPr>
                <w:b/>
                <w:sz w:val="22"/>
                <w:szCs w:val="22"/>
              </w:rPr>
              <w:t xml:space="preserve"> </w:t>
            </w:r>
            <w:r w:rsidR="00481106"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два миллиона </w:t>
            </w:r>
            <w:r w:rsidR="00E875EE">
              <w:rPr>
                <w:sz w:val="22"/>
                <w:szCs w:val="22"/>
              </w:rPr>
              <w:t>пятьсот девятнадцать тысяч пятьсот</w:t>
            </w:r>
            <w:r>
              <w:rPr>
                <w:sz w:val="22"/>
                <w:szCs w:val="22"/>
              </w:rPr>
              <w:t>) руб. 00</w:t>
            </w:r>
            <w:r w:rsidR="00481106"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E875E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E875EE" w:rsidRPr="00E875EE">
              <w:rPr>
                <w:b/>
                <w:sz w:val="22"/>
                <w:szCs w:val="22"/>
              </w:rPr>
              <w:t>2</w:t>
            </w:r>
            <w:r w:rsidR="00E875EE">
              <w:rPr>
                <w:b/>
                <w:sz w:val="22"/>
                <w:szCs w:val="22"/>
              </w:rPr>
              <w:t> </w:t>
            </w:r>
            <w:r w:rsidR="00E875EE" w:rsidRPr="00E875EE">
              <w:rPr>
                <w:b/>
                <w:sz w:val="22"/>
                <w:szCs w:val="22"/>
              </w:rPr>
              <w:t>135</w:t>
            </w:r>
            <w:r w:rsidR="00E875EE">
              <w:rPr>
                <w:b/>
                <w:sz w:val="22"/>
                <w:szCs w:val="22"/>
              </w:rPr>
              <w:t xml:space="preserve"> </w:t>
            </w:r>
            <w:r w:rsidR="00E875EE" w:rsidRPr="00E875EE">
              <w:rPr>
                <w:b/>
                <w:sz w:val="22"/>
                <w:szCs w:val="22"/>
              </w:rPr>
              <w:t>169,</w:t>
            </w:r>
            <w:r w:rsidR="00E875EE">
              <w:rPr>
                <w:b/>
                <w:sz w:val="22"/>
                <w:szCs w:val="22"/>
              </w:rPr>
              <w:t xml:space="preserve"> </w:t>
            </w:r>
            <w:r w:rsidR="00E875EE" w:rsidRPr="00E875EE">
              <w:rPr>
                <w:b/>
                <w:sz w:val="22"/>
                <w:szCs w:val="22"/>
              </w:rPr>
              <w:t>49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="00217772">
              <w:rPr>
                <w:sz w:val="22"/>
                <w:szCs w:val="22"/>
              </w:rPr>
              <w:t>(</w:t>
            </w:r>
            <w:r w:rsidR="00E875EE">
              <w:rPr>
                <w:sz w:val="22"/>
                <w:szCs w:val="22"/>
              </w:rPr>
              <w:t>два миллиона сто тридцать пять тысяч сто шестьдесят девять</w:t>
            </w:r>
            <w:r w:rsidR="00217772">
              <w:rPr>
                <w:sz w:val="22"/>
                <w:szCs w:val="22"/>
              </w:rPr>
              <w:t xml:space="preserve">) руб. </w:t>
            </w:r>
            <w:r w:rsidR="00E875EE">
              <w:rPr>
                <w:sz w:val="22"/>
                <w:szCs w:val="22"/>
              </w:rPr>
              <w:t>49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F1172A">
            <w:pPr>
              <w:jc w:val="both"/>
            </w:pPr>
            <w:proofErr w:type="gramStart"/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F1172A">
              <w:rPr>
                <w:sz w:val="22"/>
                <w:szCs w:val="22"/>
              </w:rPr>
              <w:t>стоимость Работ, стоимость материалов и оборудования, используемых для выполнения работ, зарплату рабочих, эксплуатацию оборудования, машин и механизмов, доставку материалов на территорию Заказчика, полный комплект документации, налоги, пошлины, прочие сборы, другие расходы и обязательные платежи, связанные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 xml:space="preserve">Заявка на участие в закупке, подготовленная участником закупки, а также вся корреспонденция и документация,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AC7551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C7551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AC7551" w:rsidRDefault="00481106" w:rsidP="00966ABD">
            <w:pPr>
              <w:jc w:val="both"/>
            </w:pPr>
            <w:r w:rsidRPr="00AC7551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AC7551" w:rsidRPr="00AC7551">
              <w:rPr>
                <w:sz w:val="22"/>
                <w:szCs w:val="22"/>
              </w:rPr>
              <w:t>Аукционный Конкурсный Дом</w:t>
            </w:r>
            <w:r w:rsidRPr="00AC7551">
              <w:rPr>
                <w:sz w:val="22"/>
                <w:szCs w:val="22"/>
              </w:rPr>
              <w:t xml:space="preserve"> в сети «Интернет» по адресу: </w:t>
            </w:r>
            <w:hyperlink r:id="rId10" w:history="1">
              <w:r w:rsidR="00AC7551" w:rsidRPr="00AC7551">
                <w:rPr>
                  <w:rStyle w:val="a8"/>
                  <w:sz w:val="22"/>
                  <w:szCs w:val="22"/>
                </w:rPr>
                <w:t>www.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C7551" w:rsidRPr="00AC755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AC7551" w:rsidRPr="00AC755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AC7551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481106" w:rsidRPr="00AC7551" w:rsidRDefault="00481106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AC7551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481106" w:rsidRPr="00AC7551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AC7551">
              <w:rPr>
                <w:sz w:val="22"/>
                <w:szCs w:val="22"/>
              </w:rPr>
              <w:t>Победителем закупки признается, по решению единой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102E53">
        <w:tc>
          <w:tcPr>
            <w:tcW w:w="10884" w:type="dxa"/>
            <w:vAlign w:val="center"/>
          </w:tcPr>
          <w:p w:rsidR="00481106" w:rsidRPr="006156AD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102E53">
        <w:tc>
          <w:tcPr>
            <w:tcW w:w="10884" w:type="dxa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BC3D92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481106" w:rsidP="00AC7551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AC7551">
              <w:rPr>
                <w:sz w:val="22"/>
                <w:szCs w:val="22"/>
              </w:rPr>
              <w:t xml:space="preserve">ЭТП </w:t>
            </w:r>
            <w:r w:rsidR="00AC7551" w:rsidRPr="00AC7551">
              <w:rPr>
                <w:sz w:val="22"/>
                <w:szCs w:val="22"/>
              </w:rPr>
              <w:t>Аукционный Конкурсный Дом</w:t>
            </w:r>
            <w:r w:rsidRPr="00AC7551">
              <w:rPr>
                <w:sz w:val="22"/>
                <w:szCs w:val="22"/>
              </w:rPr>
              <w:t xml:space="preserve"> </w:t>
            </w:r>
            <w:hyperlink r:id="rId13" w:history="1">
              <w:r w:rsidR="00AC7551" w:rsidRPr="00AC7551">
                <w:rPr>
                  <w:rStyle w:val="a8"/>
                  <w:sz w:val="22"/>
                  <w:szCs w:val="22"/>
                </w:rPr>
                <w:t>www.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C7551" w:rsidRPr="00AC755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AC7551" w:rsidRPr="00AC755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AC7551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C0221A" w:rsidP="00AC7551">
            <w:pPr>
              <w:snapToGrid w:val="0"/>
              <w:jc w:val="both"/>
            </w:pPr>
            <w:r>
              <w:rPr>
                <w:sz w:val="22"/>
                <w:szCs w:val="22"/>
              </w:rPr>
              <w:t>Не позднее 11</w:t>
            </w:r>
            <w:r w:rsidR="00481106" w:rsidRPr="00674CFE">
              <w:rPr>
                <w:sz w:val="22"/>
                <w:szCs w:val="22"/>
              </w:rPr>
              <w:t xml:space="preserve">-00 (время московское) </w:t>
            </w:r>
            <w:r w:rsidR="00481106" w:rsidRPr="00AC7551">
              <w:rPr>
                <w:sz w:val="22"/>
                <w:szCs w:val="22"/>
              </w:rPr>
              <w:t>«</w:t>
            </w:r>
            <w:r w:rsidR="00AC7551" w:rsidRPr="00AC7551">
              <w:rPr>
                <w:sz w:val="22"/>
                <w:szCs w:val="22"/>
              </w:rPr>
              <w:t>05</w:t>
            </w:r>
            <w:r w:rsidR="00481106" w:rsidRPr="00AC7551">
              <w:rPr>
                <w:sz w:val="22"/>
                <w:szCs w:val="22"/>
              </w:rPr>
              <w:t xml:space="preserve">» </w:t>
            </w:r>
            <w:r w:rsidR="00AC7551" w:rsidRPr="00AC7551">
              <w:rPr>
                <w:sz w:val="22"/>
                <w:szCs w:val="22"/>
              </w:rPr>
              <w:t>октября</w:t>
            </w:r>
            <w:r w:rsidR="00481106" w:rsidRPr="00AC7551">
              <w:rPr>
                <w:sz w:val="22"/>
                <w:szCs w:val="22"/>
              </w:rPr>
              <w:t xml:space="preserve"> 201</w:t>
            </w:r>
            <w:r w:rsidRPr="00AC7551">
              <w:rPr>
                <w:sz w:val="22"/>
                <w:szCs w:val="22"/>
              </w:rPr>
              <w:t>5</w:t>
            </w:r>
            <w:r w:rsidR="00481106" w:rsidRPr="00AC7551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="00C0221A">
              <w:rPr>
                <w:sz w:val="22"/>
                <w:szCs w:val="22"/>
              </w:rPr>
              <w:t>. Москва, ул. Сущевская 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AC7551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</w:t>
            </w:r>
            <w:r w:rsidR="00C0221A">
              <w:rPr>
                <w:sz w:val="22"/>
                <w:szCs w:val="22"/>
              </w:rPr>
              <w:t>ул. Сущевская 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="00C0221A" w:rsidRPr="00AC7551">
              <w:rPr>
                <w:sz w:val="22"/>
                <w:szCs w:val="22"/>
              </w:rPr>
              <w:t>«</w:t>
            </w:r>
            <w:r w:rsidR="00AC7551" w:rsidRPr="00AC7551">
              <w:rPr>
                <w:sz w:val="22"/>
                <w:szCs w:val="22"/>
              </w:rPr>
              <w:t>12</w:t>
            </w:r>
            <w:r w:rsidR="00C0221A" w:rsidRPr="00AC7551">
              <w:rPr>
                <w:sz w:val="22"/>
                <w:szCs w:val="22"/>
              </w:rPr>
              <w:t xml:space="preserve">» </w:t>
            </w:r>
            <w:r w:rsidR="00AC7551" w:rsidRPr="00AC7551">
              <w:rPr>
                <w:sz w:val="22"/>
                <w:szCs w:val="22"/>
              </w:rPr>
              <w:t>октября</w:t>
            </w:r>
            <w:r w:rsidR="00C0221A" w:rsidRPr="00AC7551">
              <w:rPr>
                <w:sz w:val="22"/>
                <w:szCs w:val="22"/>
              </w:rPr>
              <w:t xml:space="preserve"> 2015</w:t>
            </w:r>
            <w:r w:rsidRPr="00AC7551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102E53">
        <w:tc>
          <w:tcPr>
            <w:tcW w:w="10884" w:type="dxa"/>
            <w:vAlign w:val="center"/>
          </w:tcPr>
          <w:p w:rsidR="00481106" w:rsidRPr="00965CA4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102E53">
        <w:tc>
          <w:tcPr>
            <w:tcW w:w="10884" w:type="dxa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C0221A">
              <w:rPr>
                <w:sz w:val="22"/>
                <w:szCs w:val="22"/>
              </w:rPr>
              <w:t xml:space="preserve">есу: </w:t>
            </w:r>
            <w:proofErr w:type="gramStart"/>
            <w:r w:rsidR="00C0221A">
              <w:rPr>
                <w:sz w:val="22"/>
                <w:szCs w:val="22"/>
              </w:rPr>
              <w:t>г</w:t>
            </w:r>
            <w:proofErr w:type="gramEnd"/>
            <w:r w:rsidR="00C0221A">
              <w:rPr>
                <w:sz w:val="22"/>
                <w:szCs w:val="22"/>
              </w:rPr>
              <w:t>. Москва, ул. Сущевская,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C0221A" w:rsidRPr="00C0221A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C0221A" w:rsidRPr="00A82751" w:rsidTr="00102E53">
        <w:tc>
          <w:tcPr>
            <w:tcW w:w="10884" w:type="dxa"/>
            <w:vAlign w:val="center"/>
          </w:tcPr>
          <w:p w:rsidR="00C0221A" w:rsidRPr="0039053E" w:rsidRDefault="00C0221A" w:rsidP="00246819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Требуется.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39053E" w:rsidRDefault="00C0221A" w:rsidP="005B1B0C">
            <w:pPr>
              <w:pStyle w:val="a9"/>
              <w:numPr>
                <w:ilvl w:val="0"/>
                <w:numId w:val="1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2"/>
              </w:rPr>
            </w:pPr>
            <w:r w:rsidRPr="0039053E">
              <w:rPr>
                <w:sz w:val="22"/>
                <w:szCs w:val="22"/>
              </w:rPr>
              <w:t>обеспечение исполнен</w:t>
            </w:r>
            <w:r>
              <w:rPr>
                <w:sz w:val="22"/>
                <w:szCs w:val="22"/>
              </w:rPr>
              <w:t xml:space="preserve">ия договора в размере не менее </w:t>
            </w:r>
            <w:r w:rsidR="005B1B0C">
              <w:rPr>
                <w:sz w:val="22"/>
                <w:szCs w:val="22"/>
              </w:rPr>
              <w:t>2</w:t>
            </w:r>
            <w:r w:rsidRPr="0039053E">
              <w:rPr>
                <w:sz w:val="22"/>
                <w:szCs w:val="22"/>
              </w:rPr>
              <w:t>5 % от цены договора.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102FA3" w:rsidRDefault="00C0221A" w:rsidP="00246819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C0221A" w:rsidRPr="004D35E0" w:rsidRDefault="00C0221A" w:rsidP="00246819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984859" w:rsidRDefault="00C0221A" w:rsidP="00246819">
            <w:pPr>
              <w:snapToGrid w:val="0"/>
            </w:pPr>
            <w:r w:rsidRPr="00984859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C0221A" w:rsidRPr="00984859" w:rsidRDefault="00C0221A" w:rsidP="00BC3D9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</w:pPr>
            <w:r w:rsidRPr="00DA7F6A">
              <w:rPr>
                <w:sz w:val="22"/>
                <w:szCs w:val="22"/>
              </w:rPr>
              <w:lastRenderedPageBreak/>
              <w:t xml:space="preserve">безотзывной банковской гарантии, выданной банком, такое обеспечение предоставляется по </w:t>
            </w:r>
            <w:hyperlink w:anchor="_БАНКОВСКАЯ_ГАРАНТИЯ_ОБЕСПЕЧЕНИЯ_1" w:history="1">
              <w:r w:rsidRPr="00DA7F6A">
                <w:rPr>
                  <w:sz w:val="22"/>
                  <w:szCs w:val="22"/>
                </w:rPr>
                <w:t>Форме</w:t>
              </w:r>
            </w:hyperlink>
            <w:r w:rsidRPr="00DA7F6A">
              <w:rPr>
                <w:sz w:val="22"/>
                <w:szCs w:val="22"/>
              </w:rPr>
              <w:t xml:space="preserve"> </w:t>
            </w:r>
            <w:r w:rsidR="00DA7F6A" w:rsidRPr="00DA7F6A">
              <w:rPr>
                <w:sz w:val="22"/>
                <w:szCs w:val="22"/>
              </w:rPr>
              <w:t>4</w:t>
            </w:r>
            <w:r w:rsidRPr="00DA7F6A">
              <w:rPr>
                <w:sz w:val="22"/>
                <w:szCs w:val="22"/>
              </w:rPr>
              <w:t>, по</w:t>
            </w:r>
            <w:r w:rsidRPr="005D1683">
              <w:rPr>
                <w:sz w:val="22"/>
                <w:szCs w:val="22"/>
              </w:rPr>
              <w:t xml:space="preserve"> адрес</w:t>
            </w:r>
            <w:r>
              <w:rPr>
                <w:sz w:val="22"/>
                <w:szCs w:val="22"/>
              </w:rPr>
              <w:t xml:space="preserve">у: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Москва, ул. Сущевская вл.</w:t>
            </w:r>
            <w:r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C0221A" w:rsidRPr="00984859" w:rsidRDefault="00C0221A" w:rsidP="00BC3D9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</w:pPr>
            <w:r w:rsidRPr="00984859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C0221A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</w:p>
          <w:p w:rsidR="00C0221A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Получатель: Федеральное государственное унитарное предприятие «</w:t>
            </w:r>
            <w:proofErr w:type="gramStart"/>
            <w:r w:rsidRPr="00984859">
              <w:rPr>
                <w:bCs/>
                <w:i/>
                <w:sz w:val="20"/>
              </w:rPr>
              <w:t>Всеросс</w:t>
            </w:r>
            <w:r>
              <w:rPr>
                <w:bCs/>
                <w:i/>
                <w:sz w:val="20"/>
              </w:rPr>
              <w:t>ийский</w:t>
            </w:r>
            <w:proofErr w:type="gramEnd"/>
            <w:r>
              <w:rPr>
                <w:bCs/>
                <w:i/>
                <w:sz w:val="20"/>
              </w:rPr>
              <w:t xml:space="preserve"> научно-исследовательский</w:t>
            </w:r>
          </w:p>
          <w:p w:rsidR="00C0221A" w:rsidRPr="00984859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институт автоматики им. Н.Л. Духова» (ФГУП «ВНИИА»)</w:t>
            </w:r>
          </w:p>
          <w:p w:rsidR="00C0221A" w:rsidRPr="00984859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ИНН 7707074137; КПП 770701001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proofErr w:type="spellStart"/>
            <w:proofErr w:type="gramStart"/>
            <w:r w:rsidRPr="00984859">
              <w:rPr>
                <w:bCs/>
                <w:i/>
                <w:sz w:val="20"/>
                <w:szCs w:val="20"/>
              </w:rPr>
              <w:t>р</w:t>
            </w:r>
            <w:proofErr w:type="spellEnd"/>
            <w:proofErr w:type="gramEnd"/>
            <w:r w:rsidRPr="00984859">
              <w:rPr>
                <w:bCs/>
                <w:i/>
                <w:sz w:val="20"/>
                <w:szCs w:val="20"/>
              </w:rPr>
              <w:t>/с 40502810800400000002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984859">
              <w:rPr>
                <w:bCs/>
                <w:i/>
                <w:sz w:val="20"/>
                <w:szCs w:val="20"/>
              </w:rPr>
              <w:t>АО Банк ВТБ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proofErr w:type="gramStart"/>
            <w:r w:rsidRPr="00984859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984859">
              <w:rPr>
                <w:bCs/>
                <w:i/>
                <w:sz w:val="20"/>
                <w:szCs w:val="20"/>
              </w:rPr>
              <w:t xml:space="preserve">/с 30101810700000000187 в </w:t>
            </w:r>
            <w:r>
              <w:rPr>
                <w:bCs/>
                <w:i/>
                <w:sz w:val="20"/>
                <w:szCs w:val="20"/>
              </w:rPr>
              <w:t>ГУ</w:t>
            </w:r>
            <w:r w:rsidRPr="00984859">
              <w:rPr>
                <w:bCs/>
                <w:i/>
                <w:sz w:val="20"/>
                <w:szCs w:val="20"/>
              </w:rPr>
              <w:t xml:space="preserve"> </w:t>
            </w:r>
            <w:proofErr w:type="gramStart"/>
            <w:r w:rsidRPr="00984859">
              <w:rPr>
                <w:bCs/>
                <w:i/>
                <w:sz w:val="20"/>
                <w:szCs w:val="20"/>
              </w:rPr>
              <w:t>Банка</w:t>
            </w:r>
            <w:proofErr w:type="gramEnd"/>
            <w:r w:rsidRPr="00984859">
              <w:rPr>
                <w:bCs/>
                <w:i/>
                <w:sz w:val="20"/>
                <w:szCs w:val="20"/>
              </w:rPr>
              <w:t xml:space="preserve"> России</w:t>
            </w:r>
            <w:r>
              <w:rPr>
                <w:bCs/>
                <w:i/>
                <w:sz w:val="20"/>
                <w:szCs w:val="20"/>
              </w:rPr>
              <w:t xml:space="preserve"> по ЦФО</w:t>
            </w:r>
          </w:p>
          <w:p w:rsidR="00C0221A" w:rsidRPr="00984859" w:rsidRDefault="00C0221A" w:rsidP="00246819">
            <w:pPr>
              <w:snapToGrid w:val="0"/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БИК 044525187</w:t>
            </w:r>
          </w:p>
          <w:p w:rsidR="00C0221A" w:rsidRPr="00984859" w:rsidRDefault="00C0221A" w:rsidP="00246819">
            <w:pPr>
              <w:rPr>
                <w:sz w:val="21"/>
                <w:szCs w:val="21"/>
              </w:rPr>
            </w:pPr>
          </w:p>
          <w:p w:rsidR="00C0221A" w:rsidRPr="00984859" w:rsidRDefault="00C0221A" w:rsidP="00246819">
            <w:pPr>
              <w:snapToGrid w:val="0"/>
            </w:pPr>
            <w:r w:rsidRPr="00984859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984859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984859">
              <w:rPr>
                <w:b/>
                <w:sz w:val="20"/>
                <w:szCs w:val="20"/>
              </w:rPr>
              <w:t>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102FA3" w:rsidRDefault="00C0221A" w:rsidP="00246819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lastRenderedPageBreak/>
              <w:t>Рабочее время Заказчика:</w:t>
            </w:r>
          </w:p>
          <w:p w:rsidR="00C0221A" w:rsidRPr="00102FA3" w:rsidRDefault="00C0221A" w:rsidP="00246819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C0221A" w:rsidRDefault="00C0221A" w:rsidP="00246819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C0221A" w:rsidRPr="00984859" w:rsidRDefault="00C0221A" w:rsidP="00246819">
            <w:pPr>
              <w:snapToGrid w:val="0"/>
              <w:jc w:val="both"/>
            </w:pPr>
          </w:p>
        </w:tc>
      </w:tr>
      <w:tr w:rsidR="00C0221A" w:rsidRPr="00407E6A" w:rsidTr="00102E53">
        <w:tc>
          <w:tcPr>
            <w:tcW w:w="10884" w:type="dxa"/>
            <w:vAlign w:val="center"/>
          </w:tcPr>
          <w:p w:rsidR="00C0221A" w:rsidRPr="00F133FF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C0221A" w:rsidRPr="00B65D3C" w:rsidTr="00102E53">
        <w:tc>
          <w:tcPr>
            <w:tcW w:w="10884" w:type="dxa"/>
            <w:vAlign w:val="center"/>
          </w:tcPr>
          <w:p w:rsidR="00C0221A" w:rsidRPr="00F133FF" w:rsidRDefault="00C0221A" w:rsidP="00246819">
            <w:pPr>
              <w:jc w:val="both"/>
            </w:pPr>
          </w:p>
        </w:tc>
      </w:tr>
      <w:tr w:rsidR="00C0221A" w:rsidRPr="00B65D3C" w:rsidTr="00246819">
        <w:tc>
          <w:tcPr>
            <w:tcW w:w="10884" w:type="dxa"/>
            <w:vAlign w:val="center"/>
          </w:tcPr>
          <w:p w:rsidR="00C0221A" w:rsidRPr="0039053E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  <w:p w:rsidR="00C0221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C0221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0221A" w:rsidRPr="00407E6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C0221A" w:rsidRPr="00407E6A" w:rsidRDefault="00C0221A" w:rsidP="00246819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C0221A" w:rsidRPr="00F133FF" w:rsidRDefault="00C0221A" w:rsidP="00246819">
            <w:pPr>
              <w:ind w:left="360"/>
              <w:jc w:val="both"/>
              <w:rPr>
                <w:b/>
              </w:rPr>
            </w:pPr>
          </w:p>
        </w:tc>
      </w:tr>
      <w:tr w:rsidR="00C0221A" w:rsidRPr="00B65D3C" w:rsidTr="00246819">
        <w:tc>
          <w:tcPr>
            <w:tcW w:w="10884" w:type="dxa"/>
            <w:vAlign w:val="center"/>
          </w:tcPr>
          <w:p w:rsidR="00C0221A" w:rsidRPr="00C0221A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  <w:p w:rsidR="00C0221A" w:rsidRPr="00F133FF" w:rsidRDefault="00C0221A" w:rsidP="00C0221A">
            <w:pPr>
              <w:ind w:left="360"/>
              <w:jc w:val="both"/>
              <w:rPr>
                <w:b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81106" w:rsidRPr="004E3523" w:rsidRDefault="00481106" w:rsidP="00966ABD">
      <w:pPr>
        <w:snapToGrid w:val="0"/>
        <w:jc w:val="both"/>
        <w:rPr>
          <w:color w:val="003366"/>
          <w:sz w:val="22"/>
          <w:szCs w:val="22"/>
        </w:rPr>
        <w:sectPr w:rsidR="00481106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0A220D" w:rsidRPr="00C42DD8" w:rsidRDefault="000A220D" w:rsidP="000A220D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427068218"/>
      <w:bookmarkStart w:id="25" w:name="_Toc429048918"/>
      <w:bookmarkStart w:id="26" w:name="_Toc347315020"/>
      <w:bookmarkStart w:id="27" w:name="_Toc373315230"/>
      <w:bookmarkStart w:id="28" w:name="_Ref401131967"/>
      <w:bookmarkStart w:id="29" w:name="_Toc418595539"/>
      <w:bookmarkStart w:id="30" w:name="_Toc260130025"/>
      <w:bookmarkStart w:id="31" w:name="_Toc367283798"/>
      <w:r w:rsidRPr="00C42DD8">
        <w:rPr>
          <w:b/>
        </w:rPr>
        <w:lastRenderedPageBreak/>
        <w:t>ЧАСТЬ 1</w:t>
      </w:r>
      <w:bookmarkEnd w:id="23"/>
      <w:bookmarkEnd w:id="24"/>
      <w:bookmarkEnd w:id="25"/>
    </w:p>
    <w:p w:rsidR="000A220D" w:rsidRPr="00C42DD8" w:rsidRDefault="000A220D" w:rsidP="000A220D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0A220D" w:rsidRPr="00C42DD8" w:rsidRDefault="000A220D" w:rsidP="000A220D">
      <w:pPr>
        <w:jc w:val="both"/>
        <w:rPr>
          <w:b/>
          <w:sz w:val="22"/>
          <w:szCs w:val="22"/>
        </w:rPr>
      </w:pPr>
    </w:p>
    <w:p w:rsidR="000A220D" w:rsidRPr="00C42DD8" w:rsidRDefault="000A220D" w:rsidP="000A220D">
      <w:pPr>
        <w:ind w:left="357"/>
        <w:jc w:val="center"/>
        <w:outlineLvl w:val="0"/>
        <w:rPr>
          <w:rFonts w:eastAsia="Arial Unicode MS"/>
          <w:b/>
        </w:rPr>
      </w:pPr>
      <w:bookmarkStart w:id="32" w:name="_Toc392681352"/>
      <w:bookmarkStart w:id="33" w:name="_Toc427068219"/>
      <w:bookmarkStart w:id="34" w:name="_Toc429048919"/>
      <w:bookmarkEnd w:id="26"/>
      <w:bookmarkEnd w:id="27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5" w:name="_Toc383792454"/>
      <w:bookmarkStart w:id="36" w:name="_Toc384030501"/>
      <w:bookmarkStart w:id="37" w:name="_Ref384311435"/>
      <w:bookmarkStart w:id="38" w:name="_Toc390100129"/>
      <w:bookmarkStart w:id="39" w:name="_Ref405791283"/>
      <w:bookmarkStart w:id="40" w:name="_Ref405821788"/>
      <w:bookmarkStart w:id="41" w:name="_Ref405823001"/>
      <w:bookmarkEnd w:id="32"/>
      <w:bookmarkEnd w:id="33"/>
      <w:bookmarkEnd w:id="34"/>
    </w:p>
    <w:p w:rsidR="000A220D" w:rsidRPr="00B115BC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42" w:name="_Toc427068220"/>
      <w:bookmarkStart w:id="43" w:name="_Toc429048920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42"/>
      <w:bookmarkEnd w:id="43"/>
    </w:p>
    <w:p w:rsidR="000A220D" w:rsidRPr="00B115BC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44" w:name="_Toc427068221"/>
      <w:bookmarkStart w:id="45" w:name="_Toc429048921"/>
      <w:r w:rsidRPr="00B115BC">
        <w:rPr>
          <w:rFonts w:eastAsia="Arial Unicode MS"/>
          <w:b/>
        </w:rPr>
        <w:t>2.1.1. Требования к участникам запроса цен.</w:t>
      </w:r>
      <w:bookmarkEnd w:id="44"/>
      <w:bookmarkEnd w:id="45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0A220D" w:rsidRPr="006A686E" w:rsidTr="000A220D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35"/>
          <w:bookmarkEnd w:id="36"/>
          <w:bookmarkEnd w:id="37"/>
          <w:bookmarkEnd w:id="38"/>
          <w:bookmarkEnd w:id="39"/>
          <w:bookmarkEnd w:id="40"/>
          <w:bookmarkEnd w:id="41"/>
          <w:p w:rsidR="000A220D" w:rsidRPr="006A686E" w:rsidRDefault="000A220D" w:rsidP="000A220D">
            <w:pPr>
              <w:jc w:val="center"/>
            </w:pPr>
            <w:r w:rsidRPr="006A686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686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A686E">
              <w:rPr>
                <w:sz w:val="22"/>
                <w:szCs w:val="22"/>
              </w:rPr>
              <w:t>/</w:t>
            </w:r>
            <w:proofErr w:type="spellStart"/>
            <w:r w:rsidRPr="006A686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0A220D" w:rsidRPr="006A686E" w:rsidRDefault="000A220D" w:rsidP="000A220D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A220D" w:rsidRPr="006A686E" w:rsidRDefault="000A220D" w:rsidP="000A220D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A220D" w:rsidRPr="006A686E" w:rsidTr="000A220D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A220D" w:rsidRPr="006A686E" w:rsidRDefault="000A220D" w:rsidP="00BC3D92">
            <w:pPr>
              <w:numPr>
                <w:ilvl w:val="0"/>
                <w:numId w:val="1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A220D" w:rsidRPr="006A686E" w:rsidRDefault="000A220D" w:rsidP="000A220D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0A220D" w:rsidRPr="006A686E" w:rsidTr="000A220D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0A220D" w:rsidRPr="006A686E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0A220D" w:rsidRPr="006A686E" w:rsidRDefault="000A220D" w:rsidP="00BC3D92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быть зарегистрированным в </w:t>
            </w:r>
            <w:r w:rsidRPr="006A686E">
              <w:rPr>
                <w:sz w:val="21"/>
                <w:szCs w:val="21"/>
              </w:rPr>
              <w:t>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0A220D" w:rsidRPr="003C1847" w:rsidRDefault="000A220D" w:rsidP="000A220D">
            <w:pPr>
              <w:ind w:right="153"/>
              <w:rPr>
                <w:sz w:val="21"/>
                <w:szCs w:val="21"/>
                <w:highlight w:val="yellow"/>
              </w:rPr>
            </w:pPr>
            <w:r w:rsidRPr="0033682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33682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336825">
              <w:rPr>
                <w:sz w:val="21"/>
                <w:szCs w:val="21"/>
              </w:rPr>
              <w:t>)</w:t>
            </w:r>
          </w:p>
        </w:tc>
      </w:tr>
      <w:tr w:rsidR="000A220D" w:rsidRPr="006A686E" w:rsidTr="000A220D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46" w:name="_Ref405790941"/>
          </w:p>
        </w:tc>
        <w:bookmarkEnd w:id="46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0A220D" w:rsidRPr="006A686E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7" w:name="_Ref405791406"/>
            <w:proofErr w:type="gramStart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0A220D" w:rsidRPr="00F7159D" w:rsidRDefault="000A220D" w:rsidP="00BC3D92">
            <w:pPr>
              <w:numPr>
                <w:ilvl w:val="0"/>
                <w:numId w:val="3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0A220D" w:rsidRPr="00F7159D" w:rsidRDefault="000A220D" w:rsidP="00BC3D92">
            <w:pPr>
              <w:numPr>
                <w:ilvl w:val="0"/>
                <w:numId w:val="3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47"/>
          </w:p>
        </w:tc>
      </w:tr>
      <w:tr w:rsidR="000A220D" w:rsidRPr="006A686E" w:rsidTr="000A220D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0A220D" w:rsidRPr="009C46F0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0A220D" w:rsidRPr="009C46F0" w:rsidRDefault="000A220D" w:rsidP="00BC3D92">
            <w:pPr>
              <w:numPr>
                <w:ilvl w:val="1"/>
                <w:numId w:val="1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A220D" w:rsidRPr="009C46F0" w:rsidRDefault="000A220D" w:rsidP="00BC3D92">
            <w:pPr>
              <w:numPr>
                <w:ilvl w:val="1"/>
                <w:numId w:val="1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0A220D" w:rsidRPr="009C46F0" w:rsidRDefault="000A220D" w:rsidP="000A220D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0A220D" w:rsidRPr="009C46F0" w:rsidRDefault="000A220D" w:rsidP="000A220D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lastRenderedPageBreak/>
              <w:t>В случае</w:t>
            </w:r>
            <w:proofErr w:type="gramStart"/>
            <w:r w:rsidRPr="009C46F0">
              <w:rPr>
                <w:sz w:val="21"/>
                <w:szCs w:val="21"/>
              </w:rPr>
              <w:t>,</w:t>
            </w:r>
            <w:proofErr w:type="gramEnd"/>
            <w:r w:rsidRPr="009C46F0">
              <w:rPr>
                <w:sz w:val="21"/>
                <w:szCs w:val="21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0A220D" w:rsidRPr="006A686E" w:rsidTr="000A220D">
        <w:trPr>
          <w:trHeight w:val="43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0A220D" w:rsidRPr="00FA2260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0A220D" w:rsidRPr="006A686E" w:rsidTr="000A220D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0A220D" w:rsidRPr="006A686E" w:rsidTr="000A220D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0A220D" w:rsidRPr="006A686E" w:rsidTr="000A220D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0A220D" w:rsidRPr="006A686E" w:rsidTr="000A220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0A220D" w:rsidRPr="006A686E" w:rsidTr="000A220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0A220D" w:rsidRPr="006A686E" w:rsidTr="000A220D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0A220D" w:rsidRPr="006A686E" w:rsidTr="000A220D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8C7786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0A220D" w:rsidRPr="006A686E" w:rsidTr="000A220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521A2D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0A220D" w:rsidRPr="006A686E" w:rsidTr="000A220D">
        <w:trPr>
          <w:trHeight w:val="699"/>
        </w:trPr>
        <w:tc>
          <w:tcPr>
            <w:tcW w:w="709" w:type="dxa"/>
          </w:tcPr>
          <w:p w:rsidR="000A220D" w:rsidRPr="009C46F0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8" w:name="_Ref405791536"/>
          </w:p>
        </w:tc>
        <w:bookmarkEnd w:id="48"/>
        <w:tc>
          <w:tcPr>
            <w:tcW w:w="3851" w:type="dxa"/>
            <w:gridSpan w:val="2"/>
            <w:vAlign w:val="center"/>
          </w:tcPr>
          <w:p w:rsidR="000A220D" w:rsidRPr="009C46F0" w:rsidRDefault="000A220D" w:rsidP="00E3308A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0A220D" w:rsidRPr="003A0AEA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ненахождении</w:t>
            </w:r>
            <w:proofErr w:type="spellEnd"/>
            <w:r w:rsidRPr="003A0AEA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неприостановлении</w:t>
            </w:r>
            <w:proofErr w:type="spellEnd"/>
            <w:r w:rsidRPr="003A0AEA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3A0AEA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9" w:name="_Ref405791537"/>
          </w:p>
        </w:tc>
        <w:bookmarkEnd w:id="49"/>
        <w:tc>
          <w:tcPr>
            <w:tcW w:w="3851" w:type="dxa"/>
            <w:gridSpan w:val="2"/>
          </w:tcPr>
          <w:p w:rsidR="000A220D" w:rsidRPr="003A0AEA" w:rsidRDefault="000A220D" w:rsidP="00E3308A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0A220D" w:rsidRPr="006A686E" w:rsidRDefault="000A220D" w:rsidP="000A220D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FB4A7D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0A220D" w:rsidRPr="00FB4A7D" w:rsidRDefault="000A220D" w:rsidP="00E3308A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0A220D" w:rsidRPr="00FB4A7D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3A0AEA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0" w:name="_Ref407691222"/>
          </w:p>
        </w:tc>
        <w:bookmarkEnd w:id="50"/>
        <w:tc>
          <w:tcPr>
            <w:tcW w:w="3851" w:type="dxa"/>
            <w:gridSpan w:val="2"/>
          </w:tcPr>
          <w:p w:rsidR="000A220D" w:rsidRPr="003A0AEA" w:rsidRDefault="000A220D" w:rsidP="00932D30">
            <w:pPr>
              <w:numPr>
                <w:ilvl w:val="0"/>
                <w:numId w:val="38"/>
              </w:numPr>
              <w:ind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A220D" w:rsidRPr="003A0AEA" w:rsidRDefault="00BC3D92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="000A220D"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0A220D" w:rsidRPr="004575BE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C7703C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1" w:name="_Ref405791839"/>
          </w:p>
        </w:tc>
        <w:bookmarkEnd w:id="51"/>
        <w:tc>
          <w:tcPr>
            <w:tcW w:w="3851" w:type="dxa"/>
            <w:gridSpan w:val="2"/>
          </w:tcPr>
          <w:p w:rsidR="00AD0E28" w:rsidRDefault="00AD0E28" w:rsidP="00AD0E28">
            <w:pPr>
              <w:numPr>
                <w:ilvl w:val="0"/>
                <w:numId w:val="34"/>
              </w:numPr>
              <w:ind w:right="153"/>
              <w:rPr>
                <w:sz w:val="21"/>
                <w:szCs w:val="21"/>
              </w:rPr>
            </w:pPr>
            <w:proofErr w:type="gramStart"/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7703C">
              <w:rPr>
                <w:sz w:val="21"/>
                <w:szCs w:val="21"/>
              </w:rPr>
              <w:t xml:space="preserve"> именно:</w:t>
            </w:r>
          </w:p>
          <w:p w:rsidR="000A220D" w:rsidRPr="00C7703C" w:rsidRDefault="00AD0E28" w:rsidP="00AD0E2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Pr="00A552EE">
              <w:rPr>
                <w:sz w:val="21"/>
                <w:szCs w:val="21"/>
              </w:rP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A552EE">
              <w:rPr>
                <w:sz w:val="21"/>
                <w:szCs w:val="21"/>
              </w:rPr>
              <w:t>право</w:t>
            </w:r>
            <w:proofErr w:type="gramEnd"/>
            <w:r w:rsidRPr="00A552EE">
              <w:rPr>
                <w:sz w:val="21"/>
                <w:szCs w:val="21"/>
              </w:rPr>
              <w:t xml:space="preserve"> на заключение которого является предметом настоящей закупки</w:t>
            </w:r>
            <w:r>
              <w:rPr>
                <w:sz w:val="21"/>
                <w:szCs w:val="21"/>
              </w:rPr>
              <w:t>.</w:t>
            </w:r>
          </w:p>
        </w:tc>
        <w:tc>
          <w:tcPr>
            <w:tcW w:w="5520" w:type="dxa"/>
          </w:tcPr>
          <w:p w:rsidR="00AD0E28" w:rsidRDefault="00AD0E28" w:rsidP="00AD0E2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52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52"/>
          </w:p>
          <w:p w:rsidR="00AD0E28" w:rsidRPr="00353730" w:rsidRDefault="00AD0E28" w:rsidP="00AD0E28">
            <w:pPr>
              <w:pStyle w:val="a9"/>
              <w:tabs>
                <w:tab w:val="left" w:pos="0"/>
                <w:tab w:val="left" w:pos="300"/>
                <w:tab w:val="num" w:pos="1494"/>
              </w:tabs>
              <w:ind w:left="0" w:right="153"/>
              <w:jc w:val="both"/>
              <w:rPr>
                <w:sz w:val="21"/>
                <w:szCs w:val="21"/>
              </w:rPr>
            </w:pPr>
            <w:r>
              <w:rPr>
                <w:bCs/>
                <w:snapToGrid w:val="0"/>
                <w:sz w:val="21"/>
                <w:szCs w:val="21"/>
              </w:rPr>
              <w:t xml:space="preserve">- </w:t>
            </w:r>
            <w:r w:rsidRPr="00353730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AD0E28" w:rsidRDefault="00AD0E28" w:rsidP="00AD0E28">
            <w:pPr>
              <w:tabs>
                <w:tab w:val="left" w:pos="0"/>
                <w:tab w:val="num" w:pos="1494"/>
              </w:tabs>
              <w:ind w:right="153"/>
              <w:jc w:val="both"/>
              <w:rPr>
                <w:sz w:val="21"/>
                <w:szCs w:val="21"/>
              </w:rPr>
            </w:pPr>
          </w:p>
          <w:p w:rsidR="000A220D" w:rsidRPr="005B1B0C" w:rsidRDefault="00AD0E28" w:rsidP="00AD0E28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  <w:highlight w:val="yellow"/>
              </w:rPr>
            </w:pPr>
            <w:r>
              <w:rPr>
                <w:sz w:val="21"/>
                <w:szCs w:val="21"/>
              </w:rPr>
              <w:t xml:space="preserve">  </w:t>
            </w:r>
            <w:proofErr w:type="gramStart"/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0A220D" w:rsidRPr="002F4AAB" w:rsidTr="000A220D">
        <w:trPr>
          <w:trHeight w:val="70"/>
        </w:trPr>
        <w:tc>
          <w:tcPr>
            <w:tcW w:w="709" w:type="dxa"/>
          </w:tcPr>
          <w:p w:rsidR="000A220D" w:rsidRPr="00C7703C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3" w:name="_Ref405792235"/>
          </w:p>
        </w:tc>
        <w:bookmarkEnd w:id="53"/>
        <w:tc>
          <w:tcPr>
            <w:tcW w:w="3851" w:type="dxa"/>
            <w:gridSpan w:val="2"/>
          </w:tcPr>
          <w:p w:rsidR="000A220D" w:rsidRPr="00C7703C" w:rsidRDefault="000A220D" w:rsidP="00BC3D92">
            <w:pPr>
              <w:numPr>
                <w:ilvl w:val="0"/>
                <w:numId w:val="35"/>
              </w:numPr>
              <w:ind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0A220D" w:rsidRPr="00C7703C" w:rsidRDefault="000A220D" w:rsidP="000A220D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lastRenderedPageBreak/>
              <w:t>-</w:t>
            </w:r>
            <w:r w:rsidR="00E3308A">
              <w:rPr>
                <w:sz w:val="21"/>
                <w:szCs w:val="21"/>
              </w:rPr>
              <w:t xml:space="preserve"> </w:t>
            </w:r>
            <w:r w:rsidRPr="00C7703C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0A220D" w:rsidRPr="00C7703C" w:rsidRDefault="000A220D" w:rsidP="000A220D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A220D" w:rsidRPr="00C7703C" w:rsidRDefault="000A220D" w:rsidP="000A220D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C7703C">
              <w:rPr>
                <w:sz w:val="20"/>
                <w:szCs w:val="20"/>
              </w:rPr>
              <w:t>Госкорпорации</w:t>
            </w:r>
            <w:proofErr w:type="spellEnd"/>
            <w:r w:rsidRPr="00C7703C">
              <w:rPr>
                <w:sz w:val="20"/>
                <w:szCs w:val="20"/>
              </w:rPr>
              <w:t xml:space="preserve"> «</w:t>
            </w:r>
            <w:proofErr w:type="spellStart"/>
            <w:r w:rsidRPr="00C7703C">
              <w:rPr>
                <w:sz w:val="20"/>
                <w:szCs w:val="20"/>
              </w:rPr>
              <w:t>Росатом</w:t>
            </w:r>
            <w:proofErr w:type="spellEnd"/>
            <w:r w:rsidRPr="00C7703C">
              <w:rPr>
                <w:sz w:val="20"/>
                <w:szCs w:val="20"/>
              </w:rPr>
              <w:t>».</w:t>
            </w:r>
          </w:p>
        </w:tc>
        <w:tc>
          <w:tcPr>
            <w:tcW w:w="5520" w:type="dxa"/>
          </w:tcPr>
          <w:p w:rsidR="000A220D" w:rsidRPr="00C7703C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lastRenderedPageBreak/>
              <w:t xml:space="preserve">документы не предоставляются. Проверка на соответствие данному требованию осуществляется по данным реестрам организатором закупки (заказчиком) </w:t>
            </w:r>
            <w:r w:rsidRPr="00C7703C">
              <w:rPr>
                <w:sz w:val="21"/>
                <w:szCs w:val="21"/>
              </w:rPr>
              <w:lastRenderedPageBreak/>
              <w:t>самостоятельно.</w:t>
            </w:r>
          </w:p>
        </w:tc>
      </w:tr>
    </w:tbl>
    <w:p w:rsidR="000A220D" w:rsidRDefault="000A220D" w:rsidP="000A220D">
      <w:pPr>
        <w:ind w:left="357"/>
        <w:jc w:val="both"/>
        <w:outlineLvl w:val="0"/>
        <w:rPr>
          <w:sz w:val="22"/>
          <w:szCs w:val="22"/>
        </w:rPr>
      </w:pPr>
    </w:p>
    <w:p w:rsidR="00BC3D92" w:rsidRDefault="00BC3D92" w:rsidP="000A220D">
      <w:pPr>
        <w:ind w:left="357"/>
        <w:jc w:val="both"/>
        <w:outlineLvl w:val="0"/>
        <w:rPr>
          <w:sz w:val="22"/>
          <w:szCs w:val="22"/>
        </w:rPr>
      </w:pPr>
    </w:p>
    <w:p w:rsidR="00E3308A" w:rsidRDefault="00E3308A" w:rsidP="000A220D">
      <w:pPr>
        <w:ind w:left="357"/>
        <w:jc w:val="both"/>
        <w:outlineLvl w:val="0"/>
        <w:rPr>
          <w:sz w:val="22"/>
          <w:szCs w:val="22"/>
        </w:rPr>
      </w:pPr>
    </w:p>
    <w:p w:rsidR="00E3308A" w:rsidRDefault="00E3308A" w:rsidP="000A220D">
      <w:pPr>
        <w:ind w:left="357"/>
        <w:jc w:val="both"/>
        <w:outlineLvl w:val="0"/>
        <w:rPr>
          <w:sz w:val="22"/>
          <w:szCs w:val="22"/>
        </w:rPr>
      </w:pPr>
    </w:p>
    <w:p w:rsidR="00BC3D92" w:rsidRPr="00EB17CC" w:rsidRDefault="00BC3D92" w:rsidP="000A220D">
      <w:pPr>
        <w:ind w:left="357"/>
        <w:jc w:val="both"/>
        <w:outlineLvl w:val="0"/>
        <w:rPr>
          <w:sz w:val="22"/>
          <w:szCs w:val="22"/>
        </w:rPr>
      </w:pPr>
    </w:p>
    <w:p w:rsidR="000A220D" w:rsidRPr="00B115BC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54" w:name="_Toc427068222"/>
      <w:bookmarkStart w:id="55" w:name="_Toc429048922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54"/>
      <w:bookmarkEnd w:id="55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0A220D" w:rsidRPr="002F4AAB" w:rsidTr="000A220D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0A220D" w:rsidRPr="002F4AAB" w:rsidRDefault="000A220D" w:rsidP="000A220D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0A220D" w:rsidRPr="002F4AAB" w:rsidRDefault="000A220D" w:rsidP="000A220D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A220D" w:rsidRPr="002F4AAB" w:rsidRDefault="000A220D" w:rsidP="000A220D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A220D" w:rsidRPr="008D19EB" w:rsidTr="000A220D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A220D" w:rsidRPr="002F4AAB" w:rsidRDefault="000A220D" w:rsidP="00BC3D92">
            <w:pPr>
              <w:numPr>
                <w:ilvl w:val="0"/>
                <w:numId w:val="2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0A220D" w:rsidRPr="00416348" w:rsidRDefault="000A220D" w:rsidP="000A220D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0A220D" w:rsidRPr="008D19EB" w:rsidRDefault="000A220D" w:rsidP="000A220D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0A220D" w:rsidRPr="008D19EB" w:rsidTr="000A220D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0A220D" w:rsidRPr="00D8090F" w:rsidRDefault="000A220D" w:rsidP="00BC3D92">
            <w:pPr>
              <w:numPr>
                <w:ilvl w:val="0"/>
                <w:numId w:val="2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0A220D" w:rsidRPr="008D19EB" w:rsidRDefault="000A220D" w:rsidP="000A220D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0A220D" w:rsidRPr="008D19EB" w:rsidRDefault="000A220D" w:rsidP="000A220D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0A220D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56" w:name="_Ref395172188"/>
      <w:bookmarkStart w:id="57" w:name="_Toc395190385"/>
      <w:bookmarkStart w:id="58" w:name="_Toc418595531"/>
    </w:p>
    <w:p w:rsidR="000A220D" w:rsidRPr="00E81FDA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59" w:name="_Toc427068223"/>
      <w:bookmarkStart w:id="60" w:name="_Toc429048923"/>
      <w:r w:rsidRPr="00E81FDA">
        <w:rPr>
          <w:rFonts w:eastAsia="Arial Unicode MS"/>
          <w:b/>
        </w:rPr>
        <w:t>2.2. Состав заявки на участие в закупке.</w:t>
      </w:r>
      <w:bookmarkEnd w:id="56"/>
      <w:bookmarkEnd w:id="57"/>
      <w:bookmarkEnd w:id="58"/>
      <w:bookmarkEnd w:id="59"/>
      <w:bookmarkEnd w:id="60"/>
    </w:p>
    <w:p w:rsidR="000A220D" w:rsidRPr="000C535A" w:rsidRDefault="000A220D" w:rsidP="00BC3D92">
      <w:pPr>
        <w:numPr>
          <w:ilvl w:val="0"/>
          <w:numId w:val="2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61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61"/>
    </w:p>
    <w:p w:rsidR="000A220D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62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62"/>
    </w:p>
    <w:p w:rsidR="000A220D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79340A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>), предоставляются в составе заявки на участие в закупке в двух форматах: *.</w:t>
      </w:r>
      <w:proofErr w:type="spellStart"/>
      <w:r w:rsidRPr="000C535A">
        <w:rPr>
          <w:sz w:val="22"/>
          <w:szCs w:val="22"/>
        </w:rPr>
        <w:t>pdf</w:t>
      </w:r>
      <w:proofErr w:type="spellEnd"/>
      <w:r w:rsidRPr="000C535A">
        <w:rPr>
          <w:sz w:val="22"/>
          <w:szCs w:val="22"/>
        </w:rPr>
        <w:t xml:space="preserve">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</w:t>
      </w:r>
      <w:proofErr w:type="spellStart"/>
      <w:r w:rsidRPr="000C535A" w:rsidDel="00EC0238">
        <w:rPr>
          <w:sz w:val="22"/>
          <w:szCs w:val="22"/>
        </w:rPr>
        <w:t>xls</w:t>
      </w:r>
      <w:proofErr w:type="spellEnd"/>
      <w:r w:rsidRPr="000C535A">
        <w:rPr>
          <w:sz w:val="22"/>
          <w:szCs w:val="22"/>
        </w:rPr>
        <w:t>.</w:t>
      </w:r>
    </w:p>
    <w:p w:rsidR="000A220D" w:rsidRPr="00F077B7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0A220D" w:rsidRPr="00F077B7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0A220D" w:rsidRPr="00F077B7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0A220D" w:rsidRDefault="000A220D" w:rsidP="000A220D">
      <w:pPr>
        <w:ind w:firstLine="709"/>
        <w:jc w:val="both"/>
        <w:rPr>
          <w:b/>
          <w:i/>
        </w:rPr>
      </w:pPr>
    </w:p>
    <w:p w:rsidR="000A220D" w:rsidRPr="00B115BC" w:rsidRDefault="000A220D" w:rsidP="000A220D">
      <w:pPr>
        <w:ind w:left="357"/>
        <w:jc w:val="center"/>
        <w:outlineLvl w:val="0"/>
        <w:rPr>
          <w:rFonts w:eastAsia="Arial Unicode MS"/>
          <w:b/>
        </w:rPr>
      </w:pPr>
      <w:bookmarkStart w:id="63" w:name="_Toc427068224"/>
      <w:bookmarkStart w:id="64" w:name="_Toc429048924"/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63"/>
      <w:bookmarkEnd w:id="64"/>
    </w:p>
    <w:p w:rsidR="000A220D" w:rsidRPr="00F077B7" w:rsidRDefault="000A220D" w:rsidP="000A220D">
      <w:pPr>
        <w:ind w:firstLine="709"/>
        <w:jc w:val="both"/>
        <w:rPr>
          <w:b/>
          <w:i/>
        </w:rPr>
      </w:pPr>
    </w:p>
    <w:p w:rsidR="000A220D" w:rsidRDefault="000A220D" w:rsidP="000A220D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0A220D" w:rsidRPr="00563FFA" w:rsidRDefault="000A220D" w:rsidP="000A220D">
      <w:pPr>
        <w:ind w:right="153" w:firstLine="636"/>
        <w:jc w:val="both"/>
        <w:rPr>
          <w:b/>
          <w:bCs/>
          <w:i/>
        </w:rPr>
      </w:pPr>
    </w:p>
    <w:p w:rsidR="000A220D" w:rsidRPr="005E025D" w:rsidRDefault="000A220D" w:rsidP="000A220D">
      <w:pPr>
        <w:ind w:left="357"/>
        <w:jc w:val="center"/>
        <w:outlineLvl w:val="0"/>
        <w:rPr>
          <w:rFonts w:eastAsia="Arial Unicode MS"/>
          <w:b/>
        </w:rPr>
      </w:pPr>
      <w:bookmarkStart w:id="65" w:name="_Toc395190388"/>
      <w:bookmarkStart w:id="66" w:name="_Ref396487846"/>
      <w:bookmarkStart w:id="67" w:name="_Ref396489236"/>
      <w:bookmarkStart w:id="68" w:name="_Toc418595538"/>
      <w:bookmarkStart w:id="69" w:name="_Toc427068225"/>
      <w:bookmarkStart w:id="70" w:name="_Toc429048925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65"/>
      <w:bookmarkEnd w:id="66"/>
      <w:bookmarkEnd w:id="67"/>
      <w:bookmarkEnd w:id="68"/>
      <w:bookmarkEnd w:id="69"/>
      <w:bookmarkEnd w:id="70"/>
    </w:p>
    <w:p w:rsidR="000A220D" w:rsidRPr="00563FFA" w:rsidRDefault="000A220D" w:rsidP="000A220D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0A220D" w:rsidRDefault="000A220D" w:rsidP="000A220D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0A220D" w:rsidRPr="00FC52A1" w:rsidRDefault="000A220D" w:rsidP="000A220D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End w:id="28"/>
      <w:bookmarkEnd w:id="29"/>
      <w:bookmarkEnd w:id="30"/>
      <w:bookmarkEnd w:id="31"/>
      <w:r w:rsidRPr="00FC52A1">
        <w:rPr>
          <w:rFonts w:eastAsia="Arial Unicode MS"/>
          <w:b/>
        </w:rPr>
        <w:lastRenderedPageBreak/>
        <w:t>форм основных документов, включаемых в заявку на участие в закупке</w:t>
      </w:r>
    </w:p>
    <w:p w:rsidR="000A220D" w:rsidRPr="001A70D2" w:rsidRDefault="000A220D" w:rsidP="000A220D">
      <w:pPr>
        <w:jc w:val="right"/>
        <w:rPr>
          <w:b/>
          <w:bCs/>
          <w:sz w:val="22"/>
          <w:szCs w:val="22"/>
        </w:rPr>
      </w:pPr>
    </w:p>
    <w:p w:rsidR="000A220D" w:rsidRPr="001A70D2" w:rsidRDefault="000A220D" w:rsidP="000A220D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0A220D" w:rsidRPr="001A70D2" w:rsidRDefault="000A220D" w:rsidP="000A220D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0A220D" w:rsidRPr="001A70D2" w:rsidRDefault="000A220D" w:rsidP="000A220D">
      <w:pPr>
        <w:rPr>
          <w:sz w:val="21"/>
          <w:szCs w:val="21"/>
        </w:rPr>
      </w:pPr>
    </w:p>
    <w:p w:rsidR="000A220D" w:rsidRPr="001A70D2" w:rsidRDefault="000A220D" w:rsidP="000A220D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0A220D" w:rsidRPr="001A70D2" w:rsidRDefault="000A220D" w:rsidP="000A220D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0A220D" w:rsidRPr="001A70D2" w:rsidRDefault="000A220D" w:rsidP="000A220D">
      <w:pPr>
        <w:jc w:val="center"/>
        <w:rPr>
          <w:b/>
          <w:sz w:val="21"/>
          <w:szCs w:val="21"/>
        </w:rPr>
      </w:pPr>
    </w:p>
    <w:p w:rsidR="000A220D" w:rsidRPr="001A70D2" w:rsidRDefault="000A220D" w:rsidP="000A220D">
      <w:pPr>
        <w:jc w:val="center"/>
        <w:rPr>
          <w:b/>
          <w:sz w:val="21"/>
          <w:szCs w:val="21"/>
        </w:rPr>
      </w:pPr>
      <w:bookmarkStart w:id="71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71"/>
    </w:p>
    <w:p w:rsidR="000A220D" w:rsidRPr="00812A41" w:rsidRDefault="000A220D" w:rsidP="000A220D">
      <w:pPr>
        <w:jc w:val="center"/>
        <w:rPr>
          <w:b/>
          <w:sz w:val="21"/>
          <w:szCs w:val="21"/>
        </w:rPr>
      </w:pPr>
    </w:p>
    <w:p w:rsidR="000A220D" w:rsidRPr="00812A41" w:rsidRDefault="000A220D" w:rsidP="000A220D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0A220D" w:rsidRPr="00812A41" w:rsidRDefault="000A220D" w:rsidP="000A220D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A220D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0A220D" w:rsidRPr="00812A41" w:rsidRDefault="000A220D" w:rsidP="000A220D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0A220D" w:rsidRDefault="000A220D" w:rsidP="000A220D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0A220D" w:rsidRPr="00812A41" w:rsidRDefault="000A220D" w:rsidP="000A220D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A220D" w:rsidRPr="007E5645" w:rsidTr="000A220D">
        <w:trPr>
          <w:cantSplit/>
          <w:tblHeader/>
        </w:trPr>
        <w:tc>
          <w:tcPr>
            <w:tcW w:w="709" w:type="dxa"/>
            <w:vAlign w:val="center"/>
          </w:tcPr>
          <w:p w:rsidR="000A220D" w:rsidRPr="007E5645" w:rsidRDefault="000A220D" w:rsidP="000A220D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A220D" w:rsidRPr="007E5645" w:rsidRDefault="000A220D" w:rsidP="000A220D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0A220D" w:rsidRPr="007E5645" w:rsidRDefault="000A220D" w:rsidP="000A220D">
      <w:pPr>
        <w:jc w:val="right"/>
        <w:rPr>
          <w:sz w:val="22"/>
          <w:szCs w:val="22"/>
        </w:rPr>
      </w:pPr>
    </w:p>
    <w:p w:rsidR="000A220D" w:rsidRPr="007E5645" w:rsidRDefault="000A220D" w:rsidP="000A220D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0A220D" w:rsidRPr="00B24F6F" w:rsidRDefault="000A220D" w:rsidP="000A220D">
      <w:pPr>
        <w:spacing w:before="120"/>
        <w:ind w:firstLine="720"/>
        <w:jc w:val="both"/>
        <w:rPr>
          <w:sz w:val="22"/>
          <w:szCs w:val="22"/>
        </w:rPr>
      </w:pPr>
    </w:p>
    <w:p w:rsidR="000A220D" w:rsidRDefault="000A220D" w:rsidP="000A220D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</w:rPr>
        <w:t>Для юридических лиц:</w:t>
      </w:r>
    </w:p>
    <w:p w:rsidR="000A220D" w:rsidRPr="00B24F6F" w:rsidRDefault="000A220D" w:rsidP="000A220D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0A220D" w:rsidRPr="00B24F6F" w:rsidRDefault="000A220D" w:rsidP="000A220D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0A220D" w:rsidRPr="00B24F6F" w:rsidRDefault="000A220D" w:rsidP="000A220D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0A220D" w:rsidRDefault="000A220D" w:rsidP="000A220D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0A220D" w:rsidRPr="00CF53CB" w:rsidRDefault="000A220D" w:rsidP="00BC3D92">
      <w:pPr>
        <w:pStyle w:val="ad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</w:t>
      </w: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0A220D" w:rsidRPr="00CF53CB" w:rsidRDefault="000A220D" w:rsidP="000A220D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0A220D" w:rsidRPr="00BA64F2" w:rsidRDefault="000A220D" w:rsidP="000A220D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0A220D" w:rsidRPr="00FC130A" w:rsidRDefault="000A220D" w:rsidP="000A220D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</w:rPr>
        <w:t>Для физических лиц:</w:t>
      </w:r>
    </w:p>
    <w:p w:rsidR="000A220D" w:rsidRPr="00FC130A" w:rsidRDefault="000A220D" w:rsidP="000A220D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A220D" w:rsidRPr="00F649EE" w:rsidRDefault="000A220D" w:rsidP="000A220D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A220D" w:rsidRPr="00CA0341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</w:t>
      </w:r>
      <w:r>
        <w:rPr>
          <w:sz w:val="22"/>
          <w:szCs w:val="22"/>
        </w:rPr>
        <w:t xml:space="preserve">есу: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Москва, ул. Сущевская, 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0A220D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0A220D" w:rsidRPr="00B22E9E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0A220D" w:rsidRPr="00B22E9E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0A220D" w:rsidRPr="00B22E9E" w:rsidRDefault="000A220D" w:rsidP="000A220D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0A220D" w:rsidRPr="00B22E9E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0A220D" w:rsidRPr="00B22E9E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A220D" w:rsidRPr="00F703AF" w:rsidRDefault="000A220D" w:rsidP="000A220D">
      <w:pPr>
        <w:spacing w:before="120"/>
        <w:ind w:firstLine="720"/>
        <w:jc w:val="both"/>
        <w:rPr>
          <w:sz w:val="22"/>
          <w:szCs w:val="22"/>
        </w:rPr>
      </w:pPr>
    </w:p>
    <w:p w:rsidR="000A220D" w:rsidRPr="00F703AF" w:rsidRDefault="000A220D" w:rsidP="000A220D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</w:t>
      </w:r>
      <w:r w:rsidRPr="00F703AF">
        <w:lastRenderedPageBreak/>
        <w:t>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0A220D" w:rsidRPr="00F703AF" w:rsidRDefault="000A220D" w:rsidP="000A220D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0A220D" w:rsidRPr="00F703AF" w:rsidRDefault="000A220D" w:rsidP="000A220D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0A220D" w:rsidRPr="00F703AF" w:rsidTr="000A220D">
        <w:trPr>
          <w:tblHeader/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0A220D" w:rsidRPr="00F703AF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A220D" w:rsidRPr="00F703AF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0A220D" w:rsidRPr="00F703AF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0A220D" w:rsidRPr="00F703AF" w:rsidRDefault="000A220D" w:rsidP="000A220D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0A220D" w:rsidRPr="00973FE1" w:rsidRDefault="000A220D" w:rsidP="000A220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0A220D" w:rsidRPr="00C0339A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A220D" w:rsidRDefault="000A220D" w:rsidP="000A220D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0A220D" w:rsidRDefault="000A220D" w:rsidP="000A220D">
      <w:pPr>
        <w:pStyle w:val="Times12"/>
        <w:ind w:right="-29"/>
        <w:rPr>
          <w:szCs w:val="24"/>
        </w:rPr>
        <w:sectPr w:rsidR="000A220D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0A220D" w:rsidRDefault="000A220D" w:rsidP="000A220D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0A220D" w:rsidRPr="000E59EC" w:rsidRDefault="000A220D" w:rsidP="000A220D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0A220D" w:rsidRDefault="000A220D" w:rsidP="000A220D">
      <w:pPr>
        <w:rPr>
          <w:sz w:val="21"/>
          <w:szCs w:val="21"/>
        </w:rPr>
      </w:pPr>
    </w:p>
    <w:p w:rsidR="000A220D" w:rsidRPr="00E91A56" w:rsidRDefault="000A220D" w:rsidP="000A220D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0A220D" w:rsidRPr="00E91A56" w:rsidRDefault="000A220D" w:rsidP="000A220D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0A220D" w:rsidRPr="00C93292" w:rsidRDefault="000A220D" w:rsidP="000A220D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0A220D" w:rsidRPr="00C93292" w:rsidTr="000A220D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0A220D" w:rsidRPr="00C93292" w:rsidTr="000A220D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0A220D" w:rsidRPr="00C93292" w:rsidTr="000A220D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0A220D" w:rsidRPr="00234AE0" w:rsidRDefault="000A220D" w:rsidP="000A220D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0A220D" w:rsidRPr="00234AE0" w:rsidRDefault="000A220D" w:rsidP="000A220D">
            <w:pPr>
              <w:rPr>
                <w:bCs/>
                <w:sz w:val="18"/>
                <w:szCs w:val="18"/>
              </w:rPr>
            </w:pPr>
          </w:p>
        </w:tc>
      </w:tr>
      <w:tr w:rsidR="000A220D" w:rsidRPr="00C93292" w:rsidTr="000A220D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0A220D" w:rsidRPr="00C93292" w:rsidTr="000A220D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0A220D" w:rsidRPr="00234AE0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0A220D" w:rsidRPr="00B3789F" w:rsidRDefault="000A220D" w:rsidP="000A220D">
      <w:pPr>
        <w:pStyle w:val="Times12"/>
        <w:ind w:firstLine="0"/>
        <w:rPr>
          <w:sz w:val="22"/>
        </w:rPr>
      </w:pPr>
    </w:p>
    <w:p w:rsidR="000A220D" w:rsidRPr="00B272BC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A220D" w:rsidRPr="00C9329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551FC5" w:rsidRDefault="000A220D" w:rsidP="000A220D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A220D" w:rsidRPr="00B272BC" w:rsidRDefault="000A220D" w:rsidP="000A220D">
      <w:pPr>
        <w:jc w:val="center"/>
        <w:rPr>
          <w:b/>
        </w:rPr>
      </w:pPr>
    </w:p>
    <w:p w:rsidR="000A220D" w:rsidRPr="0053751C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A220D" w:rsidRPr="00FC009D" w:rsidRDefault="000A220D" w:rsidP="000A220D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A220D" w:rsidRPr="00FC009D" w:rsidRDefault="000A220D" w:rsidP="000A220D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A220D" w:rsidRPr="00FC009D" w:rsidTr="000A220D">
        <w:trPr>
          <w:trHeight w:val="510"/>
        </w:trPr>
        <w:tc>
          <w:tcPr>
            <w:tcW w:w="566" w:type="dxa"/>
            <w:vMerge w:val="restart"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A220D" w:rsidRPr="00FC009D" w:rsidTr="000A220D">
        <w:trPr>
          <w:trHeight w:val="1590"/>
        </w:trPr>
        <w:tc>
          <w:tcPr>
            <w:tcW w:w="566" w:type="dxa"/>
            <w:vMerge/>
            <w:vAlign w:val="center"/>
          </w:tcPr>
          <w:p w:rsidR="000A220D" w:rsidRPr="00FC009D" w:rsidRDefault="000A220D" w:rsidP="000A220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A220D" w:rsidRPr="00FC009D" w:rsidTr="000A220D">
        <w:trPr>
          <w:trHeight w:val="630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</w:tbl>
    <w:p w:rsidR="000A220D" w:rsidRDefault="000A220D" w:rsidP="000A220D">
      <w:pPr>
        <w:pStyle w:val="Times12"/>
        <w:ind w:firstLine="0"/>
        <w:jc w:val="left"/>
        <w:rPr>
          <w:szCs w:val="24"/>
        </w:rPr>
        <w:sectPr w:rsidR="000A220D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0A220D" w:rsidRPr="00FC009D" w:rsidRDefault="000A220D" w:rsidP="000A220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A220D" w:rsidRPr="00FC009D" w:rsidTr="000A220D">
        <w:trPr>
          <w:trHeight w:val="510"/>
        </w:trPr>
        <w:tc>
          <w:tcPr>
            <w:tcW w:w="12475" w:type="dxa"/>
            <w:gridSpan w:val="7"/>
            <w:vAlign w:val="bottom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A220D" w:rsidRPr="00FC009D" w:rsidTr="000A220D">
        <w:trPr>
          <w:trHeight w:val="1590"/>
        </w:trPr>
        <w:tc>
          <w:tcPr>
            <w:tcW w:w="851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A220D" w:rsidRPr="00FC009D" w:rsidRDefault="000A220D" w:rsidP="000A220D">
            <w:pPr>
              <w:rPr>
                <w:i/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A220D" w:rsidRPr="00FC009D" w:rsidTr="000A220D">
        <w:trPr>
          <w:trHeight w:val="386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A220D" w:rsidRPr="00FC009D" w:rsidTr="000A220D">
        <w:trPr>
          <w:trHeight w:val="407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A220D" w:rsidRPr="00FC009D" w:rsidTr="000A220D">
        <w:trPr>
          <w:trHeight w:val="427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A220D" w:rsidRPr="00FC009D" w:rsidTr="000A220D">
        <w:trPr>
          <w:trHeight w:val="40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A220D" w:rsidRPr="00FC009D" w:rsidRDefault="000A220D" w:rsidP="000A220D">
      <w:pPr>
        <w:jc w:val="right"/>
        <w:rPr>
          <w:sz w:val="22"/>
        </w:rPr>
      </w:pPr>
    </w:p>
    <w:p w:rsidR="000A220D" w:rsidRPr="00FC009D" w:rsidRDefault="000A220D" w:rsidP="000A220D">
      <w:pPr>
        <w:pStyle w:val="Times12"/>
        <w:jc w:val="center"/>
        <w:rPr>
          <w:bCs w:val="0"/>
          <w:sz w:val="28"/>
          <w:szCs w:val="28"/>
        </w:rPr>
        <w:sectPr w:rsidR="000A220D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A220D" w:rsidRPr="00770FB1" w:rsidDel="00EC0238" w:rsidRDefault="000A220D" w:rsidP="000A220D">
      <w:pPr>
        <w:pStyle w:val="Times12"/>
        <w:tabs>
          <w:tab w:val="left" w:pos="1134"/>
        </w:tabs>
        <w:ind w:firstLine="0"/>
        <w:rPr>
          <w:szCs w:val="24"/>
        </w:rPr>
      </w:pPr>
    </w:p>
    <w:p w:rsidR="000A220D" w:rsidRPr="00FC009D" w:rsidRDefault="000A220D" w:rsidP="000A220D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0A220D" w:rsidRPr="0053751C" w:rsidRDefault="000A220D" w:rsidP="000A220D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0A220D" w:rsidRPr="0053751C" w:rsidRDefault="000A220D" w:rsidP="000A220D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0A220D" w:rsidRPr="0053751C" w:rsidRDefault="000A220D" w:rsidP="000A220D">
      <w:pPr>
        <w:pStyle w:val="Times12"/>
        <w:jc w:val="center"/>
        <w:rPr>
          <w:b/>
          <w:snapToGrid w:val="0"/>
          <w:sz w:val="22"/>
        </w:rPr>
      </w:pPr>
    </w:p>
    <w:p w:rsidR="000A220D" w:rsidRPr="0053751C" w:rsidRDefault="000A220D" w:rsidP="000A220D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0A220D" w:rsidRDefault="000A220D" w:rsidP="000A220D">
      <w:pPr>
        <w:pStyle w:val="Times12"/>
        <w:ind w:firstLine="0"/>
        <w:jc w:val="center"/>
        <w:rPr>
          <w:b/>
          <w:sz w:val="22"/>
        </w:rPr>
      </w:pPr>
      <w:bookmarkStart w:id="72" w:name="_Техническое_предложение_(Форма"/>
      <w:bookmarkStart w:id="73" w:name="_Toc235439567"/>
      <w:bookmarkStart w:id="74" w:name="_Toc390267515"/>
      <w:bookmarkStart w:id="75" w:name="_Toc412201950"/>
      <w:bookmarkStart w:id="76" w:name="_Toc418595543"/>
      <w:bookmarkEnd w:id="72"/>
    </w:p>
    <w:p w:rsidR="000A220D" w:rsidRPr="00700B34" w:rsidRDefault="000A220D" w:rsidP="000A220D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73"/>
      <w:bookmarkEnd w:id="74"/>
      <w:bookmarkEnd w:id="75"/>
      <w:bookmarkEnd w:id="76"/>
    </w:p>
    <w:p w:rsidR="000A220D" w:rsidRPr="00700B34" w:rsidRDefault="000A220D" w:rsidP="000A220D">
      <w:pPr>
        <w:pStyle w:val="Times12"/>
        <w:ind w:firstLine="0"/>
        <w:jc w:val="center"/>
        <w:rPr>
          <w:b/>
          <w:i/>
          <w:sz w:val="22"/>
        </w:rPr>
      </w:pPr>
    </w:p>
    <w:p w:rsidR="000A220D" w:rsidRPr="0053751C" w:rsidRDefault="000A220D" w:rsidP="000A220D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0A220D" w:rsidRPr="0053751C" w:rsidRDefault="000A220D" w:rsidP="000A220D">
      <w:pPr>
        <w:pStyle w:val="Times12"/>
        <w:rPr>
          <w:i/>
          <w:sz w:val="22"/>
        </w:rPr>
      </w:pPr>
    </w:p>
    <w:p w:rsidR="000A220D" w:rsidRPr="0053751C" w:rsidRDefault="000A220D" w:rsidP="000A220D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0A220D" w:rsidRDefault="000A220D" w:rsidP="000A220D">
      <w:pPr>
        <w:pStyle w:val="Times12"/>
        <w:ind w:firstLine="0"/>
        <w:rPr>
          <w:sz w:val="22"/>
        </w:rPr>
      </w:pPr>
    </w:p>
    <w:p w:rsidR="000A220D" w:rsidRDefault="000A220D" w:rsidP="000A220D">
      <w:pPr>
        <w:pStyle w:val="Times12"/>
        <w:ind w:firstLine="0"/>
        <w:rPr>
          <w:sz w:val="22"/>
        </w:rPr>
      </w:pPr>
    </w:p>
    <w:p w:rsidR="000A220D" w:rsidRPr="00B3789F" w:rsidRDefault="000A220D" w:rsidP="000A220D">
      <w:pPr>
        <w:pStyle w:val="Times12"/>
        <w:ind w:firstLine="0"/>
        <w:rPr>
          <w:sz w:val="22"/>
        </w:rPr>
      </w:pPr>
    </w:p>
    <w:p w:rsidR="000A220D" w:rsidRPr="00B272BC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A220D" w:rsidRPr="00C9329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551FC5" w:rsidRDefault="000A220D" w:rsidP="000A220D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A220D" w:rsidRPr="00FC009D" w:rsidRDefault="000A220D" w:rsidP="000A220D">
      <w:pPr>
        <w:jc w:val="center"/>
        <w:rPr>
          <w:b/>
        </w:rPr>
      </w:pPr>
    </w:p>
    <w:p w:rsidR="000A220D" w:rsidRPr="00403A14" w:rsidRDefault="000A220D" w:rsidP="000A220D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0A220D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A220D" w:rsidRPr="0044568C" w:rsidRDefault="000A220D" w:rsidP="000A220D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0A220D" w:rsidRPr="00403A1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A220D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0A220D" w:rsidRPr="00580CE4" w:rsidRDefault="000A220D" w:rsidP="000A220D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0A220D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A220D" w:rsidRPr="00580CE4" w:rsidRDefault="000A220D" w:rsidP="000A220D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0A220D" w:rsidRPr="00FC009D" w:rsidRDefault="000A220D" w:rsidP="000A220D">
      <w:pPr>
        <w:shd w:val="clear" w:color="auto" w:fill="FFFFFF"/>
        <w:tabs>
          <w:tab w:val="left" w:pos="1080"/>
        </w:tabs>
        <w:suppressAutoHyphens/>
        <w:ind w:firstLine="540"/>
      </w:pPr>
    </w:p>
    <w:p w:rsidR="000A220D" w:rsidRDefault="000A220D" w:rsidP="000A220D">
      <w:pPr>
        <w:pStyle w:val="Times12"/>
        <w:ind w:right="-29" w:firstLine="0"/>
        <w:rPr>
          <w:b/>
          <w:i/>
          <w:szCs w:val="24"/>
        </w:rPr>
        <w:sectPr w:rsidR="000A220D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0A220D" w:rsidRPr="00FC009D" w:rsidRDefault="000A220D" w:rsidP="000A220D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0A220D" w:rsidRPr="00B675B0" w:rsidRDefault="000A220D" w:rsidP="000A220D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0A220D" w:rsidRPr="00B675B0" w:rsidRDefault="000A220D" w:rsidP="000A220D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0A220D" w:rsidRPr="00FC009D" w:rsidRDefault="000A220D" w:rsidP="000A220D">
      <w:pPr>
        <w:pStyle w:val="Times12"/>
        <w:jc w:val="center"/>
        <w:rPr>
          <w:b/>
          <w:snapToGrid w:val="0"/>
          <w:szCs w:val="24"/>
        </w:rPr>
      </w:pPr>
    </w:p>
    <w:p w:rsidR="000A220D" w:rsidRPr="00B675B0" w:rsidRDefault="000A220D" w:rsidP="000A220D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0A220D" w:rsidRPr="00B675B0" w:rsidRDefault="000A220D" w:rsidP="000A220D">
      <w:pPr>
        <w:jc w:val="right"/>
        <w:rPr>
          <w:b/>
          <w:i/>
          <w:iCs/>
          <w:sz w:val="22"/>
          <w:szCs w:val="22"/>
        </w:rPr>
      </w:pPr>
    </w:p>
    <w:p w:rsidR="000A220D" w:rsidRPr="009C388D" w:rsidRDefault="000A220D" w:rsidP="000A220D">
      <w:pPr>
        <w:pStyle w:val="Times12"/>
        <w:ind w:firstLine="0"/>
        <w:jc w:val="center"/>
        <w:rPr>
          <w:b/>
          <w:sz w:val="22"/>
        </w:rPr>
      </w:pPr>
      <w:bookmarkStart w:id="77" w:name="_Сводная_таблица_стоимости"/>
      <w:bookmarkStart w:id="78" w:name="_Toc270325674"/>
      <w:bookmarkStart w:id="79" w:name="_Toc390267516"/>
      <w:bookmarkStart w:id="80" w:name="_Toc412201951"/>
      <w:bookmarkStart w:id="81" w:name="_Toc418595544"/>
      <w:bookmarkEnd w:id="77"/>
      <w:r w:rsidRPr="009C388D">
        <w:rPr>
          <w:b/>
          <w:sz w:val="22"/>
        </w:rPr>
        <w:t>СВОДНАЯ ТАБЛИЦА СТОИМОСТИ (Форма 3)</w:t>
      </w:r>
      <w:bookmarkEnd w:id="78"/>
      <w:bookmarkEnd w:id="79"/>
      <w:bookmarkEnd w:id="80"/>
      <w:bookmarkEnd w:id="81"/>
    </w:p>
    <w:p w:rsidR="000A220D" w:rsidRPr="00B675B0" w:rsidRDefault="000A220D" w:rsidP="000A220D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0A220D" w:rsidRPr="00B675B0" w:rsidRDefault="000A220D" w:rsidP="000A220D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0A220D" w:rsidRDefault="000A220D" w:rsidP="000A220D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0A220D" w:rsidRDefault="000A220D" w:rsidP="000A220D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0A220D" w:rsidRPr="008237B1" w:rsidTr="000A220D">
        <w:tc>
          <w:tcPr>
            <w:tcW w:w="611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/</w:t>
            </w:r>
            <w:proofErr w:type="spell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89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0A220D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A220D" w:rsidRPr="00B3789F" w:rsidRDefault="000A220D" w:rsidP="000A220D">
      <w:pPr>
        <w:pStyle w:val="Times12"/>
        <w:ind w:firstLine="0"/>
        <w:rPr>
          <w:sz w:val="22"/>
        </w:rPr>
      </w:pPr>
    </w:p>
    <w:p w:rsidR="000A220D" w:rsidRPr="00B272BC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A220D" w:rsidRPr="00C9329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551FC5" w:rsidRDefault="000A220D" w:rsidP="000A220D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A220D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A220D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A220D" w:rsidRPr="003374B9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0A220D" w:rsidRPr="000D601F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0A220D" w:rsidRDefault="000A220D" w:rsidP="000A220D">
      <w:pPr>
        <w:pStyle w:val="Times12"/>
        <w:ind w:right="-29"/>
        <w:rPr>
          <w:b/>
          <w:i/>
          <w:szCs w:val="24"/>
        </w:rPr>
        <w:sectPr w:rsidR="000A220D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0A220D" w:rsidRPr="004E4F2B" w:rsidRDefault="000A220D" w:rsidP="000A220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0A220D" w:rsidRPr="00B3789F" w:rsidRDefault="000A220D" w:rsidP="000A220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0A220D" w:rsidRPr="00B3789F" w:rsidRDefault="000A220D" w:rsidP="000A220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0A220D" w:rsidRDefault="000A220D" w:rsidP="000A220D">
      <w:pPr>
        <w:jc w:val="right"/>
        <w:rPr>
          <w:b/>
        </w:rPr>
      </w:pPr>
    </w:p>
    <w:p w:rsidR="000A220D" w:rsidRPr="002F0782" w:rsidRDefault="000A220D" w:rsidP="000A220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2" w:name="_Toc367713652"/>
      <w:bookmarkStart w:id="83" w:name="_Toc368904445"/>
      <w:bookmarkStart w:id="84" w:name="_Toc368904466"/>
      <w:bookmarkStart w:id="85" w:name="_Toc368904621"/>
      <w:bookmarkStart w:id="86" w:name="_Toc378420172"/>
      <w:bookmarkStart w:id="87" w:name="_Toc427589497"/>
      <w:bookmarkStart w:id="88" w:name="_Toc429048926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82"/>
      <w:bookmarkEnd w:id="83"/>
      <w:bookmarkEnd w:id="84"/>
      <w:bookmarkEnd w:id="85"/>
      <w:bookmarkEnd w:id="86"/>
      <w:bookmarkEnd w:id="87"/>
      <w:bookmarkEnd w:id="88"/>
    </w:p>
    <w:p w:rsidR="000A220D" w:rsidRPr="002F0782" w:rsidRDefault="000A220D" w:rsidP="000A220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0A220D" w:rsidRPr="002F0782" w:rsidRDefault="000A220D" w:rsidP="000A220D">
      <w:pPr>
        <w:jc w:val="center"/>
        <w:rPr>
          <w:b/>
        </w:rPr>
      </w:pPr>
    </w:p>
    <w:p w:rsidR="000A220D" w:rsidRPr="002F0782" w:rsidRDefault="000A220D" w:rsidP="000A220D">
      <w:pPr>
        <w:jc w:val="center"/>
        <w:rPr>
          <w:b/>
        </w:rPr>
      </w:pPr>
    </w:p>
    <w:p w:rsidR="000A220D" w:rsidRPr="002F0782" w:rsidRDefault="000A220D" w:rsidP="000A220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0A220D" w:rsidRPr="002F0782" w:rsidRDefault="000A220D" w:rsidP="000A220D">
      <w:pPr>
        <w:pStyle w:val="2f8"/>
        <w:spacing w:after="240"/>
        <w:rPr>
          <w:b/>
        </w:rPr>
      </w:pPr>
    </w:p>
    <w:p w:rsidR="000A220D" w:rsidRPr="002F0782" w:rsidRDefault="000A220D" w:rsidP="000A220D">
      <w:pPr>
        <w:pStyle w:val="2f8"/>
        <w:spacing w:after="240"/>
        <w:rPr>
          <w:b/>
        </w:rPr>
      </w:pPr>
    </w:p>
    <w:p w:rsidR="000A220D" w:rsidRPr="002F0782" w:rsidRDefault="000A220D" w:rsidP="000A220D">
      <w:pPr>
        <w:pStyle w:val="2f8"/>
        <w:spacing w:after="240"/>
        <w:rPr>
          <w:b/>
        </w:rPr>
      </w:pPr>
    </w:p>
    <w:p w:rsidR="000A220D" w:rsidRPr="002F0782" w:rsidRDefault="000A220D" w:rsidP="000A220D">
      <w:pPr>
        <w:pStyle w:val="Times12"/>
        <w:ind w:firstLine="0"/>
        <w:rPr>
          <w:sz w:val="22"/>
        </w:rPr>
      </w:pPr>
    </w:p>
    <w:p w:rsidR="000A220D" w:rsidRPr="002F0782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0A220D" w:rsidRPr="002F078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2F0782" w:rsidRDefault="000A220D" w:rsidP="000A220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0A220D" w:rsidRPr="002F0782" w:rsidRDefault="000A220D" w:rsidP="000A220D">
      <w:pPr>
        <w:jc w:val="right"/>
        <w:rPr>
          <w:b/>
        </w:rPr>
      </w:pPr>
    </w:p>
    <w:p w:rsidR="000A220D" w:rsidRPr="002F0782" w:rsidRDefault="000A220D" w:rsidP="000A220D">
      <w:pPr>
        <w:jc w:val="right"/>
        <w:rPr>
          <w:b/>
        </w:rPr>
      </w:pPr>
    </w:p>
    <w:p w:rsidR="000A220D" w:rsidRPr="005430DA" w:rsidRDefault="000A220D" w:rsidP="000A220D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89" w:name="_Справка_об_участии_в_судебных_разби"/>
      <w:bookmarkStart w:id="90" w:name="_Справка_об_участии"/>
      <w:bookmarkStart w:id="91" w:name="_Ref401060816"/>
      <w:bookmarkStart w:id="92" w:name="_Toc418595546"/>
      <w:bookmarkEnd w:id="89"/>
      <w:bookmarkEnd w:id="90"/>
      <w:r w:rsidRPr="005430DA">
        <w:rPr>
          <w:b/>
        </w:rPr>
        <w:lastRenderedPageBreak/>
        <w:t>4.2. Образцы форм обеспечения договора</w:t>
      </w:r>
      <w:bookmarkEnd w:id="91"/>
      <w:bookmarkEnd w:id="92"/>
    </w:p>
    <w:p w:rsidR="000A220D" w:rsidRDefault="000A220D" w:rsidP="000A220D"/>
    <w:p w:rsidR="000A220D" w:rsidRPr="00CD2C7B" w:rsidRDefault="000A220D" w:rsidP="000A220D">
      <w:pPr>
        <w:pStyle w:val="Style34"/>
        <w:widowControl/>
        <w:spacing w:before="10"/>
        <w:jc w:val="right"/>
        <w:rPr>
          <w:rStyle w:val="FontStyle72"/>
          <w:i/>
        </w:rPr>
      </w:pPr>
      <w:r w:rsidRPr="00CD2C7B">
        <w:rPr>
          <w:rStyle w:val="FontStyle72"/>
          <w:i/>
        </w:rPr>
        <w:t>Настоящая форма банковской гарантии</w:t>
      </w:r>
    </w:p>
    <w:p w:rsidR="000A220D" w:rsidRPr="00CD2C7B" w:rsidRDefault="000A220D" w:rsidP="000A220D">
      <w:pPr>
        <w:pStyle w:val="Style34"/>
        <w:widowControl/>
        <w:spacing w:before="10"/>
        <w:jc w:val="right"/>
        <w:rPr>
          <w:rStyle w:val="FontStyle72"/>
          <w:i/>
        </w:rPr>
      </w:pPr>
      <w:r w:rsidRPr="00CD2C7B">
        <w:rPr>
          <w:rStyle w:val="FontStyle72"/>
          <w:i/>
        </w:rPr>
        <w:t>носит исключительно рекомендательный характер</w:t>
      </w:r>
    </w:p>
    <w:p w:rsidR="000A220D" w:rsidRPr="00CD2C7B" w:rsidRDefault="000A220D" w:rsidP="000A220D">
      <w:pPr>
        <w:pStyle w:val="Style34"/>
        <w:widowControl/>
        <w:spacing w:before="10"/>
        <w:jc w:val="right"/>
        <w:rPr>
          <w:rStyle w:val="FontStyle72"/>
          <w:i/>
        </w:rPr>
      </w:pPr>
      <w:r w:rsidRPr="00CD2C7B">
        <w:rPr>
          <w:rStyle w:val="FontStyle72"/>
          <w:i/>
        </w:rPr>
        <w:t>и применяется с учетом экономической целесообразности.</w:t>
      </w:r>
    </w:p>
    <w:p w:rsidR="000A220D" w:rsidRDefault="000A220D" w:rsidP="000A220D">
      <w:pPr>
        <w:pStyle w:val="Times12"/>
        <w:jc w:val="right"/>
        <w:rPr>
          <w:b/>
          <w:bCs w:val="0"/>
          <w:sz w:val="22"/>
        </w:rPr>
      </w:pPr>
    </w:p>
    <w:p w:rsidR="000A220D" w:rsidRPr="00CD55B8" w:rsidRDefault="000A220D" w:rsidP="000A220D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0A220D" w:rsidRDefault="000A220D" w:rsidP="000A220D">
      <w:pPr>
        <w:pStyle w:val="Times12"/>
        <w:ind w:firstLine="0"/>
        <w:rPr>
          <w:b/>
          <w:i/>
          <w:sz w:val="20"/>
          <w:szCs w:val="20"/>
        </w:rPr>
      </w:pPr>
    </w:p>
    <w:p w:rsidR="000A220D" w:rsidRPr="00186A6D" w:rsidRDefault="000A220D" w:rsidP="000A220D">
      <w:pPr>
        <w:pStyle w:val="Style34"/>
        <w:widowControl/>
        <w:spacing w:before="10"/>
        <w:jc w:val="center"/>
        <w:rPr>
          <w:rStyle w:val="FontStyle72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0A220D" w:rsidRPr="00186A6D" w:rsidRDefault="000A220D" w:rsidP="000A220D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0A220D" w:rsidRPr="00186A6D" w:rsidRDefault="000A220D" w:rsidP="000A220D">
      <w:pPr>
        <w:pStyle w:val="Style34"/>
        <w:widowControl/>
        <w:tabs>
          <w:tab w:val="left" w:pos="6346"/>
        </w:tabs>
        <w:spacing w:before="19"/>
        <w:rPr>
          <w:rStyle w:val="FontStyle72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0A220D" w:rsidRPr="00186A6D" w:rsidRDefault="000A220D" w:rsidP="000A220D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0A220D" w:rsidRDefault="000A220D" w:rsidP="000A220D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0A220D" w:rsidRPr="008A5149" w:rsidRDefault="000A220D" w:rsidP="000A220D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0A220D" w:rsidRPr="002258D3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0A220D" w:rsidRPr="002258D3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0A220D" w:rsidRDefault="000A220D" w:rsidP="000A220D">
      <w:pPr>
        <w:rPr>
          <w:sz w:val="2"/>
          <w:szCs w:val="2"/>
        </w:rPr>
      </w:pP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0A220D" w:rsidRPr="008A5149" w:rsidRDefault="000A220D" w:rsidP="000A220D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0A220D" w:rsidRDefault="000A220D" w:rsidP="000A220D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A220D" w:rsidRDefault="000A220D" w:rsidP="000A220D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A220D" w:rsidRDefault="000A220D" w:rsidP="000A220D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</w:rPr>
        <w:t>ФИО</w:t>
      </w:r>
      <w:r>
        <w:rPr>
          <w:rStyle w:val="FontStyle72"/>
        </w:rPr>
        <w:t>)</w:t>
      </w: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</w:p>
    <w:p w:rsidR="000A220D" w:rsidRPr="008A15A6" w:rsidRDefault="000A220D" w:rsidP="000A220D">
      <w:pPr>
        <w:sectPr w:rsidR="000A220D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A220D" w:rsidRPr="00C42DD8" w:rsidRDefault="000A220D" w:rsidP="000A220D">
      <w:pPr>
        <w:spacing w:line="360" w:lineRule="auto"/>
        <w:ind w:left="357"/>
        <w:jc w:val="center"/>
        <w:outlineLvl w:val="0"/>
        <w:rPr>
          <w:b/>
        </w:rPr>
      </w:pPr>
      <w:bookmarkStart w:id="93" w:name="_БАНКОВСКАЯ_ГАРАНТИЯ_ОБЕСПЕЧЕНИЯ_1"/>
      <w:bookmarkStart w:id="94" w:name="_БАНКОВСКАЯ_ГАРАНТИЯ_ОБЕСПЕЧЕНИЯ"/>
      <w:bookmarkStart w:id="95" w:name="_Toc427589498"/>
      <w:bookmarkStart w:id="96" w:name="_Toc429048927"/>
      <w:bookmarkEnd w:id="93"/>
      <w:bookmarkEnd w:id="94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95"/>
      <w:bookmarkEnd w:id="96"/>
    </w:p>
    <w:p w:rsidR="000A220D" w:rsidRPr="009D3E97" w:rsidRDefault="000A220D" w:rsidP="000A220D">
      <w:pPr>
        <w:pStyle w:val="Times12"/>
        <w:ind w:left="5387" w:firstLine="0"/>
        <w:jc w:val="left"/>
        <w:rPr>
          <w:sz w:val="22"/>
        </w:rPr>
      </w:pPr>
    </w:p>
    <w:p w:rsidR="000A220D" w:rsidRPr="009D3E97" w:rsidRDefault="000A220D" w:rsidP="000A220D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97" w:name="_Toc390267492"/>
      <w:r w:rsidRPr="009D3E97">
        <w:rPr>
          <w:sz w:val="22"/>
        </w:rPr>
        <w:t xml:space="preserve">Порядок проведения </w:t>
      </w:r>
      <w:bookmarkEnd w:id="97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0A220D" w:rsidRPr="009D3E97" w:rsidRDefault="000A220D" w:rsidP="000A220D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0A220D" w:rsidRPr="00C42DD8" w:rsidRDefault="000A220D" w:rsidP="000A220D">
      <w:pPr>
        <w:spacing w:line="360" w:lineRule="auto"/>
        <w:ind w:left="357"/>
        <w:jc w:val="center"/>
        <w:outlineLvl w:val="0"/>
        <w:rPr>
          <w:b/>
        </w:rPr>
      </w:pPr>
      <w:bookmarkStart w:id="98" w:name="_Toc427589499"/>
      <w:bookmarkStart w:id="99" w:name="_Toc429048928"/>
      <w:r w:rsidRPr="00C42DD8">
        <w:rPr>
          <w:b/>
        </w:rPr>
        <w:t xml:space="preserve">ЧАСТЬ </w:t>
      </w:r>
      <w:r>
        <w:rPr>
          <w:b/>
        </w:rPr>
        <w:t>3</w:t>
      </w:r>
      <w:bookmarkEnd w:id="98"/>
      <w:bookmarkEnd w:id="99"/>
    </w:p>
    <w:p w:rsidR="000A220D" w:rsidRPr="009D3E97" w:rsidRDefault="000A220D" w:rsidP="000A220D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0A220D" w:rsidRDefault="000A220D" w:rsidP="000A220D">
      <w:pPr>
        <w:ind w:left="357"/>
        <w:jc w:val="both"/>
        <w:outlineLvl w:val="0"/>
        <w:rPr>
          <w:sz w:val="22"/>
          <w:szCs w:val="22"/>
        </w:rPr>
      </w:pPr>
    </w:p>
    <w:p w:rsidR="00481106" w:rsidRDefault="00481106" w:rsidP="000A220D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</w:p>
    <w:sectPr w:rsidR="00481106" w:rsidSect="000A220D">
      <w:headerReference w:type="even" r:id="rId25"/>
      <w:headerReference w:type="default" r:id="rId26"/>
      <w:footerReference w:type="default" r:id="rId27"/>
      <w:headerReference w:type="first" r:id="rId28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5EE" w:rsidRDefault="00E875EE">
      <w:r>
        <w:separator/>
      </w:r>
    </w:p>
  </w:endnote>
  <w:endnote w:type="continuationSeparator" w:id="1">
    <w:p w:rsidR="00E875EE" w:rsidRDefault="00E875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A37C71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E875EE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E875EE" w:rsidRDefault="00E875EE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Pr="00FE6219" w:rsidRDefault="00E875EE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Pr="00FE6219" w:rsidRDefault="00E875EE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A37C71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E875EE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817443">
      <w:rPr>
        <w:rStyle w:val="aff8"/>
        <w:noProof/>
      </w:rPr>
      <w:t>22</w:t>
    </w:r>
    <w:r>
      <w:rPr>
        <w:rStyle w:val="aff8"/>
      </w:rPr>
      <w:fldChar w:fldCharType="end"/>
    </w:r>
  </w:p>
  <w:p w:rsidR="00E875EE" w:rsidRDefault="00E875E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5EE" w:rsidRDefault="00E875EE">
      <w:r>
        <w:separator/>
      </w:r>
    </w:p>
  </w:footnote>
  <w:footnote w:type="continuationSeparator" w:id="1">
    <w:p w:rsidR="00E875EE" w:rsidRDefault="00E875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A37C71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E875EE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E875EE" w:rsidRDefault="00E875E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A37C71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E875EE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AC7551">
      <w:rPr>
        <w:rStyle w:val="aff8"/>
        <w:noProof/>
      </w:rPr>
      <w:t>4</w:t>
    </w:r>
    <w:r>
      <w:rPr>
        <w:rStyle w:val="aff8"/>
      </w:rPr>
      <w:fldChar w:fldCharType="end"/>
    </w:r>
  </w:p>
  <w:p w:rsidR="00E875EE" w:rsidRDefault="00E875EE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Pr="00F429FC" w:rsidRDefault="00A37C71" w:rsidP="00E81FDA">
    <w:pPr>
      <w:pStyle w:val="a5"/>
      <w:jc w:val="center"/>
    </w:pPr>
    <w:fldSimple w:instr=" PAGE   \* MERGEFORMAT ">
      <w:r w:rsidR="00AC7551">
        <w:rPr>
          <w:noProof/>
        </w:rPr>
        <w:t>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Pr="00F429FC" w:rsidRDefault="00A37C71" w:rsidP="00E81FDA">
    <w:pPr>
      <w:pStyle w:val="a5"/>
      <w:jc w:val="center"/>
    </w:pPr>
    <w:fldSimple w:instr=" PAGE   \* MERGEFORMAT ">
      <w:r w:rsidR="00AC7551">
        <w:rPr>
          <w:noProof/>
        </w:rPr>
        <w:t>18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E145B"/>
    <w:multiLevelType w:val="hybridMultilevel"/>
    <w:tmpl w:val="1D28E7B2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DD40594"/>
    <w:multiLevelType w:val="hybridMultilevel"/>
    <w:tmpl w:val="400A2E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DD77090"/>
    <w:multiLevelType w:val="hybridMultilevel"/>
    <w:tmpl w:val="38F0E24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7800665"/>
    <w:multiLevelType w:val="hybridMultilevel"/>
    <w:tmpl w:val="764832F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FB0FBD"/>
    <w:multiLevelType w:val="hybridMultilevel"/>
    <w:tmpl w:val="8730B43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6F6A00C1"/>
    <w:multiLevelType w:val="hybridMultilevel"/>
    <w:tmpl w:val="11FAF2F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14"/>
  </w:num>
  <w:num w:numId="5">
    <w:abstractNumId w:val="9"/>
  </w:num>
  <w:num w:numId="6">
    <w:abstractNumId w:val="32"/>
  </w:num>
  <w:num w:numId="7">
    <w:abstractNumId w:val="37"/>
  </w:num>
  <w:num w:numId="8">
    <w:abstractNumId w:val="34"/>
  </w:num>
  <w:num w:numId="9">
    <w:abstractNumId w:val="15"/>
  </w:num>
  <w:num w:numId="10">
    <w:abstractNumId w:val="2"/>
  </w:num>
  <w:num w:numId="11">
    <w:abstractNumId w:val="28"/>
  </w:num>
  <w:num w:numId="12">
    <w:abstractNumId w:val="35"/>
  </w:num>
  <w:num w:numId="13">
    <w:abstractNumId w:val="25"/>
  </w:num>
  <w:num w:numId="14">
    <w:abstractNumId w:val="6"/>
  </w:num>
  <w:num w:numId="15">
    <w:abstractNumId w:val="21"/>
  </w:num>
  <w:num w:numId="16">
    <w:abstractNumId w:val="30"/>
  </w:num>
  <w:num w:numId="17">
    <w:abstractNumId w:val="36"/>
  </w:num>
  <w:num w:numId="18">
    <w:abstractNumId w:val="16"/>
  </w:num>
  <w:num w:numId="19">
    <w:abstractNumId w:val="7"/>
  </w:num>
  <w:num w:numId="20">
    <w:abstractNumId w:val="5"/>
  </w:num>
  <w:num w:numId="21">
    <w:abstractNumId w:val="27"/>
  </w:num>
  <w:num w:numId="22">
    <w:abstractNumId w:val="22"/>
  </w:num>
  <w:num w:numId="23">
    <w:abstractNumId w:val="8"/>
  </w:num>
  <w:num w:numId="24">
    <w:abstractNumId w:val="23"/>
  </w:num>
  <w:num w:numId="25">
    <w:abstractNumId w:val="12"/>
  </w:num>
  <w:num w:numId="26">
    <w:abstractNumId w:val="11"/>
  </w:num>
  <w:num w:numId="27">
    <w:abstractNumId w:val="1"/>
  </w:num>
  <w:num w:numId="28">
    <w:abstractNumId w:val="29"/>
  </w:num>
  <w:num w:numId="29">
    <w:abstractNumId w:val="0"/>
  </w:num>
  <w:num w:numId="30">
    <w:abstractNumId w:val="26"/>
  </w:num>
  <w:num w:numId="31">
    <w:abstractNumId w:val="18"/>
  </w:num>
  <w:num w:numId="32">
    <w:abstractNumId w:val="10"/>
  </w:num>
  <w:num w:numId="33">
    <w:abstractNumId w:val="24"/>
  </w:num>
  <w:num w:numId="34">
    <w:abstractNumId w:val="31"/>
  </w:num>
  <w:num w:numId="35">
    <w:abstractNumId w:val="33"/>
  </w:num>
  <w:num w:numId="36">
    <w:abstractNumId w:val="19"/>
  </w:num>
  <w:num w:numId="37">
    <w:abstractNumId w:val="20"/>
  </w:num>
  <w:num w:numId="38">
    <w:abstractNumId w:val="17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20D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042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5CA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772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6819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08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0FE8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08ED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103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443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777AF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1F55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1B0C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1EFD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74B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97D6E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3D6F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443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4C09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9EA"/>
    <w:rsid w:val="00932AA9"/>
    <w:rsid w:val="00932D30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5C09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1E31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C71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579E1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551"/>
    <w:rsid w:val="00AC7C6C"/>
    <w:rsid w:val="00AD0234"/>
    <w:rsid w:val="00AD0246"/>
    <w:rsid w:val="00AD0A72"/>
    <w:rsid w:val="00AD0E28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3D92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21A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296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6B9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A7F6A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08A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875EE"/>
    <w:rsid w:val="00E908B7"/>
    <w:rsid w:val="00E91A56"/>
    <w:rsid w:val="00E9272C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A98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72A"/>
    <w:rsid w:val="00F11B12"/>
    <w:rsid w:val="00F12503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4692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25C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50461"/>
    <w:pPr>
      <w:numPr>
        <w:numId w:val="25"/>
      </w:numPr>
    </w:pPr>
  </w:style>
  <w:style w:type="numbering" w:customStyle="1" w:styleId="a">
    <w:name w:val="**Тире_список"/>
    <w:rsid w:val="00950461"/>
    <w:pPr>
      <w:numPr>
        <w:numId w:val="3"/>
      </w:numPr>
    </w:pPr>
  </w:style>
  <w:style w:type="numbering" w:customStyle="1" w:styleId="11">
    <w:name w:val="Стиль11"/>
    <w:rsid w:val="00950461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_________.ru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22</Pages>
  <Words>6115</Words>
  <Characters>44299</Characters>
  <Application>Microsoft Office Word</Application>
  <DocSecurity>0</DocSecurity>
  <Lines>369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50314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Рогов Иван Александрович</cp:lastModifiedBy>
  <cp:revision>66</cp:revision>
  <cp:lastPrinted>2013-09-30T12:33:00Z</cp:lastPrinted>
  <dcterms:created xsi:type="dcterms:W3CDTF">2015-05-06T09:25:00Z</dcterms:created>
  <dcterms:modified xsi:type="dcterms:W3CDTF">2015-09-28T10:10:00Z</dcterms:modified>
</cp:coreProperties>
</file>