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2E44" w:rsidRPr="00752E44" w:rsidRDefault="00752E44" w:rsidP="00752E44">
      <w:pPr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2E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752E44" w:rsidRPr="00752E44" w:rsidRDefault="00752E44" w:rsidP="00752E44">
      <w:pPr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E44">
        <w:rPr>
          <w:rFonts w:ascii="Times New Roman" w:eastAsia="Times New Roman" w:hAnsi="Times New Roman" w:cs="Times New Roman"/>
          <w:sz w:val="28"/>
          <w:szCs w:val="28"/>
          <w:lang w:eastAsia="ru-RU"/>
        </w:rPr>
        <w:t>Генеральный директор</w:t>
      </w:r>
    </w:p>
    <w:p w:rsidR="00752E44" w:rsidRPr="00752E44" w:rsidRDefault="00752E44" w:rsidP="00752E44">
      <w:pPr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E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АО «Корпорация развития </w:t>
      </w:r>
    </w:p>
    <w:p w:rsidR="00752E44" w:rsidRPr="00752E44" w:rsidRDefault="00752E44" w:rsidP="00752E44">
      <w:pPr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E44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Пензенской области»</w:t>
      </w:r>
    </w:p>
    <w:p w:rsidR="00752E44" w:rsidRPr="00752E44" w:rsidRDefault="00752E44" w:rsidP="00752E44">
      <w:pPr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2E44" w:rsidRPr="00752E44" w:rsidRDefault="00752E44" w:rsidP="00752E44">
      <w:pPr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E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______________ Д.В. </w:t>
      </w:r>
      <w:proofErr w:type="spellStart"/>
      <w:r w:rsidRPr="00752E4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Полукаров</w:t>
      </w:r>
      <w:proofErr w:type="spellEnd"/>
    </w:p>
    <w:p w:rsidR="00752E44" w:rsidRPr="00752E44" w:rsidRDefault="00752E44" w:rsidP="00752E44">
      <w:pPr>
        <w:spacing w:after="360" w:line="360" w:lineRule="auto"/>
        <w:jc w:val="right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752E44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               </w:t>
      </w:r>
    </w:p>
    <w:p w:rsidR="00752E44" w:rsidRPr="00752E44" w:rsidRDefault="00752E44" w:rsidP="00752E44">
      <w:pPr>
        <w:spacing w:after="360" w:line="360" w:lineRule="auto"/>
        <w:jc w:val="right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752E44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</w:t>
      </w:r>
      <w:r w:rsidRPr="00752E44">
        <w:rPr>
          <w:rFonts w:ascii="Times New Roman" w:eastAsia="Times New Roman" w:hAnsi="Times New Roman" w:cs="Times New Roman"/>
          <w:sz w:val="28"/>
          <w:szCs w:val="28"/>
          <w:lang w:eastAsia="ru-RU"/>
        </w:rPr>
        <w:t>«____»</w:t>
      </w:r>
      <w:r w:rsidRPr="00752E44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 2019</w:t>
      </w:r>
      <w:r w:rsidRPr="00752E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Pr="00752E44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 </w:t>
      </w:r>
    </w:p>
    <w:p w:rsidR="00752E44" w:rsidRPr="00752E44" w:rsidRDefault="00752E44" w:rsidP="00752E44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52E44" w:rsidRPr="00752E44" w:rsidRDefault="00752E44" w:rsidP="00752E44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52E44" w:rsidRPr="00752E44" w:rsidRDefault="00752E44" w:rsidP="00752E44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52E44" w:rsidRPr="00752E44" w:rsidRDefault="00752E44" w:rsidP="00752E44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52E44" w:rsidRPr="00752E44" w:rsidRDefault="00752E44" w:rsidP="00752E44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52E44" w:rsidRPr="00752E44" w:rsidRDefault="00752E44" w:rsidP="00752E44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52E44" w:rsidRPr="00752E44" w:rsidRDefault="00752E44" w:rsidP="00752E44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52E44" w:rsidRPr="00752E44" w:rsidRDefault="00752E44" w:rsidP="00752E44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2E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Документация  </w:t>
      </w:r>
    </w:p>
    <w:p w:rsidR="00752E44" w:rsidRPr="00752E44" w:rsidRDefault="00752E44" w:rsidP="00752E44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2E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проведении открытого запроса предложений </w:t>
      </w:r>
    </w:p>
    <w:p w:rsidR="00752E44" w:rsidRPr="00752E44" w:rsidRDefault="00752E44" w:rsidP="00752E44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52E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право заключения Договора </w:t>
      </w:r>
      <w:r w:rsidRPr="00752E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купли-продажи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электрооборудования</w:t>
      </w:r>
    </w:p>
    <w:p w:rsidR="00752E44" w:rsidRPr="00752E44" w:rsidRDefault="00752E44" w:rsidP="00752E44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2E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752E44" w:rsidRPr="00752E44" w:rsidRDefault="00752E44" w:rsidP="00752E44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52E44" w:rsidRPr="00752E44" w:rsidRDefault="00752E44" w:rsidP="00752E44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52E44" w:rsidRPr="00752E44" w:rsidRDefault="00752E44" w:rsidP="00752E44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52E4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Размещена</w:t>
      </w:r>
      <w:proofErr w:type="gramEnd"/>
      <w:r w:rsidRPr="00752E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сайте электронной торговой площадки</w:t>
      </w:r>
    </w:p>
    <w:p w:rsidR="00752E44" w:rsidRPr="00752E44" w:rsidRDefault="00E44264" w:rsidP="00752E44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7" w:history="1">
        <w:r w:rsidR="00752E44" w:rsidRPr="00752E4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www</w:t>
        </w:r>
        <w:r w:rsidR="00752E44" w:rsidRPr="00752E4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r w:rsidR="00752E44" w:rsidRPr="00752E4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a</w:t>
        </w:r>
        <w:r w:rsidR="00752E44" w:rsidRPr="00752E4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-</w:t>
        </w:r>
        <w:r w:rsidR="00752E44" w:rsidRPr="00752E4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k</w:t>
        </w:r>
        <w:r w:rsidR="00752E44" w:rsidRPr="00752E4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-</w:t>
        </w:r>
        <w:r w:rsidR="00752E44" w:rsidRPr="00752E4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d</w:t>
        </w:r>
        <w:r w:rsidR="00752E44" w:rsidRPr="00752E4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proofErr w:type="spellStart"/>
        <w:r w:rsidR="00752E44" w:rsidRPr="00752E4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ru</w:t>
        </w:r>
        <w:proofErr w:type="spellEnd"/>
      </w:hyperlink>
    </w:p>
    <w:p w:rsidR="00752E44" w:rsidRPr="00752E44" w:rsidRDefault="00752E44" w:rsidP="00752E44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E44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976C7D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Pr="00752E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марта 2019</w:t>
      </w:r>
      <w:r w:rsidRPr="00752E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</w:t>
      </w:r>
    </w:p>
    <w:p w:rsidR="00752E44" w:rsidRPr="00752E44" w:rsidRDefault="00752E44" w:rsidP="00752E44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2E44" w:rsidRPr="00752E44" w:rsidRDefault="00752E44" w:rsidP="00752E44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2E44" w:rsidRPr="00752E44" w:rsidRDefault="00752E44" w:rsidP="00752E44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2E44" w:rsidRPr="00752E44" w:rsidRDefault="00752E44" w:rsidP="00752E44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2E44" w:rsidRPr="00752E44" w:rsidRDefault="00752E44" w:rsidP="00752E44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2E44" w:rsidRPr="00752E44" w:rsidRDefault="00752E44" w:rsidP="00752E44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2E44" w:rsidRPr="00752E44" w:rsidRDefault="00752E44" w:rsidP="00752E44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2E44" w:rsidRPr="00752E44" w:rsidRDefault="00752E44" w:rsidP="00752E44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2E44" w:rsidRPr="00752E44" w:rsidRDefault="00752E44" w:rsidP="00752E44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2E44" w:rsidRPr="00752E44" w:rsidRDefault="00752E44" w:rsidP="00752E44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2E44" w:rsidRPr="00752E44" w:rsidRDefault="00752E44" w:rsidP="00752E44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2E44" w:rsidRPr="00752E44" w:rsidRDefault="00752E44" w:rsidP="00752E44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2E44" w:rsidRPr="00752E44" w:rsidRDefault="00752E44" w:rsidP="00752E44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2E44" w:rsidRPr="00752E44" w:rsidRDefault="00752E44" w:rsidP="00752E44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2E44" w:rsidRPr="00752E44" w:rsidRDefault="00752E44" w:rsidP="00752E44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2E44" w:rsidRPr="00752E44" w:rsidRDefault="00752E44" w:rsidP="00752E44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2E44" w:rsidRPr="00752E44" w:rsidRDefault="00752E44" w:rsidP="00752E44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Пенза, 2019</w:t>
      </w:r>
    </w:p>
    <w:p w:rsidR="00752E44" w:rsidRPr="00752E44" w:rsidRDefault="00752E44" w:rsidP="00752E44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752E44" w:rsidRPr="00752E44" w:rsidRDefault="00752E44" w:rsidP="00752E44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752E44" w:rsidRPr="00752E44" w:rsidRDefault="00752E44" w:rsidP="00752E44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752E44" w:rsidRPr="00752E44" w:rsidRDefault="00752E44" w:rsidP="00752E44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52E4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Содержание</w:t>
      </w:r>
    </w:p>
    <w:p w:rsidR="00752E44" w:rsidRPr="00752E44" w:rsidRDefault="00752E44" w:rsidP="00752E44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752E44" w:rsidRPr="006A33AB" w:rsidRDefault="00752E44" w:rsidP="00752E44">
      <w:pPr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A33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РАЗДЕЛ </w:t>
      </w:r>
      <w:r w:rsidRPr="006A33AB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</w:t>
      </w:r>
      <w:r w:rsidRPr="006A33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ОБЩИЕ СВЕДЕНИЯ ОБ ОРГАНИЗАЦИИ И ПОРЯДКЕ ПРОВЕДЕНИЯ ЗАПРОСА ПРЕДЛОЖЕ</w:t>
      </w:r>
      <w:r w:rsidR="006A33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НИЙ  .......................................  </w:t>
      </w:r>
      <w:r w:rsidRPr="006A33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3</w:t>
      </w:r>
    </w:p>
    <w:p w:rsidR="00752E44" w:rsidRPr="006A33AB" w:rsidRDefault="00752E44" w:rsidP="00752E44">
      <w:pPr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A33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РАЗДЕЛ </w:t>
      </w:r>
      <w:r w:rsidRPr="006A33AB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II</w:t>
      </w:r>
      <w:r w:rsidRPr="006A33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ИЗВЕЩЕНИЕ О ЗАПР</w:t>
      </w:r>
      <w:r w:rsidR="006A33AB" w:rsidRPr="006A33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ОСЕ ПРЕДЛОЖЕНИЙ ……...</w:t>
      </w:r>
      <w:r w:rsidR="006A33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.....</w:t>
      </w:r>
      <w:r w:rsidR="00115D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9</w:t>
      </w:r>
    </w:p>
    <w:p w:rsidR="00752E44" w:rsidRPr="006A33AB" w:rsidRDefault="00752E44" w:rsidP="00752E44">
      <w:pPr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A33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РАЗДЕЛ </w:t>
      </w:r>
      <w:r w:rsidRPr="006A33AB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</w:t>
      </w:r>
      <w:r w:rsidR="006A33AB" w:rsidRPr="006A33AB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II</w:t>
      </w:r>
      <w:r w:rsidRPr="006A33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ФОРМЫ</w:t>
      </w:r>
      <w:r w:rsidR="006A33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6A33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6A33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…………………………...................</w:t>
      </w:r>
      <w:r w:rsidR="00CE04A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.......................      </w:t>
      </w:r>
      <w:r w:rsidR="006A33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="00115D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13</w:t>
      </w:r>
    </w:p>
    <w:p w:rsidR="00752E44" w:rsidRPr="006A33AB" w:rsidRDefault="00752E44" w:rsidP="00752E44">
      <w:pPr>
        <w:autoSpaceDE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3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РАЗДЕЛ </w:t>
      </w:r>
      <w:r w:rsidR="006A33AB" w:rsidRPr="006A33AB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IV</w:t>
      </w:r>
      <w:r w:rsidR="006A33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ПРОЕКТ ДОГОВОРА  </w:t>
      </w:r>
      <w:r w:rsidRPr="006A33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.......................................................</w:t>
      </w:r>
      <w:r w:rsidR="00CE04A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...</w:t>
      </w:r>
      <w:r w:rsidR="00115D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15</w:t>
      </w:r>
      <w:bookmarkStart w:id="0" w:name="_GoBack"/>
      <w:bookmarkEnd w:id="0"/>
    </w:p>
    <w:p w:rsidR="00752E44" w:rsidRPr="00752E44" w:rsidRDefault="00752E44" w:rsidP="00752E44">
      <w:pPr>
        <w:autoSpaceDE w:val="0"/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752E44" w:rsidRPr="00752E44" w:rsidRDefault="00752E44" w:rsidP="00752E44">
      <w:pPr>
        <w:autoSpaceDE w:val="0"/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752E44" w:rsidRPr="00752E44" w:rsidRDefault="00752E44" w:rsidP="00752E44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2E44" w:rsidRPr="00752E44" w:rsidRDefault="00752E44" w:rsidP="00752E44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2E44" w:rsidRPr="00752E44" w:rsidRDefault="00752E44" w:rsidP="00752E44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2E44" w:rsidRPr="00752E44" w:rsidRDefault="00752E44" w:rsidP="00752E44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2E44" w:rsidRPr="00752E44" w:rsidRDefault="00752E44" w:rsidP="00752E44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2E44" w:rsidRPr="00752E44" w:rsidRDefault="00752E44" w:rsidP="00752E44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2E44" w:rsidRPr="00752E44" w:rsidRDefault="00752E44" w:rsidP="00752E44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2E44" w:rsidRPr="00752E44" w:rsidRDefault="00752E44" w:rsidP="00752E44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2E44" w:rsidRPr="00752E44" w:rsidRDefault="00752E44" w:rsidP="00752E44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2E44" w:rsidRPr="00752E44" w:rsidRDefault="00752E44" w:rsidP="00752E44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2E44" w:rsidRPr="00752E44" w:rsidRDefault="00752E44" w:rsidP="00752E44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2E44" w:rsidRPr="00752E44" w:rsidRDefault="00752E44" w:rsidP="00752E44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2E44" w:rsidRPr="00752E44" w:rsidRDefault="00752E44" w:rsidP="00752E44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2E44" w:rsidRPr="00752E44" w:rsidRDefault="00752E44" w:rsidP="00752E44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2E44" w:rsidRPr="00752E44" w:rsidRDefault="00752E44" w:rsidP="00752E44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2E44" w:rsidRPr="00752E44" w:rsidRDefault="00752E44" w:rsidP="00752E44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2E44" w:rsidRPr="00752E44" w:rsidRDefault="00752E44" w:rsidP="00752E44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2E44" w:rsidRPr="00752E44" w:rsidRDefault="00752E44" w:rsidP="00752E44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2E44" w:rsidRPr="00752E44" w:rsidRDefault="00752E44" w:rsidP="00752E44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2E44" w:rsidRPr="00752E44" w:rsidRDefault="00752E44" w:rsidP="00752E44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2E44" w:rsidRPr="00752E44" w:rsidRDefault="00752E44" w:rsidP="00752E44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2E44" w:rsidRPr="00752E44" w:rsidRDefault="00752E44" w:rsidP="00752E44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2E44" w:rsidRPr="00752E44" w:rsidRDefault="00752E44" w:rsidP="00752E44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2E44" w:rsidRPr="00752E44" w:rsidRDefault="00752E44" w:rsidP="00752E44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2E44" w:rsidRPr="00752E44" w:rsidRDefault="00752E44" w:rsidP="00752E44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2E44" w:rsidRPr="00752E44" w:rsidRDefault="00752E44" w:rsidP="00752E44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2E44" w:rsidRPr="00752E44" w:rsidRDefault="00752E44" w:rsidP="00752E44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2E44" w:rsidRPr="00752E44" w:rsidRDefault="00752E44" w:rsidP="00752E44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2E44" w:rsidRPr="00752E44" w:rsidRDefault="00752E44" w:rsidP="00752E44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2E44" w:rsidRPr="00752E44" w:rsidRDefault="00752E44" w:rsidP="00752E44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2E44" w:rsidRPr="00752E44" w:rsidRDefault="00752E44" w:rsidP="00752E44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2E44" w:rsidRPr="00752E44" w:rsidRDefault="00752E44" w:rsidP="00752E44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2E44" w:rsidRPr="00752E44" w:rsidRDefault="00752E44" w:rsidP="00752E44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2E44" w:rsidRPr="00752E44" w:rsidRDefault="00752E44" w:rsidP="00752E44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2E44" w:rsidRPr="00752E44" w:rsidRDefault="00752E44" w:rsidP="00752E44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2E44" w:rsidRPr="00752E44" w:rsidRDefault="00752E44" w:rsidP="00752E44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2E44" w:rsidRPr="00752E44" w:rsidRDefault="00752E44" w:rsidP="00752E44">
      <w:pPr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1" w:name="_Ref440305687"/>
      <w:bookmarkStart w:id="2" w:name="_Ref103134243"/>
      <w:bookmarkStart w:id="3" w:name="_Ref103134247"/>
      <w:bookmarkStart w:id="4" w:name="__RefHeading__16_1588188373"/>
      <w:r w:rsidRPr="00752E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Раздел </w:t>
      </w:r>
      <w:r w:rsidRPr="00752E44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</w:t>
      </w:r>
      <w:r w:rsidRPr="00752E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ОБЩИЕ СВЕДЕНИЯ ОБ ОРГАНИЗАЦИИ И ПОРЯДКЕ ПРОВЕДЕНИЯ ЗАПРОСА ПРЕДЛОЖЕНИЙ</w:t>
      </w:r>
    </w:p>
    <w:p w:rsidR="00752E44" w:rsidRPr="00752E44" w:rsidRDefault="00752E44" w:rsidP="00752E44">
      <w:pPr>
        <w:keepNext/>
        <w:widowControl w:val="0"/>
        <w:numPr>
          <w:ilvl w:val="0"/>
          <w:numId w:val="20"/>
        </w:numPr>
        <w:tabs>
          <w:tab w:val="left" w:pos="15"/>
          <w:tab w:val="left" w:pos="1149"/>
        </w:tabs>
        <w:suppressAutoHyphens/>
        <w:spacing w:before="120" w:after="0" w:line="240" w:lineRule="auto"/>
        <w:ind w:left="15" w:hanging="15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52E44">
        <w:rPr>
          <w:rFonts w:ascii="Times New Roman" w:eastAsia="Times New Roman" w:hAnsi="Times New Roman" w:cs="Times New Roman"/>
          <w:b/>
          <w:sz w:val="28"/>
          <w:szCs w:val="24"/>
        </w:rPr>
        <w:t>Общие сведения о проводимом запросе предложений</w:t>
      </w:r>
    </w:p>
    <w:bookmarkEnd w:id="1"/>
    <w:p w:rsidR="00752E44" w:rsidRPr="00752E44" w:rsidRDefault="00752E44" w:rsidP="00752E44">
      <w:pPr>
        <w:snapToGri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E4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Акционерное общество «Корпорация развития Пензенской области» (</w:t>
      </w:r>
      <w:r w:rsidRPr="00752E44">
        <w:rPr>
          <w:rFonts w:ascii="Times New Roman" w:eastAsia="Times New Roman CYR" w:hAnsi="Times New Roman" w:cs="Times New Roman CYR"/>
          <w:color w:val="000000"/>
          <w:sz w:val="28"/>
          <w:szCs w:val="28"/>
          <w:shd w:val="clear" w:color="auto" w:fill="FFFFFF"/>
          <w:lang w:eastAsia="ru-RU"/>
        </w:rPr>
        <w:t xml:space="preserve">далее — Заказчик) объявляет о проведении </w:t>
      </w:r>
      <w:r w:rsidRPr="00752E44">
        <w:rPr>
          <w:rFonts w:ascii="Times New Roman" w:eastAsia="Times New Roman CYR" w:hAnsi="Times New Roman" w:cs="Times New Roman CYR"/>
          <w:bCs/>
          <w:color w:val="000000"/>
          <w:sz w:val="28"/>
          <w:szCs w:val="28"/>
          <w:shd w:val="clear" w:color="auto" w:fill="FFFFFF"/>
          <w:lang w:eastAsia="ru-RU"/>
        </w:rPr>
        <w:t xml:space="preserve">открытого </w:t>
      </w:r>
      <w:r w:rsidRPr="00752E44">
        <w:rPr>
          <w:rFonts w:ascii="Times New Roman" w:eastAsia="Times New Roman CYR" w:hAnsi="Times New Roman" w:cs="Times New Roman CYR"/>
          <w:bCs/>
          <w:sz w:val="28"/>
          <w:szCs w:val="28"/>
          <w:shd w:val="clear" w:color="auto" w:fill="FFFFFF"/>
          <w:lang w:eastAsia="ru-RU"/>
        </w:rPr>
        <w:t xml:space="preserve">запроса предложений на право заключения договора </w:t>
      </w:r>
      <w:r w:rsidRPr="00752E44">
        <w:rPr>
          <w:rFonts w:ascii="Times New Roman" w:eastAsia="Times New Roman CYR" w:hAnsi="Times New Roman" w:cs="Times New Roman CYR"/>
          <w:bCs/>
          <w:color w:val="000000"/>
          <w:sz w:val="28"/>
          <w:szCs w:val="28"/>
          <w:shd w:val="clear" w:color="auto" w:fill="FFFFFF"/>
          <w:lang w:eastAsia="ru-RU"/>
        </w:rPr>
        <w:t xml:space="preserve">купли-продажи </w:t>
      </w:r>
      <w:r>
        <w:rPr>
          <w:rFonts w:ascii="Times New Roman" w:eastAsia="Times New Roman CYR" w:hAnsi="Times New Roman" w:cs="Times New Roman CYR"/>
          <w:bCs/>
          <w:color w:val="000000"/>
          <w:sz w:val="28"/>
          <w:szCs w:val="28"/>
          <w:shd w:val="clear" w:color="auto" w:fill="FFFFFF"/>
          <w:lang w:eastAsia="ru-RU"/>
        </w:rPr>
        <w:t>электрооборудования</w:t>
      </w:r>
      <w:r w:rsidRPr="00752E4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752E44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– запрос предложений).</w:t>
      </w:r>
    </w:p>
    <w:p w:rsidR="00752E44" w:rsidRPr="00752E44" w:rsidRDefault="00752E44" w:rsidP="00752E44">
      <w:pPr>
        <w:widowControl w:val="0"/>
        <w:numPr>
          <w:ilvl w:val="1"/>
          <w:numId w:val="20"/>
        </w:numPr>
        <w:tabs>
          <w:tab w:val="left" w:pos="15"/>
          <w:tab w:val="left" w:pos="1019"/>
        </w:tabs>
        <w:suppressAutoHyphens/>
        <w:spacing w:after="0" w:line="240" w:lineRule="auto"/>
        <w:ind w:left="15" w:firstLine="8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" w:name="__RefHeading__18_1588188373"/>
      <w:bookmarkEnd w:id="2"/>
      <w:bookmarkEnd w:id="3"/>
      <w:bookmarkEnd w:id="5"/>
      <w:proofErr w:type="gramStart"/>
      <w:r w:rsidRPr="00752E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запросе предложений может </w:t>
      </w:r>
      <w:r w:rsidRPr="00752E44">
        <w:rPr>
          <w:rFonts w:ascii="Times New Roman CYR" w:eastAsia="Times New Roman CYR" w:hAnsi="Times New Roman CYR" w:cs="Times New Roman CYR"/>
          <w:sz w:val="28"/>
          <w:szCs w:val="28"/>
          <w:lang w:eastAsia="ru-RU"/>
        </w:rPr>
        <w:t xml:space="preserve">участвовать </w:t>
      </w:r>
      <w:r w:rsidRPr="00752E44">
        <w:rPr>
          <w:rFonts w:ascii="Times New Roman" w:eastAsia="Times New Roman CYR" w:hAnsi="Times New Roman" w:cs="Times New Roman CYR"/>
          <w:sz w:val="28"/>
          <w:szCs w:val="28"/>
          <w:lang w:eastAsia="ru-RU"/>
        </w:rPr>
        <w:t>любое юридическое или несколько юридических лиц, выступающих на стороне одного участника закупки, независимо от организационно-правовой формы, формы собственности, места нахождения и места происхождения капитала, либо любое физическое лицо или несколько физических лиц, выступающих на стороне одного участника закупки, в том числе индивидуальный предприниматель или несколько индивидуальных предпринимателей, выступающих на стороне одного участника закупки, которые соответствуют</w:t>
      </w:r>
      <w:proofErr w:type="gramEnd"/>
      <w:r w:rsidRPr="00752E44">
        <w:rPr>
          <w:rFonts w:ascii="Times New Roman" w:eastAsia="Times New Roman CYR" w:hAnsi="Times New Roman" w:cs="Times New Roman CYR"/>
          <w:sz w:val="28"/>
          <w:szCs w:val="28"/>
          <w:lang w:eastAsia="ru-RU"/>
        </w:rPr>
        <w:t xml:space="preserve"> требованиям, установленным Заказчиком в настоящей закупочной документации.</w:t>
      </w:r>
    </w:p>
    <w:p w:rsidR="00752E44" w:rsidRPr="00752E44" w:rsidRDefault="00752E44" w:rsidP="00752E44">
      <w:pPr>
        <w:widowControl w:val="0"/>
        <w:numPr>
          <w:ilvl w:val="1"/>
          <w:numId w:val="20"/>
        </w:numPr>
        <w:tabs>
          <w:tab w:val="left" w:pos="15"/>
          <w:tab w:val="left" w:pos="1019"/>
          <w:tab w:val="left" w:pos="1095"/>
        </w:tabs>
        <w:suppressAutoHyphens/>
        <w:spacing w:after="0" w:line="240" w:lineRule="auto"/>
        <w:ind w:left="15" w:firstLine="8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52E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участия в запросе предложений желающие лица должны своевременно подготовить и подать в адрес Заказчика заявку, составленную по форме раздела </w:t>
      </w:r>
      <w:r w:rsidR="004A0F8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="004A0F8B" w:rsidRPr="00752E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</w:t>
      </w:r>
      <w:r w:rsidRPr="00752E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настоящей документации, не позднее срока, установленного в Извещении</w:t>
      </w:r>
      <w:r w:rsidRPr="00752E44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752E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запросе предложений (раздел </w:t>
      </w:r>
      <w:r w:rsidRPr="00752E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</w:t>
      </w:r>
      <w:r w:rsidRPr="00752E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настоящей документации)</w:t>
      </w:r>
      <w:r w:rsidRPr="00752E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proofErr w:type="gramEnd"/>
    </w:p>
    <w:p w:rsidR="00752E44" w:rsidRPr="00752E44" w:rsidRDefault="00752E44" w:rsidP="00752E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E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1.3. Настоящая процедура запроса предложений не является конкурсом либо аукционом, и ее проведение не регулируется статьями 447-449 части первой Гражданского кодекса Российской Федерации. Данная процедура также не 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  </w:t>
      </w:r>
    </w:p>
    <w:p w:rsidR="00752E44" w:rsidRPr="00752E44" w:rsidRDefault="00752E44" w:rsidP="00752E44">
      <w:pPr>
        <w:keepNext/>
        <w:widowControl w:val="0"/>
        <w:numPr>
          <w:ilvl w:val="0"/>
          <w:numId w:val="20"/>
        </w:numPr>
        <w:tabs>
          <w:tab w:val="left" w:pos="15"/>
        </w:tabs>
        <w:suppressAutoHyphens/>
        <w:spacing w:before="120" w:after="0" w:line="240" w:lineRule="auto"/>
        <w:ind w:left="15" w:hanging="1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2E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Информационное обеспечение </w:t>
      </w:r>
    </w:p>
    <w:p w:rsidR="00752E44" w:rsidRPr="00752E44" w:rsidRDefault="00752E44" w:rsidP="00752E44">
      <w:pPr>
        <w:widowControl w:val="0"/>
        <w:numPr>
          <w:ilvl w:val="1"/>
          <w:numId w:val="20"/>
        </w:numPr>
        <w:tabs>
          <w:tab w:val="left" w:pos="15"/>
          <w:tab w:val="left" w:pos="1019"/>
        </w:tabs>
        <w:suppressAutoHyphens/>
        <w:spacing w:after="0" w:line="240" w:lineRule="auto"/>
        <w:ind w:left="15" w:firstLine="8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E44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о проведении запроса предложений, включая извещение о проведении запроса предложений, документацию о проведении запроса предложений, проект договора, размещается Заказчиком на электронной торговой площадке АКД (</w:t>
      </w:r>
      <w:hyperlink r:id="rId8" w:history="1">
        <w:r w:rsidRPr="00752E44">
          <w:rPr>
            <w:rFonts w:ascii="Times New Roman" w:eastAsia="Times New Roman" w:hAnsi="Times New Roman" w:cs="Times New Roman"/>
            <w:color w:val="0000FF"/>
            <w:sz w:val="28"/>
            <w:szCs w:val="21"/>
            <w:u w:val="single"/>
            <w:lang w:val="en-US" w:eastAsia="ru-RU"/>
          </w:rPr>
          <w:t>www</w:t>
        </w:r>
        <w:r w:rsidRPr="00752E44">
          <w:rPr>
            <w:rFonts w:ascii="Times New Roman" w:eastAsia="Times New Roman" w:hAnsi="Times New Roman" w:cs="Times New Roman"/>
            <w:color w:val="0000FF"/>
            <w:sz w:val="28"/>
            <w:szCs w:val="21"/>
            <w:u w:val="single"/>
            <w:lang w:eastAsia="ru-RU"/>
          </w:rPr>
          <w:t>.</w:t>
        </w:r>
        <w:r w:rsidRPr="00752E44">
          <w:rPr>
            <w:rFonts w:ascii="Times New Roman" w:eastAsia="Times New Roman" w:hAnsi="Times New Roman" w:cs="Times New Roman"/>
            <w:color w:val="0000FF"/>
            <w:sz w:val="28"/>
            <w:szCs w:val="21"/>
            <w:u w:val="single"/>
            <w:lang w:val="en-US" w:eastAsia="ru-RU"/>
          </w:rPr>
          <w:t>a</w:t>
        </w:r>
        <w:r w:rsidRPr="00752E44">
          <w:rPr>
            <w:rFonts w:ascii="Times New Roman" w:eastAsia="Times New Roman" w:hAnsi="Times New Roman" w:cs="Times New Roman"/>
            <w:color w:val="0000FF"/>
            <w:sz w:val="28"/>
            <w:szCs w:val="21"/>
            <w:u w:val="single"/>
            <w:lang w:eastAsia="ru-RU"/>
          </w:rPr>
          <w:t>-</w:t>
        </w:r>
        <w:r w:rsidRPr="00752E44">
          <w:rPr>
            <w:rFonts w:ascii="Times New Roman" w:eastAsia="Times New Roman" w:hAnsi="Times New Roman" w:cs="Times New Roman"/>
            <w:color w:val="0000FF"/>
            <w:sz w:val="28"/>
            <w:szCs w:val="21"/>
            <w:u w:val="single"/>
            <w:lang w:val="en-US" w:eastAsia="ru-RU"/>
          </w:rPr>
          <w:t>k</w:t>
        </w:r>
        <w:r w:rsidRPr="00752E44">
          <w:rPr>
            <w:rFonts w:ascii="Times New Roman" w:eastAsia="Times New Roman" w:hAnsi="Times New Roman" w:cs="Times New Roman"/>
            <w:color w:val="0000FF"/>
            <w:sz w:val="28"/>
            <w:szCs w:val="21"/>
            <w:u w:val="single"/>
            <w:lang w:eastAsia="ru-RU"/>
          </w:rPr>
          <w:t>-</w:t>
        </w:r>
        <w:r w:rsidRPr="00752E44">
          <w:rPr>
            <w:rFonts w:ascii="Times New Roman" w:eastAsia="Times New Roman" w:hAnsi="Times New Roman" w:cs="Times New Roman"/>
            <w:color w:val="0000FF"/>
            <w:sz w:val="28"/>
            <w:szCs w:val="21"/>
            <w:u w:val="single"/>
            <w:lang w:val="en-US" w:eastAsia="ru-RU"/>
          </w:rPr>
          <w:t>d</w:t>
        </w:r>
        <w:r w:rsidRPr="00752E44">
          <w:rPr>
            <w:rFonts w:ascii="Times New Roman" w:eastAsia="Times New Roman" w:hAnsi="Times New Roman" w:cs="Times New Roman"/>
            <w:color w:val="0000FF"/>
            <w:sz w:val="28"/>
            <w:szCs w:val="21"/>
            <w:u w:val="single"/>
            <w:lang w:eastAsia="ru-RU"/>
          </w:rPr>
          <w:t>.</w:t>
        </w:r>
        <w:proofErr w:type="spellStart"/>
        <w:r w:rsidRPr="00752E44">
          <w:rPr>
            <w:rFonts w:ascii="Times New Roman" w:eastAsia="Times New Roman" w:hAnsi="Times New Roman" w:cs="Times New Roman"/>
            <w:color w:val="0000FF"/>
            <w:sz w:val="28"/>
            <w:szCs w:val="21"/>
            <w:u w:val="single"/>
            <w:lang w:val="en-US" w:eastAsia="ru-RU"/>
          </w:rPr>
          <w:t>ru</w:t>
        </w:r>
        <w:proofErr w:type="spellEnd"/>
      </w:hyperlink>
      <w:r w:rsidRPr="00752E44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 w:rsidRPr="00752E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752E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приёма заявок на участие в </w:t>
      </w:r>
      <w:proofErr w:type="gramStart"/>
      <w:r w:rsidRPr="00752E4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</w:t>
      </w:r>
      <w:proofErr w:type="gramEnd"/>
      <w:r w:rsidRPr="00752E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предложений не может составлять менее </w:t>
      </w:r>
      <w:r w:rsidRPr="009B5B7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чем</w:t>
      </w:r>
      <w:r w:rsidR="007A5CFA" w:rsidRPr="009B5B7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10 (Десять</w:t>
      </w:r>
      <w:r w:rsidRPr="009B5B7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) календарных дней</w:t>
      </w:r>
      <w:r w:rsidRPr="00752E4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 даты размещения документации на электронной торговой площадке.</w:t>
      </w:r>
    </w:p>
    <w:p w:rsidR="00752E44" w:rsidRPr="00752E44" w:rsidRDefault="00752E44" w:rsidP="002C0E4F">
      <w:pPr>
        <w:widowControl w:val="0"/>
        <w:numPr>
          <w:ilvl w:val="1"/>
          <w:numId w:val="20"/>
        </w:numPr>
        <w:tabs>
          <w:tab w:val="left" w:pos="1095"/>
        </w:tabs>
        <w:suppressAutoHyphens/>
        <w:autoSpaceDE w:val="0"/>
        <w:spacing w:after="0" w:line="100" w:lineRule="atLeast"/>
        <w:ind w:left="0" w:firstLine="41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E4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 вправе принять решение о внесении изменений в извещение о проведении запроса предложений и/или документацию не позднее, чем за 2 (два) дня до даты окончания подачи заявок на участие в запросе предложений. В течение одного дня со дня принятия указанного решения такие изменения размещаются на электронной торговой площадке АКД. При этом срок подачи заявок на участие в запросе предложений продлевается так, чтобы со дня размещения  внесённых в извещение о проведении запроса предложений и/или закупочную документацию изменений до даты окончания срока подачи заявок на участие в запросе предложений такой срок составлял не менее</w:t>
      </w:r>
      <w:proofErr w:type="gramStart"/>
      <w:r w:rsidRPr="00752E4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752E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2 (два) рабочих дня.</w:t>
      </w:r>
    </w:p>
    <w:p w:rsidR="00752E44" w:rsidRPr="00752E44" w:rsidRDefault="00752E44" w:rsidP="00752E44">
      <w:pPr>
        <w:widowControl w:val="0"/>
        <w:numPr>
          <w:ilvl w:val="1"/>
          <w:numId w:val="20"/>
        </w:numPr>
        <w:tabs>
          <w:tab w:val="left" w:pos="15"/>
        </w:tabs>
        <w:suppressAutoHyphens/>
        <w:spacing w:after="0" w:line="100" w:lineRule="atLeast"/>
        <w:ind w:left="15" w:firstLine="8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52E44">
        <w:rPr>
          <w:rFonts w:ascii="Times New Roman" w:eastAsia="Times New Roman" w:hAnsi="Times New Roman" w:cs="Times New Roman"/>
          <w:sz w:val="28"/>
          <w:szCs w:val="24"/>
        </w:rPr>
        <w:t xml:space="preserve">Заказчик вправе отказаться от проведения запроса </w:t>
      </w:r>
      <w:r w:rsidRPr="00752E44">
        <w:rPr>
          <w:rFonts w:ascii="Times New Roman" w:eastAsia="Times New Roman" w:hAnsi="Times New Roman" w:cs="Times New Roman"/>
          <w:sz w:val="28"/>
          <w:szCs w:val="28"/>
        </w:rPr>
        <w:t xml:space="preserve">предложений </w:t>
      </w:r>
      <w:r w:rsidRPr="00752E44">
        <w:rPr>
          <w:rFonts w:ascii="Times New Roman" w:eastAsia="Times New Roman" w:hAnsi="Times New Roman" w:cs="Times New Roman"/>
          <w:sz w:val="28"/>
          <w:szCs w:val="24"/>
        </w:rPr>
        <w:t xml:space="preserve">в любое время до заключения договора по итогам запроса </w:t>
      </w:r>
      <w:r w:rsidRPr="00752E44">
        <w:rPr>
          <w:rFonts w:ascii="Times New Roman" w:eastAsia="Times New Roman" w:hAnsi="Times New Roman" w:cs="Times New Roman"/>
          <w:sz w:val="28"/>
          <w:szCs w:val="28"/>
        </w:rPr>
        <w:t>предложений</w:t>
      </w:r>
      <w:r w:rsidRPr="00752E44">
        <w:rPr>
          <w:rFonts w:ascii="Times New Roman" w:eastAsia="Times New Roman" w:hAnsi="Times New Roman" w:cs="Times New Roman"/>
          <w:sz w:val="28"/>
          <w:szCs w:val="24"/>
        </w:rPr>
        <w:t xml:space="preserve">, </w:t>
      </w:r>
      <w:proofErr w:type="gramStart"/>
      <w:r w:rsidRPr="00752E44">
        <w:rPr>
          <w:rFonts w:ascii="Times New Roman" w:eastAsia="Times New Roman" w:hAnsi="Times New Roman" w:cs="Times New Roman"/>
          <w:sz w:val="28"/>
          <w:szCs w:val="24"/>
        </w:rPr>
        <w:t>разместив извещение</w:t>
      </w:r>
      <w:proofErr w:type="gramEnd"/>
      <w:r w:rsidRPr="00752E44">
        <w:rPr>
          <w:rFonts w:ascii="Times New Roman" w:eastAsia="Times New Roman" w:hAnsi="Times New Roman" w:cs="Times New Roman"/>
          <w:sz w:val="28"/>
          <w:szCs w:val="24"/>
        </w:rPr>
        <w:t xml:space="preserve"> об отказе </w:t>
      </w:r>
      <w:r w:rsidRPr="00752E44">
        <w:rPr>
          <w:rFonts w:ascii="Times New Roman" w:eastAsia="Times New Roman" w:hAnsi="Times New Roman" w:cs="Times New Roman"/>
          <w:sz w:val="28"/>
          <w:szCs w:val="28"/>
        </w:rPr>
        <w:t xml:space="preserve">на электронной торговой площадке АКД </w:t>
      </w:r>
      <w:r w:rsidRPr="00752E44">
        <w:rPr>
          <w:rFonts w:ascii="Times New Roman" w:eastAsia="Times New Roman" w:hAnsi="Times New Roman" w:cs="Times New Roman"/>
          <w:sz w:val="28"/>
          <w:szCs w:val="24"/>
        </w:rPr>
        <w:t xml:space="preserve">в течение 2 (двух) рабочих дней со дня принятия решения об отказе от проведения запроса </w:t>
      </w:r>
      <w:r w:rsidRPr="00752E44">
        <w:rPr>
          <w:rFonts w:ascii="Times New Roman" w:eastAsia="Times New Roman" w:hAnsi="Times New Roman" w:cs="Times New Roman"/>
          <w:sz w:val="28"/>
          <w:szCs w:val="28"/>
        </w:rPr>
        <w:t>предложений</w:t>
      </w:r>
      <w:r w:rsidRPr="00752E44">
        <w:rPr>
          <w:rFonts w:ascii="Times New Roman" w:eastAsia="Times New Roman" w:hAnsi="Times New Roman" w:cs="Times New Roman"/>
          <w:sz w:val="28"/>
          <w:szCs w:val="24"/>
        </w:rPr>
        <w:t>. При этом Заказчик не несёт никакой ответственности перед участниками, в том числе по возмещению каких-либо затрат, связанных с подготовкой и подачей заявки на участие в запросе предложений.</w:t>
      </w:r>
    </w:p>
    <w:p w:rsidR="00752E44" w:rsidRPr="00752E44" w:rsidRDefault="00752E44" w:rsidP="00752E44">
      <w:pPr>
        <w:widowControl w:val="0"/>
        <w:numPr>
          <w:ilvl w:val="1"/>
          <w:numId w:val="20"/>
        </w:numPr>
        <w:tabs>
          <w:tab w:val="left" w:pos="15"/>
        </w:tabs>
        <w:suppressAutoHyphens/>
        <w:autoSpaceDE w:val="0"/>
        <w:spacing w:after="0" w:line="100" w:lineRule="atLeast"/>
        <w:ind w:left="15" w:firstLine="825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752E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 вправе направить приглашения на участие в </w:t>
      </w:r>
      <w:proofErr w:type="gramStart"/>
      <w:r w:rsidRPr="00752E4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</w:t>
      </w:r>
      <w:proofErr w:type="gramEnd"/>
      <w:r w:rsidRPr="00752E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предложений неограниченному кругу лиц, являющихся участниками функционирующего рынка закупаемых товаров, работ, услуг.</w:t>
      </w:r>
    </w:p>
    <w:p w:rsidR="00752E44" w:rsidRPr="00752E44" w:rsidRDefault="00752E44" w:rsidP="00752E44">
      <w:pPr>
        <w:widowControl w:val="0"/>
        <w:numPr>
          <w:ilvl w:val="1"/>
          <w:numId w:val="20"/>
        </w:numPr>
        <w:tabs>
          <w:tab w:val="left" w:pos="15"/>
        </w:tabs>
        <w:suppressAutoHyphens/>
        <w:autoSpaceDE w:val="0"/>
        <w:spacing w:after="0" w:line="100" w:lineRule="atLeast"/>
        <w:ind w:left="15" w:firstLine="8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E4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Документация доступна для ознакомления </w:t>
      </w:r>
      <w:r w:rsidRPr="00752E4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электронной торговой площадке АКД</w:t>
      </w:r>
      <w:r w:rsidRPr="00752E4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. </w:t>
      </w:r>
      <w:proofErr w:type="gramStart"/>
      <w:r w:rsidRPr="00752E44">
        <w:rPr>
          <w:rFonts w:ascii="Times New Roman" w:eastAsia="Times New Roman" w:hAnsi="Times New Roman" w:cs="Times New Roman"/>
          <w:sz w:val="28"/>
          <w:szCs w:val="28"/>
          <w:lang w:eastAsia="ru-RU"/>
        </w:rPr>
        <w:t>Со дня размещения на электронной торговой площадке АКД извещения о проведении запроса предложений по предпоследний день подачи заявок на участие в запросе предложений включительно Заказчик, на основании заявления любого заинтересованного лица, поданного в форме электронного документа, в течение 2 (двух) рабочих дней со дня получения соответствующего заявления обязан предоставить такому лицу документацию в форме электронного документа.</w:t>
      </w:r>
      <w:proofErr w:type="gramEnd"/>
    </w:p>
    <w:p w:rsidR="00752E44" w:rsidRPr="00752E44" w:rsidRDefault="00752E44" w:rsidP="00752E44">
      <w:pPr>
        <w:widowControl w:val="0"/>
        <w:numPr>
          <w:ilvl w:val="1"/>
          <w:numId w:val="20"/>
        </w:numPr>
        <w:tabs>
          <w:tab w:val="left" w:pos="15"/>
        </w:tabs>
        <w:suppressAutoHyphens/>
        <w:autoSpaceDE w:val="0"/>
        <w:spacing w:after="0" w:line="100" w:lineRule="atLeast"/>
        <w:ind w:left="15" w:firstLine="8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E44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 запроса предложений, начиная со дня размещения на электронной торговой площадке АКД извещения о проведении запроса предложений, вправе направить в письменной форме на бумажном носителе, в том числе по электронной почте, Заказчику запрос о разъяснении положений документации. В течение 2 (двух) рабочих дней со дня поступления указанного запроса Заказчик обязан опубликовать разъяснения положения о документации на  электронной торговой площадке АКД, если указанный запрос поступил к Заказчику не позднее, чем за 3 (три) дня до дня окончания подачи заявок на участие в запросе предложений. В течение 2 (двух) дней со дня предоставления разъяснений положений  документации по запросу участника закупки такое разъяснение должн</w:t>
      </w:r>
      <w:r w:rsidR="002567F2">
        <w:rPr>
          <w:rFonts w:ascii="Times New Roman" w:eastAsia="Times New Roman" w:hAnsi="Times New Roman" w:cs="Times New Roman"/>
          <w:sz w:val="28"/>
          <w:szCs w:val="28"/>
          <w:lang w:eastAsia="ru-RU"/>
        </w:rPr>
        <w:t>о быть размещено Заказчиком на</w:t>
      </w:r>
      <w:r w:rsidRPr="00752E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электронной торговой площадке АКД, с содержанием запроса на разъяснение положений  документации без указания участника закупки, от которого поступил запрос. Разъяснение положений документации не должно изменять её суть.</w:t>
      </w:r>
    </w:p>
    <w:p w:rsidR="00752E44" w:rsidRPr="00752E44" w:rsidRDefault="00752E44" w:rsidP="00752E44">
      <w:pPr>
        <w:tabs>
          <w:tab w:val="left" w:pos="15"/>
        </w:tabs>
        <w:autoSpaceDE w:val="0"/>
        <w:spacing w:after="0" w:line="100" w:lineRule="atLeast"/>
        <w:ind w:left="8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2E44" w:rsidRPr="00752E44" w:rsidRDefault="00752E44" w:rsidP="00752E44">
      <w:pPr>
        <w:widowControl w:val="0"/>
        <w:numPr>
          <w:ilvl w:val="0"/>
          <w:numId w:val="20"/>
        </w:numPr>
        <w:tabs>
          <w:tab w:val="left" w:pos="15"/>
        </w:tabs>
        <w:suppressAutoHyphens/>
        <w:spacing w:after="0" w:line="240" w:lineRule="auto"/>
        <w:ind w:left="15" w:hanging="1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52E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Требования к Участникам </w:t>
      </w:r>
      <w:r w:rsidRPr="00752E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закупки</w:t>
      </w:r>
    </w:p>
    <w:p w:rsidR="00752E44" w:rsidRPr="00752E44" w:rsidRDefault="00752E44" w:rsidP="00752E44">
      <w:pPr>
        <w:tabs>
          <w:tab w:val="left" w:pos="15"/>
        </w:tabs>
        <w:spacing w:after="0" w:line="240" w:lineRule="auto"/>
        <w:ind w:left="15" w:firstLine="8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E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3.1. </w:t>
      </w:r>
      <w:proofErr w:type="gramStart"/>
      <w:r w:rsidRPr="00752E44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 запроса предложений должен соответствовать требованиям, устанавливаемым в соответствии с законодательством Российской Федерации к лицам, осуществляющим оказание услуг, выполнение работ, являющихся предметом запроса предложений (например, требованиям о наличии лицензии на осуществление определённых видов деятельности, свидетельств о допуске, выданных саморегулируемыми организациями, на выполнение конкретных видов работ и т.п.).</w:t>
      </w:r>
      <w:proofErr w:type="gramEnd"/>
    </w:p>
    <w:p w:rsidR="00752E44" w:rsidRPr="00752E44" w:rsidRDefault="00752E44" w:rsidP="00752E44">
      <w:pPr>
        <w:widowControl w:val="0"/>
        <w:numPr>
          <w:ilvl w:val="1"/>
          <w:numId w:val="21"/>
        </w:numPr>
        <w:tabs>
          <w:tab w:val="left" w:pos="15"/>
        </w:tabs>
        <w:suppressAutoHyphens/>
        <w:spacing w:after="0" w:line="240" w:lineRule="auto"/>
        <w:ind w:left="15" w:firstLine="8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E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 запроса предложений не должен находиться в </w:t>
      </w:r>
      <w:proofErr w:type="gramStart"/>
      <w:r w:rsidRPr="00752E4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процессе</w:t>
      </w:r>
      <w:proofErr w:type="gramEnd"/>
      <w:r w:rsidRPr="00752E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ликвидации, в отношении него не должно быть возбуждено дело о банкротстве.</w:t>
      </w:r>
    </w:p>
    <w:p w:rsidR="00752E44" w:rsidRPr="00752E44" w:rsidRDefault="00752E44" w:rsidP="00752E44">
      <w:pPr>
        <w:widowControl w:val="0"/>
        <w:numPr>
          <w:ilvl w:val="1"/>
          <w:numId w:val="21"/>
        </w:numPr>
        <w:tabs>
          <w:tab w:val="left" w:pos="15"/>
        </w:tabs>
        <w:suppressAutoHyphens/>
        <w:spacing w:after="0" w:line="240" w:lineRule="auto"/>
        <w:ind w:left="15" w:firstLine="8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E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Деятельность Участника запроса предложений должна быть не приостановлена в </w:t>
      </w:r>
      <w:proofErr w:type="gramStart"/>
      <w:r w:rsidRPr="00752E4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порядке</w:t>
      </w:r>
      <w:proofErr w:type="gramEnd"/>
      <w:r w:rsidRPr="00752E44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предусмотренном Кодексом Российской Федерации об административных правонарушениях, на день подачи заявки на участие в запросе предложений.</w:t>
      </w:r>
    </w:p>
    <w:p w:rsidR="00752E44" w:rsidRPr="00752E44" w:rsidRDefault="00752E44" w:rsidP="00752E44">
      <w:pPr>
        <w:widowControl w:val="0"/>
        <w:numPr>
          <w:ilvl w:val="1"/>
          <w:numId w:val="21"/>
        </w:numPr>
        <w:tabs>
          <w:tab w:val="left" w:pos="15"/>
        </w:tabs>
        <w:suppressAutoHyphens/>
        <w:spacing w:after="0" w:line="240" w:lineRule="auto"/>
        <w:ind w:left="15" w:firstLine="8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E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Участника запроса предложений должна отсутствовать задолженность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год. </w:t>
      </w:r>
    </w:p>
    <w:p w:rsidR="00752E44" w:rsidRPr="00752E44" w:rsidRDefault="00752E44" w:rsidP="00752E44">
      <w:pPr>
        <w:widowControl w:val="0"/>
        <w:numPr>
          <w:ilvl w:val="1"/>
          <w:numId w:val="21"/>
        </w:numPr>
        <w:tabs>
          <w:tab w:val="left" w:pos="15"/>
        </w:tabs>
        <w:suppressAutoHyphens/>
        <w:spacing w:after="0" w:line="240" w:lineRule="auto"/>
        <w:ind w:left="15" w:firstLine="8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2E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 запроса предложений должен составить заявку на участие в </w:t>
      </w:r>
      <w:proofErr w:type="gramStart"/>
      <w:r w:rsidRPr="00752E4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</w:t>
      </w:r>
      <w:proofErr w:type="gramEnd"/>
      <w:r w:rsidRPr="00752E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предложений по форме, установленной в документации. Из текста заявки должно ясно следовать, что её подача является принятием всех условий Заказчика, в том числе согласием исполнять обязанности Участника закупки. Заявка должна быть подписана руководителем Заказчика или надлежащим </w:t>
      </w:r>
      <w:proofErr w:type="gramStart"/>
      <w:r w:rsidRPr="00752E4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образом</w:t>
      </w:r>
      <w:proofErr w:type="gramEnd"/>
      <w:r w:rsidRPr="00752E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уполномоченным им лицом.</w:t>
      </w:r>
    </w:p>
    <w:p w:rsidR="00752E44" w:rsidRPr="00752E44" w:rsidRDefault="00752E44" w:rsidP="00752E44">
      <w:pPr>
        <w:widowControl w:val="0"/>
        <w:numPr>
          <w:ilvl w:val="1"/>
          <w:numId w:val="21"/>
        </w:numPr>
        <w:tabs>
          <w:tab w:val="left" w:pos="15"/>
        </w:tabs>
        <w:suppressAutoHyphens/>
        <w:spacing w:after="0" w:line="240" w:lineRule="auto"/>
        <w:ind w:left="15" w:firstLine="8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E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Несоответствие Участника запроса предложений и/или его заявки любому из перечисленных в </w:t>
      </w:r>
      <w:proofErr w:type="spellStart"/>
      <w:r w:rsidRPr="00752E44">
        <w:rPr>
          <w:rFonts w:ascii="Times New Roman" w:eastAsia="Times New Roman" w:hAnsi="Times New Roman" w:cs="Times New Roman"/>
          <w:sz w:val="28"/>
          <w:szCs w:val="28"/>
          <w:lang w:eastAsia="ru-RU"/>
        </w:rPr>
        <w:t>пп</w:t>
      </w:r>
      <w:proofErr w:type="spellEnd"/>
      <w:r w:rsidRPr="00752E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3.1 — 3.5 требованию является основанием для отказа такому Участнику в </w:t>
      </w:r>
      <w:proofErr w:type="gramStart"/>
      <w:r w:rsidRPr="00752E44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допуске</w:t>
      </w:r>
      <w:proofErr w:type="gramEnd"/>
      <w:r w:rsidRPr="00752E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участию в запросе предложений/для отклонения заявки. </w:t>
      </w:r>
    </w:p>
    <w:p w:rsidR="00752E44" w:rsidRPr="00752E44" w:rsidRDefault="00752E44" w:rsidP="00752E44">
      <w:pPr>
        <w:widowControl w:val="0"/>
        <w:numPr>
          <w:ilvl w:val="1"/>
          <w:numId w:val="21"/>
        </w:numPr>
        <w:tabs>
          <w:tab w:val="left" w:pos="15"/>
        </w:tabs>
        <w:suppressAutoHyphens/>
        <w:spacing w:after="0" w:line="240" w:lineRule="auto"/>
        <w:ind w:left="15" w:firstLine="8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2E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заявке декларируется соответствие участника запроса предложений обязательным требованиям по </w:t>
      </w:r>
      <w:proofErr w:type="spellStart"/>
      <w:r w:rsidRPr="00752E44">
        <w:rPr>
          <w:rFonts w:ascii="Times New Roman" w:eastAsia="Times New Roman" w:hAnsi="Times New Roman" w:cs="Times New Roman"/>
          <w:sz w:val="28"/>
          <w:szCs w:val="28"/>
          <w:lang w:eastAsia="ru-RU"/>
        </w:rPr>
        <w:t>пп</w:t>
      </w:r>
      <w:proofErr w:type="spellEnd"/>
      <w:r w:rsidRPr="00752E44">
        <w:rPr>
          <w:rFonts w:ascii="Times New Roman" w:eastAsia="Times New Roman" w:hAnsi="Times New Roman" w:cs="Times New Roman"/>
          <w:sz w:val="28"/>
          <w:szCs w:val="28"/>
          <w:lang w:eastAsia="ru-RU"/>
        </w:rPr>
        <w:t>. 3.2 – 3.5 настоящей документации. Обязательное требование по п. 3.1 настоящей документации подтверждаются приложением соответствующих документов</w:t>
      </w:r>
    </w:p>
    <w:p w:rsidR="00752E44" w:rsidRPr="00752E44" w:rsidRDefault="00752E44" w:rsidP="00752E44">
      <w:pPr>
        <w:widowControl w:val="0"/>
        <w:numPr>
          <w:ilvl w:val="0"/>
          <w:numId w:val="20"/>
        </w:numPr>
        <w:suppressAutoHyphens/>
        <w:spacing w:after="0" w:line="100" w:lineRule="atLeast"/>
        <w:ind w:left="15" w:hanging="15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4"/>
        </w:rPr>
      </w:pPr>
      <w:r w:rsidRPr="00752E44">
        <w:rPr>
          <w:rFonts w:ascii="Times New Roman" w:eastAsia="Times New Roman" w:hAnsi="Times New Roman" w:cs="Times New Roman"/>
          <w:b/>
          <w:color w:val="000000"/>
          <w:sz w:val="28"/>
          <w:szCs w:val="24"/>
        </w:rPr>
        <w:t xml:space="preserve">Требования к составу и содержанию заявки на участие в </w:t>
      </w:r>
      <w:proofErr w:type="gramStart"/>
      <w:r w:rsidRPr="00752E44">
        <w:rPr>
          <w:rFonts w:ascii="Times New Roman" w:eastAsia="Times New Roman" w:hAnsi="Times New Roman" w:cs="Times New Roman"/>
          <w:b/>
          <w:color w:val="000000"/>
          <w:sz w:val="28"/>
          <w:szCs w:val="24"/>
        </w:rPr>
        <w:t>запросе</w:t>
      </w:r>
      <w:proofErr w:type="gramEnd"/>
      <w:r w:rsidRPr="00752E44">
        <w:rPr>
          <w:rFonts w:ascii="Times New Roman" w:eastAsia="Times New Roman" w:hAnsi="Times New Roman" w:cs="Times New Roman"/>
          <w:b/>
          <w:color w:val="000000"/>
          <w:sz w:val="28"/>
          <w:szCs w:val="24"/>
        </w:rPr>
        <w:t xml:space="preserve"> </w:t>
      </w:r>
      <w:r w:rsidRPr="00752E44">
        <w:rPr>
          <w:rFonts w:ascii="Times New Roman" w:eastAsia="Times New Roman" w:hAnsi="Times New Roman" w:cs="Times New Roman"/>
          <w:b/>
          <w:sz w:val="28"/>
          <w:szCs w:val="28"/>
        </w:rPr>
        <w:t>предложений</w:t>
      </w:r>
    </w:p>
    <w:p w:rsidR="00752E44" w:rsidRPr="00752E44" w:rsidRDefault="00752E44" w:rsidP="004A0F8B">
      <w:pPr>
        <w:widowControl w:val="0"/>
        <w:numPr>
          <w:ilvl w:val="1"/>
          <w:numId w:val="20"/>
        </w:numPr>
        <w:suppressAutoHyphens/>
        <w:autoSpaceDE w:val="0"/>
        <w:spacing w:after="0" w:line="100" w:lineRule="atLeas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E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Лицо, желающее участвовать в </w:t>
      </w:r>
      <w:proofErr w:type="gramStart"/>
      <w:r w:rsidRPr="00752E4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</w:t>
      </w:r>
      <w:proofErr w:type="gramEnd"/>
      <w:r w:rsidRPr="00752E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предложений, представляет в установленный в извещении о проведении запроса предложений срок заявку на участие в закупке по форме, разработанной Заказчиком (раздел </w:t>
      </w:r>
      <w:r w:rsidRPr="00752E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="007A5CFA" w:rsidRPr="00752E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</w:t>
      </w:r>
      <w:r w:rsidRPr="00752E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настоящей документации). </w:t>
      </w:r>
    </w:p>
    <w:p w:rsidR="00752E44" w:rsidRPr="00752E44" w:rsidRDefault="00752E44" w:rsidP="004A0F8B">
      <w:pPr>
        <w:widowControl w:val="0"/>
        <w:numPr>
          <w:ilvl w:val="1"/>
          <w:numId w:val="20"/>
        </w:numPr>
        <w:suppressAutoHyphens/>
        <w:autoSpaceDE w:val="0"/>
        <w:spacing w:after="0" w:line="100" w:lineRule="atLeas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E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 закупки вправе подать только одну заявку на участие в закупке в отношении каждого предмета закупки (лота). </w:t>
      </w:r>
    </w:p>
    <w:p w:rsidR="00752E44" w:rsidRPr="00752E44" w:rsidRDefault="00752E44" w:rsidP="004A0F8B">
      <w:pPr>
        <w:widowControl w:val="0"/>
        <w:numPr>
          <w:ilvl w:val="1"/>
          <w:numId w:val="20"/>
        </w:numPr>
        <w:suppressAutoHyphens/>
        <w:autoSpaceDE w:val="0"/>
        <w:spacing w:after="0" w:line="100" w:lineRule="atLeas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E44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вставки между строк, исправления, подтирки или надписи поверх первоначального текста будут действительны только в случае, если они завизированы лицом или лицами, подписавшими заявку. Суммы, указанные в заявке цифрами должны соответствовать суммам, указанным в заявке прописью.</w:t>
      </w:r>
    </w:p>
    <w:p w:rsidR="00752E44" w:rsidRPr="00752E44" w:rsidRDefault="00752E44" w:rsidP="00752E44">
      <w:pPr>
        <w:widowControl w:val="0"/>
        <w:numPr>
          <w:ilvl w:val="1"/>
          <w:numId w:val="20"/>
        </w:numPr>
        <w:suppressAutoHyphens/>
        <w:spacing w:after="0" w:line="100" w:lineRule="atLeast"/>
        <w:ind w:left="15" w:firstLine="825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752E44">
        <w:rPr>
          <w:rFonts w:ascii="Times New Roman" w:eastAsia="Times New Roman" w:hAnsi="Times New Roman" w:cs="Times New Roman"/>
          <w:sz w:val="28"/>
          <w:szCs w:val="24"/>
        </w:rPr>
        <w:t>Заявка, а также вся корреспонденция и документы, связанные с этой заявкой, должны составляться на русском языке и обеспечивать однозначное восприятие их содержания.</w:t>
      </w:r>
    </w:p>
    <w:p w:rsidR="00752E44" w:rsidRPr="00752E44" w:rsidRDefault="00752E44" w:rsidP="00752E44">
      <w:pPr>
        <w:widowControl w:val="0"/>
        <w:numPr>
          <w:ilvl w:val="1"/>
          <w:numId w:val="20"/>
        </w:numPr>
        <w:suppressAutoHyphens/>
        <w:spacing w:after="0" w:line="100" w:lineRule="atLeast"/>
        <w:ind w:left="15" w:firstLine="825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752E44">
        <w:rPr>
          <w:rFonts w:ascii="Times New Roman" w:eastAsia="Times New Roman" w:hAnsi="Times New Roman" w:cs="Times New Roman"/>
          <w:sz w:val="28"/>
          <w:szCs w:val="24"/>
        </w:rPr>
        <w:t xml:space="preserve">В </w:t>
      </w:r>
      <w:proofErr w:type="gramStart"/>
      <w:r w:rsidRPr="00752E44">
        <w:rPr>
          <w:rFonts w:ascii="Times New Roman" w:eastAsia="Times New Roman" w:hAnsi="Times New Roman" w:cs="Times New Roman"/>
          <w:sz w:val="28"/>
          <w:szCs w:val="24"/>
        </w:rPr>
        <w:t>случае</w:t>
      </w:r>
      <w:proofErr w:type="gramEnd"/>
      <w:r w:rsidRPr="00752E44">
        <w:rPr>
          <w:rFonts w:ascii="Times New Roman" w:eastAsia="Times New Roman" w:hAnsi="Times New Roman" w:cs="Times New Roman"/>
          <w:sz w:val="28"/>
          <w:szCs w:val="24"/>
        </w:rPr>
        <w:t xml:space="preserve">, если для участия в запросе </w:t>
      </w:r>
      <w:r w:rsidRPr="00752E44">
        <w:rPr>
          <w:rFonts w:ascii="Times New Roman" w:eastAsia="Times New Roman" w:hAnsi="Times New Roman" w:cs="Times New Roman"/>
          <w:sz w:val="28"/>
          <w:szCs w:val="28"/>
        </w:rPr>
        <w:t xml:space="preserve">предложений </w:t>
      </w:r>
      <w:r w:rsidRPr="00752E44">
        <w:rPr>
          <w:rFonts w:ascii="Times New Roman" w:eastAsia="Times New Roman" w:hAnsi="Times New Roman" w:cs="Times New Roman"/>
          <w:sz w:val="28"/>
          <w:szCs w:val="24"/>
        </w:rPr>
        <w:t>иностранному лицу потребуется документация на иностранном языке, перевод на иностранный язык такое лицо осуществляет самостоятельно и за свой счёт.</w:t>
      </w:r>
    </w:p>
    <w:p w:rsidR="00752E44" w:rsidRPr="00752E44" w:rsidRDefault="00752E44" w:rsidP="00752E44">
      <w:pPr>
        <w:widowControl w:val="0"/>
        <w:numPr>
          <w:ilvl w:val="1"/>
          <w:numId w:val="20"/>
        </w:numPr>
        <w:autoSpaceDE w:val="0"/>
        <w:spacing w:after="0" w:line="100" w:lineRule="atLeast"/>
        <w:ind w:left="15" w:firstLine="836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752E44">
        <w:rPr>
          <w:rFonts w:ascii="Times New Roman" w:eastAsia="Times New Roman" w:hAnsi="Times New Roman" w:cs="Times New Roman"/>
          <w:sz w:val="28"/>
          <w:szCs w:val="24"/>
        </w:rPr>
        <w:t xml:space="preserve">Сопроводительная документация и печатная литература, предоставленная участником запроса </w:t>
      </w:r>
      <w:r w:rsidRPr="00752E44">
        <w:rPr>
          <w:rFonts w:ascii="Times New Roman" w:eastAsia="Times New Roman" w:hAnsi="Times New Roman" w:cs="Times New Roman"/>
          <w:sz w:val="28"/>
          <w:szCs w:val="28"/>
        </w:rPr>
        <w:t>предложений</w:t>
      </w:r>
      <w:r w:rsidRPr="00752E44">
        <w:rPr>
          <w:rFonts w:ascii="Times New Roman" w:eastAsia="Times New Roman" w:hAnsi="Times New Roman" w:cs="Times New Roman"/>
          <w:sz w:val="28"/>
          <w:szCs w:val="24"/>
        </w:rPr>
        <w:t xml:space="preserve">, может быть представлена на другом языке при условии, что к ней будет прилагаться перевод на языке закупочной документации. В </w:t>
      </w:r>
      <w:proofErr w:type="gramStart"/>
      <w:r w:rsidRPr="00752E44">
        <w:rPr>
          <w:rFonts w:ascii="Times New Roman" w:eastAsia="Times New Roman" w:hAnsi="Times New Roman" w:cs="Times New Roman"/>
          <w:sz w:val="28"/>
          <w:szCs w:val="24"/>
        </w:rPr>
        <w:t>случае</w:t>
      </w:r>
      <w:proofErr w:type="gramEnd"/>
      <w:r w:rsidRPr="00752E44">
        <w:rPr>
          <w:rFonts w:ascii="Times New Roman" w:eastAsia="Times New Roman" w:hAnsi="Times New Roman" w:cs="Times New Roman"/>
          <w:sz w:val="28"/>
          <w:szCs w:val="24"/>
        </w:rPr>
        <w:t xml:space="preserve"> противоречия оригинала и перевода преимущество будет иметь перевод. </w:t>
      </w:r>
    </w:p>
    <w:p w:rsidR="00752E44" w:rsidRPr="00752E44" w:rsidRDefault="00752E44" w:rsidP="00752E44">
      <w:pPr>
        <w:widowControl w:val="0"/>
        <w:numPr>
          <w:ilvl w:val="1"/>
          <w:numId w:val="20"/>
        </w:numPr>
        <w:autoSpaceDE w:val="0"/>
        <w:spacing w:after="0" w:line="100" w:lineRule="atLeast"/>
        <w:ind w:left="15" w:firstLine="836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752E44">
        <w:rPr>
          <w:rFonts w:ascii="Times New Roman" w:eastAsia="Times New Roman" w:hAnsi="Times New Roman" w:cs="Times New Roman"/>
          <w:sz w:val="28"/>
          <w:szCs w:val="24"/>
        </w:rPr>
        <w:t xml:space="preserve">Заявка должна соответствовать требованиям, указанным в документации о проведении запроса </w:t>
      </w:r>
      <w:r w:rsidRPr="00752E44">
        <w:rPr>
          <w:rFonts w:ascii="Times New Roman" w:eastAsia="Times New Roman" w:hAnsi="Times New Roman" w:cs="Times New Roman"/>
          <w:sz w:val="28"/>
          <w:szCs w:val="28"/>
        </w:rPr>
        <w:t>предложений</w:t>
      </w:r>
      <w:r w:rsidRPr="00752E44">
        <w:rPr>
          <w:rFonts w:ascii="Times New Roman" w:eastAsia="Times New Roman" w:hAnsi="Times New Roman" w:cs="Times New Roman"/>
          <w:sz w:val="28"/>
          <w:szCs w:val="24"/>
        </w:rPr>
        <w:t xml:space="preserve">. </w:t>
      </w:r>
      <w:r w:rsidRPr="00752E44">
        <w:rPr>
          <w:rFonts w:ascii="Times New Roman" w:eastAsia="Times New Roman" w:hAnsi="Times New Roman" w:cs="Times New Roman"/>
          <w:bCs/>
          <w:sz w:val="28"/>
          <w:szCs w:val="24"/>
        </w:rPr>
        <w:t xml:space="preserve">Заявка подлежит отклонению, если она не соответствует любому из требований, указанных в документации о проведении запроса </w:t>
      </w:r>
      <w:r w:rsidRPr="00752E44">
        <w:rPr>
          <w:rFonts w:ascii="Times New Roman" w:eastAsia="Times New Roman" w:hAnsi="Times New Roman" w:cs="Times New Roman"/>
          <w:sz w:val="28"/>
          <w:szCs w:val="28"/>
        </w:rPr>
        <w:t>предложений</w:t>
      </w:r>
      <w:r w:rsidRPr="00752E44">
        <w:rPr>
          <w:rFonts w:ascii="Times New Roman" w:eastAsia="Times New Roman" w:hAnsi="Times New Roman" w:cs="Times New Roman"/>
          <w:bCs/>
          <w:sz w:val="28"/>
          <w:szCs w:val="24"/>
        </w:rPr>
        <w:t>.</w:t>
      </w:r>
      <w:r w:rsidRPr="00752E44">
        <w:rPr>
          <w:rFonts w:ascii="Times New Roman" w:eastAsia="Times New Roman" w:hAnsi="Times New Roman" w:cs="Times New Roman"/>
        </w:rPr>
        <w:t xml:space="preserve"> </w:t>
      </w:r>
    </w:p>
    <w:p w:rsidR="00752E44" w:rsidRPr="00752E44" w:rsidRDefault="00752E44" w:rsidP="00E25C61">
      <w:pPr>
        <w:widowControl w:val="0"/>
        <w:numPr>
          <w:ilvl w:val="1"/>
          <w:numId w:val="20"/>
        </w:numPr>
        <w:suppressAutoHyphens/>
        <w:spacing w:after="0" w:line="100" w:lineRule="atLeast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4"/>
        </w:rPr>
      </w:pPr>
      <w:r w:rsidRPr="00752E44">
        <w:rPr>
          <w:rFonts w:ascii="Times New Roman" w:eastAsia="Times New Roman" w:hAnsi="Times New Roman" w:cs="Times New Roman"/>
          <w:sz w:val="28"/>
          <w:szCs w:val="24"/>
        </w:rPr>
        <w:t xml:space="preserve">В заявке декларируется соответствие участника закупки обязательным требованиям по </w:t>
      </w:r>
      <w:proofErr w:type="spellStart"/>
      <w:r w:rsidRPr="00752E44">
        <w:rPr>
          <w:rFonts w:ascii="Times New Roman" w:eastAsia="Times New Roman" w:hAnsi="Times New Roman" w:cs="Times New Roman"/>
          <w:sz w:val="28"/>
          <w:szCs w:val="24"/>
        </w:rPr>
        <w:t>пп</w:t>
      </w:r>
      <w:proofErr w:type="spellEnd"/>
      <w:r w:rsidRPr="00752E44">
        <w:rPr>
          <w:rFonts w:ascii="Times New Roman" w:eastAsia="Times New Roman" w:hAnsi="Times New Roman" w:cs="Times New Roman"/>
          <w:sz w:val="28"/>
          <w:szCs w:val="24"/>
        </w:rPr>
        <w:t>. 3.2 – 3.5 настоящей документации. Обязательное требование по п. 3.1 настоящей документации подтверждаются приложением соответствующих документов.</w:t>
      </w:r>
    </w:p>
    <w:p w:rsidR="00752E44" w:rsidRPr="00752E44" w:rsidRDefault="00752E44" w:rsidP="00E25C61">
      <w:pPr>
        <w:widowControl w:val="0"/>
        <w:numPr>
          <w:ilvl w:val="1"/>
          <w:numId w:val="20"/>
        </w:numPr>
        <w:suppressAutoHyphens/>
        <w:spacing w:after="0" w:line="100" w:lineRule="atLeast"/>
        <w:ind w:left="0"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752E44">
        <w:rPr>
          <w:rFonts w:ascii="Times New Roman" w:eastAsia="Times New Roman" w:hAnsi="Times New Roman" w:cs="Times New Roman"/>
          <w:b/>
          <w:sz w:val="28"/>
          <w:szCs w:val="24"/>
        </w:rPr>
        <w:t>К заявке прикладываются следующие документы:</w:t>
      </w:r>
    </w:p>
    <w:p w:rsidR="00752E44" w:rsidRPr="00752E44" w:rsidRDefault="00752E44" w:rsidP="00E25C61">
      <w:pPr>
        <w:widowControl w:val="0"/>
        <w:numPr>
          <w:ilvl w:val="2"/>
          <w:numId w:val="20"/>
        </w:numPr>
        <w:tabs>
          <w:tab w:val="left" w:pos="75"/>
          <w:tab w:val="left" w:pos="1433"/>
        </w:tabs>
        <w:suppressAutoHyphens/>
        <w:spacing w:after="0" w:line="100" w:lineRule="atLeast"/>
        <w:ind w:left="0"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752E44">
        <w:rPr>
          <w:rFonts w:ascii="Times New Roman" w:eastAsia="Times New Roman" w:hAnsi="Times New Roman" w:cs="Times New Roman"/>
          <w:sz w:val="28"/>
          <w:szCs w:val="24"/>
        </w:rPr>
        <w:t xml:space="preserve">Документы или копии документов, заверенных руководителем и печатью, подтверждающих соответствие Участника закупки установленным требованиям и условиям допуска к участию в запросе </w:t>
      </w:r>
      <w:r w:rsidRPr="00752E44">
        <w:rPr>
          <w:rFonts w:ascii="Times New Roman" w:eastAsia="Times New Roman" w:hAnsi="Times New Roman" w:cs="Times New Roman"/>
          <w:sz w:val="28"/>
          <w:szCs w:val="28"/>
        </w:rPr>
        <w:t xml:space="preserve">предложений </w:t>
      </w:r>
      <w:r w:rsidRPr="00752E44">
        <w:rPr>
          <w:rFonts w:ascii="Times New Roman" w:eastAsia="Times New Roman" w:hAnsi="Times New Roman" w:cs="Times New Roman"/>
          <w:sz w:val="28"/>
          <w:szCs w:val="24"/>
        </w:rPr>
        <w:t xml:space="preserve">(п. 3.1, п. 3.6 настоящей документации – обязательно, документы по </w:t>
      </w:r>
      <w:proofErr w:type="spellStart"/>
      <w:r w:rsidRPr="00752E44">
        <w:rPr>
          <w:rFonts w:ascii="Times New Roman" w:eastAsia="Times New Roman" w:hAnsi="Times New Roman" w:cs="Times New Roman"/>
          <w:sz w:val="28"/>
          <w:szCs w:val="24"/>
        </w:rPr>
        <w:t>пп</w:t>
      </w:r>
      <w:proofErr w:type="spellEnd"/>
      <w:r w:rsidRPr="00752E44">
        <w:rPr>
          <w:rFonts w:ascii="Times New Roman" w:eastAsia="Times New Roman" w:hAnsi="Times New Roman" w:cs="Times New Roman"/>
          <w:sz w:val="28"/>
          <w:szCs w:val="24"/>
        </w:rPr>
        <w:t xml:space="preserve">. 3.2 – 3.5 настоящей документации могут быть представлены по желанию Участника закупки). </w:t>
      </w:r>
    </w:p>
    <w:p w:rsidR="00752E44" w:rsidRPr="00752E44" w:rsidRDefault="00752E44" w:rsidP="00E25C61">
      <w:pPr>
        <w:widowControl w:val="0"/>
        <w:numPr>
          <w:ilvl w:val="2"/>
          <w:numId w:val="20"/>
        </w:numPr>
        <w:tabs>
          <w:tab w:val="left" w:pos="-2010"/>
          <w:tab w:val="left" w:pos="-705"/>
          <w:tab w:val="left" w:pos="75"/>
        </w:tabs>
        <w:suppressAutoHyphens/>
        <w:spacing w:after="0" w:line="100" w:lineRule="atLeas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52E44">
        <w:rPr>
          <w:rFonts w:ascii="Times New Roman" w:eastAsia="Times New Roman" w:hAnsi="Times New Roman" w:cs="Times New Roman"/>
          <w:sz w:val="28"/>
          <w:szCs w:val="24"/>
        </w:rPr>
        <w:t>Документы или заверенные надлежащим образом копии документов, подтверждающих полномочия лица на осуществление действий от имени Участника закупки.</w:t>
      </w:r>
      <w:r w:rsidRPr="00752E44">
        <w:rPr>
          <w:rFonts w:ascii="Times New Roman" w:eastAsia="Times New Roman" w:hAnsi="Times New Roman" w:cs="Times New Roman"/>
          <w:b/>
          <w:sz w:val="28"/>
          <w:szCs w:val="24"/>
        </w:rPr>
        <w:t xml:space="preserve"> </w:t>
      </w:r>
    </w:p>
    <w:p w:rsidR="00752E44" w:rsidRPr="00752E44" w:rsidRDefault="00752E44" w:rsidP="00E25C61">
      <w:pPr>
        <w:widowControl w:val="0"/>
        <w:numPr>
          <w:ilvl w:val="2"/>
          <w:numId w:val="20"/>
        </w:numPr>
        <w:tabs>
          <w:tab w:val="left" w:pos="-2010"/>
          <w:tab w:val="left" w:pos="-705"/>
        </w:tabs>
        <w:suppressAutoHyphens/>
        <w:spacing w:after="0" w:line="100" w:lineRule="atLeast"/>
        <w:ind w:left="0" w:firstLine="709"/>
        <w:jc w:val="both"/>
        <w:rPr>
          <w:rFonts w:ascii="Times New Roman CYR" w:eastAsia="Times New Roman CYR" w:hAnsi="Times New Roman CYR" w:cs="Times New Roman CYR"/>
          <w:color w:val="000000"/>
          <w:sz w:val="28"/>
          <w:szCs w:val="24"/>
        </w:rPr>
      </w:pPr>
      <w:r w:rsidRPr="00752E44">
        <w:rPr>
          <w:rFonts w:ascii="Times New Roman" w:eastAsia="Times New Roman" w:hAnsi="Times New Roman" w:cs="Times New Roman"/>
          <w:sz w:val="28"/>
          <w:szCs w:val="28"/>
        </w:rPr>
        <w:t xml:space="preserve">Заверенные надлежащим образом </w:t>
      </w:r>
      <w:r w:rsidRPr="00752E44">
        <w:rPr>
          <w:rFonts w:ascii="Times New Roman CYR" w:eastAsia="Times New Roman CYR" w:hAnsi="Times New Roman CYR" w:cs="Times New Roman CYR"/>
          <w:sz w:val="28"/>
          <w:szCs w:val="28"/>
        </w:rPr>
        <w:t>копии учредительных документов участника закупки: устава (для юридических лиц), свидетельства о постановке на налоговый учёт (для юридических лиц и индивидуальных предпринимателей); свидетельства о государственной регистрации (для юридических лиц и индивидуальных предпринимателей); документа о полномочиях руководителя (для юридических лиц</w:t>
      </w:r>
      <w:r w:rsidRPr="00752E44">
        <w:rPr>
          <w:rFonts w:ascii="Times New Roman CYR" w:eastAsia="Times New Roman CYR" w:hAnsi="Times New Roman CYR" w:cs="Times New Roman CYR"/>
          <w:sz w:val="28"/>
          <w:szCs w:val="24"/>
        </w:rPr>
        <w:t>)</w:t>
      </w:r>
      <w:r w:rsidRPr="00752E44">
        <w:rPr>
          <w:rFonts w:ascii="Times New Roman" w:eastAsia="Times New Roman" w:hAnsi="Times New Roman" w:cs="Times New Roman"/>
          <w:sz w:val="28"/>
          <w:szCs w:val="24"/>
        </w:rPr>
        <w:t xml:space="preserve">. </w:t>
      </w:r>
    </w:p>
    <w:p w:rsidR="00752E44" w:rsidRPr="00752E44" w:rsidRDefault="00752E44" w:rsidP="00E25C61">
      <w:pPr>
        <w:widowControl w:val="0"/>
        <w:numPr>
          <w:ilvl w:val="2"/>
          <w:numId w:val="20"/>
        </w:numPr>
        <w:tabs>
          <w:tab w:val="left" w:pos="-2010"/>
          <w:tab w:val="left" w:pos="-705"/>
        </w:tabs>
        <w:suppressAutoHyphens/>
        <w:spacing w:after="0" w:line="100" w:lineRule="atLeas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752E44">
        <w:rPr>
          <w:rFonts w:ascii="Times New Roman" w:eastAsia="Times New Roman" w:hAnsi="Times New Roman" w:cs="Times New Roman"/>
          <w:sz w:val="28"/>
          <w:szCs w:val="28"/>
        </w:rPr>
        <w:t>Оригинал в</w:t>
      </w:r>
      <w:r w:rsidRPr="00752E44">
        <w:rPr>
          <w:rFonts w:ascii="Times New Roman CYR" w:eastAsia="Times New Roman CYR" w:hAnsi="Times New Roman CYR" w:cs="Times New Roman CYR"/>
          <w:sz w:val="28"/>
          <w:szCs w:val="28"/>
        </w:rPr>
        <w:t xml:space="preserve">ыписки из Единого государственного реестра юридических лиц, полученной не ранее, чем за </w:t>
      </w:r>
      <w:r w:rsidRPr="00752E44">
        <w:rPr>
          <w:rFonts w:ascii="Times New Roman CYR" w:eastAsia="Times New Roman CYR" w:hAnsi="Times New Roman CYR" w:cs="Times New Roman CYR"/>
          <w:bCs/>
          <w:sz w:val="28"/>
          <w:szCs w:val="28"/>
        </w:rPr>
        <w:t>шесть месяцев</w:t>
      </w:r>
      <w:r w:rsidRPr="00752E44">
        <w:rPr>
          <w:rFonts w:ascii="Times New Roman CYR" w:eastAsia="Times New Roman CYR" w:hAnsi="Times New Roman CYR" w:cs="Times New Roman CYR"/>
          <w:sz w:val="28"/>
          <w:szCs w:val="28"/>
        </w:rPr>
        <w:t xml:space="preserve"> до дня размещения на сайте извещения о проведении открытого запроса предложений или нотариально заверенную копию такой выписки (для юридических лиц), либо оригинал выписки из Единого государственного реестра индивидуальных предпринимателей, полученной не ранее, чем за </w:t>
      </w:r>
      <w:r w:rsidRPr="00752E44">
        <w:rPr>
          <w:rFonts w:ascii="Times New Roman CYR" w:eastAsia="Times New Roman CYR" w:hAnsi="Times New Roman CYR" w:cs="Times New Roman CYR"/>
          <w:bCs/>
          <w:sz w:val="28"/>
          <w:szCs w:val="28"/>
        </w:rPr>
        <w:t>шесть месяцев</w:t>
      </w:r>
      <w:r w:rsidRPr="00752E44">
        <w:rPr>
          <w:rFonts w:ascii="Times New Roman CYR" w:eastAsia="Times New Roman CYR" w:hAnsi="Times New Roman CYR" w:cs="Times New Roman CYR"/>
          <w:sz w:val="28"/>
          <w:szCs w:val="28"/>
        </w:rPr>
        <w:t xml:space="preserve"> до дня размещения на сайте извещения о проведении открытого</w:t>
      </w:r>
      <w:proofErr w:type="gramEnd"/>
      <w:r w:rsidRPr="00752E44">
        <w:rPr>
          <w:rFonts w:ascii="Times New Roman CYR" w:eastAsia="Times New Roman CYR" w:hAnsi="Times New Roman CYR" w:cs="Times New Roman CYR"/>
          <w:sz w:val="28"/>
          <w:szCs w:val="28"/>
        </w:rPr>
        <w:t xml:space="preserve"> запроса предложений или нотариально заверенную копию такой выписки (для индивидуальных предпринимателей), копии документов, удостоверяющих личность (для индивидуальных предпринимателей и иных физических лиц)</w:t>
      </w:r>
      <w:r w:rsidRPr="00752E44">
        <w:rPr>
          <w:rFonts w:ascii="Times New Roman" w:eastAsia="Times New Roman" w:hAnsi="Times New Roman" w:cs="Times New Roman"/>
          <w:sz w:val="28"/>
          <w:szCs w:val="24"/>
        </w:rPr>
        <w:t xml:space="preserve">. </w:t>
      </w:r>
    </w:p>
    <w:p w:rsidR="00752E44" w:rsidRPr="00752E44" w:rsidRDefault="00752E44" w:rsidP="00752E44">
      <w:pPr>
        <w:widowControl w:val="0"/>
        <w:tabs>
          <w:tab w:val="left" w:pos="-2010"/>
          <w:tab w:val="left" w:pos="-705"/>
        </w:tabs>
        <w:suppressAutoHyphens/>
        <w:spacing w:after="0" w:line="10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52E44">
        <w:rPr>
          <w:rFonts w:ascii="Times New Roman" w:eastAsia="Times New Roman" w:hAnsi="Times New Roman" w:cs="Times New Roman"/>
          <w:sz w:val="28"/>
          <w:szCs w:val="24"/>
        </w:rPr>
        <w:t xml:space="preserve"> 4.9.5.Иные документы, предусмотренные извещением о запросе предложений (раздел </w:t>
      </w:r>
      <w:r w:rsidRPr="00752E44">
        <w:rPr>
          <w:rFonts w:ascii="Times New Roman" w:eastAsia="Times New Roman" w:hAnsi="Times New Roman" w:cs="Times New Roman"/>
          <w:sz w:val="28"/>
          <w:szCs w:val="24"/>
          <w:lang w:val="en-US"/>
        </w:rPr>
        <w:t>II</w:t>
      </w:r>
      <w:r w:rsidRPr="00752E44">
        <w:rPr>
          <w:rFonts w:ascii="Times New Roman" w:eastAsia="Times New Roman" w:hAnsi="Times New Roman" w:cs="Times New Roman"/>
          <w:sz w:val="28"/>
          <w:szCs w:val="24"/>
        </w:rPr>
        <w:t xml:space="preserve"> настоящей документации).</w:t>
      </w:r>
    </w:p>
    <w:p w:rsidR="00752E44" w:rsidRPr="00752E44" w:rsidRDefault="00752E44" w:rsidP="00E25C61">
      <w:pPr>
        <w:widowControl w:val="0"/>
        <w:numPr>
          <w:ilvl w:val="1"/>
          <w:numId w:val="20"/>
        </w:numPr>
        <w:suppressAutoHyphens/>
        <w:autoSpaceDE w:val="0"/>
        <w:spacing w:after="0" w:line="100" w:lineRule="atLeas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E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 запроса предложений вправе подать только 1 (одну) заявку. Порядок, срок и форма подачи заявки на участие в </w:t>
      </w:r>
      <w:proofErr w:type="gramStart"/>
      <w:r w:rsidRPr="00752E4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</w:t>
      </w:r>
      <w:proofErr w:type="gramEnd"/>
      <w:r w:rsidRPr="00752E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предложений определяется в извещении о проведении запроса предложений и настоящей документации. В </w:t>
      </w:r>
      <w:proofErr w:type="gramStart"/>
      <w:r w:rsidRPr="00752E44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случае</w:t>
      </w:r>
      <w:proofErr w:type="gramEnd"/>
      <w:r w:rsidRPr="00752E44">
        <w:rPr>
          <w:rFonts w:ascii="Times New Roman" w:eastAsia="Times New Roman" w:hAnsi="Times New Roman" w:cs="Times New Roman"/>
          <w:sz w:val="28"/>
          <w:szCs w:val="28"/>
          <w:lang w:eastAsia="ru-RU"/>
        </w:rPr>
        <w:t>, если Участник подал более одной заявки на участие в запросе предложений, все заявки на участие в запросе предложений данного Участника отклоняются без рассмотрения.</w:t>
      </w:r>
    </w:p>
    <w:p w:rsidR="00752E44" w:rsidRPr="00752E44" w:rsidRDefault="00752E44" w:rsidP="00E25C61">
      <w:pPr>
        <w:widowControl w:val="0"/>
        <w:numPr>
          <w:ilvl w:val="1"/>
          <w:numId w:val="20"/>
        </w:numPr>
        <w:tabs>
          <w:tab w:val="left" w:pos="-2010"/>
          <w:tab w:val="left" w:pos="-705"/>
        </w:tabs>
        <w:suppressAutoHyphens/>
        <w:autoSpaceDE w:val="0"/>
        <w:spacing w:after="0" w:line="100" w:lineRule="atLeas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E44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Заявки, поданные после окончания срока подачи заявок, не принимаются.</w:t>
      </w:r>
    </w:p>
    <w:p w:rsidR="00752E44" w:rsidRPr="00752E44" w:rsidRDefault="00752E44" w:rsidP="00752E44">
      <w:pPr>
        <w:tabs>
          <w:tab w:val="left" w:pos="1433"/>
        </w:tabs>
        <w:spacing w:after="0" w:line="100" w:lineRule="atLeast"/>
        <w:ind w:left="15" w:firstLine="825"/>
        <w:jc w:val="both"/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4"/>
        </w:rPr>
      </w:pPr>
    </w:p>
    <w:p w:rsidR="00752E44" w:rsidRPr="00752E44" w:rsidRDefault="00752E44" w:rsidP="00752E44">
      <w:pPr>
        <w:widowControl w:val="0"/>
        <w:numPr>
          <w:ilvl w:val="0"/>
          <w:numId w:val="20"/>
        </w:numPr>
        <w:shd w:val="clear" w:color="auto" w:fill="FFFFFF"/>
        <w:tabs>
          <w:tab w:val="left" w:pos="1445"/>
        </w:tabs>
        <w:suppressAutoHyphens/>
        <w:spacing w:after="0" w:line="360" w:lineRule="auto"/>
        <w:ind w:left="15" w:firstLine="825"/>
        <w:jc w:val="center"/>
        <w:rPr>
          <w:rFonts w:ascii="Times New Roman" w:eastAsia="Times New Roman" w:hAnsi="Times New Roman" w:cs="Times New Roman"/>
          <w:sz w:val="28"/>
          <w:szCs w:val="24"/>
        </w:rPr>
      </w:pPr>
      <w:bookmarkStart w:id="6" w:name="_Ref440090284"/>
      <w:r w:rsidRPr="00752E44"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4"/>
        </w:rPr>
        <w:t xml:space="preserve">Порядок, место подачи заявок на участие в </w:t>
      </w:r>
      <w:proofErr w:type="gramStart"/>
      <w:r w:rsidRPr="00752E44"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4"/>
        </w:rPr>
        <w:t>запросе</w:t>
      </w:r>
      <w:proofErr w:type="gramEnd"/>
      <w:r w:rsidRPr="00752E44"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4"/>
        </w:rPr>
        <w:t xml:space="preserve"> </w:t>
      </w:r>
      <w:r w:rsidRPr="00752E44">
        <w:rPr>
          <w:rFonts w:ascii="Times New Roman" w:eastAsia="Times New Roman" w:hAnsi="Times New Roman" w:cs="Times New Roman"/>
          <w:b/>
          <w:sz w:val="28"/>
          <w:szCs w:val="28"/>
        </w:rPr>
        <w:t>предложений</w:t>
      </w:r>
    </w:p>
    <w:p w:rsidR="00752E44" w:rsidRPr="00752E44" w:rsidRDefault="00752E44" w:rsidP="00E25C61">
      <w:pPr>
        <w:widowControl w:val="0"/>
        <w:numPr>
          <w:ilvl w:val="1"/>
          <w:numId w:val="20"/>
        </w:numPr>
        <w:shd w:val="clear" w:color="auto" w:fill="FFFFFF"/>
        <w:tabs>
          <w:tab w:val="left" w:pos="0"/>
        </w:tabs>
        <w:suppressAutoHyphens/>
        <w:spacing w:before="10" w:after="0" w:line="274" w:lineRule="exact"/>
        <w:ind w:left="0" w:firstLine="709"/>
        <w:jc w:val="both"/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4"/>
        </w:rPr>
      </w:pPr>
      <w:r w:rsidRPr="00752E44">
        <w:rPr>
          <w:rFonts w:ascii="Times New Roman" w:eastAsia="Times New Roman" w:hAnsi="Times New Roman" w:cs="Times New Roman"/>
          <w:color w:val="000000"/>
          <w:spacing w:val="-4"/>
          <w:sz w:val="28"/>
          <w:szCs w:val="24"/>
        </w:rPr>
        <w:t xml:space="preserve">Заявки на участие в </w:t>
      </w:r>
      <w:proofErr w:type="gramStart"/>
      <w:r w:rsidRPr="00752E44">
        <w:rPr>
          <w:rFonts w:ascii="Times New Roman" w:eastAsia="Times New Roman" w:hAnsi="Times New Roman" w:cs="Times New Roman"/>
          <w:color w:val="000000"/>
          <w:spacing w:val="-4"/>
          <w:sz w:val="28"/>
          <w:szCs w:val="24"/>
        </w:rPr>
        <w:t>запросе</w:t>
      </w:r>
      <w:proofErr w:type="gramEnd"/>
      <w:r w:rsidRPr="00752E44">
        <w:rPr>
          <w:rFonts w:ascii="Times New Roman" w:eastAsia="Times New Roman" w:hAnsi="Times New Roman" w:cs="Times New Roman"/>
          <w:color w:val="000000"/>
          <w:spacing w:val="-4"/>
          <w:sz w:val="28"/>
          <w:szCs w:val="24"/>
        </w:rPr>
        <w:t xml:space="preserve"> </w:t>
      </w:r>
      <w:r w:rsidRPr="00752E44">
        <w:rPr>
          <w:rFonts w:ascii="Times New Roman" w:eastAsia="Times New Roman" w:hAnsi="Times New Roman" w:cs="Times New Roman"/>
          <w:sz w:val="28"/>
          <w:szCs w:val="28"/>
        </w:rPr>
        <w:t>предложений</w:t>
      </w:r>
      <w:r w:rsidRPr="00752E44">
        <w:rPr>
          <w:rFonts w:ascii="Times New Roman" w:eastAsia="Times New Roman" w:hAnsi="Times New Roman" w:cs="Times New Roman"/>
          <w:color w:val="000000"/>
          <w:spacing w:val="-4"/>
          <w:sz w:val="28"/>
          <w:szCs w:val="24"/>
        </w:rPr>
        <w:t xml:space="preserve"> подаются в запечатанном конверте по адресу: 440000, г. Пенза, ул. Володарского, д.2/20, кабинет №2.</w:t>
      </w:r>
    </w:p>
    <w:p w:rsidR="00752E44" w:rsidRPr="00752E44" w:rsidRDefault="00752E44" w:rsidP="00E25C61">
      <w:pPr>
        <w:widowControl w:val="0"/>
        <w:numPr>
          <w:ilvl w:val="1"/>
          <w:numId w:val="20"/>
        </w:numPr>
        <w:suppressAutoHyphens/>
        <w:spacing w:after="0" w:line="100" w:lineRule="atLeast"/>
        <w:ind w:left="15" w:firstLine="694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752E44">
        <w:rPr>
          <w:rFonts w:ascii="Times New Roman" w:eastAsia="Times New Roman" w:hAnsi="Times New Roman" w:cs="Times New Roman"/>
          <w:color w:val="000000"/>
          <w:spacing w:val="-2"/>
          <w:sz w:val="28"/>
          <w:szCs w:val="24"/>
        </w:rPr>
        <w:t xml:space="preserve">Приём заявок на участие в </w:t>
      </w:r>
      <w:proofErr w:type="gramStart"/>
      <w:r w:rsidRPr="00752E44">
        <w:rPr>
          <w:rFonts w:ascii="Times New Roman" w:eastAsia="Times New Roman" w:hAnsi="Times New Roman" w:cs="Times New Roman"/>
          <w:color w:val="000000"/>
          <w:spacing w:val="-2"/>
          <w:sz w:val="28"/>
          <w:szCs w:val="24"/>
        </w:rPr>
        <w:t>запросе</w:t>
      </w:r>
      <w:proofErr w:type="gramEnd"/>
      <w:r w:rsidRPr="00752E44">
        <w:rPr>
          <w:rFonts w:ascii="Times New Roman" w:eastAsia="Times New Roman" w:hAnsi="Times New Roman" w:cs="Times New Roman"/>
          <w:color w:val="000000"/>
          <w:spacing w:val="-2"/>
          <w:sz w:val="28"/>
          <w:szCs w:val="24"/>
        </w:rPr>
        <w:t xml:space="preserve"> </w:t>
      </w:r>
      <w:r w:rsidRPr="00752E44">
        <w:rPr>
          <w:rFonts w:ascii="Times New Roman" w:eastAsia="Times New Roman" w:hAnsi="Times New Roman" w:cs="Times New Roman"/>
          <w:sz w:val="28"/>
          <w:szCs w:val="28"/>
        </w:rPr>
        <w:t xml:space="preserve">предложений </w:t>
      </w:r>
      <w:r w:rsidRPr="00752E44">
        <w:rPr>
          <w:rFonts w:ascii="Times New Roman" w:eastAsia="Times New Roman" w:hAnsi="Times New Roman" w:cs="Times New Roman"/>
          <w:color w:val="000000"/>
          <w:spacing w:val="-2"/>
          <w:sz w:val="28"/>
          <w:szCs w:val="24"/>
        </w:rPr>
        <w:t xml:space="preserve">прекращается в день окончания срока приёма заявок, но не раньше времени, указанного в извещении о проведении запроса </w:t>
      </w:r>
      <w:r w:rsidRPr="00752E44">
        <w:rPr>
          <w:rFonts w:ascii="Times New Roman" w:eastAsia="Times New Roman" w:hAnsi="Times New Roman" w:cs="Times New Roman"/>
          <w:sz w:val="28"/>
          <w:szCs w:val="28"/>
        </w:rPr>
        <w:t>предложений</w:t>
      </w:r>
      <w:r w:rsidRPr="00752E44">
        <w:rPr>
          <w:rFonts w:ascii="Times New Roman" w:eastAsia="Times New Roman" w:hAnsi="Times New Roman" w:cs="Times New Roman"/>
          <w:color w:val="000000"/>
          <w:spacing w:val="-2"/>
          <w:sz w:val="28"/>
          <w:szCs w:val="24"/>
        </w:rPr>
        <w:t>.</w:t>
      </w:r>
    </w:p>
    <w:p w:rsidR="00752E44" w:rsidRPr="00752E44" w:rsidRDefault="00752E44" w:rsidP="00E25C61">
      <w:pPr>
        <w:widowControl w:val="0"/>
        <w:numPr>
          <w:ilvl w:val="1"/>
          <w:numId w:val="20"/>
        </w:numPr>
        <w:suppressAutoHyphens/>
        <w:spacing w:after="0" w:line="100" w:lineRule="atLeast"/>
        <w:ind w:left="15" w:firstLine="694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752E44">
        <w:rPr>
          <w:rFonts w:ascii="Times New Roman" w:eastAsia="Times New Roman" w:hAnsi="Times New Roman" w:cs="Times New Roman"/>
          <w:sz w:val="28"/>
          <w:szCs w:val="24"/>
        </w:rPr>
        <w:t>Заказчик не несёт ответственность за несоответствие наличия (в том числе количества) документов, перечисленных в заявке, фактическому наличию (в том числе количеству) документов, приложенных к заявке.</w:t>
      </w:r>
    </w:p>
    <w:p w:rsidR="00752E44" w:rsidRPr="00752E44" w:rsidRDefault="00752E44" w:rsidP="00752E44">
      <w:pPr>
        <w:widowControl w:val="0"/>
        <w:numPr>
          <w:ilvl w:val="1"/>
          <w:numId w:val="20"/>
        </w:numPr>
        <w:suppressAutoHyphens/>
        <w:spacing w:after="0" w:line="100" w:lineRule="atLeast"/>
        <w:ind w:left="15" w:firstLine="825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752E44">
        <w:rPr>
          <w:rFonts w:ascii="Times New Roman" w:eastAsia="Times New Roman" w:hAnsi="Times New Roman" w:cs="Times New Roman"/>
          <w:sz w:val="28"/>
          <w:szCs w:val="24"/>
        </w:rPr>
        <w:t xml:space="preserve">Участник запроса предложений самостоятельно определяет способ доставки заявок и несёт все риски несоблюдения сроков получения заявок и нарушения их целостности, связанные с выбором способа доставки. </w:t>
      </w:r>
    </w:p>
    <w:p w:rsidR="00752E44" w:rsidRPr="00752E44" w:rsidRDefault="00752E44" w:rsidP="00752E44">
      <w:pPr>
        <w:widowControl w:val="0"/>
        <w:numPr>
          <w:ilvl w:val="1"/>
          <w:numId w:val="20"/>
        </w:numPr>
        <w:suppressAutoHyphens/>
        <w:spacing w:after="0" w:line="100" w:lineRule="atLeast"/>
        <w:ind w:left="15" w:firstLine="825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752E44">
        <w:rPr>
          <w:rFonts w:ascii="Times New Roman" w:eastAsia="Times New Roman" w:hAnsi="Times New Roman" w:cs="Times New Roman"/>
          <w:sz w:val="28"/>
          <w:szCs w:val="24"/>
        </w:rPr>
        <w:t xml:space="preserve">Участник закупки вправе отозвать свою заявку на участие в </w:t>
      </w:r>
      <w:proofErr w:type="gramStart"/>
      <w:r w:rsidRPr="00752E44">
        <w:rPr>
          <w:rFonts w:ascii="Times New Roman" w:eastAsia="Times New Roman" w:hAnsi="Times New Roman" w:cs="Times New Roman"/>
          <w:sz w:val="28"/>
          <w:szCs w:val="24"/>
        </w:rPr>
        <w:t>запросе</w:t>
      </w:r>
      <w:proofErr w:type="gramEnd"/>
      <w:r w:rsidRPr="00752E44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Pr="00752E44">
        <w:rPr>
          <w:rFonts w:ascii="Times New Roman" w:eastAsia="Times New Roman" w:hAnsi="Times New Roman" w:cs="Times New Roman"/>
          <w:sz w:val="28"/>
          <w:szCs w:val="28"/>
        </w:rPr>
        <w:t xml:space="preserve">предложений </w:t>
      </w:r>
      <w:r w:rsidRPr="00752E44">
        <w:rPr>
          <w:rFonts w:ascii="Times New Roman" w:eastAsia="Times New Roman" w:hAnsi="Times New Roman" w:cs="Times New Roman"/>
          <w:sz w:val="28"/>
          <w:szCs w:val="24"/>
        </w:rPr>
        <w:t xml:space="preserve">после её подачи в любое время до истечения срока предоставления заявок на участие. </w:t>
      </w:r>
    </w:p>
    <w:p w:rsidR="00752E44" w:rsidRPr="00752E44" w:rsidRDefault="00752E44" w:rsidP="00752E44">
      <w:pPr>
        <w:widowControl w:val="0"/>
        <w:numPr>
          <w:ilvl w:val="1"/>
          <w:numId w:val="20"/>
        </w:numPr>
        <w:suppressAutoHyphens/>
        <w:spacing w:after="0" w:line="100" w:lineRule="atLeast"/>
        <w:ind w:left="15" w:firstLine="825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752E44">
        <w:rPr>
          <w:rFonts w:ascii="Times New Roman" w:eastAsia="Times New Roman" w:hAnsi="Times New Roman" w:cs="Times New Roman"/>
          <w:sz w:val="28"/>
          <w:szCs w:val="24"/>
        </w:rPr>
        <w:t xml:space="preserve">В </w:t>
      </w:r>
      <w:proofErr w:type="gramStart"/>
      <w:r w:rsidRPr="00752E44">
        <w:rPr>
          <w:rFonts w:ascii="Times New Roman" w:eastAsia="Times New Roman" w:hAnsi="Times New Roman" w:cs="Times New Roman"/>
          <w:sz w:val="28"/>
          <w:szCs w:val="24"/>
        </w:rPr>
        <w:t>случае</w:t>
      </w:r>
      <w:proofErr w:type="gramEnd"/>
      <w:r w:rsidRPr="00752E44">
        <w:rPr>
          <w:rFonts w:ascii="Times New Roman" w:eastAsia="Times New Roman" w:hAnsi="Times New Roman" w:cs="Times New Roman"/>
          <w:sz w:val="28"/>
          <w:szCs w:val="24"/>
        </w:rPr>
        <w:t xml:space="preserve"> подачи участником закупки двух и более заявок на участие в запросе </w:t>
      </w:r>
      <w:r w:rsidRPr="00752E44">
        <w:rPr>
          <w:rFonts w:ascii="Times New Roman" w:eastAsia="Times New Roman" w:hAnsi="Times New Roman" w:cs="Times New Roman"/>
          <w:sz w:val="28"/>
          <w:szCs w:val="28"/>
        </w:rPr>
        <w:t xml:space="preserve">предложений </w:t>
      </w:r>
      <w:r w:rsidRPr="00752E44">
        <w:rPr>
          <w:rFonts w:ascii="Times New Roman" w:eastAsia="Times New Roman" w:hAnsi="Times New Roman" w:cs="Times New Roman"/>
          <w:sz w:val="28"/>
          <w:szCs w:val="24"/>
        </w:rPr>
        <w:t>при условии, что поданные ранее заявки не отозваны в установленном порядке, все заявки такого участника закупки отклоняются без рассмотрения.</w:t>
      </w:r>
    </w:p>
    <w:p w:rsidR="00752E44" w:rsidRPr="00752E44" w:rsidRDefault="00752E44" w:rsidP="00752E44">
      <w:pPr>
        <w:widowControl w:val="0"/>
        <w:numPr>
          <w:ilvl w:val="1"/>
          <w:numId w:val="20"/>
        </w:numPr>
        <w:suppressAutoHyphens/>
        <w:spacing w:after="0" w:line="100" w:lineRule="atLeast"/>
        <w:ind w:left="15" w:firstLine="825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752E44">
        <w:rPr>
          <w:rFonts w:ascii="Times New Roman" w:eastAsia="Times New Roman" w:hAnsi="Times New Roman" w:cs="Times New Roman"/>
          <w:sz w:val="28"/>
          <w:szCs w:val="24"/>
        </w:rPr>
        <w:t xml:space="preserve">В случае, если по окончании срока подачи заявок на участие в запросе </w:t>
      </w:r>
      <w:r w:rsidRPr="00752E44">
        <w:rPr>
          <w:rFonts w:ascii="Times New Roman" w:eastAsia="Times New Roman" w:hAnsi="Times New Roman" w:cs="Times New Roman"/>
          <w:sz w:val="28"/>
          <w:szCs w:val="28"/>
        </w:rPr>
        <w:t xml:space="preserve">предложений </w:t>
      </w:r>
      <w:r w:rsidRPr="00752E44">
        <w:rPr>
          <w:rFonts w:ascii="Times New Roman" w:eastAsia="Times New Roman" w:hAnsi="Times New Roman" w:cs="Times New Roman"/>
          <w:sz w:val="28"/>
          <w:szCs w:val="24"/>
        </w:rPr>
        <w:t xml:space="preserve">подана только одна заявка или не подано ни одной заявки, запрос </w:t>
      </w:r>
      <w:r w:rsidRPr="00752E44">
        <w:rPr>
          <w:rFonts w:ascii="Times New Roman" w:eastAsia="Times New Roman" w:hAnsi="Times New Roman" w:cs="Times New Roman"/>
          <w:sz w:val="28"/>
          <w:szCs w:val="28"/>
        </w:rPr>
        <w:t xml:space="preserve">предложений </w:t>
      </w:r>
      <w:r w:rsidRPr="00752E44">
        <w:rPr>
          <w:rFonts w:ascii="Times New Roman" w:eastAsia="Times New Roman" w:hAnsi="Times New Roman" w:cs="Times New Roman"/>
          <w:sz w:val="28"/>
          <w:szCs w:val="24"/>
        </w:rPr>
        <w:t xml:space="preserve">признаётся </w:t>
      </w:r>
      <w:proofErr w:type="gramStart"/>
      <w:r w:rsidRPr="00752E44">
        <w:rPr>
          <w:rFonts w:ascii="Times New Roman" w:eastAsia="Times New Roman" w:hAnsi="Times New Roman" w:cs="Times New Roman"/>
          <w:sz w:val="28"/>
          <w:szCs w:val="24"/>
        </w:rPr>
        <w:t>несостоявшимся</w:t>
      </w:r>
      <w:proofErr w:type="gramEnd"/>
      <w:r w:rsidRPr="00752E44">
        <w:rPr>
          <w:rFonts w:ascii="Times New Roman" w:eastAsia="Times New Roman" w:hAnsi="Times New Roman" w:cs="Times New Roman"/>
          <w:sz w:val="28"/>
          <w:szCs w:val="24"/>
        </w:rPr>
        <w:t xml:space="preserve">. По решению Заказчика договор может быть заключён с единственным участником, подавшим заявку на участие в </w:t>
      </w:r>
      <w:proofErr w:type="gramStart"/>
      <w:r w:rsidRPr="00752E44">
        <w:rPr>
          <w:rFonts w:ascii="Times New Roman" w:eastAsia="Times New Roman" w:hAnsi="Times New Roman" w:cs="Times New Roman"/>
          <w:sz w:val="28"/>
          <w:szCs w:val="24"/>
        </w:rPr>
        <w:t>запросе</w:t>
      </w:r>
      <w:proofErr w:type="gramEnd"/>
      <w:r w:rsidRPr="00752E44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Pr="00752E44">
        <w:rPr>
          <w:rFonts w:ascii="Times New Roman" w:eastAsia="Times New Roman" w:hAnsi="Times New Roman" w:cs="Times New Roman"/>
          <w:sz w:val="28"/>
          <w:szCs w:val="28"/>
        </w:rPr>
        <w:t xml:space="preserve">предложений </w:t>
      </w:r>
      <w:r w:rsidRPr="00752E44">
        <w:rPr>
          <w:rFonts w:ascii="Times New Roman" w:eastAsia="Times New Roman" w:hAnsi="Times New Roman" w:cs="Times New Roman"/>
          <w:sz w:val="28"/>
          <w:szCs w:val="24"/>
        </w:rPr>
        <w:t>(победителем), если его заявка соответствует установленным требованиям.</w:t>
      </w:r>
    </w:p>
    <w:p w:rsidR="00752E44" w:rsidRPr="00752E44" w:rsidRDefault="00752E44" w:rsidP="00752E44">
      <w:pPr>
        <w:tabs>
          <w:tab w:val="left" w:pos="1455"/>
        </w:tabs>
        <w:spacing w:after="0" w:line="100" w:lineRule="atLeast"/>
        <w:ind w:left="15" w:firstLine="825"/>
        <w:jc w:val="both"/>
        <w:rPr>
          <w:rFonts w:ascii="Times New Roman" w:eastAsia="Times New Roman" w:hAnsi="Times New Roman" w:cs="Times New Roman"/>
          <w:sz w:val="28"/>
          <w:szCs w:val="24"/>
        </w:rPr>
      </w:pPr>
      <w:bookmarkStart w:id="7" w:name="_Ref447040362"/>
      <w:bookmarkStart w:id="8" w:name="_Ref469296926"/>
      <w:bookmarkEnd w:id="6"/>
    </w:p>
    <w:bookmarkEnd w:id="7"/>
    <w:bookmarkEnd w:id="8"/>
    <w:p w:rsidR="00752E44" w:rsidRPr="00752E44" w:rsidRDefault="00752E44" w:rsidP="00752E44">
      <w:pPr>
        <w:spacing w:after="0" w:line="100" w:lineRule="atLeast"/>
        <w:ind w:left="360"/>
        <w:jc w:val="center"/>
        <w:rPr>
          <w:rFonts w:ascii="Times New Roman" w:eastAsia="Times New Roman" w:hAnsi="Times New Roman" w:cs="Times New Roman"/>
          <w:b/>
          <w:sz w:val="28"/>
          <w:szCs w:val="24"/>
          <w:highlight w:val="yellow"/>
        </w:rPr>
      </w:pPr>
      <w:r w:rsidRPr="00752E44">
        <w:rPr>
          <w:rFonts w:ascii="Times New Roman" w:eastAsia="Times New Roman" w:hAnsi="Times New Roman" w:cs="Times New Roman"/>
          <w:b/>
          <w:sz w:val="28"/>
          <w:szCs w:val="24"/>
        </w:rPr>
        <w:t xml:space="preserve">Рассмотрение и оценка заявок на участие в </w:t>
      </w:r>
      <w:proofErr w:type="gramStart"/>
      <w:r w:rsidRPr="00752E44">
        <w:rPr>
          <w:rFonts w:ascii="Times New Roman" w:eastAsia="Times New Roman" w:hAnsi="Times New Roman" w:cs="Times New Roman"/>
          <w:b/>
          <w:sz w:val="28"/>
          <w:szCs w:val="24"/>
        </w:rPr>
        <w:t>запросе</w:t>
      </w:r>
      <w:proofErr w:type="gramEnd"/>
      <w:r w:rsidRPr="00752E44">
        <w:rPr>
          <w:rFonts w:ascii="Times New Roman" w:eastAsia="Times New Roman" w:hAnsi="Times New Roman" w:cs="Times New Roman"/>
          <w:b/>
          <w:sz w:val="28"/>
          <w:szCs w:val="24"/>
        </w:rPr>
        <w:t xml:space="preserve"> </w:t>
      </w:r>
      <w:r w:rsidRPr="00752E44">
        <w:rPr>
          <w:rFonts w:ascii="Times New Roman" w:eastAsia="Times New Roman" w:hAnsi="Times New Roman" w:cs="Times New Roman"/>
          <w:b/>
          <w:sz w:val="28"/>
          <w:szCs w:val="28"/>
        </w:rPr>
        <w:t>предложений</w:t>
      </w:r>
    </w:p>
    <w:p w:rsidR="00752E44" w:rsidRPr="00752E44" w:rsidRDefault="00752E44" w:rsidP="00E25C61">
      <w:pPr>
        <w:widowControl w:val="0"/>
        <w:numPr>
          <w:ilvl w:val="1"/>
          <w:numId w:val="20"/>
        </w:numPr>
        <w:suppressAutoHyphens/>
        <w:autoSpaceDE w:val="0"/>
        <w:spacing w:after="0" w:line="100" w:lineRule="atLeas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E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Комиссия по проведению процедуры запроса предложений (далее — комиссия) в рабочий день, следующий за днём окончания приёма заявок, оценивает их на соответствие требованиям документации о проведении запроса предложений и Положения о реализации имущества АО «Корпорация развития Пензенской области». </w:t>
      </w:r>
      <w:r w:rsidRPr="00752E4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итогам оценки и рассмотрения заявок составляется протокол рассмотрения и оценки заявок.</w:t>
      </w:r>
      <w:r w:rsidRPr="00752E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Победитель процедуры запроса предложений определяется протоколом рассмотрения и оценки заявок. Протокол подписывается всеми присутствующими на заседании членами комиссии и Заказчиком.</w:t>
      </w:r>
    </w:p>
    <w:p w:rsidR="00752E44" w:rsidRPr="00752E44" w:rsidRDefault="00752E44" w:rsidP="00752E44">
      <w:pPr>
        <w:autoSpaceDE w:val="0"/>
        <w:spacing w:after="0" w:line="10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E4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Протокол должен содержать следующие сведения: </w:t>
      </w:r>
    </w:p>
    <w:p w:rsidR="00752E44" w:rsidRPr="00752E44" w:rsidRDefault="00752E44" w:rsidP="00752E44">
      <w:pPr>
        <w:autoSpaceDE w:val="0"/>
        <w:spacing w:after="0" w:line="10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E44">
        <w:rPr>
          <w:rFonts w:ascii="Times New Roman" w:eastAsia="Times New Roman" w:hAnsi="Times New Roman" w:cs="Times New Roman"/>
          <w:sz w:val="28"/>
          <w:szCs w:val="28"/>
          <w:lang w:eastAsia="ru-RU"/>
        </w:rPr>
        <w:t>а) дата, время и место подведения итогов запроса предложений,</w:t>
      </w:r>
    </w:p>
    <w:p w:rsidR="00752E44" w:rsidRPr="00752E44" w:rsidRDefault="00752E44" w:rsidP="00752E44">
      <w:pPr>
        <w:tabs>
          <w:tab w:val="left" w:pos="604"/>
        </w:tabs>
        <w:autoSpaceDE w:val="0"/>
        <w:spacing w:after="0" w:line="10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E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начальная (максимальная) цена договора, </w:t>
      </w:r>
    </w:p>
    <w:p w:rsidR="00752E44" w:rsidRPr="00752E44" w:rsidRDefault="00752E44" w:rsidP="00752E44">
      <w:pPr>
        <w:tabs>
          <w:tab w:val="left" w:pos="604"/>
        </w:tabs>
        <w:autoSpaceDE w:val="0"/>
        <w:spacing w:after="0" w:line="10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E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наименование, почтовый адрес Участников запроса предложений и сделанные ими предложения по условиям исполнения договора, </w:t>
      </w:r>
    </w:p>
    <w:p w:rsidR="00752E44" w:rsidRPr="00752E44" w:rsidRDefault="00752E44" w:rsidP="00752E44">
      <w:pPr>
        <w:tabs>
          <w:tab w:val="left" w:pos="604"/>
        </w:tabs>
        <w:autoSpaceDE w:val="0"/>
        <w:spacing w:after="0" w:line="10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E44">
        <w:rPr>
          <w:rFonts w:ascii="Times New Roman" w:eastAsia="Times New Roman" w:hAnsi="Times New Roman" w:cs="Times New Roman"/>
          <w:sz w:val="28"/>
          <w:szCs w:val="28"/>
          <w:lang w:eastAsia="ru-RU"/>
        </w:rPr>
        <w:t>г) сведения об участниках процедуры, не допущенных к участию в запросе предложений, с указанием причин отказа в допуске,</w:t>
      </w:r>
    </w:p>
    <w:p w:rsidR="00752E44" w:rsidRPr="00752E44" w:rsidRDefault="00752E44" w:rsidP="00752E44">
      <w:pPr>
        <w:tabs>
          <w:tab w:val="left" w:pos="15"/>
        </w:tabs>
        <w:spacing w:after="0" w:line="10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752E44">
        <w:rPr>
          <w:rFonts w:ascii="Times New Roman" w:eastAsia="Times New Roman" w:hAnsi="Times New Roman" w:cs="Times New Roman"/>
          <w:sz w:val="28"/>
          <w:szCs w:val="24"/>
        </w:rPr>
        <w:t xml:space="preserve">д) наименование, почтовый адрес Участника запроса </w:t>
      </w:r>
      <w:r w:rsidRPr="00752E44">
        <w:rPr>
          <w:rFonts w:ascii="Times New Roman" w:eastAsia="Times New Roman" w:hAnsi="Times New Roman" w:cs="Times New Roman"/>
          <w:sz w:val="28"/>
          <w:szCs w:val="28"/>
        </w:rPr>
        <w:t>предложений</w:t>
      </w:r>
      <w:r w:rsidRPr="00752E44">
        <w:rPr>
          <w:rFonts w:ascii="Times New Roman" w:eastAsia="Times New Roman" w:hAnsi="Times New Roman" w:cs="Times New Roman"/>
          <w:sz w:val="28"/>
          <w:szCs w:val="24"/>
        </w:rPr>
        <w:t xml:space="preserve">, сделавшего лучшее предложение по результатам оценки (первый номер), а также наименование и почтовый адрес Участника запроса </w:t>
      </w:r>
      <w:r w:rsidRPr="00752E44">
        <w:rPr>
          <w:rFonts w:ascii="Times New Roman" w:eastAsia="Times New Roman" w:hAnsi="Times New Roman" w:cs="Times New Roman"/>
          <w:sz w:val="28"/>
          <w:szCs w:val="28"/>
        </w:rPr>
        <w:t>предложений</w:t>
      </w:r>
      <w:r w:rsidRPr="00752E44">
        <w:rPr>
          <w:rFonts w:ascii="Times New Roman" w:eastAsia="Times New Roman" w:hAnsi="Times New Roman" w:cs="Times New Roman"/>
          <w:sz w:val="28"/>
          <w:szCs w:val="24"/>
        </w:rPr>
        <w:t>, сделавшего лучшее после победителя предложение (второй номер).</w:t>
      </w:r>
    </w:p>
    <w:p w:rsidR="00752E44" w:rsidRPr="00752E44" w:rsidRDefault="00752E44" w:rsidP="00F9395E">
      <w:pPr>
        <w:widowControl w:val="0"/>
        <w:numPr>
          <w:ilvl w:val="1"/>
          <w:numId w:val="20"/>
        </w:numPr>
        <w:tabs>
          <w:tab w:val="left" w:pos="15"/>
        </w:tabs>
        <w:suppressAutoHyphens/>
        <w:spacing w:after="0" w:line="100" w:lineRule="atLeast"/>
        <w:ind w:left="0"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752E44">
        <w:rPr>
          <w:rFonts w:ascii="Times New Roman" w:eastAsia="Times New Roman" w:hAnsi="Times New Roman" w:cs="Times New Roman"/>
          <w:sz w:val="28"/>
          <w:szCs w:val="24"/>
        </w:rPr>
        <w:t xml:space="preserve">В ходе рассмотрения заявок комиссия имеет право уточнять заявки на участие в запросе </w:t>
      </w:r>
      <w:r w:rsidRPr="00752E44">
        <w:rPr>
          <w:rFonts w:ascii="Times New Roman" w:eastAsia="Times New Roman" w:hAnsi="Times New Roman" w:cs="Times New Roman"/>
          <w:sz w:val="28"/>
          <w:szCs w:val="28"/>
        </w:rPr>
        <w:t xml:space="preserve">предложений </w:t>
      </w:r>
      <w:r w:rsidRPr="00752E44">
        <w:rPr>
          <w:rFonts w:ascii="Times New Roman" w:eastAsia="Times New Roman" w:hAnsi="Times New Roman" w:cs="Times New Roman"/>
          <w:sz w:val="28"/>
          <w:szCs w:val="24"/>
        </w:rPr>
        <w:t>в следующем порядке:</w:t>
      </w:r>
    </w:p>
    <w:p w:rsidR="00752E44" w:rsidRPr="00752E44" w:rsidRDefault="00752E44" w:rsidP="00752E44">
      <w:pPr>
        <w:tabs>
          <w:tab w:val="left" w:pos="15"/>
        </w:tabs>
        <w:spacing w:after="0" w:line="10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proofErr w:type="gramStart"/>
      <w:r w:rsidRPr="00752E44">
        <w:rPr>
          <w:rFonts w:ascii="Times New Roman" w:eastAsia="Times New Roman" w:hAnsi="Times New Roman" w:cs="Times New Roman"/>
          <w:sz w:val="28"/>
          <w:szCs w:val="24"/>
        </w:rPr>
        <w:t xml:space="preserve">А) затребовать у участника запроса </w:t>
      </w:r>
      <w:r w:rsidRPr="00752E4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предложений</w:t>
      </w:r>
      <w:r w:rsidRPr="00752E44">
        <w:rPr>
          <w:rFonts w:ascii="Times New Roman" w:eastAsia="Times New Roman" w:hAnsi="Times New Roman" w:cs="Times New Roman"/>
          <w:sz w:val="28"/>
          <w:szCs w:val="24"/>
        </w:rPr>
        <w:t xml:space="preserve"> отсутствующие, представленные не в полном объёме или в нечитаемом виде разрешающие документы (лицензии, допуски, членство в саморегулируемых общественных организациях и т.д.); документы, подтверждающие полномочия лица на подписание заявки от имени участника запроса предложений; документы, подтверждающие обладание участником запроса предложений необходимыми для исполнения договора ресурсами и др.;</w:t>
      </w:r>
      <w:proofErr w:type="gramEnd"/>
    </w:p>
    <w:p w:rsidR="00752E44" w:rsidRPr="00752E44" w:rsidRDefault="00752E44" w:rsidP="00752E44">
      <w:pPr>
        <w:tabs>
          <w:tab w:val="left" w:pos="15"/>
        </w:tabs>
        <w:spacing w:after="0" w:line="10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752E44">
        <w:rPr>
          <w:rFonts w:ascii="Times New Roman" w:eastAsia="Times New Roman" w:hAnsi="Times New Roman" w:cs="Times New Roman"/>
          <w:sz w:val="28"/>
          <w:szCs w:val="24"/>
        </w:rPr>
        <w:t>Б) исправлять выявленные в заявке арифметические и грамматические ошибки. При исправлении арифметических ошибок в заявках применяются следующие правила: при наличии разночтений между суммой, указанной словами, и суммой, указанной цифрами, преимущество имеет меньшая сумма. Исправление иных ошибок не допускается.</w:t>
      </w:r>
    </w:p>
    <w:p w:rsidR="00752E44" w:rsidRPr="00752E44" w:rsidRDefault="00752E44" w:rsidP="00F9395E">
      <w:pPr>
        <w:widowControl w:val="0"/>
        <w:numPr>
          <w:ilvl w:val="1"/>
          <w:numId w:val="20"/>
        </w:numPr>
        <w:suppressAutoHyphens/>
        <w:spacing w:after="0" w:line="100" w:lineRule="atLeas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752E44">
        <w:rPr>
          <w:rFonts w:ascii="Times New Roman" w:eastAsia="Times New Roman" w:hAnsi="Times New Roman" w:cs="Times New Roman"/>
          <w:sz w:val="28"/>
          <w:szCs w:val="24"/>
        </w:rPr>
        <w:t xml:space="preserve">В случае, если по окончании срока подачи заявок на участие в запросе </w:t>
      </w:r>
      <w:r w:rsidRPr="00752E44">
        <w:rPr>
          <w:rFonts w:ascii="Times New Roman" w:eastAsia="Times New Roman" w:hAnsi="Times New Roman" w:cs="Times New Roman"/>
          <w:sz w:val="28"/>
          <w:szCs w:val="28"/>
        </w:rPr>
        <w:t xml:space="preserve">предложений </w:t>
      </w:r>
      <w:r w:rsidRPr="00752E44">
        <w:rPr>
          <w:rFonts w:ascii="Times New Roman" w:eastAsia="Times New Roman" w:hAnsi="Times New Roman" w:cs="Times New Roman"/>
          <w:sz w:val="28"/>
          <w:szCs w:val="24"/>
        </w:rPr>
        <w:t xml:space="preserve">подана только одна заявка или не подано ни одной заявки, в том </w:t>
      </w:r>
      <w:proofErr w:type="gramStart"/>
      <w:r w:rsidRPr="00752E44">
        <w:rPr>
          <w:rFonts w:ascii="Times New Roman" w:eastAsia="Times New Roman" w:hAnsi="Times New Roman" w:cs="Times New Roman"/>
          <w:sz w:val="28"/>
          <w:szCs w:val="24"/>
        </w:rPr>
        <w:t>числе</w:t>
      </w:r>
      <w:proofErr w:type="gramEnd"/>
      <w:r w:rsidRPr="00752E44">
        <w:rPr>
          <w:rFonts w:ascii="Times New Roman" w:eastAsia="Times New Roman" w:hAnsi="Times New Roman" w:cs="Times New Roman"/>
          <w:sz w:val="28"/>
          <w:szCs w:val="24"/>
        </w:rPr>
        <w:t xml:space="preserve"> если ни один из заявителей не допущен к участию в закупке, запрос </w:t>
      </w:r>
      <w:r w:rsidRPr="00752E44">
        <w:rPr>
          <w:rFonts w:ascii="Times New Roman" w:eastAsia="Times New Roman" w:hAnsi="Times New Roman" w:cs="Times New Roman"/>
          <w:sz w:val="28"/>
          <w:szCs w:val="28"/>
        </w:rPr>
        <w:t xml:space="preserve">предложений </w:t>
      </w:r>
      <w:r w:rsidRPr="00752E44">
        <w:rPr>
          <w:rFonts w:ascii="Times New Roman" w:eastAsia="Times New Roman" w:hAnsi="Times New Roman" w:cs="Times New Roman"/>
          <w:sz w:val="28"/>
          <w:szCs w:val="24"/>
        </w:rPr>
        <w:t xml:space="preserve">признаётся несостоявшимся. По решению Заказчика договор может быть заключён с единственным участником, подавшим заявку на участие в </w:t>
      </w:r>
      <w:proofErr w:type="gramStart"/>
      <w:r w:rsidRPr="00752E44">
        <w:rPr>
          <w:rFonts w:ascii="Times New Roman" w:eastAsia="Times New Roman" w:hAnsi="Times New Roman" w:cs="Times New Roman"/>
          <w:sz w:val="28"/>
          <w:szCs w:val="24"/>
        </w:rPr>
        <w:t>запросе</w:t>
      </w:r>
      <w:proofErr w:type="gramEnd"/>
      <w:r w:rsidRPr="00752E44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Pr="00752E44">
        <w:rPr>
          <w:rFonts w:ascii="Times New Roman" w:eastAsia="Times New Roman" w:hAnsi="Times New Roman" w:cs="Times New Roman"/>
          <w:sz w:val="28"/>
          <w:szCs w:val="28"/>
        </w:rPr>
        <w:t xml:space="preserve">предложений </w:t>
      </w:r>
      <w:r w:rsidRPr="00752E44">
        <w:rPr>
          <w:rFonts w:ascii="Times New Roman" w:eastAsia="Times New Roman" w:hAnsi="Times New Roman" w:cs="Times New Roman"/>
          <w:sz w:val="28"/>
          <w:szCs w:val="24"/>
        </w:rPr>
        <w:t>(победителем), если его заявка соответствует установленным требованиям.</w:t>
      </w:r>
    </w:p>
    <w:p w:rsidR="00752E44" w:rsidRPr="00752E44" w:rsidRDefault="00752E44" w:rsidP="00F9395E">
      <w:pPr>
        <w:widowControl w:val="0"/>
        <w:numPr>
          <w:ilvl w:val="1"/>
          <w:numId w:val="20"/>
        </w:numPr>
        <w:suppressAutoHyphens/>
        <w:spacing w:after="0" w:line="100" w:lineRule="atLeas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752E44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При рассмотрении заявок на участие в запросе предложений участник не допускается комиссией к участию в запросе </w:t>
      </w:r>
      <w:r w:rsidRPr="00752E44">
        <w:rPr>
          <w:rFonts w:ascii="Times New Roman" w:eastAsia="Times New Roman" w:hAnsi="Times New Roman" w:cs="Times New Roman"/>
          <w:sz w:val="28"/>
          <w:szCs w:val="28"/>
        </w:rPr>
        <w:t xml:space="preserve">предложений </w:t>
      </w:r>
      <w:r w:rsidRPr="00752E44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в случае: </w:t>
      </w:r>
    </w:p>
    <w:p w:rsidR="00752E44" w:rsidRPr="00752E44" w:rsidRDefault="00752E44" w:rsidP="00752E44">
      <w:pPr>
        <w:spacing w:after="0" w:line="10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752E44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1) </w:t>
      </w:r>
      <w:r w:rsidRPr="00752E44">
        <w:rPr>
          <w:rFonts w:ascii="Times New Roman" w:eastAsia="Times New Roman" w:hAnsi="Times New Roman" w:cs="Times New Roman"/>
          <w:sz w:val="28"/>
          <w:szCs w:val="24"/>
        </w:rPr>
        <w:t xml:space="preserve">Непредставления в </w:t>
      </w:r>
      <w:proofErr w:type="gramStart"/>
      <w:r w:rsidRPr="00752E44">
        <w:rPr>
          <w:rFonts w:ascii="Times New Roman" w:eastAsia="Times New Roman" w:hAnsi="Times New Roman" w:cs="Times New Roman"/>
          <w:sz w:val="28"/>
          <w:szCs w:val="24"/>
        </w:rPr>
        <w:t>составе</w:t>
      </w:r>
      <w:proofErr w:type="gramEnd"/>
      <w:r w:rsidRPr="00752E44">
        <w:rPr>
          <w:rFonts w:ascii="Times New Roman" w:eastAsia="Times New Roman" w:hAnsi="Times New Roman" w:cs="Times New Roman"/>
          <w:sz w:val="28"/>
          <w:szCs w:val="24"/>
        </w:rPr>
        <w:t xml:space="preserve"> заявки на участие в запросе </w:t>
      </w:r>
      <w:r w:rsidRPr="00752E44">
        <w:rPr>
          <w:rFonts w:ascii="Times New Roman" w:eastAsia="Times New Roman" w:hAnsi="Times New Roman" w:cs="Times New Roman"/>
          <w:sz w:val="28"/>
          <w:szCs w:val="28"/>
        </w:rPr>
        <w:t xml:space="preserve">предложений </w:t>
      </w:r>
      <w:r w:rsidRPr="00752E44">
        <w:rPr>
          <w:rFonts w:ascii="Times New Roman" w:eastAsia="Times New Roman" w:hAnsi="Times New Roman" w:cs="Times New Roman"/>
          <w:sz w:val="28"/>
          <w:szCs w:val="24"/>
        </w:rPr>
        <w:t>документов, требование о наличии которых установлено документацией, либо наличия в таких документах недостоверных сведений об Участнике процедуры.</w:t>
      </w:r>
    </w:p>
    <w:p w:rsidR="00752E44" w:rsidRPr="00752E44" w:rsidRDefault="00752E44" w:rsidP="00752E44">
      <w:pPr>
        <w:spacing w:after="0" w:line="100" w:lineRule="atLeast"/>
        <w:ind w:firstLine="851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752E44">
        <w:rPr>
          <w:rFonts w:ascii="Times New Roman" w:eastAsia="Times New Roman" w:hAnsi="Times New Roman" w:cs="Times New Roman"/>
          <w:sz w:val="28"/>
          <w:szCs w:val="24"/>
        </w:rPr>
        <w:t>2) Несоответствия участника запроса предложений требованиям, установленным разделом 3 настоящей документации.</w:t>
      </w:r>
    </w:p>
    <w:p w:rsidR="00752E44" w:rsidRPr="00752E44" w:rsidRDefault="00752E44" w:rsidP="00752E44">
      <w:pPr>
        <w:spacing w:after="0" w:line="100" w:lineRule="atLeast"/>
        <w:ind w:firstLine="851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752E44">
        <w:rPr>
          <w:rFonts w:ascii="Times New Roman" w:eastAsia="Times New Roman" w:hAnsi="Times New Roman" w:cs="Times New Roman"/>
          <w:sz w:val="28"/>
          <w:szCs w:val="24"/>
        </w:rPr>
        <w:t xml:space="preserve">3) Несоответствия заявки на участие в </w:t>
      </w:r>
      <w:proofErr w:type="gramStart"/>
      <w:r w:rsidRPr="00752E44">
        <w:rPr>
          <w:rFonts w:ascii="Times New Roman" w:eastAsia="Times New Roman" w:hAnsi="Times New Roman" w:cs="Times New Roman"/>
          <w:sz w:val="28"/>
          <w:szCs w:val="24"/>
        </w:rPr>
        <w:t>запросе</w:t>
      </w:r>
      <w:proofErr w:type="gramEnd"/>
      <w:r w:rsidRPr="00752E44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Pr="00752E44">
        <w:rPr>
          <w:rFonts w:ascii="Times New Roman" w:eastAsia="Times New Roman" w:hAnsi="Times New Roman" w:cs="Times New Roman"/>
          <w:sz w:val="28"/>
          <w:szCs w:val="28"/>
        </w:rPr>
        <w:t xml:space="preserve">предложений </w:t>
      </w:r>
      <w:r w:rsidRPr="00752E44">
        <w:rPr>
          <w:rFonts w:ascii="Times New Roman" w:eastAsia="Times New Roman" w:hAnsi="Times New Roman" w:cs="Times New Roman"/>
          <w:sz w:val="28"/>
          <w:szCs w:val="24"/>
        </w:rPr>
        <w:t>требованиям  документации, в том числе, но не исключительно, наличие в таких заявках предложения о цене договора, превышающего начальную (максимальную) цену договора (лота), отсутствие в составе заявке тех или иных документов и/или сведений, которые должны быть в составе заявки по условиям документации.</w:t>
      </w:r>
    </w:p>
    <w:p w:rsidR="00752E44" w:rsidRPr="00752E44" w:rsidRDefault="00752E44" w:rsidP="00752E44">
      <w:pPr>
        <w:spacing w:after="0" w:line="100" w:lineRule="atLeast"/>
        <w:ind w:firstLine="851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752E44">
        <w:rPr>
          <w:rFonts w:ascii="Times New Roman" w:eastAsia="Times New Roman" w:hAnsi="Times New Roman" w:cs="Times New Roman"/>
          <w:sz w:val="28"/>
          <w:szCs w:val="24"/>
        </w:rPr>
        <w:t xml:space="preserve">4) </w:t>
      </w:r>
      <w:r w:rsidRPr="00752E44">
        <w:rPr>
          <w:rFonts w:ascii="Times New Roman" w:eastAsia="Times New Roman" w:hAnsi="Times New Roman" w:cs="Times New Roman"/>
          <w:sz w:val="28"/>
          <w:szCs w:val="28"/>
        </w:rPr>
        <w:t xml:space="preserve">участник закупки может быть не допущен к участию в </w:t>
      </w:r>
      <w:proofErr w:type="gramStart"/>
      <w:r w:rsidRPr="00752E44">
        <w:rPr>
          <w:rFonts w:ascii="Times New Roman" w:eastAsia="Times New Roman" w:hAnsi="Times New Roman" w:cs="Times New Roman"/>
          <w:sz w:val="28"/>
          <w:szCs w:val="28"/>
        </w:rPr>
        <w:t>запросе</w:t>
      </w:r>
      <w:proofErr w:type="gramEnd"/>
      <w:r w:rsidRPr="00752E44">
        <w:rPr>
          <w:rFonts w:ascii="Times New Roman" w:eastAsia="Times New Roman" w:hAnsi="Times New Roman" w:cs="Times New Roman"/>
          <w:sz w:val="28"/>
          <w:szCs w:val="28"/>
        </w:rPr>
        <w:t xml:space="preserve"> предложений при наличии просроченной дебиторской задолженности и (или) невыполненных обязательств перед Заказчиком</w:t>
      </w:r>
      <w:r w:rsidRPr="00752E44">
        <w:rPr>
          <w:rFonts w:ascii="Times New Roman" w:eastAsia="Times New Roman" w:hAnsi="Times New Roman" w:cs="Times New Roman"/>
          <w:sz w:val="28"/>
          <w:szCs w:val="24"/>
        </w:rPr>
        <w:t>.</w:t>
      </w:r>
    </w:p>
    <w:p w:rsidR="00752E44" w:rsidRPr="00752E44" w:rsidRDefault="00752E44" w:rsidP="00752E44">
      <w:pPr>
        <w:widowControl w:val="0"/>
        <w:numPr>
          <w:ilvl w:val="1"/>
          <w:numId w:val="20"/>
        </w:numPr>
        <w:tabs>
          <w:tab w:val="left" w:pos="15"/>
        </w:tabs>
        <w:suppressAutoHyphens/>
        <w:autoSpaceDE w:val="0"/>
        <w:spacing w:after="0" w:line="100" w:lineRule="atLeast"/>
        <w:ind w:left="15" w:firstLine="825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752E44">
        <w:rPr>
          <w:rFonts w:ascii="Times New Roman" w:eastAsia="Times New Roman" w:hAnsi="Times New Roman" w:cs="Times New Roman"/>
          <w:sz w:val="28"/>
          <w:szCs w:val="24"/>
        </w:rPr>
        <w:t xml:space="preserve">Оценка заявок на участие в </w:t>
      </w:r>
      <w:proofErr w:type="gramStart"/>
      <w:r w:rsidRPr="00752E44">
        <w:rPr>
          <w:rFonts w:ascii="Times New Roman" w:eastAsia="Times New Roman" w:hAnsi="Times New Roman" w:cs="Times New Roman"/>
          <w:sz w:val="28"/>
          <w:szCs w:val="24"/>
        </w:rPr>
        <w:t>запросе</w:t>
      </w:r>
      <w:proofErr w:type="gramEnd"/>
      <w:r w:rsidRPr="00752E44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Pr="00752E44">
        <w:rPr>
          <w:rFonts w:ascii="Times New Roman" w:eastAsia="Times New Roman" w:hAnsi="Times New Roman" w:cs="Times New Roman"/>
          <w:sz w:val="28"/>
          <w:szCs w:val="28"/>
        </w:rPr>
        <w:t>предложений</w:t>
      </w:r>
      <w:r w:rsidRPr="00752E44">
        <w:rPr>
          <w:rFonts w:ascii="Times New Roman" w:eastAsia="Times New Roman" w:hAnsi="Times New Roman" w:cs="Times New Roman"/>
          <w:sz w:val="28"/>
          <w:szCs w:val="24"/>
        </w:rPr>
        <w:t xml:space="preserve"> осуществляется комиссией в целях выявления лучших условий исполнения договора в соответствии с критериями и в порядке, установленными настоящей документацией о запросе предложений.</w:t>
      </w:r>
    </w:p>
    <w:p w:rsidR="00752E44" w:rsidRPr="00752E44" w:rsidRDefault="00752E44" w:rsidP="00752E44">
      <w:pPr>
        <w:widowControl w:val="0"/>
        <w:numPr>
          <w:ilvl w:val="1"/>
          <w:numId w:val="20"/>
        </w:numPr>
        <w:tabs>
          <w:tab w:val="left" w:pos="15"/>
        </w:tabs>
        <w:suppressAutoHyphens/>
        <w:autoSpaceDE w:val="0"/>
        <w:spacing w:after="0" w:line="100" w:lineRule="atLeast"/>
        <w:ind w:left="15" w:firstLine="825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752E44">
        <w:rPr>
          <w:rFonts w:ascii="Times New Roman" w:eastAsia="Times New Roman" w:hAnsi="Times New Roman" w:cs="Times New Roman"/>
          <w:sz w:val="28"/>
          <w:szCs w:val="24"/>
        </w:rPr>
        <w:t xml:space="preserve">Победителем запроса </w:t>
      </w:r>
      <w:r w:rsidRPr="00752E44">
        <w:rPr>
          <w:rFonts w:ascii="Times New Roman" w:eastAsia="Times New Roman" w:hAnsi="Times New Roman" w:cs="Times New Roman"/>
          <w:sz w:val="28"/>
          <w:szCs w:val="28"/>
        </w:rPr>
        <w:t xml:space="preserve">предложений </w:t>
      </w:r>
      <w:r w:rsidRPr="00752E44">
        <w:rPr>
          <w:rFonts w:ascii="Times New Roman" w:eastAsia="Times New Roman" w:hAnsi="Times New Roman" w:cs="Times New Roman"/>
          <w:sz w:val="28"/>
          <w:szCs w:val="24"/>
        </w:rPr>
        <w:t xml:space="preserve">признаётся участник закупки, соответствующий требованиям документации о проведении запроса </w:t>
      </w:r>
      <w:r w:rsidRPr="00752E4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предложений</w:t>
      </w:r>
      <w:r w:rsidRPr="00752E44">
        <w:rPr>
          <w:rFonts w:ascii="Times New Roman" w:eastAsia="Times New Roman" w:hAnsi="Times New Roman" w:cs="Times New Roman"/>
          <w:sz w:val="28"/>
          <w:szCs w:val="24"/>
        </w:rPr>
        <w:t xml:space="preserve"> и </w:t>
      </w:r>
      <w:r w:rsidRPr="00752E44">
        <w:rPr>
          <w:rFonts w:ascii="Times New Roman" w:eastAsia="Times New Roman" w:hAnsi="Times New Roman" w:cs="Times New Roman"/>
          <w:bCs/>
          <w:sz w:val="28"/>
          <w:szCs w:val="24"/>
        </w:rPr>
        <w:t xml:space="preserve">предложивший самую высокую цену договора. Если предложения по цене договора, содержащиеся в заявках на участие в запросе </w:t>
      </w:r>
      <w:r w:rsidRPr="00752E44">
        <w:rPr>
          <w:rFonts w:ascii="Times New Roman" w:eastAsia="Times New Roman" w:hAnsi="Times New Roman" w:cs="Times New Roman"/>
          <w:sz w:val="28"/>
          <w:szCs w:val="28"/>
        </w:rPr>
        <w:t>предложений</w:t>
      </w:r>
      <w:r w:rsidRPr="00752E44">
        <w:rPr>
          <w:rFonts w:ascii="Times New Roman" w:eastAsia="Times New Roman" w:hAnsi="Times New Roman" w:cs="Times New Roman"/>
          <w:bCs/>
          <w:sz w:val="28"/>
          <w:szCs w:val="24"/>
        </w:rPr>
        <w:t>, совпадают, победителем признается участник закупки, заявка которого была получена Заказчиком раньше всех остальных.</w:t>
      </w:r>
    </w:p>
    <w:p w:rsidR="00752E44" w:rsidRPr="00752E44" w:rsidRDefault="00752E44" w:rsidP="001638BD">
      <w:pPr>
        <w:widowControl w:val="0"/>
        <w:numPr>
          <w:ilvl w:val="1"/>
          <w:numId w:val="20"/>
        </w:numPr>
        <w:tabs>
          <w:tab w:val="left" w:pos="15"/>
        </w:tabs>
        <w:suppressAutoHyphens/>
        <w:autoSpaceDE w:val="0"/>
        <w:spacing w:after="0" w:line="100" w:lineRule="atLeast"/>
        <w:ind w:left="0" w:firstLine="851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752E44">
        <w:rPr>
          <w:rFonts w:ascii="Times New Roman" w:eastAsia="Times New Roman" w:hAnsi="Times New Roman" w:cs="Times New Roman"/>
          <w:sz w:val="28"/>
          <w:szCs w:val="24"/>
        </w:rPr>
        <w:t>Заказчик предлагает Победителю запроса предложений заключить договор и направляет Победителю проект договора.</w:t>
      </w:r>
    </w:p>
    <w:p w:rsidR="00752E44" w:rsidRPr="00752E44" w:rsidRDefault="00752E44" w:rsidP="00752E44">
      <w:pPr>
        <w:autoSpaceDE w:val="0"/>
        <w:spacing w:after="0" w:line="10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52E44" w:rsidRPr="00752E44" w:rsidRDefault="00752E44" w:rsidP="00752E44">
      <w:pPr>
        <w:widowControl w:val="0"/>
        <w:numPr>
          <w:ilvl w:val="0"/>
          <w:numId w:val="20"/>
        </w:numPr>
        <w:tabs>
          <w:tab w:val="left" w:pos="15"/>
        </w:tabs>
        <w:suppressAutoHyphens/>
        <w:spacing w:after="0" w:line="100" w:lineRule="atLeast"/>
        <w:ind w:left="15" w:hanging="1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52E44">
        <w:rPr>
          <w:rFonts w:ascii="Times New Roman" w:eastAsia="Times New Roman" w:hAnsi="Times New Roman" w:cs="Times New Roman"/>
          <w:b/>
          <w:sz w:val="28"/>
          <w:szCs w:val="24"/>
        </w:rPr>
        <w:t>Заключение договора</w:t>
      </w:r>
    </w:p>
    <w:p w:rsidR="00752E44" w:rsidRPr="00752E44" w:rsidRDefault="00752E44" w:rsidP="00752E44">
      <w:pPr>
        <w:numPr>
          <w:ilvl w:val="1"/>
          <w:numId w:val="20"/>
        </w:numPr>
        <w:tabs>
          <w:tab w:val="left" w:pos="15"/>
        </w:tabs>
        <w:suppressAutoHyphens/>
        <w:autoSpaceDE w:val="0"/>
        <w:spacing w:after="0" w:line="100" w:lineRule="atLeast"/>
        <w:ind w:left="15" w:firstLine="8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E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Участнику запроса </w:t>
      </w:r>
      <w:r w:rsidRPr="00752E4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предложений</w:t>
      </w:r>
      <w:r w:rsidRPr="00752E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соответствующему требованиям  документации и </w:t>
      </w:r>
      <w:r w:rsidRPr="00752E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предложившему наибольшую цену договора, </w:t>
      </w:r>
      <w:r w:rsidRPr="00752E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Заказчик</w:t>
      </w:r>
      <w:r w:rsidRPr="00752E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52E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передаёт проект договора, который составляется путём включения условий его исполнения, предложенных в заявке такого Участника на участие в запросе </w:t>
      </w:r>
      <w:r w:rsidRPr="00752E4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предложений</w:t>
      </w:r>
      <w:r w:rsidRPr="00752E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в проект договора, прилагаемый к документации. В </w:t>
      </w:r>
      <w:proofErr w:type="gramStart"/>
      <w:r w:rsidRPr="00752E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этом</w:t>
      </w:r>
      <w:proofErr w:type="gramEnd"/>
      <w:r w:rsidRPr="00752E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случае д</w:t>
      </w:r>
      <w:r w:rsidRPr="00752E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атой получения Победителем проекта договора считается дата его отправки Победителю по электронной почте. </w:t>
      </w:r>
    </w:p>
    <w:p w:rsidR="00752E44" w:rsidRPr="00752E44" w:rsidRDefault="00752E44" w:rsidP="00752E44">
      <w:pPr>
        <w:widowControl w:val="0"/>
        <w:numPr>
          <w:ilvl w:val="1"/>
          <w:numId w:val="20"/>
        </w:numPr>
        <w:tabs>
          <w:tab w:val="left" w:pos="15"/>
        </w:tabs>
        <w:suppressAutoHyphens/>
        <w:spacing w:after="0" w:line="100" w:lineRule="atLeast"/>
        <w:ind w:left="15" w:firstLine="8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52E44">
        <w:rPr>
          <w:rFonts w:ascii="Times New Roman" w:eastAsia="Times New Roman" w:hAnsi="Times New Roman" w:cs="Times New Roman"/>
          <w:sz w:val="28"/>
          <w:szCs w:val="24"/>
        </w:rPr>
        <w:t xml:space="preserve">Порядок заключения, исполнения, изменения договора регулируется Гражданским кодексом Российской Федерации, иными нормативными правовыми актами Российской Федерации. </w:t>
      </w:r>
    </w:p>
    <w:p w:rsidR="00752E44" w:rsidRPr="00752E44" w:rsidRDefault="00752E44" w:rsidP="001638BD">
      <w:pPr>
        <w:widowControl w:val="0"/>
        <w:numPr>
          <w:ilvl w:val="1"/>
          <w:numId w:val="20"/>
        </w:numPr>
        <w:tabs>
          <w:tab w:val="left" w:pos="15"/>
        </w:tabs>
        <w:suppressAutoHyphens/>
        <w:autoSpaceDE w:val="0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E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gramStart"/>
      <w:r w:rsidRPr="00752E44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случае</w:t>
      </w:r>
      <w:proofErr w:type="gramEnd"/>
      <w:r w:rsidRPr="00752E44">
        <w:rPr>
          <w:rFonts w:ascii="Times New Roman" w:eastAsia="Times New Roman" w:hAnsi="Times New Roman" w:cs="Times New Roman"/>
          <w:sz w:val="28"/>
          <w:szCs w:val="28"/>
          <w:lang w:eastAsia="ru-RU"/>
        </w:rPr>
        <w:t>, если Победитель запроса предложений в течение 3 (трех) рабочих дней со дня получения подписанного Заказчиком договора не направит Заказчику подписанный со своей стороны договор, Победитель запроса предложений считается уклонившимся от заключения договора.</w:t>
      </w:r>
    </w:p>
    <w:p w:rsidR="00752E44" w:rsidRPr="00752E44" w:rsidRDefault="00752E44" w:rsidP="001638BD">
      <w:pPr>
        <w:widowControl w:val="0"/>
        <w:numPr>
          <w:ilvl w:val="1"/>
          <w:numId w:val="20"/>
        </w:numPr>
        <w:tabs>
          <w:tab w:val="left" w:pos="15"/>
        </w:tabs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752E44">
        <w:rPr>
          <w:rFonts w:ascii="Times New Roman" w:eastAsia="Times New Roman" w:hAnsi="Times New Roman" w:cs="Times New Roman"/>
          <w:sz w:val="28"/>
          <w:szCs w:val="24"/>
        </w:rPr>
        <w:t xml:space="preserve">В </w:t>
      </w:r>
      <w:proofErr w:type="gramStart"/>
      <w:r w:rsidRPr="00752E44">
        <w:rPr>
          <w:rFonts w:ascii="Times New Roman" w:eastAsia="Times New Roman" w:hAnsi="Times New Roman" w:cs="Times New Roman"/>
          <w:sz w:val="28"/>
          <w:szCs w:val="24"/>
        </w:rPr>
        <w:t>случае</w:t>
      </w:r>
      <w:proofErr w:type="gramEnd"/>
      <w:r w:rsidRPr="00752E44">
        <w:rPr>
          <w:rFonts w:ascii="Times New Roman" w:eastAsia="Times New Roman" w:hAnsi="Times New Roman" w:cs="Times New Roman"/>
          <w:sz w:val="28"/>
          <w:szCs w:val="24"/>
        </w:rPr>
        <w:t xml:space="preserve">, если Победитель запроса </w:t>
      </w:r>
      <w:r w:rsidRPr="00752E44">
        <w:rPr>
          <w:rFonts w:ascii="Times New Roman" w:eastAsia="Times New Roman" w:hAnsi="Times New Roman" w:cs="Times New Roman"/>
          <w:sz w:val="28"/>
          <w:szCs w:val="28"/>
        </w:rPr>
        <w:t>предложений</w:t>
      </w:r>
      <w:r w:rsidRPr="00752E44">
        <w:rPr>
          <w:rFonts w:ascii="Times New Roman" w:eastAsia="Times New Roman" w:hAnsi="Times New Roman" w:cs="Times New Roman"/>
          <w:sz w:val="28"/>
          <w:szCs w:val="24"/>
        </w:rPr>
        <w:t xml:space="preserve"> признан уклонившимся от заключения договора, Заказчик вправе заключить договор с Участником запроса </w:t>
      </w:r>
      <w:r w:rsidRPr="00752E44">
        <w:rPr>
          <w:rFonts w:ascii="Times New Roman" w:eastAsia="Times New Roman" w:hAnsi="Times New Roman" w:cs="Times New Roman"/>
          <w:sz w:val="28"/>
          <w:szCs w:val="28"/>
        </w:rPr>
        <w:t>предложений</w:t>
      </w:r>
      <w:r w:rsidRPr="00752E44">
        <w:rPr>
          <w:rFonts w:ascii="Times New Roman" w:eastAsia="Times New Roman" w:hAnsi="Times New Roman" w:cs="Times New Roman"/>
          <w:sz w:val="28"/>
          <w:szCs w:val="24"/>
        </w:rPr>
        <w:t>, чья заявка получила второй порядковый номер при оценке заявок Участников, и так далее.</w:t>
      </w:r>
    </w:p>
    <w:p w:rsidR="00752E44" w:rsidRPr="00752E44" w:rsidRDefault="00752E44" w:rsidP="001638BD">
      <w:pPr>
        <w:widowControl w:val="0"/>
        <w:numPr>
          <w:ilvl w:val="1"/>
          <w:numId w:val="20"/>
        </w:numPr>
        <w:tabs>
          <w:tab w:val="left" w:pos="15"/>
        </w:tabs>
        <w:suppressAutoHyphens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752E44">
        <w:rPr>
          <w:rFonts w:ascii="Times New Roman" w:eastAsia="Times New Roman" w:hAnsi="Times New Roman" w:cs="Times New Roman"/>
          <w:sz w:val="28"/>
          <w:szCs w:val="28"/>
        </w:rPr>
        <w:t>Заказчик вправе заключить договор с единственным Участником запроса предложений, заявка которого соответствует требованиям документации.</w:t>
      </w:r>
    </w:p>
    <w:p w:rsidR="00752E44" w:rsidRPr="00752E44" w:rsidRDefault="00752E44" w:rsidP="00752E44">
      <w:pPr>
        <w:tabs>
          <w:tab w:val="left" w:pos="1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752E44" w:rsidRPr="00752E44" w:rsidRDefault="00752E44" w:rsidP="00752E44">
      <w:pPr>
        <w:widowControl w:val="0"/>
        <w:numPr>
          <w:ilvl w:val="0"/>
          <w:numId w:val="20"/>
        </w:numPr>
        <w:tabs>
          <w:tab w:val="left" w:pos="15"/>
        </w:tabs>
        <w:suppressAutoHyphens/>
        <w:spacing w:after="0" w:line="240" w:lineRule="auto"/>
        <w:ind w:hanging="1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52E44">
        <w:rPr>
          <w:rFonts w:ascii="Times New Roman" w:eastAsia="Times New Roman" w:hAnsi="Times New Roman" w:cs="Times New Roman"/>
          <w:b/>
          <w:sz w:val="28"/>
          <w:szCs w:val="24"/>
        </w:rPr>
        <w:t>Заключительные положения</w:t>
      </w:r>
    </w:p>
    <w:p w:rsidR="00752E44" w:rsidRPr="00752E44" w:rsidRDefault="00752E44" w:rsidP="001638BD">
      <w:pPr>
        <w:tabs>
          <w:tab w:val="left" w:pos="15"/>
          <w:tab w:val="num" w:pos="43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752E44">
        <w:rPr>
          <w:rFonts w:ascii="Times New Roman" w:eastAsia="Times New Roman" w:hAnsi="Times New Roman" w:cs="Times New Roman"/>
          <w:sz w:val="28"/>
          <w:szCs w:val="24"/>
        </w:rPr>
        <w:t>7.1. Процедура запроса предложений не является торгами, и её проведение не регулируется статьями 447-449 части первой Гражданского кодекса Российской Федерации. Процедура запроса цен также не является публичным конкурсом и не регулируется статьями 1057-1061 части второй Гражданского кодекса Российской Федерации. Таким образом, процедура запроса предложений не накладывает на Заказчика соответствующего объёма гражданско-правовых обязательств, в том числе по обязательному заключению договора с победителем запроса предложений или иным его участником.</w:t>
      </w:r>
    </w:p>
    <w:p w:rsidR="00752E44" w:rsidRPr="00752E44" w:rsidRDefault="00752E44" w:rsidP="00752E44">
      <w:pPr>
        <w:tabs>
          <w:tab w:val="left" w:pos="15"/>
        </w:tabs>
        <w:spacing w:after="0" w:line="240" w:lineRule="auto"/>
        <w:ind w:firstLine="41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752E44">
        <w:rPr>
          <w:rFonts w:ascii="Times New Roman" w:eastAsia="Times New Roman" w:hAnsi="Times New Roman" w:cs="Times New Roman"/>
          <w:sz w:val="28"/>
          <w:szCs w:val="24"/>
        </w:rPr>
        <w:t xml:space="preserve">По вопросам, не включённым в настоящую документацию, Заказчик, участники закупки, Победитель и иные заинтересованные лица руководствуются  требованиями  Положения о реализации имущества АО «Корпорация развития Пензенской области». </w:t>
      </w:r>
    </w:p>
    <w:p w:rsidR="00752E44" w:rsidRPr="00752E44" w:rsidRDefault="00752E44" w:rsidP="00752E44">
      <w:pPr>
        <w:tabs>
          <w:tab w:val="left" w:pos="15"/>
        </w:tabs>
        <w:spacing w:after="0" w:line="240" w:lineRule="auto"/>
        <w:ind w:firstLine="419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CE04A9" w:rsidRPr="00CE04A9" w:rsidRDefault="00752E44" w:rsidP="00006CD2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aps/>
          <w:sz w:val="28"/>
          <w:szCs w:val="28"/>
        </w:rPr>
      </w:pPr>
      <w:r w:rsidRPr="00CE04A9">
        <w:rPr>
          <w:rFonts w:ascii="Times New Roman" w:eastAsia="Times New Roman" w:hAnsi="Times New Roman" w:cs="Times New Roman"/>
          <w:b/>
          <w:bCs/>
          <w:caps/>
          <w:sz w:val="28"/>
          <w:szCs w:val="28"/>
        </w:rPr>
        <w:t xml:space="preserve">Раздел </w:t>
      </w:r>
      <w:r w:rsidRPr="00CE04A9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val="en-US"/>
        </w:rPr>
        <w:t>II</w:t>
      </w:r>
      <w:r w:rsidRPr="00CE04A9">
        <w:rPr>
          <w:rFonts w:ascii="Times New Roman" w:eastAsia="Times New Roman" w:hAnsi="Times New Roman" w:cs="Times New Roman"/>
          <w:b/>
          <w:bCs/>
          <w:caps/>
          <w:sz w:val="28"/>
          <w:szCs w:val="28"/>
        </w:rPr>
        <w:t>. ИЗВЕЩЕНИЕ О запросЕ предложений</w:t>
      </w:r>
    </w:p>
    <w:p w:rsidR="00752E44" w:rsidRPr="00752E44" w:rsidRDefault="00752E44" w:rsidP="00752E44">
      <w:pPr>
        <w:tabs>
          <w:tab w:val="left" w:pos="1418"/>
        </w:tabs>
        <w:autoSpaceDE w:val="0"/>
        <w:spacing w:after="0" w:line="10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752E44">
        <w:rPr>
          <w:rFonts w:ascii="Times New Roman" w:eastAsia="Times New Roman" w:hAnsi="Times New Roman" w:cs="Times New Roman"/>
          <w:sz w:val="28"/>
          <w:szCs w:val="24"/>
        </w:rPr>
        <w:t xml:space="preserve">Следующая информация и данные для </w:t>
      </w:r>
      <w:r w:rsidRPr="00752E44">
        <w:rPr>
          <w:rFonts w:ascii="Times New Roman" w:eastAsia="Times New Roman" w:hAnsi="Times New Roman" w:cs="Times New Roman"/>
          <w:b/>
          <w:sz w:val="28"/>
          <w:szCs w:val="24"/>
        </w:rPr>
        <w:t>открытого запроса предложений</w:t>
      </w:r>
      <w:r w:rsidRPr="00752E44">
        <w:rPr>
          <w:rFonts w:ascii="Times New Roman" w:eastAsia="Times New Roman CYR" w:hAnsi="Times New Roman" w:cs="Times New Roman CYR"/>
          <w:b/>
          <w:bCs/>
          <w:sz w:val="28"/>
          <w:szCs w:val="24"/>
          <w:shd w:val="clear" w:color="auto" w:fill="FFFFFF"/>
        </w:rPr>
        <w:t xml:space="preserve"> на право заключения договора </w:t>
      </w:r>
      <w:r w:rsidRPr="00752E44">
        <w:rPr>
          <w:rFonts w:ascii="Times New Roman" w:eastAsia="Times New Roman CYR" w:hAnsi="Times New Roman" w:cs="Times New Roman CYR"/>
          <w:b/>
          <w:bCs/>
          <w:color w:val="000000"/>
          <w:sz w:val="28"/>
          <w:szCs w:val="24"/>
          <w:shd w:val="clear" w:color="auto" w:fill="FFFFFF"/>
        </w:rPr>
        <w:t xml:space="preserve">купли-продажи </w:t>
      </w:r>
      <w:r w:rsidR="00DF1BEE">
        <w:rPr>
          <w:rFonts w:ascii="Times New Roman" w:eastAsia="Times New Roman CYR" w:hAnsi="Times New Roman" w:cs="Times New Roman CYR"/>
          <w:b/>
          <w:bCs/>
          <w:color w:val="000000"/>
          <w:sz w:val="28"/>
          <w:szCs w:val="24"/>
          <w:shd w:val="clear" w:color="auto" w:fill="FFFFFF"/>
        </w:rPr>
        <w:t>электро</w:t>
      </w:r>
      <w:r w:rsidR="00CE04A9">
        <w:rPr>
          <w:rFonts w:ascii="Times New Roman" w:eastAsia="Times New Roman CYR" w:hAnsi="Times New Roman" w:cs="Times New Roman CYR"/>
          <w:b/>
          <w:bCs/>
          <w:color w:val="000000"/>
          <w:sz w:val="28"/>
          <w:szCs w:val="24"/>
          <w:shd w:val="clear" w:color="auto" w:fill="FFFFFF"/>
        </w:rPr>
        <w:t>о</w:t>
      </w:r>
      <w:r w:rsidR="00DF1BEE">
        <w:rPr>
          <w:rFonts w:ascii="Times New Roman" w:eastAsia="Times New Roman CYR" w:hAnsi="Times New Roman" w:cs="Times New Roman CYR"/>
          <w:b/>
          <w:bCs/>
          <w:color w:val="000000"/>
          <w:sz w:val="28"/>
          <w:szCs w:val="24"/>
          <w:shd w:val="clear" w:color="auto" w:fill="FFFFFF"/>
        </w:rPr>
        <w:t>борудования</w:t>
      </w:r>
      <w:r w:rsidRPr="00752E44">
        <w:rPr>
          <w:rFonts w:ascii="Times New Roman" w:eastAsia="Times New Roman CYR" w:hAnsi="Times New Roman" w:cs="Times New Roman CYR"/>
          <w:b/>
          <w:bCs/>
          <w:color w:val="000000"/>
          <w:sz w:val="28"/>
          <w:szCs w:val="24"/>
          <w:shd w:val="clear" w:color="auto" w:fill="FFFFFF"/>
        </w:rPr>
        <w:t xml:space="preserve"> </w:t>
      </w:r>
      <w:r w:rsidRPr="00752E44">
        <w:rPr>
          <w:rFonts w:ascii="Times New Roman" w:eastAsia="Times New Roman" w:hAnsi="Times New Roman" w:cs="Times New Roman"/>
          <w:sz w:val="28"/>
          <w:szCs w:val="24"/>
        </w:rPr>
        <w:t xml:space="preserve">изменяет и/или дополняет положения Раздела </w:t>
      </w:r>
      <w:r w:rsidRPr="00752E44">
        <w:rPr>
          <w:rFonts w:ascii="Times New Roman" w:eastAsia="Times New Roman" w:hAnsi="Times New Roman" w:cs="Times New Roman"/>
          <w:sz w:val="28"/>
          <w:szCs w:val="24"/>
          <w:lang w:val="en-US"/>
        </w:rPr>
        <w:t>I</w:t>
      </w:r>
      <w:r w:rsidRPr="00752E44">
        <w:rPr>
          <w:rFonts w:ascii="Times New Roman" w:eastAsia="Times New Roman" w:hAnsi="Times New Roman" w:cs="Times New Roman"/>
          <w:sz w:val="28"/>
          <w:szCs w:val="24"/>
        </w:rPr>
        <w:t xml:space="preserve">. «Общие сведения об организации и проведении открытого запроса </w:t>
      </w:r>
      <w:r w:rsidRPr="00752E44">
        <w:rPr>
          <w:rFonts w:ascii="Times New Roman" w:eastAsia="Times New Roman" w:hAnsi="Times New Roman" w:cs="Times New Roman"/>
          <w:sz w:val="28"/>
          <w:szCs w:val="28"/>
        </w:rPr>
        <w:t>предложений</w:t>
      </w:r>
      <w:r w:rsidRPr="00752E44">
        <w:rPr>
          <w:rFonts w:ascii="Times New Roman" w:eastAsia="Times New Roman" w:hAnsi="Times New Roman" w:cs="Times New Roman"/>
          <w:sz w:val="28"/>
          <w:szCs w:val="24"/>
        </w:rPr>
        <w:t xml:space="preserve">». При возникновении противоречия между положениями, закреплёнными в Разделе </w:t>
      </w:r>
      <w:r w:rsidRPr="00752E44">
        <w:rPr>
          <w:rFonts w:ascii="Times New Roman" w:eastAsia="Times New Roman" w:hAnsi="Times New Roman" w:cs="Times New Roman"/>
          <w:sz w:val="28"/>
          <w:szCs w:val="24"/>
          <w:lang w:val="en-US"/>
        </w:rPr>
        <w:t>I</w:t>
      </w:r>
      <w:r w:rsidRPr="00752E44">
        <w:rPr>
          <w:rFonts w:ascii="Times New Roman" w:eastAsia="Times New Roman" w:hAnsi="Times New Roman" w:cs="Times New Roman"/>
          <w:sz w:val="28"/>
          <w:szCs w:val="24"/>
        </w:rPr>
        <w:t xml:space="preserve"> документации, и настоящим извещением, применяются положения извещения.</w:t>
      </w:r>
    </w:p>
    <w:p w:rsidR="00752E44" w:rsidRDefault="00752E44" w:rsidP="00752E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174" w:type="dxa"/>
        <w:tblInd w:w="-1" w:type="dxa"/>
        <w:tblLayout w:type="fixed"/>
        <w:tblLook w:val="0000"/>
      </w:tblPr>
      <w:tblGrid>
        <w:gridCol w:w="676"/>
        <w:gridCol w:w="2868"/>
        <w:gridCol w:w="6630"/>
      </w:tblGrid>
      <w:tr w:rsidR="00DF1BEE" w:rsidRPr="006C0F6B" w:rsidTr="00A72573">
        <w:trPr>
          <w:trHeight w:val="529"/>
        </w:trPr>
        <w:tc>
          <w:tcPr>
            <w:tcW w:w="6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DF1BEE" w:rsidRPr="00006CD2" w:rsidRDefault="00DF1BEE" w:rsidP="00006CD2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 CYR" w:eastAsia="Times New Roman CYR" w:hAnsi="Times New Roman CYR" w:cs="Times New Roman CYR"/>
                <w:i/>
                <w:iCs/>
                <w:color w:val="000000"/>
                <w:spacing w:val="-8"/>
                <w:sz w:val="27"/>
                <w:szCs w:val="27"/>
                <w:lang w:eastAsia="ru-RU"/>
              </w:rPr>
            </w:pPr>
            <w:r w:rsidRPr="00006CD2"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8"/>
                <w:sz w:val="27"/>
                <w:szCs w:val="27"/>
                <w:lang w:val="en-US" w:eastAsia="ru-RU"/>
              </w:rPr>
              <w:t xml:space="preserve">№ </w:t>
            </w:r>
            <w:r w:rsidRPr="00006CD2">
              <w:rPr>
                <w:rFonts w:ascii="Times New Roman CYR" w:eastAsia="Times New Roman CYR" w:hAnsi="Times New Roman CYR" w:cs="Times New Roman CYR"/>
                <w:i/>
                <w:iCs/>
                <w:color w:val="000000"/>
                <w:spacing w:val="-8"/>
                <w:sz w:val="27"/>
                <w:szCs w:val="27"/>
                <w:lang w:eastAsia="ru-RU"/>
              </w:rPr>
              <w:t>п/п</w:t>
            </w:r>
          </w:p>
        </w:tc>
        <w:tc>
          <w:tcPr>
            <w:tcW w:w="28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DF1BEE" w:rsidRPr="00006CD2" w:rsidRDefault="00DF1BEE" w:rsidP="00006CD2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8"/>
                <w:sz w:val="27"/>
                <w:szCs w:val="27"/>
                <w:lang w:val="en-US" w:eastAsia="ru-RU"/>
              </w:rPr>
            </w:pPr>
            <w:r w:rsidRPr="00006CD2">
              <w:rPr>
                <w:rFonts w:ascii="Times New Roman" w:eastAsia="Times New Roman CYR" w:hAnsi="Times New Roman" w:cs="Times New Roman"/>
                <w:i/>
                <w:iCs/>
                <w:color w:val="000000"/>
                <w:spacing w:val="-8"/>
                <w:sz w:val="27"/>
                <w:szCs w:val="27"/>
                <w:lang w:eastAsia="ru-RU"/>
              </w:rPr>
              <w:t xml:space="preserve">Наименование </w:t>
            </w:r>
            <w:r w:rsidRPr="00006CD2">
              <w:rPr>
                <w:rFonts w:ascii="Times New Roman" w:eastAsia="Times New Roman CYR" w:hAnsi="Times New Roman" w:cs="Times New Roman"/>
                <w:i/>
                <w:iCs/>
                <w:color w:val="000000"/>
                <w:spacing w:val="-7"/>
                <w:sz w:val="27"/>
                <w:szCs w:val="27"/>
                <w:lang w:eastAsia="ru-RU"/>
              </w:rPr>
              <w:t>пункта</w:t>
            </w:r>
          </w:p>
        </w:tc>
        <w:tc>
          <w:tcPr>
            <w:tcW w:w="66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DF1BEE" w:rsidRPr="00006CD2" w:rsidRDefault="00DF1BEE" w:rsidP="00006CD2">
            <w:pPr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006CD2">
              <w:rPr>
                <w:rFonts w:ascii="Times New Roman" w:eastAsia="Times New Roman CYR" w:hAnsi="Times New Roman" w:cs="Times New Roman"/>
                <w:i/>
                <w:iCs/>
                <w:color w:val="000000"/>
                <w:spacing w:val="-8"/>
                <w:sz w:val="27"/>
                <w:szCs w:val="27"/>
                <w:lang w:eastAsia="ru-RU"/>
              </w:rPr>
              <w:t>Текст пояснений</w:t>
            </w:r>
          </w:p>
        </w:tc>
      </w:tr>
      <w:tr w:rsidR="00DF1BEE" w:rsidRPr="006C0F6B" w:rsidTr="00A72573">
        <w:trPr>
          <w:trHeight w:val="1274"/>
        </w:trPr>
        <w:tc>
          <w:tcPr>
            <w:tcW w:w="6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DF1BEE" w:rsidRPr="00006CD2" w:rsidRDefault="00DF1BEE" w:rsidP="00006CD2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7"/>
                <w:szCs w:val="27"/>
                <w:lang w:eastAsia="ru-RU"/>
              </w:rPr>
            </w:pPr>
            <w:r w:rsidRPr="00006CD2">
              <w:rPr>
                <w:rFonts w:ascii="Times New Roman" w:eastAsia="Times New Roman" w:hAnsi="Times New Roman" w:cs="Times New Roman"/>
                <w:sz w:val="27"/>
                <w:szCs w:val="27"/>
                <w:lang w:val="en-US" w:eastAsia="ru-RU"/>
              </w:rPr>
              <w:t>1.</w:t>
            </w:r>
          </w:p>
        </w:tc>
        <w:tc>
          <w:tcPr>
            <w:tcW w:w="28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DF1BEE" w:rsidRPr="00006CD2" w:rsidRDefault="00DF1BEE" w:rsidP="00006CD2">
            <w:pPr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006CD2">
              <w:rPr>
                <w:rFonts w:ascii="Times New Roman" w:eastAsia="Times New Roman CYR" w:hAnsi="Times New Roman" w:cs="Times New Roman"/>
                <w:color w:val="000000"/>
                <w:spacing w:val="-6"/>
                <w:sz w:val="27"/>
                <w:szCs w:val="27"/>
                <w:lang w:eastAsia="ru-RU"/>
              </w:rPr>
              <w:t xml:space="preserve">Наименование </w:t>
            </w:r>
            <w:r w:rsidRPr="00006CD2">
              <w:rPr>
                <w:rFonts w:ascii="Times New Roman" w:eastAsia="Times New Roman CYR" w:hAnsi="Times New Roman" w:cs="Times New Roman"/>
                <w:color w:val="000000"/>
                <w:spacing w:val="-5"/>
                <w:sz w:val="27"/>
                <w:szCs w:val="27"/>
                <w:lang w:eastAsia="ru-RU"/>
              </w:rPr>
              <w:t xml:space="preserve"> заказчика, </w:t>
            </w:r>
            <w:r w:rsidRPr="00006CD2">
              <w:rPr>
                <w:rFonts w:ascii="Times New Roman" w:eastAsia="Times New Roman CYR" w:hAnsi="Times New Roman" w:cs="Times New Roman"/>
                <w:color w:val="000000"/>
                <w:spacing w:val="-8"/>
                <w:sz w:val="27"/>
                <w:szCs w:val="27"/>
                <w:lang w:eastAsia="ru-RU"/>
              </w:rPr>
              <w:t>место нахождения</w:t>
            </w:r>
            <w:r w:rsidRPr="00006CD2">
              <w:rPr>
                <w:rFonts w:ascii="Times New Roman" w:eastAsia="Times New Roman CYR" w:hAnsi="Times New Roman" w:cs="Times New Roman"/>
                <w:color w:val="000000"/>
                <w:spacing w:val="-7"/>
                <w:sz w:val="27"/>
                <w:szCs w:val="27"/>
                <w:lang w:eastAsia="ru-RU"/>
              </w:rPr>
              <w:t xml:space="preserve"> </w:t>
            </w:r>
            <w:r w:rsidR="00CE04A9" w:rsidRPr="00006CD2">
              <w:rPr>
                <w:rFonts w:ascii="Times New Roman" w:eastAsia="Times New Roman CYR" w:hAnsi="Times New Roman" w:cs="Times New Roman"/>
                <w:color w:val="000000"/>
                <w:spacing w:val="-8"/>
                <w:sz w:val="27"/>
                <w:szCs w:val="27"/>
                <w:lang w:eastAsia="ru-RU"/>
              </w:rPr>
              <w:t>(</w:t>
            </w:r>
            <w:r w:rsidRPr="00006CD2">
              <w:rPr>
                <w:rFonts w:ascii="Times New Roman" w:eastAsia="Times New Roman CYR" w:hAnsi="Times New Roman" w:cs="Times New Roman"/>
                <w:color w:val="000000"/>
                <w:spacing w:val="-8"/>
                <w:sz w:val="27"/>
                <w:szCs w:val="27"/>
                <w:lang w:eastAsia="ru-RU"/>
              </w:rPr>
              <w:t>почтовый адрес)</w:t>
            </w:r>
            <w:r w:rsidRPr="00006CD2">
              <w:rPr>
                <w:rFonts w:ascii="Times New Roman" w:eastAsia="Times New Roman CYR" w:hAnsi="Times New Roman" w:cs="Times New Roman"/>
                <w:color w:val="000000"/>
                <w:spacing w:val="-7"/>
                <w:sz w:val="27"/>
                <w:szCs w:val="27"/>
                <w:lang w:eastAsia="ru-RU"/>
              </w:rPr>
              <w:t>, адрес электронной почты, номер контактного телефона</w:t>
            </w:r>
            <w:r w:rsidRPr="00006CD2">
              <w:rPr>
                <w:rFonts w:ascii="Times New Roman" w:eastAsia="Times New Roman CYR" w:hAnsi="Times New Roman" w:cs="Times New Roman"/>
                <w:color w:val="000000"/>
                <w:spacing w:val="-8"/>
                <w:sz w:val="27"/>
                <w:szCs w:val="27"/>
                <w:lang w:eastAsia="ru-RU"/>
              </w:rPr>
              <w:t xml:space="preserve"> </w:t>
            </w:r>
          </w:p>
        </w:tc>
        <w:tc>
          <w:tcPr>
            <w:tcW w:w="66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DF1BEE" w:rsidRPr="00006CD2" w:rsidRDefault="00DF1BEE" w:rsidP="00006CD2">
            <w:pPr>
              <w:tabs>
                <w:tab w:val="left" w:pos="0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006CD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Акционерное общество «Корпорация развития Пензенской области» </w:t>
            </w:r>
          </w:p>
          <w:p w:rsidR="00DF1BEE" w:rsidRPr="00006CD2" w:rsidRDefault="00DF1BEE" w:rsidP="00006CD2">
            <w:pPr>
              <w:tabs>
                <w:tab w:val="left" w:pos="0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sz w:val="27"/>
                <w:szCs w:val="27"/>
                <w:lang w:eastAsia="ru-RU"/>
              </w:rPr>
            </w:pPr>
            <w:r w:rsidRPr="00006CD2">
              <w:rPr>
                <w:rFonts w:ascii="Times New Roman" w:eastAsia="Times New Roman CYR" w:hAnsi="Times New Roman" w:cs="Times New Roman"/>
                <w:sz w:val="27"/>
                <w:szCs w:val="27"/>
                <w:lang w:eastAsia="ru-RU"/>
              </w:rPr>
              <w:t xml:space="preserve">Место нахождения: 440000, г. Пенза, ул. Володарского, 2/20 </w:t>
            </w:r>
          </w:p>
          <w:p w:rsidR="00DF1BEE" w:rsidRPr="00006CD2" w:rsidRDefault="00DF1BEE" w:rsidP="00006CD2">
            <w:pPr>
              <w:tabs>
                <w:tab w:val="left" w:pos="0"/>
              </w:tabs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006CD2">
              <w:rPr>
                <w:rFonts w:ascii="Times New Roman" w:eastAsia="Times New Roman CYR" w:hAnsi="Times New Roman" w:cs="Times New Roman"/>
                <w:sz w:val="27"/>
                <w:szCs w:val="27"/>
                <w:lang w:eastAsia="ru-RU"/>
              </w:rPr>
              <w:t>Почтовый адрес:</w:t>
            </w:r>
            <w:r w:rsidRPr="00006CD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440000, г. Пенза, ул. Володарского, д.2/20</w:t>
            </w:r>
          </w:p>
          <w:p w:rsidR="00DF1BEE" w:rsidRPr="00006CD2" w:rsidRDefault="00DF1BEE" w:rsidP="00006CD2">
            <w:pPr>
              <w:tabs>
                <w:tab w:val="left" w:pos="0"/>
              </w:tabs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006CD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тел/факс: 8 (8412) 46-50-58, 46-90-58;</w:t>
            </w:r>
          </w:p>
          <w:p w:rsidR="00DF1BEE" w:rsidRPr="00006CD2" w:rsidRDefault="00DF1BEE" w:rsidP="00006CD2">
            <w:pPr>
              <w:tabs>
                <w:tab w:val="left" w:pos="0"/>
              </w:tabs>
              <w:autoSpaceDE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7"/>
                <w:szCs w:val="27"/>
                <w:lang w:eastAsia="ru-RU"/>
              </w:rPr>
            </w:pPr>
            <w:r w:rsidRPr="00006CD2">
              <w:rPr>
                <w:rFonts w:ascii="Times New Roman" w:eastAsia="Times New Roman" w:hAnsi="Times New Roman" w:cs="Times New Roman"/>
                <w:sz w:val="27"/>
                <w:szCs w:val="27"/>
                <w:lang w:val="en-US" w:eastAsia="ru-RU"/>
              </w:rPr>
              <w:t>e</w:t>
            </w:r>
            <w:r w:rsidRPr="00006CD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Pr="00006CD2">
              <w:rPr>
                <w:rFonts w:ascii="Times New Roman" w:eastAsia="Times New Roman" w:hAnsi="Times New Roman" w:cs="Times New Roman"/>
                <w:sz w:val="27"/>
                <w:szCs w:val="27"/>
                <w:lang w:val="en-US" w:eastAsia="ru-RU"/>
              </w:rPr>
              <w:t>mail</w:t>
            </w:r>
            <w:r w:rsidRPr="00006CD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: </w:t>
            </w:r>
            <w:r w:rsidRPr="00006CD2">
              <w:rPr>
                <w:rFonts w:ascii="Times New Roman" w:eastAsia="Times New Roman" w:hAnsi="Times New Roman" w:cs="Times New Roman"/>
                <w:sz w:val="27"/>
                <w:szCs w:val="27"/>
                <w:lang w:val="en-US" w:eastAsia="ru-RU"/>
              </w:rPr>
              <w:t>info</w:t>
            </w:r>
            <w:r w:rsidRPr="00006CD2">
              <w:rPr>
                <w:rFonts w:ascii="Times New Roman" w:eastAsia="Times New Roman" w:hAnsi="Times New Roman" w:cs="Times New Roman"/>
                <w:color w:val="000000"/>
                <w:spacing w:val="-4"/>
                <w:sz w:val="27"/>
                <w:szCs w:val="27"/>
                <w:lang w:eastAsia="ru-RU"/>
              </w:rPr>
              <w:t>@</w:t>
            </w:r>
            <w:proofErr w:type="spellStart"/>
            <w:r w:rsidRPr="00006CD2">
              <w:rPr>
                <w:rFonts w:ascii="Times New Roman" w:eastAsia="Times New Roman" w:hAnsi="Times New Roman" w:cs="Times New Roman"/>
                <w:color w:val="000000"/>
                <w:spacing w:val="-4"/>
                <w:sz w:val="27"/>
                <w:szCs w:val="27"/>
                <w:lang w:val="en-US" w:eastAsia="ru-RU"/>
              </w:rPr>
              <w:t>krpo</w:t>
            </w:r>
            <w:proofErr w:type="spellEnd"/>
            <w:r w:rsidRPr="00006CD2">
              <w:rPr>
                <w:rFonts w:ascii="Times New Roman" w:eastAsia="Times New Roman" w:hAnsi="Times New Roman" w:cs="Times New Roman"/>
                <w:color w:val="000000"/>
                <w:spacing w:val="-4"/>
                <w:sz w:val="27"/>
                <w:szCs w:val="27"/>
                <w:lang w:eastAsia="ru-RU"/>
              </w:rPr>
              <w:t>.</w:t>
            </w:r>
            <w:proofErr w:type="spellStart"/>
            <w:r w:rsidRPr="00006CD2">
              <w:rPr>
                <w:rFonts w:ascii="Times New Roman" w:eastAsia="Times New Roman" w:hAnsi="Times New Roman" w:cs="Times New Roman"/>
                <w:color w:val="000000"/>
                <w:spacing w:val="-4"/>
                <w:sz w:val="27"/>
                <w:szCs w:val="27"/>
                <w:lang w:val="en-US" w:eastAsia="ru-RU"/>
              </w:rPr>
              <w:t>ru</w:t>
            </w:r>
            <w:proofErr w:type="spellEnd"/>
            <w:r w:rsidRPr="00006CD2">
              <w:rPr>
                <w:rFonts w:ascii="Times New Roman" w:eastAsia="Calibri" w:hAnsi="Times New Roman" w:cs="Times New Roman"/>
                <w:sz w:val="27"/>
                <w:szCs w:val="27"/>
                <w:lang w:eastAsia="ru-RU"/>
              </w:rPr>
              <w:t xml:space="preserve"> </w:t>
            </w:r>
          </w:p>
          <w:p w:rsidR="00DF1BEE" w:rsidRPr="00006CD2" w:rsidRDefault="00DF1BEE" w:rsidP="00006CD2">
            <w:pPr>
              <w:tabs>
                <w:tab w:val="left" w:pos="0"/>
              </w:tabs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006CD2">
              <w:rPr>
                <w:rFonts w:ascii="Times New Roman" w:eastAsia="Calibri" w:hAnsi="Times New Roman" w:cs="Times New Roman"/>
                <w:sz w:val="27"/>
                <w:szCs w:val="27"/>
                <w:lang w:eastAsia="ru-RU"/>
              </w:rPr>
              <w:t>Контактное лицо: Головко Сергей Николаевич</w:t>
            </w:r>
          </w:p>
        </w:tc>
      </w:tr>
      <w:tr w:rsidR="00DF1BEE" w:rsidRPr="006C0F6B" w:rsidTr="00A72573">
        <w:tblPrEx>
          <w:tblCellMar>
            <w:top w:w="108" w:type="dxa"/>
            <w:bottom w:w="108" w:type="dxa"/>
          </w:tblCellMar>
        </w:tblPrEx>
        <w:trPr>
          <w:trHeight w:val="447"/>
        </w:trPr>
        <w:tc>
          <w:tcPr>
            <w:tcW w:w="6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DF1BEE" w:rsidRPr="00006CD2" w:rsidRDefault="00DF1BEE" w:rsidP="00006CD2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 CYR" w:eastAsia="Times New Roman CYR" w:hAnsi="Times New Roman CYR" w:cs="Times New Roman CYR"/>
                <w:color w:val="000000"/>
                <w:spacing w:val="-6"/>
                <w:sz w:val="27"/>
                <w:szCs w:val="27"/>
                <w:lang w:eastAsia="ru-RU"/>
              </w:rPr>
            </w:pPr>
            <w:r w:rsidRPr="00006CD2">
              <w:rPr>
                <w:rFonts w:ascii="Calibri" w:eastAsia="Calibri" w:hAnsi="Calibri" w:cs="Calibri"/>
                <w:sz w:val="27"/>
                <w:szCs w:val="27"/>
                <w:lang w:eastAsia="ru-RU"/>
              </w:rPr>
              <w:t>1.1.</w:t>
            </w:r>
          </w:p>
        </w:tc>
        <w:tc>
          <w:tcPr>
            <w:tcW w:w="28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DF1BEE" w:rsidRPr="00006CD2" w:rsidRDefault="00DF1BEE" w:rsidP="00006CD2">
            <w:pPr>
              <w:autoSpaceDE w:val="0"/>
              <w:snapToGrid w:val="0"/>
              <w:spacing w:after="0" w:line="240" w:lineRule="auto"/>
              <w:rPr>
                <w:rFonts w:ascii="Times New Roman" w:eastAsia="Times New Roman CYR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06CD2">
              <w:rPr>
                <w:rFonts w:ascii="Times New Roman" w:eastAsia="Times New Roman CYR" w:hAnsi="Times New Roman" w:cs="Times New Roman"/>
                <w:color w:val="000000"/>
                <w:spacing w:val="-6"/>
                <w:sz w:val="27"/>
                <w:szCs w:val="27"/>
                <w:lang w:eastAsia="ru-RU"/>
              </w:rPr>
              <w:t>Сайт для размещения информации</w:t>
            </w:r>
          </w:p>
        </w:tc>
        <w:tc>
          <w:tcPr>
            <w:tcW w:w="66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DF1BEE" w:rsidRPr="00006CD2" w:rsidRDefault="00DF1BEE" w:rsidP="00006CD2">
            <w:pPr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 CYR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06CD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ЭТП  АКД: </w:t>
            </w:r>
            <w:hyperlink r:id="rId9" w:history="1">
              <w:r w:rsidRPr="00006CD2">
                <w:rPr>
                  <w:rFonts w:ascii="Times New Roman" w:eastAsia="Times New Roman" w:hAnsi="Times New Roman" w:cs="Times New Roman"/>
                  <w:color w:val="0000FF"/>
                  <w:sz w:val="27"/>
                  <w:szCs w:val="27"/>
                  <w:u w:val="single"/>
                  <w:lang w:val="en-US" w:eastAsia="ru-RU"/>
                </w:rPr>
                <w:t>www</w:t>
              </w:r>
              <w:r w:rsidRPr="00006CD2">
                <w:rPr>
                  <w:rFonts w:ascii="Times New Roman" w:eastAsia="Times New Roman" w:hAnsi="Times New Roman" w:cs="Times New Roman"/>
                  <w:color w:val="0000FF"/>
                  <w:sz w:val="27"/>
                  <w:szCs w:val="27"/>
                  <w:u w:val="single"/>
                  <w:lang w:eastAsia="ru-RU"/>
                </w:rPr>
                <w:t>.</w:t>
              </w:r>
              <w:r w:rsidRPr="00006CD2">
                <w:rPr>
                  <w:rFonts w:ascii="Times New Roman" w:eastAsia="Times New Roman" w:hAnsi="Times New Roman" w:cs="Times New Roman"/>
                  <w:color w:val="0000FF"/>
                  <w:sz w:val="27"/>
                  <w:szCs w:val="27"/>
                  <w:u w:val="single"/>
                  <w:lang w:val="en-US" w:eastAsia="ru-RU"/>
                </w:rPr>
                <w:t>a</w:t>
              </w:r>
              <w:r w:rsidRPr="00006CD2">
                <w:rPr>
                  <w:rFonts w:ascii="Times New Roman" w:eastAsia="Times New Roman" w:hAnsi="Times New Roman" w:cs="Times New Roman"/>
                  <w:color w:val="0000FF"/>
                  <w:sz w:val="27"/>
                  <w:szCs w:val="27"/>
                  <w:u w:val="single"/>
                  <w:lang w:eastAsia="ru-RU"/>
                </w:rPr>
                <w:t>-</w:t>
              </w:r>
              <w:r w:rsidRPr="00006CD2">
                <w:rPr>
                  <w:rFonts w:ascii="Times New Roman" w:eastAsia="Times New Roman" w:hAnsi="Times New Roman" w:cs="Times New Roman"/>
                  <w:color w:val="0000FF"/>
                  <w:sz w:val="27"/>
                  <w:szCs w:val="27"/>
                  <w:u w:val="single"/>
                  <w:lang w:val="en-US" w:eastAsia="ru-RU"/>
                </w:rPr>
                <w:t>k</w:t>
              </w:r>
              <w:r w:rsidRPr="00006CD2">
                <w:rPr>
                  <w:rFonts w:ascii="Times New Roman" w:eastAsia="Times New Roman" w:hAnsi="Times New Roman" w:cs="Times New Roman"/>
                  <w:color w:val="0000FF"/>
                  <w:sz w:val="27"/>
                  <w:szCs w:val="27"/>
                  <w:u w:val="single"/>
                  <w:lang w:eastAsia="ru-RU"/>
                </w:rPr>
                <w:t>-</w:t>
              </w:r>
              <w:r w:rsidRPr="00006CD2">
                <w:rPr>
                  <w:rFonts w:ascii="Times New Roman" w:eastAsia="Times New Roman" w:hAnsi="Times New Roman" w:cs="Times New Roman"/>
                  <w:color w:val="0000FF"/>
                  <w:sz w:val="27"/>
                  <w:szCs w:val="27"/>
                  <w:u w:val="single"/>
                  <w:lang w:val="en-US" w:eastAsia="ru-RU"/>
                </w:rPr>
                <w:t>d</w:t>
              </w:r>
              <w:r w:rsidRPr="00006CD2">
                <w:rPr>
                  <w:rFonts w:ascii="Times New Roman" w:eastAsia="Times New Roman" w:hAnsi="Times New Roman" w:cs="Times New Roman"/>
                  <w:color w:val="0000FF"/>
                  <w:sz w:val="27"/>
                  <w:szCs w:val="27"/>
                  <w:u w:val="single"/>
                  <w:lang w:eastAsia="ru-RU"/>
                </w:rPr>
                <w:t>.</w:t>
              </w:r>
              <w:proofErr w:type="spellStart"/>
              <w:r w:rsidRPr="00006CD2">
                <w:rPr>
                  <w:rFonts w:ascii="Times New Roman" w:eastAsia="Times New Roman" w:hAnsi="Times New Roman" w:cs="Times New Roman"/>
                  <w:color w:val="0000FF"/>
                  <w:sz w:val="27"/>
                  <w:szCs w:val="27"/>
                  <w:u w:val="single"/>
                  <w:lang w:val="en-US" w:eastAsia="ru-RU"/>
                </w:rPr>
                <w:t>ru</w:t>
              </w:r>
              <w:proofErr w:type="spellEnd"/>
            </w:hyperlink>
            <w:r w:rsidRPr="00006CD2">
              <w:rPr>
                <w:rFonts w:ascii="Times New Roman" w:eastAsia="Times New Roman CYR" w:hAnsi="Times New Roman" w:cs="Times New Roman"/>
                <w:color w:val="000000"/>
                <w:sz w:val="27"/>
                <w:szCs w:val="27"/>
                <w:lang w:eastAsia="ru-RU"/>
              </w:rPr>
              <w:t xml:space="preserve"> </w:t>
            </w:r>
          </w:p>
        </w:tc>
      </w:tr>
      <w:tr w:rsidR="00DF1BEE" w:rsidRPr="006C0F6B" w:rsidTr="00A72573">
        <w:tblPrEx>
          <w:tblCellMar>
            <w:top w:w="108" w:type="dxa"/>
            <w:bottom w:w="108" w:type="dxa"/>
          </w:tblCellMar>
        </w:tblPrEx>
        <w:trPr>
          <w:trHeight w:val="445"/>
        </w:trPr>
        <w:tc>
          <w:tcPr>
            <w:tcW w:w="6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DF1BEE" w:rsidRPr="00006CD2" w:rsidRDefault="00DF1BEE" w:rsidP="00006CD2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 CYR" w:eastAsia="Times New Roman CYR" w:hAnsi="Times New Roman CYR" w:cs="Times New Roman CYR"/>
                <w:color w:val="000000"/>
                <w:spacing w:val="-6"/>
                <w:sz w:val="27"/>
                <w:szCs w:val="27"/>
                <w:lang w:eastAsia="ru-RU"/>
              </w:rPr>
            </w:pPr>
            <w:r w:rsidRPr="00006CD2">
              <w:rPr>
                <w:rFonts w:ascii="Calibri" w:eastAsia="Calibri" w:hAnsi="Calibri" w:cs="Calibri"/>
                <w:sz w:val="27"/>
                <w:szCs w:val="27"/>
                <w:lang w:eastAsia="ru-RU"/>
              </w:rPr>
              <w:t>1.2.</w:t>
            </w:r>
          </w:p>
        </w:tc>
        <w:tc>
          <w:tcPr>
            <w:tcW w:w="28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DF1BEE" w:rsidRPr="00006CD2" w:rsidRDefault="00DF1BEE" w:rsidP="00006CD2">
            <w:pPr>
              <w:autoSpaceDE w:val="0"/>
              <w:snapToGrid w:val="0"/>
              <w:spacing w:after="0" w:line="240" w:lineRule="auto"/>
              <w:rPr>
                <w:rFonts w:ascii="Times New Roman" w:eastAsia="Times New Roman CYR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06CD2">
              <w:rPr>
                <w:rFonts w:ascii="Times New Roman" w:eastAsia="Times New Roman CYR" w:hAnsi="Times New Roman" w:cs="Times New Roman"/>
                <w:color w:val="000000"/>
                <w:sz w:val="27"/>
                <w:szCs w:val="27"/>
                <w:lang w:eastAsia="ru-RU"/>
              </w:rPr>
              <w:t>Форма проведения торгов</w:t>
            </w:r>
          </w:p>
        </w:tc>
        <w:tc>
          <w:tcPr>
            <w:tcW w:w="66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DF1BEE" w:rsidRPr="00006CD2" w:rsidRDefault="00DF1BEE" w:rsidP="00006CD2">
            <w:pPr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006CD2">
              <w:rPr>
                <w:rFonts w:ascii="Times New Roman" w:eastAsia="Times New Roman CYR" w:hAnsi="Times New Roman" w:cs="Times New Roman"/>
                <w:color w:val="000000"/>
                <w:sz w:val="27"/>
                <w:szCs w:val="27"/>
                <w:lang w:eastAsia="ru-RU"/>
              </w:rPr>
              <w:t xml:space="preserve">Открытый запрос </w:t>
            </w:r>
            <w:r w:rsidRPr="00006CD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предложений</w:t>
            </w:r>
          </w:p>
        </w:tc>
      </w:tr>
      <w:tr w:rsidR="00DF1BEE" w:rsidRPr="006C0F6B" w:rsidTr="00A72573">
        <w:trPr>
          <w:trHeight w:val="783"/>
        </w:trPr>
        <w:tc>
          <w:tcPr>
            <w:tcW w:w="6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DF1BEE" w:rsidRPr="00006CD2" w:rsidRDefault="00DF1BEE" w:rsidP="00006CD2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 CYR" w:eastAsia="Times New Roman CYR" w:hAnsi="Times New Roman CYR" w:cs="Times New Roman CYR"/>
                <w:color w:val="000000"/>
                <w:spacing w:val="-6"/>
                <w:sz w:val="27"/>
                <w:szCs w:val="27"/>
                <w:lang w:eastAsia="ru-RU"/>
              </w:rPr>
            </w:pPr>
            <w:r w:rsidRPr="00006CD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2.</w:t>
            </w:r>
          </w:p>
        </w:tc>
        <w:tc>
          <w:tcPr>
            <w:tcW w:w="28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DF1BEE" w:rsidRPr="00006CD2" w:rsidRDefault="00DF1BEE" w:rsidP="00006CD2">
            <w:pPr>
              <w:autoSpaceDE w:val="0"/>
              <w:snapToGrid w:val="0"/>
              <w:spacing w:before="125" w:after="0" w:line="240" w:lineRule="auto"/>
              <w:ind w:right="422"/>
              <w:rPr>
                <w:rFonts w:ascii="Times New Roman" w:eastAsia="Times New Roman CYR" w:hAnsi="Times New Roman" w:cs="Times New Roman"/>
                <w:b/>
                <w:bCs/>
                <w:color w:val="000000"/>
                <w:sz w:val="27"/>
                <w:szCs w:val="27"/>
                <w:shd w:val="clear" w:color="auto" w:fill="FFFFFF"/>
                <w:lang w:eastAsia="ru-RU"/>
              </w:rPr>
            </w:pPr>
            <w:r w:rsidRPr="00006CD2">
              <w:rPr>
                <w:rFonts w:ascii="Times New Roman" w:eastAsia="Times New Roman CYR" w:hAnsi="Times New Roman" w:cs="Times New Roman"/>
                <w:color w:val="000000"/>
                <w:spacing w:val="-6"/>
                <w:sz w:val="27"/>
                <w:szCs w:val="27"/>
                <w:lang w:eastAsia="ru-RU"/>
              </w:rPr>
              <w:t xml:space="preserve">Предмет открытого запроса </w:t>
            </w:r>
            <w:r w:rsidRPr="00006CD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предложений</w:t>
            </w:r>
          </w:p>
        </w:tc>
        <w:tc>
          <w:tcPr>
            <w:tcW w:w="66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DF1BEE" w:rsidRPr="00006CD2" w:rsidRDefault="00DF1BEE" w:rsidP="00006CD2">
            <w:pPr>
              <w:tabs>
                <w:tab w:val="left" w:pos="15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006CD2">
              <w:rPr>
                <w:rFonts w:ascii="Times New Roman" w:eastAsia="Times New Roman CYR" w:hAnsi="Times New Roman" w:cs="Times New Roman"/>
                <w:bCs/>
                <w:sz w:val="27"/>
                <w:szCs w:val="27"/>
                <w:shd w:val="clear" w:color="auto" w:fill="FFFFFF"/>
                <w:lang w:eastAsia="ru-RU"/>
              </w:rPr>
              <w:t xml:space="preserve">Право заключения договора </w:t>
            </w:r>
            <w:r w:rsidRPr="00006CD2">
              <w:rPr>
                <w:rFonts w:ascii="Times New Roman" w:eastAsia="Times New Roman CYR" w:hAnsi="Times New Roman" w:cs="Times New Roman"/>
                <w:bCs/>
                <w:color w:val="000000"/>
                <w:sz w:val="27"/>
                <w:szCs w:val="27"/>
                <w:shd w:val="clear" w:color="auto" w:fill="FFFFFF"/>
                <w:lang w:eastAsia="ru-RU"/>
              </w:rPr>
              <w:t xml:space="preserve">купли-продажи </w:t>
            </w:r>
            <w:r w:rsidRPr="00006CD2">
              <w:rPr>
                <w:rFonts w:ascii="Times New Roman" w:eastAsia="Times New Roman CYR" w:hAnsi="Times New Roman" w:cs="Times New Roman"/>
                <w:bCs/>
                <w:sz w:val="27"/>
                <w:szCs w:val="27"/>
                <w:shd w:val="clear" w:color="auto" w:fill="FFFFFF"/>
                <w:lang w:eastAsia="ru-RU"/>
              </w:rPr>
              <w:t>электрооборудования</w:t>
            </w:r>
          </w:p>
        </w:tc>
      </w:tr>
      <w:tr w:rsidR="00DF1BEE" w:rsidRPr="006C0F6B" w:rsidTr="00A72573">
        <w:trPr>
          <w:trHeight w:val="23"/>
        </w:trPr>
        <w:tc>
          <w:tcPr>
            <w:tcW w:w="6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DF1BEE" w:rsidRPr="00006CD2" w:rsidRDefault="00DF1BEE" w:rsidP="00006CD2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 CYR" w:eastAsia="Times New Roman CYR" w:hAnsi="Times New Roman CYR" w:cs="Times New Roman CYR"/>
                <w:color w:val="000000"/>
                <w:sz w:val="27"/>
                <w:szCs w:val="27"/>
                <w:lang w:eastAsia="ru-RU"/>
              </w:rPr>
            </w:pPr>
            <w:r w:rsidRPr="00006CD2">
              <w:rPr>
                <w:rFonts w:ascii="Times New Roman" w:eastAsia="Times New Roman" w:hAnsi="Times New Roman" w:cs="Times New Roman"/>
                <w:sz w:val="27"/>
                <w:szCs w:val="27"/>
                <w:lang w:val="en-US" w:eastAsia="ru-RU"/>
              </w:rPr>
              <w:t>3.</w:t>
            </w:r>
          </w:p>
        </w:tc>
        <w:tc>
          <w:tcPr>
            <w:tcW w:w="28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DF1BEE" w:rsidRPr="00006CD2" w:rsidRDefault="00DF1BEE" w:rsidP="00006CD2">
            <w:pPr>
              <w:tabs>
                <w:tab w:val="left" w:pos="1570"/>
              </w:tabs>
              <w:autoSpaceDE w:val="0"/>
              <w:snapToGrid w:val="0"/>
              <w:spacing w:before="5" w:after="0" w:line="240" w:lineRule="auto"/>
              <w:ind w:left="10"/>
              <w:rPr>
                <w:rFonts w:ascii="Times New Roman" w:eastAsia="Calibri" w:hAnsi="Times New Roman" w:cs="Times New Roman"/>
                <w:sz w:val="27"/>
                <w:szCs w:val="27"/>
                <w:lang w:eastAsia="ru-RU"/>
              </w:rPr>
            </w:pPr>
            <w:r w:rsidRPr="00006CD2">
              <w:rPr>
                <w:rFonts w:ascii="Times New Roman" w:eastAsia="Times New Roman CYR" w:hAnsi="Times New Roman" w:cs="Times New Roman"/>
                <w:color w:val="000000"/>
                <w:sz w:val="27"/>
                <w:szCs w:val="27"/>
                <w:lang w:eastAsia="ru-RU"/>
              </w:rPr>
              <w:t xml:space="preserve">Документы, </w:t>
            </w:r>
            <w:r w:rsidRPr="00006CD2">
              <w:rPr>
                <w:rFonts w:ascii="Times New Roman" w:eastAsia="Times New Roman CYR" w:hAnsi="Times New Roman" w:cs="Times New Roman"/>
                <w:color w:val="000000"/>
                <w:spacing w:val="-3"/>
                <w:sz w:val="27"/>
                <w:szCs w:val="27"/>
                <w:lang w:eastAsia="ru-RU"/>
              </w:rPr>
              <w:t>входящие</w:t>
            </w:r>
            <w:r w:rsidRPr="00006CD2">
              <w:rPr>
                <w:rFonts w:ascii="Times New Roman" w:eastAsia="Times New Roman CYR" w:hAnsi="Times New Roman" w:cs="Times New Roman"/>
                <w:color w:val="000000"/>
                <w:sz w:val="27"/>
                <w:szCs w:val="27"/>
                <w:lang w:eastAsia="ru-RU"/>
              </w:rPr>
              <w:t xml:space="preserve"> в </w:t>
            </w:r>
            <w:r w:rsidRPr="00006CD2">
              <w:rPr>
                <w:rFonts w:ascii="Times New Roman" w:eastAsia="Times New Roman CYR" w:hAnsi="Times New Roman" w:cs="Times New Roman"/>
                <w:color w:val="000000"/>
                <w:spacing w:val="-3"/>
                <w:sz w:val="27"/>
                <w:szCs w:val="27"/>
                <w:lang w:eastAsia="ru-RU"/>
              </w:rPr>
              <w:t xml:space="preserve">состав заявки на </w:t>
            </w:r>
            <w:r w:rsidRPr="00006CD2">
              <w:rPr>
                <w:rFonts w:ascii="Times New Roman" w:eastAsia="Times New Roman CYR" w:hAnsi="Times New Roman" w:cs="Times New Roman"/>
                <w:color w:val="000000"/>
                <w:spacing w:val="-2"/>
                <w:sz w:val="27"/>
                <w:szCs w:val="27"/>
                <w:lang w:eastAsia="ru-RU"/>
              </w:rPr>
              <w:t>участие</w:t>
            </w:r>
            <w:r w:rsidRPr="00006CD2">
              <w:rPr>
                <w:rFonts w:ascii="Times New Roman" w:eastAsia="Times New Roman CYR" w:hAnsi="Times New Roman" w:cs="Times New Roman"/>
                <w:color w:val="000000"/>
                <w:sz w:val="27"/>
                <w:szCs w:val="27"/>
                <w:lang w:eastAsia="ru-RU"/>
              </w:rPr>
              <w:t xml:space="preserve"> в </w:t>
            </w:r>
            <w:proofErr w:type="gramStart"/>
            <w:r w:rsidRPr="00006CD2">
              <w:rPr>
                <w:rFonts w:ascii="Times New Roman" w:eastAsia="Times New Roman CYR" w:hAnsi="Times New Roman" w:cs="Times New Roman"/>
                <w:color w:val="000000"/>
                <w:spacing w:val="-2"/>
                <w:sz w:val="27"/>
                <w:szCs w:val="27"/>
                <w:lang w:eastAsia="ru-RU"/>
              </w:rPr>
              <w:t>запросе</w:t>
            </w:r>
            <w:proofErr w:type="gramEnd"/>
            <w:r w:rsidRPr="00006CD2">
              <w:rPr>
                <w:rFonts w:ascii="Times New Roman" w:eastAsia="Times New Roman CYR" w:hAnsi="Times New Roman" w:cs="Times New Roman"/>
                <w:color w:val="000000"/>
                <w:spacing w:val="-2"/>
                <w:sz w:val="27"/>
                <w:szCs w:val="27"/>
                <w:lang w:eastAsia="ru-RU"/>
              </w:rPr>
              <w:t xml:space="preserve"> </w:t>
            </w:r>
            <w:r w:rsidRPr="00006CD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предложений</w:t>
            </w:r>
          </w:p>
          <w:p w:rsidR="00DF1BEE" w:rsidRPr="00006CD2" w:rsidRDefault="00DF1BEE" w:rsidP="00006CD2">
            <w:pPr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66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DF1BEE" w:rsidRPr="00006CD2" w:rsidRDefault="00DF1BEE" w:rsidP="00006CD2">
            <w:pPr>
              <w:tabs>
                <w:tab w:val="left" w:pos="0"/>
              </w:tabs>
              <w:autoSpaceDE w:val="0"/>
              <w:snapToGrid w:val="0"/>
              <w:spacing w:after="0" w:line="240" w:lineRule="auto"/>
              <w:ind w:firstLine="459"/>
              <w:jc w:val="both"/>
              <w:rPr>
                <w:rFonts w:ascii="Times New Roman" w:eastAsia="Times New Roman" w:hAnsi="Times New Roman" w:cs="Times New Roman"/>
                <w:color w:val="000000"/>
                <w:spacing w:val="1"/>
                <w:sz w:val="27"/>
                <w:szCs w:val="27"/>
                <w:lang w:eastAsia="ru-RU"/>
              </w:rPr>
            </w:pPr>
            <w:r w:rsidRPr="00006CD2">
              <w:rPr>
                <w:rFonts w:ascii="Times New Roman" w:eastAsia="Times New Roman CYR" w:hAnsi="Times New Roman" w:cs="Times New Roman"/>
                <w:color w:val="000000"/>
                <w:spacing w:val="-5"/>
                <w:sz w:val="27"/>
                <w:szCs w:val="27"/>
                <w:lang w:eastAsia="ru-RU"/>
              </w:rPr>
              <w:t xml:space="preserve">Заявка на участие в </w:t>
            </w:r>
            <w:proofErr w:type="gramStart"/>
            <w:r w:rsidRPr="00006CD2">
              <w:rPr>
                <w:rFonts w:ascii="Times New Roman" w:eastAsia="Times New Roman CYR" w:hAnsi="Times New Roman" w:cs="Times New Roman"/>
                <w:color w:val="000000"/>
                <w:spacing w:val="-5"/>
                <w:sz w:val="27"/>
                <w:szCs w:val="27"/>
                <w:lang w:eastAsia="ru-RU"/>
              </w:rPr>
              <w:t>запросе</w:t>
            </w:r>
            <w:proofErr w:type="gramEnd"/>
            <w:r w:rsidRPr="00006CD2">
              <w:rPr>
                <w:rFonts w:ascii="Times New Roman" w:eastAsia="Times New Roman CYR" w:hAnsi="Times New Roman" w:cs="Times New Roman"/>
                <w:color w:val="000000"/>
                <w:spacing w:val="-5"/>
                <w:sz w:val="27"/>
                <w:szCs w:val="27"/>
                <w:lang w:eastAsia="ru-RU"/>
              </w:rPr>
              <w:t xml:space="preserve"> </w:t>
            </w:r>
            <w:r w:rsidRPr="00006CD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предложений</w:t>
            </w:r>
            <w:r w:rsidRPr="00006CD2">
              <w:rPr>
                <w:rFonts w:ascii="Times New Roman" w:eastAsia="Times New Roman CYR" w:hAnsi="Times New Roman" w:cs="Times New Roman"/>
                <w:color w:val="000000"/>
                <w:spacing w:val="-5"/>
                <w:sz w:val="27"/>
                <w:szCs w:val="27"/>
                <w:lang w:eastAsia="ru-RU"/>
              </w:rPr>
              <w:t xml:space="preserve"> должна быть подготовлена </w:t>
            </w:r>
            <w:r w:rsidRPr="00006CD2">
              <w:rPr>
                <w:rFonts w:ascii="Times New Roman" w:eastAsia="Times New Roman CYR" w:hAnsi="Times New Roman" w:cs="Times New Roman"/>
                <w:color w:val="000000"/>
                <w:spacing w:val="-4"/>
                <w:sz w:val="27"/>
                <w:szCs w:val="27"/>
                <w:lang w:eastAsia="ru-RU"/>
              </w:rPr>
              <w:t>по форме, представленной в Разделе I</w:t>
            </w:r>
            <w:r w:rsidR="00CE04A9" w:rsidRPr="00006CD2">
              <w:rPr>
                <w:rFonts w:ascii="Times New Roman" w:eastAsia="Times New Roman CYR" w:hAnsi="Times New Roman" w:cs="Times New Roman"/>
                <w:color w:val="000000"/>
                <w:spacing w:val="-4"/>
                <w:sz w:val="27"/>
                <w:szCs w:val="27"/>
                <w:lang w:eastAsia="ru-RU"/>
              </w:rPr>
              <w:t>II</w:t>
            </w:r>
            <w:r w:rsidRPr="00006CD2">
              <w:rPr>
                <w:rFonts w:ascii="Times New Roman" w:eastAsia="Times New Roman CYR" w:hAnsi="Times New Roman" w:cs="Times New Roman"/>
                <w:color w:val="000000"/>
                <w:spacing w:val="-4"/>
                <w:sz w:val="27"/>
                <w:szCs w:val="27"/>
                <w:lang w:eastAsia="ru-RU"/>
              </w:rPr>
              <w:t xml:space="preserve"> настоящей </w:t>
            </w:r>
            <w:r w:rsidRPr="00006CD2">
              <w:rPr>
                <w:rFonts w:ascii="Times New Roman" w:eastAsia="Times New Roman CYR" w:hAnsi="Times New Roman" w:cs="Times New Roman"/>
                <w:color w:val="000000"/>
                <w:spacing w:val="-5"/>
                <w:sz w:val="27"/>
                <w:szCs w:val="27"/>
                <w:lang w:eastAsia="ru-RU"/>
              </w:rPr>
              <w:t xml:space="preserve">документации, с соблюдением требований, </w:t>
            </w:r>
            <w:r w:rsidRPr="00006CD2">
              <w:rPr>
                <w:rFonts w:ascii="Times New Roman" w:eastAsia="Times New Roman CYR" w:hAnsi="Times New Roman" w:cs="Times New Roman"/>
                <w:color w:val="000000"/>
                <w:spacing w:val="-7"/>
                <w:sz w:val="27"/>
                <w:szCs w:val="27"/>
                <w:lang w:eastAsia="ru-RU"/>
              </w:rPr>
              <w:t>установленных в статье 4 Раздела I настоящей документации,</w:t>
            </w:r>
            <w:r w:rsidRPr="00006CD2">
              <w:rPr>
                <w:rFonts w:ascii="Times New Roman" w:eastAsia="Times New Roman CYR" w:hAnsi="Times New Roman" w:cs="Times New Roman"/>
                <w:color w:val="000000"/>
                <w:spacing w:val="-6"/>
                <w:sz w:val="27"/>
                <w:szCs w:val="27"/>
                <w:lang w:eastAsia="ru-RU"/>
              </w:rPr>
              <w:t xml:space="preserve"> и содержать, в том числе, следующее:</w:t>
            </w:r>
          </w:p>
          <w:p w:rsidR="00DF1BEE" w:rsidRPr="00006CD2" w:rsidRDefault="00DF1BEE" w:rsidP="00006CD2">
            <w:pPr>
              <w:tabs>
                <w:tab w:val="left" w:pos="0"/>
              </w:tabs>
              <w:autoSpaceDE w:val="0"/>
              <w:spacing w:after="0" w:line="240" w:lineRule="auto"/>
              <w:ind w:firstLine="459"/>
              <w:jc w:val="both"/>
              <w:rPr>
                <w:rFonts w:ascii="Times New Roman" w:eastAsia="Times New Roman CYR" w:hAnsi="Times New Roman" w:cs="Times New Roman"/>
                <w:color w:val="000000"/>
                <w:spacing w:val="-11"/>
                <w:sz w:val="27"/>
                <w:szCs w:val="27"/>
                <w:lang w:eastAsia="ru-RU"/>
              </w:rPr>
            </w:pPr>
            <w:r w:rsidRPr="00006CD2">
              <w:rPr>
                <w:rFonts w:ascii="Times New Roman" w:eastAsia="Times New Roman" w:hAnsi="Times New Roman" w:cs="Times New Roman"/>
                <w:color w:val="000000"/>
                <w:spacing w:val="1"/>
                <w:sz w:val="27"/>
                <w:szCs w:val="27"/>
                <w:lang w:eastAsia="ru-RU"/>
              </w:rPr>
              <w:t xml:space="preserve">1. </w:t>
            </w:r>
            <w:r w:rsidRPr="00006CD2">
              <w:rPr>
                <w:rFonts w:ascii="Times New Roman" w:eastAsia="Times New Roman CYR" w:hAnsi="Times New Roman" w:cs="Times New Roman"/>
                <w:color w:val="000000"/>
                <w:spacing w:val="1"/>
                <w:sz w:val="27"/>
                <w:szCs w:val="27"/>
                <w:lang w:eastAsia="ru-RU"/>
              </w:rPr>
              <w:t>Сведения и документы об участнике запроса предложений</w:t>
            </w:r>
            <w:r w:rsidRPr="00006CD2">
              <w:rPr>
                <w:rFonts w:ascii="Times New Roman" w:eastAsia="Times New Roman CYR" w:hAnsi="Times New Roman" w:cs="Times New Roman"/>
                <w:color w:val="000000"/>
                <w:spacing w:val="-6"/>
                <w:sz w:val="27"/>
                <w:szCs w:val="27"/>
                <w:lang w:eastAsia="ru-RU"/>
              </w:rPr>
              <w:t>, подавшем такую заявку:</w:t>
            </w:r>
          </w:p>
          <w:p w:rsidR="00DF1BEE" w:rsidRPr="00006CD2" w:rsidRDefault="00DF1BEE" w:rsidP="00006CD2">
            <w:pPr>
              <w:tabs>
                <w:tab w:val="left" w:pos="0"/>
                <w:tab w:val="left" w:pos="365"/>
              </w:tabs>
              <w:autoSpaceDE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7"/>
                <w:szCs w:val="27"/>
                <w:lang w:eastAsia="ru-RU"/>
              </w:rPr>
            </w:pPr>
            <w:proofErr w:type="gramStart"/>
            <w:r w:rsidRPr="00006CD2">
              <w:rPr>
                <w:rFonts w:ascii="Times New Roman" w:eastAsia="Times New Roman CYR" w:hAnsi="Times New Roman" w:cs="Times New Roman"/>
                <w:color w:val="000000"/>
                <w:spacing w:val="-11"/>
                <w:sz w:val="27"/>
                <w:szCs w:val="27"/>
                <w:lang w:eastAsia="ru-RU"/>
              </w:rPr>
              <w:t>а)</w:t>
            </w:r>
            <w:r w:rsidRPr="00006CD2">
              <w:rPr>
                <w:rFonts w:ascii="Times New Roman" w:eastAsia="Times New Roman CYR" w:hAnsi="Times New Roman" w:cs="Times New Roman"/>
                <w:color w:val="000000"/>
                <w:sz w:val="27"/>
                <w:szCs w:val="27"/>
                <w:lang w:eastAsia="ru-RU"/>
              </w:rPr>
              <w:tab/>
            </w:r>
            <w:r w:rsidRPr="00006CD2">
              <w:rPr>
                <w:rFonts w:ascii="Times New Roman" w:eastAsia="Times New Roman CYR" w:hAnsi="Times New Roman" w:cs="Times New Roman"/>
                <w:color w:val="000000"/>
                <w:spacing w:val="-3"/>
                <w:sz w:val="27"/>
                <w:szCs w:val="27"/>
                <w:lang w:eastAsia="ru-RU"/>
              </w:rPr>
              <w:t xml:space="preserve">фирменное наименование (наименование), сведения об организационно-правовой форме, о месте нахождения, почтовый адрес (для юридического лица), </w:t>
            </w:r>
            <w:r w:rsidRPr="00006CD2">
              <w:rPr>
                <w:rFonts w:ascii="Times New Roman" w:eastAsia="Times New Roman CYR" w:hAnsi="Times New Roman" w:cs="Times New Roman"/>
                <w:iCs/>
                <w:color w:val="000000"/>
                <w:spacing w:val="-5"/>
                <w:sz w:val="27"/>
                <w:szCs w:val="27"/>
                <w:lang w:eastAsia="ru-RU"/>
              </w:rPr>
              <w:t xml:space="preserve">фамилия, имя, отчество, паспортные данные, сведения о </w:t>
            </w:r>
            <w:r w:rsidRPr="00006CD2">
              <w:rPr>
                <w:rFonts w:ascii="Times New Roman" w:eastAsia="Times New Roman CYR" w:hAnsi="Times New Roman" w:cs="Times New Roman"/>
                <w:iCs/>
                <w:color w:val="000000"/>
                <w:spacing w:val="-4"/>
                <w:sz w:val="27"/>
                <w:szCs w:val="27"/>
                <w:lang w:eastAsia="ru-RU"/>
              </w:rPr>
              <w:t xml:space="preserve">месте жительства (для физического лица), </w:t>
            </w:r>
            <w:r w:rsidRPr="00006CD2">
              <w:rPr>
                <w:rFonts w:ascii="Times New Roman" w:eastAsia="Times New Roman CYR" w:hAnsi="Times New Roman" w:cs="Times New Roman"/>
                <w:color w:val="000000"/>
                <w:spacing w:val="-4"/>
                <w:sz w:val="27"/>
                <w:szCs w:val="27"/>
                <w:lang w:eastAsia="ru-RU"/>
              </w:rPr>
              <w:t xml:space="preserve">номер </w:t>
            </w:r>
            <w:r w:rsidRPr="00006CD2">
              <w:rPr>
                <w:rFonts w:ascii="Times New Roman" w:eastAsia="Times New Roman CYR" w:hAnsi="Times New Roman" w:cs="Times New Roman"/>
                <w:color w:val="000000"/>
                <w:spacing w:val="-3"/>
                <w:sz w:val="27"/>
                <w:szCs w:val="27"/>
                <w:lang w:eastAsia="ru-RU"/>
              </w:rPr>
              <w:t>контактного телефона</w:t>
            </w:r>
            <w:r w:rsidRPr="00006CD2">
              <w:rPr>
                <w:rFonts w:ascii="Times New Roman" w:eastAsia="Times New Roman CYR" w:hAnsi="Times New Roman" w:cs="Times New Roman"/>
                <w:color w:val="000000"/>
                <w:spacing w:val="-5"/>
                <w:sz w:val="27"/>
                <w:szCs w:val="27"/>
                <w:lang w:eastAsia="ru-RU"/>
              </w:rPr>
              <w:t>;</w:t>
            </w:r>
            <w:r w:rsidRPr="00006CD2">
              <w:rPr>
                <w:rFonts w:ascii="Times New Roman" w:eastAsia="Times New Roman CYR" w:hAnsi="Times New Roman" w:cs="Times New Roman"/>
                <w:color w:val="000000"/>
                <w:sz w:val="27"/>
                <w:szCs w:val="27"/>
                <w:lang w:eastAsia="ru-RU"/>
              </w:rPr>
              <w:tab/>
            </w:r>
            <w:proofErr w:type="gramEnd"/>
          </w:p>
          <w:p w:rsidR="00DF1BEE" w:rsidRPr="00006CD2" w:rsidRDefault="00DF1BEE" w:rsidP="00006CD2">
            <w:pPr>
              <w:tabs>
                <w:tab w:val="left" w:pos="0"/>
                <w:tab w:val="left" w:pos="456"/>
                <w:tab w:val="left" w:pos="2851"/>
                <w:tab w:val="left" w:pos="4186"/>
              </w:tabs>
              <w:autoSpaceDE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b/>
                <w:color w:val="000000"/>
                <w:spacing w:val="-5"/>
                <w:sz w:val="27"/>
                <w:szCs w:val="27"/>
                <w:lang w:eastAsia="ru-RU"/>
              </w:rPr>
            </w:pPr>
            <w:proofErr w:type="gramStart"/>
            <w:r w:rsidRPr="00006CD2">
              <w:rPr>
                <w:rFonts w:ascii="Times New Roman" w:eastAsia="Times New Roman CYR" w:hAnsi="Times New Roman" w:cs="Times New Roman"/>
                <w:color w:val="000000"/>
                <w:sz w:val="27"/>
                <w:szCs w:val="27"/>
                <w:lang w:eastAsia="ru-RU"/>
              </w:rPr>
              <w:t xml:space="preserve">б) оригинал </w:t>
            </w:r>
            <w:r w:rsidRPr="00006CD2">
              <w:rPr>
                <w:rFonts w:ascii="Times New Roman" w:eastAsia="Times New Roman CYR" w:hAnsi="Times New Roman" w:cs="Times New Roman"/>
                <w:color w:val="000000"/>
                <w:spacing w:val="-4"/>
                <w:sz w:val="27"/>
                <w:szCs w:val="27"/>
                <w:lang w:eastAsia="ru-RU"/>
              </w:rPr>
              <w:t xml:space="preserve">выписки из единого государственного реестра </w:t>
            </w:r>
            <w:r w:rsidRPr="00006CD2">
              <w:rPr>
                <w:rFonts w:ascii="Times New Roman" w:eastAsia="Times New Roman CYR" w:hAnsi="Times New Roman" w:cs="Times New Roman"/>
                <w:color w:val="000000"/>
                <w:sz w:val="27"/>
                <w:szCs w:val="27"/>
                <w:lang w:eastAsia="ru-RU"/>
              </w:rPr>
              <w:t xml:space="preserve">юридических лиц, </w:t>
            </w:r>
            <w:r w:rsidRPr="00006CD2">
              <w:rPr>
                <w:rFonts w:ascii="Times New Roman" w:eastAsia="Times New Roman CYR" w:hAnsi="Times New Roman" w:cs="Times New Roman"/>
                <w:color w:val="000000"/>
                <w:spacing w:val="-7"/>
                <w:sz w:val="27"/>
                <w:szCs w:val="27"/>
                <w:lang w:eastAsia="ru-RU"/>
              </w:rPr>
              <w:t>полученной не ранее чем за</w:t>
            </w:r>
            <w:r w:rsidRPr="00006CD2">
              <w:rPr>
                <w:rFonts w:ascii="Times New Roman" w:eastAsia="Times New Roman CYR" w:hAnsi="Times New Roman" w:cs="Times New Roman"/>
                <w:bCs/>
                <w:color w:val="000000"/>
                <w:spacing w:val="-7"/>
                <w:sz w:val="27"/>
                <w:szCs w:val="27"/>
                <w:lang w:eastAsia="ru-RU"/>
              </w:rPr>
              <w:t xml:space="preserve"> шесть месяцев</w:t>
            </w:r>
            <w:r w:rsidRPr="00006CD2">
              <w:rPr>
                <w:rFonts w:ascii="Times New Roman" w:eastAsia="Times New Roman CYR" w:hAnsi="Times New Roman" w:cs="Times New Roman"/>
                <w:color w:val="000000"/>
                <w:spacing w:val="-7"/>
                <w:sz w:val="27"/>
                <w:szCs w:val="27"/>
                <w:lang w:eastAsia="ru-RU"/>
              </w:rPr>
              <w:t xml:space="preserve"> до дня размещения в ЕИС извещения о проведении открытого запроса предложений,</w:t>
            </w:r>
            <w:r w:rsidRPr="00006CD2">
              <w:rPr>
                <w:rFonts w:ascii="Times New Roman" w:eastAsia="Times New Roman CYR" w:hAnsi="Times New Roman" w:cs="Times New Roman"/>
                <w:color w:val="000000"/>
                <w:sz w:val="27"/>
                <w:szCs w:val="27"/>
                <w:lang w:eastAsia="ru-RU"/>
              </w:rPr>
              <w:t xml:space="preserve"> или нотариально заверенную копию такой выписки (для юридических лиц), либо оригинал выписки из </w:t>
            </w:r>
            <w:r w:rsidRPr="00006CD2">
              <w:rPr>
                <w:rFonts w:ascii="Times New Roman" w:eastAsia="Times New Roman CYR" w:hAnsi="Times New Roman" w:cs="Times New Roman"/>
                <w:color w:val="000000"/>
                <w:spacing w:val="-6"/>
                <w:sz w:val="27"/>
                <w:szCs w:val="27"/>
                <w:lang w:eastAsia="ru-RU"/>
              </w:rPr>
              <w:t xml:space="preserve">единого государственного реестра индивидуальных </w:t>
            </w:r>
            <w:r w:rsidRPr="00006CD2">
              <w:rPr>
                <w:rFonts w:ascii="Times New Roman" w:eastAsia="Times New Roman CYR" w:hAnsi="Times New Roman" w:cs="Times New Roman"/>
                <w:color w:val="000000"/>
                <w:spacing w:val="-8"/>
                <w:sz w:val="27"/>
                <w:szCs w:val="27"/>
                <w:lang w:eastAsia="ru-RU"/>
              </w:rPr>
              <w:t>предпринимателей</w:t>
            </w:r>
            <w:r w:rsidRPr="00006CD2">
              <w:rPr>
                <w:rFonts w:ascii="Times New Roman" w:eastAsia="Times New Roman CYR" w:hAnsi="Times New Roman" w:cs="Times New Roman"/>
                <w:i/>
                <w:iCs/>
                <w:color w:val="000000"/>
                <w:spacing w:val="-7"/>
                <w:sz w:val="27"/>
                <w:szCs w:val="27"/>
                <w:lang w:eastAsia="ru-RU"/>
              </w:rPr>
              <w:t>,</w:t>
            </w:r>
            <w:r w:rsidRPr="00006CD2">
              <w:rPr>
                <w:rFonts w:ascii="Times New Roman" w:eastAsia="Times New Roman CYR" w:hAnsi="Times New Roman" w:cs="Times New Roman"/>
                <w:color w:val="000000"/>
                <w:spacing w:val="-7"/>
                <w:sz w:val="27"/>
                <w:szCs w:val="27"/>
                <w:lang w:eastAsia="ru-RU"/>
              </w:rPr>
              <w:t xml:space="preserve"> полученной не ранее чем за</w:t>
            </w:r>
            <w:r w:rsidRPr="00006CD2">
              <w:rPr>
                <w:rFonts w:ascii="Times New Roman" w:eastAsia="Times New Roman CYR" w:hAnsi="Times New Roman" w:cs="Times New Roman"/>
                <w:bCs/>
                <w:color w:val="000000"/>
                <w:spacing w:val="-7"/>
                <w:sz w:val="27"/>
                <w:szCs w:val="27"/>
                <w:lang w:eastAsia="ru-RU"/>
              </w:rPr>
              <w:t xml:space="preserve"> шесть месяцев</w:t>
            </w:r>
            <w:r w:rsidRPr="00006CD2">
              <w:rPr>
                <w:rFonts w:ascii="Times New Roman" w:eastAsia="Times New Roman CYR" w:hAnsi="Times New Roman" w:cs="Times New Roman"/>
                <w:color w:val="000000"/>
                <w:spacing w:val="-7"/>
                <w:sz w:val="27"/>
                <w:szCs w:val="27"/>
                <w:lang w:eastAsia="ru-RU"/>
              </w:rPr>
              <w:t xml:space="preserve"> до дня размещения извещения о проведении открытого запроса</w:t>
            </w:r>
            <w:proofErr w:type="gramEnd"/>
            <w:r w:rsidRPr="00006CD2">
              <w:rPr>
                <w:rFonts w:ascii="Times New Roman" w:eastAsia="Times New Roman CYR" w:hAnsi="Times New Roman" w:cs="Times New Roman"/>
                <w:color w:val="000000"/>
                <w:spacing w:val="-7"/>
                <w:sz w:val="27"/>
                <w:szCs w:val="27"/>
                <w:lang w:eastAsia="ru-RU"/>
              </w:rPr>
              <w:t xml:space="preserve"> предложений,</w:t>
            </w:r>
            <w:r w:rsidRPr="00006CD2">
              <w:rPr>
                <w:rFonts w:ascii="Times New Roman" w:eastAsia="Times New Roman CYR" w:hAnsi="Times New Roman" w:cs="Times New Roman"/>
                <w:color w:val="000000"/>
                <w:spacing w:val="-8"/>
                <w:sz w:val="27"/>
                <w:szCs w:val="27"/>
                <w:lang w:eastAsia="ru-RU"/>
              </w:rPr>
              <w:t xml:space="preserve"> </w:t>
            </w:r>
            <w:r w:rsidRPr="00006CD2">
              <w:rPr>
                <w:rFonts w:ascii="Times New Roman" w:eastAsia="Times New Roman CYR" w:hAnsi="Times New Roman" w:cs="Times New Roman"/>
                <w:color w:val="000000"/>
                <w:spacing w:val="-7"/>
                <w:sz w:val="27"/>
                <w:szCs w:val="27"/>
                <w:lang w:eastAsia="ru-RU"/>
              </w:rPr>
              <w:t>или нотариально заверенную копию такой выписки</w:t>
            </w:r>
            <w:r w:rsidRPr="00006CD2">
              <w:rPr>
                <w:rFonts w:ascii="Times New Roman" w:eastAsia="Times New Roman CYR" w:hAnsi="Times New Roman" w:cs="Times New Roman"/>
                <w:color w:val="000000"/>
                <w:spacing w:val="-8"/>
                <w:sz w:val="27"/>
                <w:szCs w:val="27"/>
                <w:lang w:eastAsia="ru-RU"/>
              </w:rPr>
              <w:t xml:space="preserve"> (</w:t>
            </w:r>
            <w:r w:rsidRPr="00006CD2">
              <w:rPr>
                <w:rFonts w:ascii="Times New Roman" w:eastAsia="Times New Roman CYR" w:hAnsi="Times New Roman" w:cs="Times New Roman"/>
                <w:color w:val="000000"/>
                <w:spacing w:val="-9"/>
                <w:sz w:val="27"/>
                <w:szCs w:val="27"/>
                <w:lang w:eastAsia="ru-RU"/>
              </w:rPr>
              <w:t>для</w:t>
            </w:r>
            <w:r w:rsidRPr="00006CD2">
              <w:rPr>
                <w:rFonts w:ascii="Times New Roman" w:eastAsia="Times New Roman CYR" w:hAnsi="Times New Roman" w:cs="Times New Roman"/>
                <w:color w:val="000000"/>
                <w:sz w:val="27"/>
                <w:szCs w:val="27"/>
                <w:lang w:eastAsia="ru-RU"/>
              </w:rPr>
              <w:t xml:space="preserve"> </w:t>
            </w:r>
            <w:r w:rsidRPr="00006CD2">
              <w:rPr>
                <w:rFonts w:ascii="Times New Roman" w:eastAsia="Times New Roman CYR" w:hAnsi="Times New Roman" w:cs="Times New Roman"/>
                <w:color w:val="000000"/>
                <w:spacing w:val="-8"/>
                <w:sz w:val="27"/>
                <w:szCs w:val="27"/>
                <w:lang w:eastAsia="ru-RU"/>
              </w:rPr>
              <w:t xml:space="preserve">индивидуальных </w:t>
            </w:r>
            <w:r w:rsidRPr="00006CD2">
              <w:rPr>
                <w:rFonts w:ascii="Times New Roman" w:eastAsia="Times New Roman CYR" w:hAnsi="Times New Roman" w:cs="Times New Roman"/>
                <w:color w:val="000000"/>
                <w:spacing w:val="-7"/>
                <w:sz w:val="27"/>
                <w:szCs w:val="27"/>
                <w:lang w:eastAsia="ru-RU"/>
              </w:rPr>
              <w:t xml:space="preserve">предпринимателей), документы, удостоверяющие </w:t>
            </w:r>
            <w:r w:rsidRPr="00006CD2">
              <w:rPr>
                <w:rFonts w:ascii="Times New Roman" w:eastAsia="Times New Roman CYR" w:hAnsi="Times New Roman" w:cs="Times New Roman"/>
                <w:color w:val="000000"/>
                <w:spacing w:val="-6"/>
                <w:sz w:val="27"/>
                <w:szCs w:val="27"/>
                <w:lang w:eastAsia="ru-RU"/>
              </w:rPr>
              <w:t xml:space="preserve">личность (для индивидуальных предпринимателей и иных физических лиц), надлежащим </w:t>
            </w:r>
            <w:r w:rsidRPr="00006CD2">
              <w:rPr>
                <w:rFonts w:ascii="Times New Roman" w:eastAsia="Times New Roman CYR" w:hAnsi="Times New Roman" w:cs="Times New Roman"/>
                <w:color w:val="000000"/>
                <w:sz w:val="27"/>
                <w:szCs w:val="27"/>
                <w:lang w:eastAsia="ru-RU"/>
              </w:rPr>
              <w:t xml:space="preserve">образом заверенный перевод на русский язык </w:t>
            </w:r>
            <w:r w:rsidRPr="00006CD2">
              <w:rPr>
                <w:rFonts w:ascii="Times New Roman" w:eastAsia="Times New Roman CYR" w:hAnsi="Times New Roman" w:cs="Times New Roman"/>
                <w:color w:val="000000"/>
                <w:spacing w:val="-3"/>
                <w:sz w:val="27"/>
                <w:szCs w:val="27"/>
                <w:lang w:eastAsia="ru-RU"/>
              </w:rPr>
              <w:t xml:space="preserve">документов о государственной регистрации </w:t>
            </w:r>
            <w:r w:rsidRPr="00006CD2">
              <w:rPr>
                <w:rFonts w:ascii="Times New Roman" w:eastAsia="Times New Roman CYR" w:hAnsi="Times New Roman" w:cs="Times New Roman"/>
                <w:color w:val="000000"/>
                <w:spacing w:val="2"/>
                <w:sz w:val="27"/>
                <w:szCs w:val="27"/>
                <w:lang w:eastAsia="ru-RU"/>
              </w:rPr>
              <w:t xml:space="preserve">юридического лица или </w:t>
            </w:r>
            <w:r w:rsidRPr="00006CD2">
              <w:rPr>
                <w:rFonts w:ascii="Times New Roman" w:eastAsia="Times New Roman CYR" w:hAnsi="Times New Roman" w:cs="Times New Roman"/>
                <w:color w:val="000000"/>
                <w:spacing w:val="-6"/>
                <w:sz w:val="27"/>
                <w:szCs w:val="27"/>
                <w:lang w:eastAsia="ru-RU"/>
              </w:rPr>
              <w:t xml:space="preserve">индивидуального предпринимателя в соответствии с </w:t>
            </w:r>
            <w:r w:rsidRPr="00006CD2">
              <w:rPr>
                <w:rFonts w:ascii="Times New Roman" w:eastAsia="Times New Roman CYR" w:hAnsi="Times New Roman" w:cs="Times New Roman"/>
                <w:color w:val="000000"/>
                <w:spacing w:val="-3"/>
                <w:sz w:val="27"/>
                <w:szCs w:val="27"/>
                <w:lang w:eastAsia="ru-RU"/>
              </w:rPr>
              <w:t xml:space="preserve">законодательством соответствующего государства (для </w:t>
            </w:r>
            <w:r w:rsidRPr="00006CD2">
              <w:rPr>
                <w:rFonts w:ascii="Times New Roman" w:eastAsia="Times New Roman CYR" w:hAnsi="Times New Roman" w:cs="Times New Roman"/>
                <w:color w:val="000000"/>
                <w:spacing w:val="-6"/>
                <w:sz w:val="27"/>
                <w:szCs w:val="27"/>
                <w:lang w:eastAsia="ru-RU"/>
              </w:rPr>
              <w:t>иностранных лиц);</w:t>
            </w:r>
          </w:p>
          <w:p w:rsidR="00DF1BEE" w:rsidRPr="00006CD2" w:rsidRDefault="00DF1BEE" w:rsidP="00006CD2">
            <w:pPr>
              <w:tabs>
                <w:tab w:val="left" w:pos="0"/>
              </w:tabs>
              <w:autoSpaceDE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pacing w:val="-6"/>
                <w:sz w:val="27"/>
                <w:szCs w:val="27"/>
                <w:lang w:eastAsia="ru-RU"/>
              </w:rPr>
            </w:pPr>
            <w:r w:rsidRPr="00006CD2">
              <w:rPr>
                <w:rFonts w:ascii="Times New Roman" w:eastAsia="Times New Roman CYR" w:hAnsi="Times New Roman" w:cs="Times New Roman"/>
                <w:color w:val="000000"/>
                <w:spacing w:val="-5"/>
                <w:sz w:val="27"/>
                <w:szCs w:val="27"/>
                <w:lang w:eastAsia="ru-RU"/>
              </w:rPr>
              <w:t>в)</w:t>
            </w:r>
            <w:r w:rsidRPr="00006CD2">
              <w:rPr>
                <w:rFonts w:ascii="Times New Roman" w:eastAsia="Times New Roman CYR" w:hAnsi="Times New Roman" w:cs="Times New Roman"/>
                <w:color w:val="000000"/>
                <w:sz w:val="27"/>
                <w:szCs w:val="27"/>
                <w:lang w:eastAsia="ru-RU"/>
              </w:rPr>
              <w:t xml:space="preserve"> </w:t>
            </w:r>
            <w:r w:rsidRPr="00006CD2">
              <w:rPr>
                <w:rFonts w:ascii="Times New Roman" w:eastAsia="Times New Roman CYR" w:hAnsi="Times New Roman" w:cs="Times New Roman"/>
                <w:color w:val="000000"/>
                <w:spacing w:val="-5"/>
                <w:sz w:val="27"/>
                <w:szCs w:val="27"/>
                <w:lang w:eastAsia="ru-RU"/>
              </w:rPr>
              <w:t xml:space="preserve">документ, подтверждающий полномочия лица на </w:t>
            </w:r>
            <w:r w:rsidRPr="00006CD2">
              <w:rPr>
                <w:rFonts w:ascii="Times New Roman" w:eastAsia="Times New Roman CYR" w:hAnsi="Times New Roman" w:cs="Times New Roman"/>
                <w:color w:val="000000"/>
                <w:spacing w:val="-4"/>
                <w:sz w:val="27"/>
                <w:szCs w:val="27"/>
                <w:lang w:eastAsia="ru-RU"/>
              </w:rPr>
              <w:t xml:space="preserve">осуществление действий от имени участника </w:t>
            </w:r>
            <w:r w:rsidRPr="00006CD2">
              <w:rPr>
                <w:rFonts w:ascii="Times New Roman" w:eastAsia="Times New Roman CYR" w:hAnsi="Times New Roman" w:cs="Times New Roman"/>
                <w:color w:val="000000"/>
                <w:spacing w:val="-5"/>
                <w:sz w:val="27"/>
                <w:szCs w:val="27"/>
                <w:lang w:eastAsia="ru-RU"/>
              </w:rPr>
              <w:t xml:space="preserve">запроса </w:t>
            </w:r>
            <w:r w:rsidRPr="00006CD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предложений</w:t>
            </w:r>
            <w:r w:rsidRPr="00006CD2">
              <w:rPr>
                <w:rFonts w:ascii="Times New Roman" w:eastAsia="Times New Roman CYR" w:hAnsi="Times New Roman" w:cs="Times New Roman"/>
                <w:color w:val="000000"/>
                <w:spacing w:val="-6"/>
                <w:sz w:val="27"/>
                <w:szCs w:val="27"/>
                <w:lang w:eastAsia="ru-RU"/>
              </w:rPr>
              <w:t>;</w:t>
            </w:r>
          </w:p>
          <w:p w:rsidR="00DF1BEE" w:rsidRPr="00006CD2" w:rsidRDefault="00DF1BEE" w:rsidP="00006CD2">
            <w:pPr>
              <w:tabs>
                <w:tab w:val="left" w:pos="0"/>
              </w:tabs>
              <w:autoSpaceDE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sz w:val="27"/>
                <w:szCs w:val="27"/>
                <w:lang w:eastAsia="ru-RU"/>
              </w:rPr>
            </w:pPr>
            <w:r w:rsidRPr="00006CD2">
              <w:rPr>
                <w:rFonts w:ascii="Times New Roman" w:eastAsia="Times New Roman CYR" w:hAnsi="Times New Roman" w:cs="Times New Roman"/>
                <w:color w:val="000000"/>
                <w:spacing w:val="-6"/>
                <w:sz w:val="27"/>
                <w:szCs w:val="27"/>
                <w:lang w:eastAsia="ru-RU"/>
              </w:rPr>
              <w:t xml:space="preserve">г) заверенные претендентом копии </w:t>
            </w:r>
            <w:r w:rsidRPr="00006CD2">
              <w:rPr>
                <w:rFonts w:ascii="Times New Roman" w:eastAsia="Times New Roman CYR" w:hAnsi="Times New Roman" w:cs="Times New Roman"/>
                <w:sz w:val="27"/>
                <w:szCs w:val="27"/>
                <w:lang w:eastAsia="ru-RU"/>
              </w:rPr>
              <w:t>учредительных документов: устав (для юридических лиц), свидетельство о постановке на налоговый учёт (для юридических лиц и индивидуальных предпринимателей); свидетельство о государственной регистрации (для юридических лиц и индивидуальных предпринимателей); документ о полномочиях руководителя (для юридических лиц);</w:t>
            </w:r>
          </w:p>
          <w:p w:rsidR="00DF1BEE" w:rsidRPr="00006CD2" w:rsidRDefault="00DF1BEE" w:rsidP="00006CD2">
            <w:pPr>
              <w:tabs>
                <w:tab w:val="left" w:pos="0"/>
              </w:tabs>
              <w:autoSpaceDE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sz w:val="27"/>
                <w:szCs w:val="27"/>
                <w:lang w:eastAsia="ru-RU"/>
              </w:rPr>
            </w:pPr>
            <w:r w:rsidRPr="00006CD2">
              <w:rPr>
                <w:rFonts w:ascii="Times New Roman" w:eastAsia="Times New Roman CYR" w:hAnsi="Times New Roman" w:cs="Times New Roman"/>
                <w:sz w:val="27"/>
                <w:szCs w:val="27"/>
                <w:lang w:eastAsia="ru-RU"/>
              </w:rPr>
              <w:t xml:space="preserve">д) решение об одобрении или совершении сделки, являющейся предметом продажи, в случае, если требование о необходимости наличия такого решения для совершения сделки установлено законодательством Российской Федерации, учредительными документами юридического лица;  </w:t>
            </w:r>
          </w:p>
          <w:p w:rsidR="00DF1BEE" w:rsidRPr="00006CD2" w:rsidRDefault="00DF1BEE" w:rsidP="00006CD2">
            <w:pPr>
              <w:tabs>
                <w:tab w:val="left" w:pos="0"/>
              </w:tabs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12"/>
                <w:sz w:val="27"/>
                <w:szCs w:val="27"/>
                <w:lang w:eastAsia="ru-RU"/>
              </w:rPr>
            </w:pPr>
            <w:r w:rsidRPr="00006CD2">
              <w:rPr>
                <w:rFonts w:ascii="Times New Roman" w:eastAsia="Times New Roman CYR" w:hAnsi="Times New Roman" w:cs="Times New Roman"/>
                <w:sz w:val="27"/>
                <w:szCs w:val="27"/>
                <w:lang w:eastAsia="ru-RU"/>
              </w:rPr>
              <w:t xml:space="preserve">е) опись </w:t>
            </w:r>
            <w:r w:rsidRPr="00006CD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представленных документов, соответствующе оформленная (подпись, печать) претендентом или его уполномоченным представителем по форме, представленной в разделе </w:t>
            </w:r>
            <w:r w:rsidRPr="00006CD2">
              <w:rPr>
                <w:rFonts w:ascii="Times New Roman" w:eastAsia="Times New Roman" w:hAnsi="Times New Roman" w:cs="Times New Roman"/>
                <w:sz w:val="27"/>
                <w:szCs w:val="27"/>
                <w:lang w:val="en-US" w:eastAsia="ru-RU"/>
              </w:rPr>
              <w:t>I</w:t>
            </w:r>
            <w:r w:rsidR="004A0F8B" w:rsidRPr="00006CD2">
              <w:rPr>
                <w:rFonts w:ascii="Times New Roman" w:eastAsia="Times New Roman" w:hAnsi="Times New Roman" w:cs="Times New Roman"/>
                <w:sz w:val="27"/>
                <w:szCs w:val="27"/>
                <w:lang w:val="en-US" w:eastAsia="ru-RU"/>
              </w:rPr>
              <w:t>II</w:t>
            </w:r>
            <w:r w:rsidRPr="00006CD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документации. </w:t>
            </w:r>
          </w:p>
          <w:p w:rsidR="00DF1BEE" w:rsidRPr="00006CD2" w:rsidRDefault="00DF1BEE" w:rsidP="00006CD2">
            <w:pPr>
              <w:tabs>
                <w:tab w:val="left" w:pos="0"/>
                <w:tab w:val="left" w:pos="350"/>
              </w:tabs>
              <w:autoSpaceDE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pacing w:val="-2"/>
                <w:sz w:val="27"/>
                <w:szCs w:val="27"/>
                <w:lang w:eastAsia="ru-RU"/>
              </w:rPr>
            </w:pPr>
            <w:r w:rsidRPr="00006CD2">
              <w:rPr>
                <w:rFonts w:ascii="Times New Roman" w:eastAsia="Times New Roman CYR" w:hAnsi="Times New Roman" w:cs="Times New Roman"/>
                <w:color w:val="000000"/>
                <w:spacing w:val="-2"/>
                <w:sz w:val="27"/>
                <w:szCs w:val="27"/>
                <w:lang w:eastAsia="ru-RU"/>
              </w:rPr>
              <w:t>2. Любые другие документы по усмотрению участника процедуры закупки.</w:t>
            </w:r>
          </w:p>
        </w:tc>
      </w:tr>
      <w:tr w:rsidR="00DF1BEE" w:rsidRPr="006C0F6B" w:rsidTr="00A72573">
        <w:trPr>
          <w:trHeight w:val="23"/>
        </w:trPr>
        <w:tc>
          <w:tcPr>
            <w:tcW w:w="6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DF1BEE" w:rsidRPr="00006CD2" w:rsidRDefault="00DF1BEE" w:rsidP="00006CD2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006CD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4. </w:t>
            </w:r>
          </w:p>
        </w:tc>
        <w:tc>
          <w:tcPr>
            <w:tcW w:w="28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DF1BEE" w:rsidRPr="00006CD2" w:rsidRDefault="00DF1BEE" w:rsidP="00006CD2">
            <w:pPr>
              <w:tabs>
                <w:tab w:val="left" w:pos="1570"/>
              </w:tabs>
              <w:autoSpaceDE w:val="0"/>
              <w:snapToGrid w:val="0"/>
              <w:spacing w:before="5" w:after="0" w:line="240" w:lineRule="auto"/>
              <w:ind w:left="10"/>
              <w:rPr>
                <w:rFonts w:ascii="Times New Roman" w:eastAsia="Times New Roman CYR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06CD2">
              <w:rPr>
                <w:rFonts w:ascii="Times New Roman" w:eastAsia="Times New Roman CYR" w:hAnsi="Times New Roman" w:cs="Times New Roman"/>
                <w:color w:val="000000"/>
                <w:sz w:val="27"/>
                <w:szCs w:val="27"/>
                <w:lang w:eastAsia="ru-RU"/>
              </w:rPr>
              <w:t xml:space="preserve">Дата начала, дата и время окончания подачи заявок на участие в </w:t>
            </w:r>
            <w:proofErr w:type="gramStart"/>
            <w:r w:rsidRPr="00006CD2">
              <w:rPr>
                <w:rFonts w:ascii="Times New Roman" w:eastAsia="Times New Roman CYR" w:hAnsi="Times New Roman" w:cs="Times New Roman"/>
                <w:color w:val="000000"/>
                <w:sz w:val="27"/>
                <w:szCs w:val="27"/>
                <w:lang w:eastAsia="ru-RU"/>
              </w:rPr>
              <w:t>запросе</w:t>
            </w:r>
            <w:proofErr w:type="gramEnd"/>
            <w:r w:rsidRPr="00006CD2">
              <w:rPr>
                <w:rFonts w:ascii="Times New Roman" w:eastAsia="Times New Roman CYR" w:hAnsi="Times New Roman" w:cs="Times New Roman"/>
                <w:color w:val="000000"/>
                <w:sz w:val="27"/>
                <w:szCs w:val="27"/>
                <w:lang w:eastAsia="ru-RU"/>
              </w:rPr>
              <w:t xml:space="preserve"> предложений, место и порядок их подачи участниками </w:t>
            </w:r>
          </w:p>
        </w:tc>
        <w:tc>
          <w:tcPr>
            <w:tcW w:w="66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DF1BEE" w:rsidRPr="00006CD2" w:rsidRDefault="00DF1BEE" w:rsidP="00006CD2">
            <w:pPr>
              <w:tabs>
                <w:tab w:val="left" w:pos="0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pacing w:val="-5"/>
                <w:sz w:val="27"/>
                <w:szCs w:val="27"/>
                <w:lang w:eastAsia="ru-RU"/>
              </w:rPr>
            </w:pPr>
            <w:r w:rsidRPr="00006CD2">
              <w:rPr>
                <w:rFonts w:ascii="Times New Roman" w:eastAsia="Times New Roman CYR" w:hAnsi="Times New Roman" w:cs="Times New Roman"/>
                <w:color w:val="000000"/>
                <w:spacing w:val="-5"/>
                <w:sz w:val="27"/>
                <w:szCs w:val="27"/>
                <w:lang w:eastAsia="ru-RU"/>
              </w:rPr>
              <w:t xml:space="preserve">Заявка на участие в </w:t>
            </w:r>
            <w:proofErr w:type="gramStart"/>
            <w:r w:rsidRPr="00006CD2">
              <w:rPr>
                <w:rFonts w:ascii="Times New Roman" w:eastAsia="Times New Roman CYR" w:hAnsi="Times New Roman" w:cs="Times New Roman"/>
                <w:color w:val="000000"/>
                <w:spacing w:val="-5"/>
                <w:sz w:val="27"/>
                <w:szCs w:val="27"/>
                <w:lang w:eastAsia="ru-RU"/>
              </w:rPr>
              <w:t>запросе</w:t>
            </w:r>
            <w:proofErr w:type="gramEnd"/>
            <w:r w:rsidRPr="00006CD2">
              <w:rPr>
                <w:rFonts w:ascii="Times New Roman" w:eastAsia="Times New Roman CYR" w:hAnsi="Times New Roman" w:cs="Times New Roman"/>
                <w:color w:val="000000"/>
                <w:spacing w:val="-5"/>
                <w:sz w:val="27"/>
                <w:szCs w:val="27"/>
                <w:lang w:eastAsia="ru-RU"/>
              </w:rPr>
              <w:t xml:space="preserve"> предложений предоставляется по адресу: 440000, г. Пенза, ул. Володарского, 2/20, кабинет 2, начиная с даты размещения документации на ЭТП «Аукционный Конкурсный Дом» </w:t>
            </w:r>
            <w:hyperlink r:id="rId10" w:history="1">
              <w:r w:rsidRPr="00006CD2">
                <w:rPr>
                  <w:rFonts w:ascii="Times New Roman" w:eastAsia="Times New Roman" w:hAnsi="Times New Roman" w:cs="Times New Roman"/>
                  <w:color w:val="000000"/>
                  <w:sz w:val="27"/>
                  <w:szCs w:val="27"/>
                  <w:u w:val="single"/>
                  <w:lang w:val="en-US" w:eastAsia="ru-RU"/>
                </w:rPr>
                <w:t>www</w:t>
              </w:r>
              <w:r w:rsidRPr="00006CD2">
                <w:rPr>
                  <w:rFonts w:ascii="Times New Roman" w:eastAsia="Times New Roman" w:hAnsi="Times New Roman" w:cs="Times New Roman"/>
                  <w:color w:val="000000"/>
                  <w:sz w:val="27"/>
                  <w:szCs w:val="27"/>
                  <w:u w:val="single"/>
                  <w:lang w:eastAsia="ru-RU"/>
                </w:rPr>
                <w:t>.</w:t>
              </w:r>
              <w:r w:rsidRPr="00006CD2">
                <w:rPr>
                  <w:rFonts w:ascii="Times New Roman" w:eastAsia="Times New Roman" w:hAnsi="Times New Roman" w:cs="Times New Roman"/>
                  <w:color w:val="000000"/>
                  <w:sz w:val="27"/>
                  <w:szCs w:val="27"/>
                  <w:u w:val="single"/>
                  <w:lang w:val="en-US" w:eastAsia="ru-RU"/>
                </w:rPr>
                <w:t>a</w:t>
              </w:r>
              <w:r w:rsidRPr="00006CD2">
                <w:rPr>
                  <w:rFonts w:ascii="Times New Roman" w:eastAsia="Times New Roman" w:hAnsi="Times New Roman" w:cs="Times New Roman"/>
                  <w:color w:val="000000"/>
                  <w:sz w:val="27"/>
                  <w:szCs w:val="27"/>
                  <w:u w:val="single"/>
                  <w:lang w:eastAsia="ru-RU"/>
                </w:rPr>
                <w:t>-</w:t>
              </w:r>
              <w:r w:rsidRPr="00006CD2">
                <w:rPr>
                  <w:rFonts w:ascii="Times New Roman" w:eastAsia="Times New Roman" w:hAnsi="Times New Roman" w:cs="Times New Roman"/>
                  <w:color w:val="000000"/>
                  <w:sz w:val="27"/>
                  <w:szCs w:val="27"/>
                  <w:u w:val="single"/>
                  <w:lang w:val="en-US" w:eastAsia="ru-RU"/>
                </w:rPr>
                <w:t>k</w:t>
              </w:r>
              <w:r w:rsidRPr="00006CD2">
                <w:rPr>
                  <w:rFonts w:ascii="Times New Roman" w:eastAsia="Times New Roman" w:hAnsi="Times New Roman" w:cs="Times New Roman"/>
                  <w:color w:val="000000"/>
                  <w:sz w:val="27"/>
                  <w:szCs w:val="27"/>
                  <w:u w:val="single"/>
                  <w:lang w:eastAsia="ru-RU"/>
                </w:rPr>
                <w:t>-</w:t>
              </w:r>
              <w:r w:rsidRPr="00006CD2">
                <w:rPr>
                  <w:rFonts w:ascii="Times New Roman" w:eastAsia="Times New Roman" w:hAnsi="Times New Roman" w:cs="Times New Roman"/>
                  <w:color w:val="000000"/>
                  <w:sz w:val="27"/>
                  <w:szCs w:val="27"/>
                  <w:u w:val="single"/>
                  <w:lang w:val="en-US" w:eastAsia="ru-RU"/>
                </w:rPr>
                <w:t>d</w:t>
              </w:r>
              <w:r w:rsidRPr="00006CD2">
                <w:rPr>
                  <w:rFonts w:ascii="Times New Roman" w:eastAsia="Times New Roman" w:hAnsi="Times New Roman" w:cs="Times New Roman"/>
                  <w:color w:val="000000"/>
                  <w:sz w:val="27"/>
                  <w:szCs w:val="27"/>
                  <w:u w:val="single"/>
                  <w:lang w:eastAsia="ru-RU"/>
                </w:rPr>
                <w:t>.</w:t>
              </w:r>
              <w:proofErr w:type="spellStart"/>
              <w:r w:rsidRPr="00006CD2">
                <w:rPr>
                  <w:rFonts w:ascii="Times New Roman" w:eastAsia="Times New Roman" w:hAnsi="Times New Roman" w:cs="Times New Roman"/>
                  <w:color w:val="000000"/>
                  <w:sz w:val="27"/>
                  <w:szCs w:val="27"/>
                  <w:u w:val="single"/>
                  <w:lang w:val="en-US" w:eastAsia="ru-RU"/>
                </w:rPr>
                <w:t>ru</w:t>
              </w:r>
              <w:proofErr w:type="spellEnd"/>
            </w:hyperlink>
            <w:r w:rsidRPr="00006CD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в срок не позднее 18-00 (время московское) </w:t>
            </w:r>
            <w:r w:rsidRPr="00006CD2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25 марта 2019 года. </w:t>
            </w:r>
            <w:r w:rsidRPr="00006CD2">
              <w:rPr>
                <w:rFonts w:ascii="Times New Roman" w:eastAsia="Times New Roman CYR" w:hAnsi="Times New Roman" w:cs="Times New Roman"/>
                <w:spacing w:val="-5"/>
                <w:sz w:val="27"/>
                <w:szCs w:val="27"/>
                <w:lang w:eastAsia="ru-RU"/>
              </w:rPr>
              <w:t xml:space="preserve">  </w:t>
            </w:r>
          </w:p>
        </w:tc>
      </w:tr>
      <w:tr w:rsidR="00DF1BEE" w:rsidRPr="006C0F6B" w:rsidTr="00A72573">
        <w:trPr>
          <w:trHeight w:val="426"/>
        </w:trPr>
        <w:tc>
          <w:tcPr>
            <w:tcW w:w="6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DF1BEE" w:rsidRPr="00006CD2" w:rsidRDefault="00DF1BEE" w:rsidP="00006CD2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006CD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5.</w:t>
            </w:r>
          </w:p>
        </w:tc>
        <w:tc>
          <w:tcPr>
            <w:tcW w:w="28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DF1BEE" w:rsidRPr="00006CD2" w:rsidRDefault="00DF1BEE" w:rsidP="00006CD2">
            <w:pPr>
              <w:tabs>
                <w:tab w:val="left" w:pos="1570"/>
              </w:tabs>
              <w:autoSpaceDE w:val="0"/>
              <w:snapToGrid w:val="0"/>
              <w:spacing w:before="5" w:after="0" w:line="240" w:lineRule="auto"/>
              <w:ind w:left="10"/>
              <w:rPr>
                <w:rFonts w:ascii="Times New Roman" w:eastAsia="Times New Roman CYR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06CD2">
              <w:rPr>
                <w:rFonts w:ascii="Times New Roman" w:eastAsia="Times New Roman CYR" w:hAnsi="Times New Roman" w:cs="Times New Roman"/>
                <w:color w:val="000000"/>
                <w:sz w:val="27"/>
                <w:szCs w:val="27"/>
                <w:lang w:eastAsia="ru-RU"/>
              </w:rPr>
              <w:t>Место и дата проведения отборочной стадии</w:t>
            </w:r>
          </w:p>
        </w:tc>
        <w:tc>
          <w:tcPr>
            <w:tcW w:w="66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DF1BEE" w:rsidRPr="00006CD2" w:rsidRDefault="00DF1BEE" w:rsidP="00006CD2">
            <w:pPr>
              <w:tabs>
                <w:tab w:val="left" w:pos="0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pacing w:val="-5"/>
                <w:sz w:val="27"/>
                <w:szCs w:val="27"/>
                <w:lang w:eastAsia="ru-RU"/>
              </w:rPr>
            </w:pPr>
            <w:r w:rsidRPr="00006CD2">
              <w:rPr>
                <w:rFonts w:ascii="Times New Roman" w:eastAsia="Times New Roman CYR" w:hAnsi="Times New Roman" w:cs="Times New Roman"/>
                <w:color w:val="000000"/>
                <w:spacing w:val="-5"/>
                <w:sz w:val="27"/>
                <w:szCs w:val="27"/>
                <w:lang w:eastAsia="ru-RU"/>
              </w:rPr>
              <w:t xml:space="preserve">АО «Корпорация развития Пензенской области» не позднее 26 марта 2019 года. </w:t>
            </w:r>
          </w:p>
        </w:tc>
      </w:tr>
      <w:tr w:rsidR="00DF1BEE" w:rsidRPr="006C0F6B" w:rsidTr="00A72573">
        <w:trPr>
          <w:trHeight w:val="23"/>
        </w:trPr>
        <w:tc>
          <w:tcPr>
            <w:tcW w:w="6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DF1BEE" w:rsidRPr="00006CD2" w:rsidRDefault="00DF1BEE" w:rsidP="00006CD2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006CD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6.</w:t>
            </w:r>
          </w:p>
        </w:tc>
        <w:tc>
          <w:tcPr>
            <w:tcW w:w="28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DF1BEE" w:rsidRPr="00006CD2" w:rsidRDefault="00DF1BEE" w:rsidP="00006CD2">
            <w:pPr>
              <w:tabs>
                <w:tab w:val="left" w:pos="1570"/>
              </w:tabs>
              <w:autoSpaceDE w:val="0"/>
              <w:snapToGrid w:val="0"/>
              <w:spacing w:before="5" w:after="0" w:line="240" w:lineRule="auto"/>
              <w:ind w:left="10"/>
              <w:rPr>
                <w:rFonts w:ascii="Times New Roman" w:eastAsia="Times New Roman CYR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06CD2">
              <w:rPr>
                <w:rFonts w:ascii="Times New Roman" w:eastAsia="Times New Roman CYR" w:hAnsi="Times New Roman" w:cs="Times New Roman"/>
                <w:color w:val="000000"/>
                <w:sz w:val="27"/>
                <w:szCs w:val="27"/>
                <w:lang w:eastAsia="ru-RU"/>
              </w:rPr>
              <w:t xml:space="preserve">Место и дата подведения итогов запроса предложений </w:t>
            </w:r>
          </w:p>
        </w:tc>
        <w:tc>
          <w:tcPr>
            <w:tcW w:w="66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DF1BEE" w:rsidRPr="00006CD2" w:rsidRDefault="00DF1BEE" w:rsidP="00006CD2">
            <w:pPr>
              <w:tabs>
                <w:tab w:val="left" w:pos="0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pacing w:val="-5"/>
                <w:sz w:val="27"/>
                <w:szCs w:val="27"/>
                <w:lang w:eastAsia="ru-RU"/>
              </w:rPr>
            </w:pPr>
            <w:r w:rsidRPr="00006CD2">
              <w:rPr>
                <w:rFonts w:ascii="Times New Roman" w:eastAsia="Times New Roman CYR" w:hAnsi="Times New Roman" w:cs="Times New Roman"/>
                <w:color w:val="000000"/>
                <w:spacing w:val="-5"/>
                <w:sz w:val="27"/>
                <w:szCs w:val="27"/>
                <w:lang w:eastAsia="ru-RU"/>
              </w:rPr>
              <w:t>АО «Корпорация развития Пензенской области» не позднее 26 марта 2019 года.</w:t>
            </w:r>
          </w:p>
        </w:tc>
      </w:tr>
      <w:tr w:rsidR="00DF1BEE" w:rsidRPr="006C0F6B" w:rsidTr="00A72573">
        <w:trPr>
          <w:trHeight w:val="23"/>
        </w:trPr>
        <w:tc>
          <w:tcPr>
            <w:tcW w:w="6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DF1BEE" w:rsidRPr="00006CD2" w:rsidRDefault="00DF1BEE" w:rsidP="00006CD2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006CD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7.</w:t>
            </w:r>
          </w:p>
        </w:tc>
        <w:tc>
          <w:tcPr>
            <w:tcW w:w="28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DF1BEE" w:rsidRPr="00006CD2" w:rsidRDefault="00DF1BEE" w:rsidP="00006CD2">
            <w:pPr>
              <w:tabs>
                <w:tab w:val="left" w:pos="1570"/>
              </w:tabs>
              <w:autoSpaceDE w:val="0"/>
              <w:snapToGrid w:val="0"/>
              <w:spacing w:before="5" w:after="0" w:line="240" w:lineRule="auto"/>
              <w:ind w:left="10"/>
              <w:rPr>
                <w:rFonts w:ascii="Times New Roman" w:eastAsia="Times New Roman CYR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06CD2">
              <w:rPr>
                <w:rFonts w:ascii="Times New Roman" w:eastAsia="Times New Roman CYR" w:hAnsi="Times New Roman" w:cs="Times New Roman"/>
                <w:color w:val="000000"/>
                <w:sz w:val="27"/>
                <w:szCs w:val="27"/>
                <w:lang w:eastAsia="ru-RU"/>
              </w:rPr>
              <w:t>Сведения о порядке проведения, в том числе об оформлении участия в запросе предложений, определении лица, выигравшего  запрос предложений</w:t>
            </w:r>
          </w:p>
        </w:tc>
        <w:tc>
          <w:tcPr>
            <w:tcW w:w="66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DF1BEE" w:rsidRPr="00006CD2" w:rsidRDefault="00DF1BEE" w:rsidP="00006CD2">
            <w:pPr>
              <w:tabs>
                <w:tab w:val="left" w:pos="0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pacing w:val="-5"/>
                <w:sz w:val="27"/>
                <w:szCs w:val="27"/>
                <w:lang w:eastAsia="ru-RU"/>
              </w:rPr>
            </w:pPr>
            <w:r w:rsidRPr="00006CD2">
              <w:rPr>
                <w:rFonts w:ascii="Times New Roman" w:eastAsia="Times New Roman CYR" w:hAnsi="Times New Roman" w:cs="Times New Roman"/>
                <w:color w:val="000000"/>
                <w:spacing w:val="-5"/>
                <w:sz w:val="27"/>
                <w:szCs w:val="27"/>
                <w:lang w:eastAsia="ru-RU"/>
              </w:rPr>
              <w:t xml:space="preserve">Победителем запроса предложений признается по решению комиссии Заказчика, допущенный участник запроса предложений, предложивший наибольшую цену Договора. </w:t>
            </w:r>
          </w:p>
        </w:tc>
      </w:tr>
      <w:tr w:rsidR="00DF1BEE" w:rsidRPr="006C0F6B" w:rsidTr="00A72573">
        <w:trPr>
          <w:trHeight w:val="385"/>
        </w:trPr>
        <w:tc>
          <w:tcPr>
            <w:tcW w:w="6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DF1BEE" w:rsidRPr="00006CD2" w:rsidRDefault="00DF1BEE" w:rsidP="00006CD2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 CYR" w:eastAsia="Times New Roman CYR" w:hAnsi="Times New Roman CYR" w:cs="Times New Roman CYR"/>
                <w:sz w:val="27"/>
                <w:szCs w:val="27"/>
                <w:lang w:eastAsia="ru-RU"/>
              </w:rPr>
            </w:pPr>
            <w:r w:rsidRPr="00006CD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8</w:t>
            </w:r>
            <w:r w:rsidRPr="00006CD2">
              <w:rPr>
                <w:rFonts w:ascii="Times New Roman" w:eastAsia="Times New Roman" w:hAnsi="Times New Roman" w:cs="Times New Roman"/>
                <w:sz w:val="27"/>
                <w:szCs w:val="27"/>
                <w:lang w:val="en-US" w:eastAsia="ru-RU"/>
              </w:rPr>
              <w:t>.</w:t>
            </w:r>
          </w:p>
        </w:tc>
        <w:tc>
          <w:tcPr>
            <w:tcW w:w="28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DF1BEE" w:rsidRPr="00006CD2" w:rsidRDefault="00DF1BEE" w:rsidP="00006CD2">
            <w:pPr>
              <w:autoSpaceDE w:val="0"/>
              <w:snapToGrid w:val="0"/>
              <w:spacing w:after="0" w:line="240" w:lineRule="auto"/>
              <w:rPr>
                <w:rFonts w:ascii="Times New Roman" w:eastAsia="Times New Roman CYR" w:hAnsi="Times New Roman" w:cs="Times New Roman"/>
                <w:color w:val="000000"/>
                <w:spacing w:val="-2"/>
                <w:sz w:val="27"/>
                <w:szCs w:val="27"/>
                <w:lang w:eastAsia="ru-RU"/>
              </w:rPr>
            </w:pPr>
            <w:r w:rsidRPr="00006CD2">
              <w:rPr>
                <w:rFonts w:ascii="Times New Roman" w:eastAsia="Times New Roman CYR" w:hAnsi="Times New Roman" w:cs="Times New Roman"/>
                <w:sz w:val="27"/>
                <w:szCs w:val="27"/>
                <w:lang w:eastAsia="ru-RU"/>
              </w:rPr>
              <w:t>Требования к описанию предмета договора</w:t>
            </w:r>
          </w:p>
        </w:tc>
        <w:tc>
          <w:tcPr>
            <w:tcW w:w="66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DF1BEE" w:rsidRPr="009B5B74" w:rsidRDefault="00DF1BEE" w:rsidP="00A72573">
            <w:pPr>
              <w:tabs>
                <w:tab w:val="left" w:pos="0"/>
                <w:tab w:val="left" w:pos="350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  <w:lang w:eastAsia="ru-RU"/>
              </w:rPr>
            </w:pPr>
            <w:r w:rsidRPr="009B5B74">
              <w:rPr>
                <w:rFonts w:ascii="Times New Roman" w:eastAsia="Times New Roman CYR" w:hAnsi="Times New Roman" w:cs="Times New Roman"/>
                <w:color w:val="000000" w:themeColor="text1"/>
                <w:spacing w:val="-2"/>
                <w:sz w:val="27"/>
                <w:szCs w:val="27"/>
                <w:lang w:eastAsia="ru-RU"/>
              </w:rPr>
              <w:t xml:space="preserve">В </w:t>
            </w:r>
            <w:proofErr w:type="gramStart"/>
            <w:r w:rsidRPr="009B5B74">
              <w:rPr>
                <w:rFonts w:ascii="Times New Roman" w:eastAsia="Times New Roman CYR" w:hAnsi="Times New Roman" w:cs="Times New Roman"/>
                <w:color w:val="000000" w:themeColor="text1"/>
                <w:spacing w:val="-2"/>
                <w:sz w:val="27"/>
                <w:szCs w:val="27"/>
                <w:lang w:eastAsia="ru-RU"/>
              </w:rPr>
              <w:t>описании</w:t>
            </w:r>
            <w:proofErr w:type="gramEnd"/>
            <w:r w:rsidRPr="009B5B74">
              <w:rPr>
                <w:rFonts w:ascii="Times New Roman" w:eastAsia="Times New Roman CYR" w:hAnsi="Times New Roman" w:cs="Times New Roman"/>
                <w:color w:val="000000" w:themeColor="text1"/>
                <w:spacing w:val="-2"/>
                <w:sz w:val="27"/>
                <w:szCs w:val="27"/>
                <w:lang w:eastAsia="ru-RU"/>
              </w:rPr>
              <w:t xml:space="preserve"> предмета договора Участником закупки как минимум должны быть охвачены сведения, указанные в форме заявки. По желанию Участника закупки может быть дано и более подробное описание </w:t>
            </w:r>
            <w:r w:rsidR="00A72573" w:rsidRPr="009B5B74">
              <w:rPr>
                <w:rFonts w:ascii="Times New Roman" w:eastAsia="Times New Roman CYR" w:hAnsi="Times New Roman" w:cs="Times New Roman"/>
                <w:color w:val="000000" w:themeColor="text1"/>
                <w:spacing w:val="-2"/>
                <w:sz w:val="27"/>
                <w:szCs w:val="27"/>
                <w:lang w:eastAsia="ru-RU"/>
              </w:rPr>
              <w:t>Имущества</w:t>
            </w:r>
            <w:r w:rsidRPr="009B5B74">
              <w:rPr>
                <w:rFonts w:ascii="Times New Roman" w:eastAsia="Times New Roman CYR" w:hAnsi="Times New Roman" w:cs="Times New Roman"/>
                <w:color w:val="000000" w:themeColor="text1"/>
                <w:spacing w:val="-2"/>
                <w:sz w:val="27"/>
                <w:szCs w:val="27"/>
                <w:lang w:eastAsia="ru-RU"/>
              </w:rPr>
              <w:t>.</w:t>
            </w:r>
          </w:p>
        </w:tc>
      </w:tr>
      <w:tr w:rsidR="00DF1BEE" w:rsidRPr="006C0F6B" w:rsidTr="00A72573">
        <w:trPr>
          <w:trHeight w:val="424"/>
        </w:trPr>
        <w:tc>
          <w:tcPr>
            <w:tcW w:w="6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DF1BEE" w:rsidRPr="00006CD2" w:rsidRDefault="00DF1BEE" w:rsidP="00006CD2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" w:eastAsia="Times New Roman CYR" w:hAnsi="Times New Roman" w:cs="Times New Roman"/>
                <w:sz w:val="27"/>
                <w:szCs w:val="27"/>
                <w:lang w:eastAsia="ru-RU"/>
              </w:rPr>
            </w:pPr>
            <w:r w:rsidRPr="00006CD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9</w:t>
            </w:r>
            <w:r w:rsidRPr="00006CD2">
              <w:rPr>
                <w:rFonts w:ascii="Times New Roman" w:eastAsia="Times New Roman" w:hAnsi="Times New Roman" w:cs="Times New Roman"/>
                <w:sz w:val="27"/>
                <w:szCs w:val="27"/>
                <w:lang w:val="en-US" w:eastAsia="ru-RU"/>
              </w:rPr>
              <w:t>.</w:t>
            </w:r>
          </w:p>
        </w:tc>
        <w:tc>
          <w:tcPr>
            <w:tcW w:w="28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DF1BEE" w:rsidRPr="00006CD2" w:rsidRDefault="00DF1BEE" w:rsidP="00A72573">
            <w:pPr>
              <w:autoSpaceDE w:val="0"/>
              <w:spacing w:after="0" w:line="240" w:lineRule="auto"/>
              <w:rPr>
                <w:rFonts w:ascii="Times New Roman" w:eastAsia="Times New Roman CYR" w:hAnsi="Times New Roman" w:cs="Times New Roman"/>
                <w:sz w:val="27"/>
                <w:szCs w:val="27"/>
                <w:lang w:eastAsia="ru-RU"/>
              </w:rPr>
            </w:pPr>
            <w:r w:rsidRPr="00006CD2">
              <w:rPr>
                <w:rFonts w:ascii="Times New Roman" w:eastAsia="Times New Roman CYR" w:hAnsi="Times New Roman" w:cs="Times New Roman"/>
                <w:sz w:val="27"/>
                <w:szCs w:val="27"/>
                <w:lang w:eastAsia="ru-RU"/>
              </w:rPr>
              <w:t xml:space="preserve">Технические, функциональные характеристики </w:t>
            </w:r>
            <w:r w:rsidR="00A72573">
              <w:rPr>
                <w:rFonts w:ascii="Times New Roman" w:eastAsia="Times New Roman CYR" w:hAnsi="Times New Roman" w:cs="Times New Roman"/>
                <w:sz w:val="27"/>
                <w:szCs w:val="27"/>
                <w:lang w:eastAsia="ru-RU"/>
              </w:rPr>
              <w:t>Имущества</w:t>
            </w:r>
          </w:p>
        </w:tc>
        <w:tc>
          <w:tcPr>
            <w:tcW w:w="66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DF1BEE" w:rsidRPr="00006CD2" w:rsidRDefault="00CE04A9" w:rsidP="00006CD2">
            <w:pPr>
              <w:tabs>
                <w:tab w:val="left" w:pos="4890"/>
              </w:tabs>
              <w:snapToGrid w:val="0"/>
              <w:spacing w:after="120" w:line="240" w:lineRule="auto"/>
              <w:ind w:firstLine="459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006CD2">
              <w:rPr>
                <w:rFonts w:ascii="Times New Roman" w:eastAsia="Times New Roman CYR" w:hAnsi="Times New Roman" w:cs="Times New Roman"/>
                <w:sz w:val="27"/>
                <w:szCs w:val="27"/>
                <w:lang w:eastAsia="ru-RU"/>
              </w:rPr>
              <w:t xml:space="preserve">В </w:t>
            </w:r>
            <w:proofErr w:type="gramStart"/>
            <w:r w:rsidRPr="00006CD2">
              <w:rPr>
                <w:rFonts w:ascii="Times New Roman" w:eastAsia="Times New Roman CYR" w:hAnsi="Times New Roman" w:cs="Times New Roman"/>
                <w:sz w:val="27"/>
                <w:szCs w:val="27"/>
                <w:lang w:eastAsia="ru-RU"/>
              </w:rPr>
              <w:t>соответствии</w:t>
            </w:r>
            <w:proofErr w:type="gramEnd"/>
            <w:r w:rsidR="00F82C16" w:rsidRPr="00006CD2">
              <w:rPr>
                <w:rFonts w:ascii="Times New Roman" w:eastAsia="Times New Roman CYR" w:hAnsi="Times New Roman" w:cs="Times New Roman"/>
                <w:sz w:val="27"/>
                <w:szCs w:val="27"/>
                <w:lang w:eastAsia="ru-RU"/>
              </w:rPr>
              <w:t xml:space="preserve"> с</w:t>
            </w:r>
            <w:r w:rsidRPr="00006CD2">
              <w:rPr>
                <w:rFonts w:ascii="Times New Roman" w:eastAsia="Times New Roman CYR" w:hAnsi="Times New Roman" w:cs="Times New Roman"/>
                <w:sz w:val="27"/>
                <w:szCs w:val="27"/>
                <w:lang w:eastAsia="ru-RU"/>
              </w:rPr>
              <w:t xml:space="preserve"> перечнем имущества</w:t>
            </w:r>
          </w:p>
        </w:tc>
      </w:tr>
      <w:tr w:rsidR="00DF1BEE" w:rsidRPr="006C0F6B" w:rsidTr="00A72573">
        <w:trPr>
          <w:trHeight w:val="565"/>
        </w:trPr>
        <w:tc>
          <w:tcPr>
            <w:tcW w:w="6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DF1BEE" w:rsidRPr="00006CD2" w:rsidRDefault="00DF1BEE" w:rsidP="00006CD2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 CYR" w:eastAsia="Times New Roman CYR" w:hAnsi="Times New Roman CYR" w:cs="Times New Roman CYR"/>
                <w:color w:val="000000"/>
                <w:spacing w:val="-4"/>
                <w:sz w:val="27"/>
                <w:szCs w:val="27"/>
                <w:lang w:eastAsia="ru-RU"/>
              </w:rPr>
            </w:pPr>
            <w:r w:rsidRPr="00006CD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10</w:t>
            </w:r>
            <w:r w:rsidRPr="00006CD2">
              <w:rPr>
                <w:rFonts w:ascii="Times New Roman" w:eastAsia="Times New Roman" w:hAnsi="Times New Roman" w:cs="Times New Roman"/>
                <w:sz w:val="27"/>
                <w:szCs w:val="27"/>
                <w:lang w:val="en-US" w:eastAsia="ru-RU"/>
              </w:rPr>
              <w:t>.</w:t>
            </w:r>
          </w:p>
        </w:tc>
        <w:tc>
          <w:tcPr>
            <w:tcW w:w="28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DF1BEE" w:rsidRPr="00006CD2" w:rsidRDefault="00DF1BEE" w:rsidP="00A72573">
            <w:pPr>
              <w:autoSpaceDE w:val="0"/>
              <w:snapToGrid w:val="0"/>
              <w:spacing w:before="10"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7"/>
                <w:szCs w:val="27"/>
                <w:lang w:eastAsia="ru-RU"/>
              </w:rPr>
            </w:pPr>
            <w:r w:rsidRPr="00006CD2">
              <w:rPr>
                <w:rFonts w:ascii="Times New Roman" w:eastAsia="Times New Roman CYR" w:hAnsi="Times New Roman" w:cs="Times New Roman"/>
                <w:color w:val="000000"/>
                <w:spacing w:val="-4"/>
                <w:sz w:val="27"/>
                <w:szCs w:val="27"/>
                <w:lang w:eastAsia="ru-RU"/>
              </w:rPr>
              <w:t xml:space="preserve">Место, сроки и </w:t>
            </w:r>
            <w:r w:rsidRPr="00006CD2">
              <w:rPr>
                <w:rFonts w:ascii="Times New Roman" w:eastAsia="Times New Roman CYR" w:hAnsi="Times New Roman" w:cs="Times New Roman"/>
                <w:color w:val="000000"/>
                <w:sz w:val="27"/>
                <w:szCs w:val="27"/>
                <w:lang w:eastAsia="ru-RU"/>
              </w:rPr>
              <w:t xml:space="preserve">условия </w:t>
            </w:r>
            <w:r w:rsidRPr="00006CD2">
              <w:rPr>
                <w:rFonts w:ascii="Times New Roman" w:eastAsia="Times New Roman CYR" w:hAnsi="Times New Roman" w:cs="Times New Roman"/>
                <w:color w:val="000000"/>
                <w:spacing w:val="-3"/>
                <w:sz w:val="27"/>
                <w:szCs w:val="27"/>
                <w:lang w:eastAsia="ru-RU"/>
              </w:rPr>
              <w:t xml:space="preserve">поставки </w:t>
            </w:r>
            <w:r w:rsidR="00A72573">
              <w:rPr>
                <w:rFonts w:ascii="Times New Roman" w:eastAsia="Times New Roman CYR" w:hAnsi="Times New Roman" w:cs="Times New Roman"/>
                <w:color w:val="000000"/>
                <w:spacing w:val="-3"/>
                <w:sz w:val="27"/>
                <w:szCs w:val="27"/>
                <w:lang w:eastAsia="ru-RU"/>
              </w:rPr>
              <w:t>Имущества</w:t>
            </w:r>
          </w:p>
        </w:tc>
        <w:tc>
          <w:tcPr>
            <w:tcW w:w="66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CE04A9" w:rsidRPr="00006CD2" w:rsidRDefault="00CE04A9" w:rsidP="00006CD2">
            <w:pPr>
              <w:shd w:val="clear" w:color="auto" w:fill="FFFFFF"/>
              <w:tabs>
                <w:tab w:val="left" w:pos="0"/>
                <w:tab w:val="left" w:pos="369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  <w:sz w:val="27"/>
                <w:szCs w:val="27"/>
                <w:lang w:eastAsia="ru-RU"/>
              </w:rPr>
            </w:pPr>
            <w:r w:rsidRPr="00006CD2">
              <w:rPr>
                <w:rFonts w:ascii="Times New Roman" w:eastAsia="Times New Roman" w:hAnsi="Times New Roman" w:cs="Times New Roman"/>
                <w:spacing w:val="-2"/>
                <w:sz w:val="27"/>
                <w:szCs w:val="27"/>
                <w:lang w:eastAsia="ru-RU"/>
              </w:rPr>
              <w:t>Не более 10 (десяти) календарных дней с момента оплаты, демонтаж, самовывоз за счет Покупателя.</w:t>
            </w:r>
          </w:p>
          <w:p w:rsidR="00DF1BEE" w:rsidRPr="00006CD2" w:rsidRDefault="00CE04A9" w:rsidP="00006CD2">
            <w:pPr>
              <w:shd w:val="clear" w:color="auto" w:fill="FFFFFF"/>
              <w:tabs>
                <w:tab w:val="left" w:pos="0"/>
                <w:tab w:val="left" w:pos="369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006CD2">
              <w:rPr>
                <w:rFonts w:ascii="Times New Roman" w:eastAsia="Times New Roman" w:hAnsi="Times New Roman" w:cs="Times New Roman"/>
                <w:spacing w:val="-2"/>
                <w:sz w:val="27"/>
                <w:szCs w:val="27"/>
                <w:lang w:eastAsia="ru-RU"/>
              </w:rPr>
              <w:t xml:space="preserve">Место поставки: г. Пенза, ул. </w:t>
            </w:r>
            <w:proofErr w:type="gramStart"/>
            <w:r w:rsidRPr="00006CD2">
              <w:rPr>
                <w:rFonts w:ascii="Times New Roman" w:eastAsia="Times New Roman" w:hAnsi="Times New Roman" w:cs="Times New Roman"/>
                <w:spacing w:val="-2"/>
                <w:sz w:val="27"/>
                <w:szCs w:val="27"/>
                <w:lang w:eastAsia="ru-RU"/>
              </w:rPr>
              <w:t>Центральная</w:t>
            </w:r>
            <w:proofErr w:type="gramEnd"/>
            <w:r w:rsidRPr="00006CD2">
              <w:rPr>
                <w:rFonts w:ascii="Times New Roman" w:eastAsia="Times New Roman" w:hAnsi="Times New Roman" w:cs="Times New Roman"/>
                <w:spacing w:val="-2"/>
                <w:sz w:val="27"/>
                <w:szCs w:val="27"/>
                <w:lang w:eastAsia="ru-RU"/>
              </w:rPr>
              <w:t>, 1</w:t>
            </w:r>
          </w:p>
        </w:tc>
      </w:tr>
      <w:tr w:rsidR="00DF1BEE" w:rsidRPr="006C0F6B" w:rsidTr="00A72573">
        <w:trPr>
          <w:trHeight w:val="984"/>
        </w:trPr>
        <w:tc>
          <w:tcPr>
            <w:tcW w:w="6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DF1BEE" w:rsidRPr="00006CD2" w:rsidRDefault="00DF1BEE" w:rsidP="00006CD2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 CYR" w:eastAsia="Times New Roman CYR" w:hAnsi="Times New Roman CYR" w:cs="Times New Roman CYR"/>
                <w:color w:val="000000"/>
                <w:sz w:val="27"/>
                <w:szCs w:val="27"/>
                <w:lang w:eastAsia="ru-RU"/>
              </w:rPr>
            </w:pPr>
            <w:r w:rsidRPr="00006CD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11</w:t>
            </w:r>
            <w:r w:rsidRPr="00006CD2">
              <w:rPr>
                <w:rFonts w:ascii="Times New Roman" w:eastAsia="Times New Roman" w:hAnsi="Times New Roman" w:cs="Times New Roman"/>
                <w:sz w:val="27"/>
                <w:szCs w:val="27"/>
                <w:lang w:val="en-US" w:eastAsia="ru-RU"/>
              </w:rPr>
              <w:t>.</w:t>
            </w:r>
          </w:p>
        </w:tc>
        <w:tc>
          <w:tcPr>
            <w:tcW w:w="28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DF1BEE" w:rsidRPr="00006CD2" w:rsidRDefault="00DF1BEE" w:rsidP="00006CD2">
            <w:pPr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006CD2">
              <w:rPr>
                <w:rFonts w:ascii="Times New Roman" w:eastAsia="Times New Roman CYR" w:hAnsi="Times New Roman" w:cs="Times New Roman"/>
                <w:color w:val="000000"/>
                <w:sz w:val="27"/>
                <w:szCs w:val="27"/>
                <w:lang w:eastAsia="ru-RU"/>
              </w:rPr>
              <w:t xml:space="preserve">Начальная (минимальная)  цена </w:t>
            </w:r>
            <w:r w:rsidRPr="00006CD2">
              <w:rPr>
                <w:rFonts w:ascii="Times New Roman" w:eastAsia="Times New Roman CYR" w:hAnsi="Times New Roman" w:cs="Times New Roman"/>
                <w:color w:val="000000"/>
                <w:spacing w:val="11"/>
                <w:sz w:val="27"/>
                <w:szCs w:val="27"/>
                <w:lang w:eastAsia="ru-RU"/>
              </w:rPr>
              <w:t>договора</w:t>
            </w:r>
          </w:p>
        </w:tc>
        <w:tc>
          <w:tcPr>
            <w:tcW w:w="66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DF1BEE" w:rsidRPr="00006CD2" w:rsidRDefault="00DF1BEE" w:rsidP="00006C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006CD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Начальная (минимальная) цена договора составляет 1 500 000 (Один миллион пятьсот тысяч) рублей с учетом НДС 20%.</w:t>
            </w:r>
          </w:p>
        </w:tc>
      </w:tr>
      <w:tr w:rsidR="00DF1BEE" w:rsidRPr="006C0F6B" w:rsidTr="00A72573">
        <w:trPr>
          <w:trHeight w:val="23"/>
        </w:trPr>
        <w:tc>
          <w:tcPr>
            <w:tcW w:w="6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DF1BEE" w:rsidRPr="00006CD2" w:rsidRDefault="00DF1BEE" w:rsidP="00006CD2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 CYR" w:eastAsia="Times New Roman CYR" w:hAnsi="Times New Roman CYR" w:cs="Times New Roman CYR"/>
                <w:color w:val="000000"/>
                <w:spacing w:val="-3"/>
                <w:sz w:val="27"/>
                <w:szCs w:val="27"/>
                <w:lang w:eastAsia="ru-RU"/>
              </w:rPr>
            </w:pPr>
            <w:r w:rsidRPr="00006CD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12.</w:t>
            </w:r>
          </w:p>
        </w:tc>
        <w:tc>
          <w:tcPr>
            <w:tcW w:w="28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DF1BEE" w:rsidRPr="00006CD2" w:rsidRDefault="00DF1BEE" w:rsidP="00006CD2">
            <w:pPr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u w:val="single"/>
                <w:lang w:eastAsia="ru-RU"/>
              </w:rPr>
            </w:pPr>
            <w:r w:rsidRPr="00006CD2">
              <w:rPr>
                <w:rFonts w:ascii="Times New Roman" w:eastAsia="Times New Roman CYR" w:hAnsi="Times New Roman" w:cs="Times New Roman"/>
                <w:color w:val="000000"/>
                <w:spacing w:val="-3"/>
                <w:sz w:val="27"/>
                <w:szCs w:val="27"/>
                <w:lang w:eastAsia="ru-RU"/>
              </w:rPr>
              <w:t xml:space="preserve">Форма, порядок и сроки оплаты </w:t>
            </w:r>
          </w:p>
        </w:tc>
        <w:tc>
          <w:tcPr>
            <w:tcW w:w="66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DF1BEE" w:rsidRPr="00006CD2" w:rsidRDefault="00DF1BEE" w:rsidP="00006C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006CD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Форма оплаты: безналичный расчёт путём перечисления на расчётный счёт Продавца.</w:t>
            </w:r>
          </w:p>
          <w:p w:rsidR="00DF1BEE" w:rsidRPr="00006CD2" w:rsidRDefault="00DF1BEE" w:rsidP="00006C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006CD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Порядок оплаты: согласно заявке участника запроса предложений, с которым заключается договор. </w:t>
            </w:r>
          </w:p>
          <w:p w:rsidR="00DF1BEE" w:rsidRPr="00006CD2" w:rsidRDefault="00DF1BEE" w:rsidP="00006C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006CD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Сроки оплаты: согласно проекту договора.</w:t>
            </w:r>
          </w:p>
        </w:tc>
      </w:tr>
      <w:tr w:rsidR="00DF1BEE" w:rsidRPr="006C0F6B" w:rsidTr="00A72573">
        <w:trPr>
          <w:trHeight w:val="23"/>
        </w:trPr>
        <w:tc>
          <w:tcPr>
            <w:tcW w:w="67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DF1BEE" w:rsidRPr="00006CD2" w:rsidRDefault="00DF1BEE" w:rsidP="00006CD2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 CYR" w:eastAsia="Times New Roman CYR" w:hAnsi="Times New Roman CYR" w:cs="Times New Roman CYR"/>
                <w:sz w:val="27"/>
                <w:szCs w:val="27"/>
                <w:lang w:eastAsia="ru-RU"/>
              </w:rPr>
            </w:pPr>
            <w:r w:rsidRPr="00006CD2">
              <w:rPr>
                <w:rFonts w:ascii="Times New Roman CYR" w:eastAsia="Times New Roman CYR" w:hAnsi="Times New Roman CYR" w:cs="Times New Roman CYR"/>
                <w:sz w:val="27"/>
                <w:szCs w:val="27"/>
                <w:lang w:eastAsia="ru-RU"/>
              </w:rPr>
              <w:t>13.</w:t>
            </w:r>
          </w:p>
        </w:tc>
        <w:tc>
          <w:tcPr>
            <w:tcW w:w="286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DF1BEE" w:rsidRPr="00006CD2" w:rsidRDefault="00DF1BEE" w:rsidP="00006CD2">
            <w:pPr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006CD2">
              <w:rPr>
                <w:rFonts w:ascii="Times New Roman" w:eastAsia="Times New Roman CYR" w:hAnsi="Times New Roman" w:cs="Times New Roman"/>
                <w:sz w:val="27"/>
                <w:szCs w:val="27"/>
                <w:lang w:eastAsia="ru-RU"/>
              </w:rPr>
              <w:t xml:space="preserve">Срок подписания договора победителем запроса </w:t>
            </w:r>
            <w:r w:rsidRPr="00006CD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предложений</w:t>
            </w:r>
            <w:r w:rsidRPr="00006CD2">
              <w:rPr>
                <w:rFonts w:ascii="Times New Roman" w:eastAsia="Times New Roman CYR" w:hAnsi="Times New Roman" w:cs="Times New Roman"/>
                <w:sz w:val="27"/>
                <w:szCs w:val="27"/>
                <w:lang w:eastAsia="ru-RU"/>
              </w:rPr>
              <w:t>, иным участником</w:t>
            </w:r>
          </w:p>
        </w:tc>
        <w:tc>
          <w:tcPr>
            <w:tcW w:w="66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DF1BEE" w:rsidRPr="00006CD2" w:rsidRDefault="00DF1BEE" w:rsidP="00006CD2">
            <w:pPr>
              <w:tabs>
                <w:tab w:val="left" w:pos="0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3"/>
                <w:sz w:val="27"/>
                <w:szCs w:val="27"/>
                <w:lang w:eastAsia="ru-RU"/>
              </w:rPr>
            </w:pPr>
            <w:r w:rsidRPr="00006CD2">
              <w:rPr>
                <w:rFonts w:ascii="Times New Roman" w:eastAsia="Times New Roman" w:hAnsi="Times New Roman" w:cs="Times New Roman"/>
                <w:color w:val="000000"/>
                <w:spacing w:val="-3"/>
                <w:sz w:val="27"/>
                <w:szCs w:val="27"/>
                <w:lang w:eastAsia="ru-RU"/>
              </w:rPr>
              <w:t>Не позднее 3 (трех) календарных дней с момента получения договора от Заказчика.</w:t>
            </w:r>
          </w:p>
          <w:p w:rsidR="00DF1BEE" w:rsidRPr="00006CD2" w:rsidRDefault="00DF1BEE" w:rsidP="00006CD2">
            <w:pPr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pacing w:val="-3"/>
                <w:sz w:val="27"/>
                <w:szCs w:val="27"/>
                <w:lang w:eastAsia="ru-RU"/>
              </w:rPr>
            </w:pPr>
          </w:p>
        </w:tc>
      </w:tr>
      <w:tr w:rsidR="00DF1BEE" w:rsidRPr="006C0F6B" w:rsidTr="00A72573">
        <w:trPr>
          <w:trHeight w:val="23"/>
        </w:trPr>
        <w:tc>
          <w:tcPr>
            <w:tcW w:w="67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DF1BEE" w:rsidRPr="00006CD2" w:rsidRDefault="00DF1BEE" w:rsidP="00006CD2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 CYR" w:eastAsia="Times New Roman CYR" w:hAnsi="Times New Roman CYR" w:cs="Times New Roman CYR"/>
                <w:sz w:val="27"/>
                <w:szCs w:val="27"/>
                <w:lang w:eastAsia="ru-RU"/>
              </w:rPr>
            </w:pPr>
            <w:r w:rsidRPr="00006CD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14.</w:t>
            </w:r>
          </w:p>
        </w:tc>
        <w:tc>
          <w:tcPr>
            <w:tcW w:w="286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DF1BEE" w:rsidRPr="00006CD2" w:rsidRDefault="00DF1BEE" w:rsidP="00006CD2">
            <w:pPr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006CD2">
              <w:rPr>
                <w:rFonts w:ascii="Times New Roman" w:eastAsia="Times New Roman CYR" w:hAnsi="Times New Roman" w:cs="Times New Roman"/>
                <w:sz w:val="27"/>
                <w:szCs w:val="27"/>
                <w:lang w:eastAsia="ru-RU"/>
              </w:rPr>
              <w:t xml:space="preserve">Право Заказчика на отказ от запроса </w:t>
            </w:r>
            <w:r w:rsidRPr="00006CD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предложений</w:t>
            </w:r>
          </w:p>
        </w:tc>
        <w:tc>
          <w:tcPr>
            <w:tcW w:w="66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DF1BEE" w:rsidRPr="00006CD2" w:rsidRDefault="00DF1BEE" w:rsidP="00006CD2">
            <w:pPr>
              <w:tabs>
                <w:tab w:val="left" w:pos="0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006CD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Заказчик в любой момент до заключения договора по итогам запроса предложений вправе отказаться от проведения запроса предложений, не неся при этом никакой ответственности перед участниками запроса предложений, в том числе по возмещению каких-либо затрат, связанных с подготовкой и подачей заявки на участие в запросе предложений.</w:t>
            </w:r>
          </w:p>
        </w:tc>
      </w:tr>
      <w:tr w:rsidR="00DF1BEE" w:rsidRPr="006C0F6B" w:rsidTr="00A72573">
        <w:trPr>
          <w:trHeight w:val="23"/>
        </w:trPr>
        <w:tc>
          <w:tcPr>
            <w:tcW w:w="67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DF1BEE" w:rsidRPr="00006CD2" w:rsidRDefault="00DF1BEE" w:rsidP="00006CD2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 CYR" w:eastAsia="Times New Roman CYR" w:hAnsi="Times New Roman CYR" w:cs="Times New Roman CYR"/>
                <w:sz w:val="27"/>
                <w:szCs w:val="27"/>
                <w:lang w:eastAsia="ru-RU"/>
              </w:rPr>
            </w:pPr>
            <w:r w:rsidRPr="00006CD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15.</w:t>
            </w:r>
          </w:p>
        </w:tc>
        <w:tc>
          <w:tcPr>
            <w:tcW w:w="286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DF1BEE" w:rsidRPr="00006CD2" w:rsidRDefault="00DF1BEE" w:rsidP="00006CD2">
            <w:pPr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006CD2">
              <w:rPr>
                <w:rFonts w:ascii="Times New Roman" w:eastAsia="Times New Roman CYR" w:hAnsi="Times New Roman" w:cs="Times New Roman"/>
                <w:sz w:val="27"/>
                <w:szCs w:val="27"/>
                <w:lang w:eastAsia="ru-RU"/>
              </w:rPr>
              <w:t xml:space="preserve">Обеспечение заявки на участие в </w:t>
            </w:r>
            <w:proofErr w:type="gramStart"/>
            <w:r w:rsidRPr="00006CD2">
              <w:rPr>
                <w:rFonts w:ascii="Times New Roman" w:eastAsia="Times New Roman CYR" w:hAnsi="Times New Roman" w:cs="Times New Roman"/>
                <w:sz w:val="27"/>
                <w:szCs w:val="27"/>
                <w:lang w:eastAsia="ru-RU"/>
              </w:rPr>
              <w:t>запросе</w:t>
            </w:r>
            <w:proofErr w:type="gramEnd"/>
            <w:r w:rsidRPr="00006CD2">
              <w:rPr>
                <w:rFonts w:ascii="Times New Roman" w:eastAsia="Times New Roman CYR" w:hAnsi="Times New Roman" w:cs="Times New Roman"/>
                <w:sz w:val="27"/>
                <w:szCs w:val="27"/>
                <w:lang w:eastAsia="ru-RU"/>
              </w:rPr>
              <w:t xml:space="preserve"> </w:t>
            </w:r>
            <w:r w:rsidRPr="00006CD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предложений</w:t>
            </w:r>
          </w:p>
        </w:tc>
        <w:tc>
          <w:tcPr>
            <w:tcW w:w="66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DF1BEE" w:rsidRPr="00006CD2" w:rsidRDefault="00DF1BEE" w:rsidP="00006CD2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006CD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Не устанавливается</w:t>
            </w:r>
            <w:r w:rsidRPr="00006CD2">
              <w:rPr>
                <w:rFonts w:ascii="Times New Roman" w:eastAsia="Times New Roman" w:hAnsi="Times New Roman" w:cs="Times New Roman"/>
                <w:iCs/>
                <w:sz w:val="27"/>
                <w:szCs w:val="27"/>
                <w:lang w:eastAsia="ru-RU"/>
              </w:rPr>
              <w:t>.</w:t>
            </w:r>
          </w:p>
        </w:tc>
      </w:tr>
      <w:tr w:rsidR="00DF1BEE" w:rsidRPr="006C0F6B" w:rsidTr="00A72573">
        <w:trPr>
          <w:trHeight w:val="23"/>
        </w:trPr>
        <w:tc>
          <w:tcPr>
            <w:tcW w:w="67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DF1BEE" w:rsidRPr="00006CD2" w:rsidRDefault="00DF1BEE" w:rsidP="00006CD2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006CD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16.</w:t>
            </w:r>
          </w:p>
        </w:tc>
        <w:tc>
          <w:tcPr>
            <w:tcW w:w="286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DF1BEE" w:rsidRPr="00006CD2" w:rsidRDefault="00DF1BEE" w:rsidP="00006CD2">
            <w:pPr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006CD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Обеспечение исполнения договора</w:t>
            </w:r>
          </w:p>
        </w:tc>
        <w:tc>
          <w:tcPr>
            <w:tcW w:w="66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DF1BEE" w:rsidRPr="00006CD2" w:rsidRDefault="00DF1BEE" w:rsidP="00006CD2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006CD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Не устанавливается</w:t>
            </w:r>
            <w:r w:rsidRPr="00006CD2">
              <w:rPr>
                <w:rFonts w:ascii="Times New Roman" w:eastAsia="Times New Roman" w:hAnsi="Times New Roman" w:cs="Times New Roman"/>
                <w:iCs/>
                <w:sz w:val="27"/>
                <w:szCs w:val="27"/>
                <w:lang w:eastAsia="ru-RU"/>
              </w:rPr>
              <w:t>.</w:t>
            </w:r>
          </w:p>
        </w:tc>
      </w:tr>
    </w:tbl>
    <w:p w:rsidR="00006CD2" w:rsidRDefault="00006CD2" w:rsidP="00006CD2">
      <w:pPr>
        <w:pStyle w:val="ConsTitle"/>
        <w:widowControl/>
        <w:jc w:val="center"/>
        <w:rPr>
          <w:rFonts w:ascii="Times New Roman" w:hAnsi="Times New Roman"/>
          <w:sz w:val="24"/>
          <w:szCs w:val="24"/>
        </w:rPr>
      </w:pPr>
    </w:p>
    <w:p w:rsidR="00006CD2" w:rsidRPr="00A94770" w:rsidRDefault="00006CD2" w:rsidP="00006CD2">
      <w:pPr>
        <w:pStyle w:val="ConsTitle"/>
        <w:widowControl/>
        <w:jc w:val="center"/>
        <w:rPr>
          <w:rFonts w:ascii="Times New Roman" w:hAnsi="Times New Roman"/>
          <w:sz w:val="24"/>
          <w:szCs w:val="24"/>
        </w:rPr>
      </w:pPr>
      <w:r w:rsidRPr="00A94770">
        <w:rPr>
          <w:rFonts w:ascii="Times New Roman" w:hAnsi="Times New Roman"/>
          <w:sz w:val="24"/>
          <w:szCs w:val="24"/>
        </w:rPr>
        <w:t>Перечень Имущества</w:t>
      </w:r>
    </w:p>
    <w:p w:rsidR="00006CD2" w:rsidRDefault="00006CD2" w:rsidP="00006CD2">
      <w:pPr>
        <w:pStyle w:val="ConsNonformat"/>
        <w:widowControl/>
        <w:numPr>
          <w:ilvl w:val="0"/>
          <w:numId w:val="0"/>
        </w:numPr>
        <w:ind w:left="426"/>
        <w:rPr>
          <w:rFonts w:ascii="Times New Roman" w:hAnsi="Times New Roman"/>
          <w:sz w:val="24"/>
          <w:szCs w:val="24"/>
        </w:rPr>
      </w:pPr>
    </w:p>
    <w:tbl>
      <w:tblPr>
        <w:tblW w:w="1023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91"/>
        <w:gridCol w:w="2064"/>
        <w:gridCol w:w="876"/>
        <w:gridCol w:w="1200"/>
        <w:gridCol w:w="1647"/>
        <w:gridCol w:w="1778"/>
        <w:gridCol w:w="1982"/>
      </w:tblGrid>
      <w:tr w:rsidR="00006CD2" w:rsidRPr="007A5CFA" w:rsidTr="00A72573">
        <w:tc>
          <w:tcPr>
            <w:tcW w:w="691" w:type="dxa"/>
            <w:vAlign w:val="center"/>
          </w:tcPr>
          <w:p w:rsidR="00006CD2" w:rsidRPr="007A5CFA" w:rsidRDefault="00006CD2" w:rsidP="00176F87">
            <w:pPr>
              <w:spacing w:after="0" w:line="240" w:lineRule="auto"/>
              <w:ind w:left="-1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A5CF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 п/п</w:t>
            </w:r>
          </w:p>
          <w:p w:rsidR="00006CD2" w:rsidRPr="007A5CFA" w:rsidRDefault="00006CD2" w:rsidP="00176F87">
            <w:pPr>
              <w:spacing w:after="0" w:line="240" w:lineRule="auto"/>
              <w:ind w:left="-1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064" w:type="dxa"/>
            <w:vAlign w:val="center"/>
          </w:tcPr>
          <w:p w:rsidR="00006CD2" w:rsidRPr="007A5CFA" w:rsidRDefault="00006CD2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A5CF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876" w:type="dxa"/>
            <w:vAlign w:val="center"/>
          </w:tcPr>
          <w:p w:rsidR="00006CD2" w:rsidRPr="007A5CFA" w:rsidRDefault="00006CD2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A5CF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Кол-во, шт.</w:t>
            </w:r>
          </w:p>
        </w:tc>
        <w:tc>
          <w:tcPr>
            <w:tcW w:w="1200" w:type="dxa"/>
            <w:vAlign w:val="center"/>
          </w:tcPr>
          <w:p w:rsidR="00006CD2" w:rsidRPr="007A5CFA" w:rsidRDefault="00006CD2" w:rsidP="00176F87">
            <w:pPr>
              <w:spacing w:before="5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A5CF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Год выпуска</w:t>
            </w:r>
          </w:p>
        </w:tc>
        <w:tc>
          <w:tcPr>
            <w:tcW w:w="1647" w:type="dxa"/>
          </w:tcPr>
          <w:p w:rsidR="00006CD2" w:rsidRPr="007A5CFA" w:rsidRDefault="00006CD2" w:rsidP="00176F87">
            <w:pPr>
              <w:spacing w:before="5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06CD2" w:rsidRPr="007A5CFA" w:rsidRDefault="00006CD2" w:rsidP="00176F87">
            <w:pPr>
              <w:spacing w:before="5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A5CF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Заводской номер</w:t>
            </w:r>
          </w:p>
        </w:tc>
        <w:tc>
          <w:tcPr>
            <w:tcW w:w="1778" w:type="dxa"/>
            <w:vAlign w:val="center"/>
          </w:tcPr>
          <w:p w:rsidR="00006CD2" w:rsidRPr="007A5CFA" w:rsidRDefault="00006CD2" w:rsidP="00176F87">
            <w:pPr>
              <w:spacing w:before="5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A5CF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Начальная цена </w:t>
            </w:r>
          </w:p>
          <w:p w:rsidR="00006CD2" w:rsidRPr="007A5CFA" w:rsidRDefault="00006CD2" w:rsidP="00176F87">
            <w:pPr>
              <w:spacing w:before="5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A5CF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 учетом НДС (20%), руб.</w:t>
            </w:r>
          </w:p>
        </w:tc>
        <w:tc>
          <w:tcPr>
            <w:tcW w:w="1982" w:type="dxa"/>
          </w:tcPr>
          <w:p w:rsidR="00006CD2" w:rsidRPr="007A5CFA" w:rsidRDefault="00006CD2" w:rsidP="00176F87">
            <w:pPr>
              <w:spacing w:before="5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06CD2" w:rsidRPr="007A5CFA" w:rsidRDefault="00006CD2" w:rsidP="00176F87">
            <w:pPr>
              <w:spacing w:before="5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A5CF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Техническое</w:t>
            </w:r>
          </w:p>
          <w:p w:rsidR="00006CD2" w:rsidRPr="007A5CFA" w:rsidRDefault="00006CD2" w:rsidP="00176F87">
            <w:pPr>
              <w:spacing w:before="5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A5CF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состояние </w:t>
            </w:r>
          </w:p>
        </w:tc>
      </w:tr>
      <w:tr w:rsidR="00006CD2" w:rsidRPr="007A5CFA" w:rsidTr="00A72573">
        <w:tc>
          <w:tcPr>
            <w:tcW w:w="691" w:type="dxa"/>
            <w:vAlign w:val="center"/>
          </w:tcPr>
          <w:p w:rsidR="00006CD2" w:rsidRPr="004B05E7" w:rsidRDefault="00006CD2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5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64" w:type="dxa"/>
            <w:vAlign w:val="center"/>
          </w:tcPr>
          <w:p w:rsidR="00006CD2" w:rsidRDefault="00006CD2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Трансформатор ТСЗУ-1000/10 УХЛ4</w:t>
            </w:r>
          </w:p>
          <w:p w:rsidR="00006CD2" w:rsidRPr="004B05E7" w:rsidRDefault="00006CD2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6" w:type="dxa"/>
            <w:vAlign w:val="center"/>
          </w:tcPr>
          <w:p w:rsidR="00006CD2" w:rsidRPr="004B05E7" w:rsidRDefault="00006CD2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5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00" w:type="dxa"/>
            <w:vAlign w:val="center"/>
          </w:tcPr>
          <w:p w:rsidR="00006CD2" w:rsidRPr="004B05E7" w:rsidRDefault="00006CD2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5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1987</w:t>
            </w:r>
          </w:p>
        </w:tc>
        <w:tc>
          <w:tcPr>
            <w:tcW w:w="1647" w:type="dxa"/>
          </w:tcPr>
          <w:p w:rsidR="00006CD2" w:rsidRPr="004B05E7" w:rsidRDefault="00006CD2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06CD2" w:rsidRPr="004B05E7" w:rsidRDefault="00006CD2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55699</w:t>
            </w:r>
          </w:p>
        </w:tc>
        <w:tc>
          <w:tcPr>
            <w:tcW w:w="1778" w:type="dxa"/>
            <w:vAlign w:val="center"/>
          </w:tcPr>
          <w:p w:rsidR="00006CD2" w:rsidRPr="004B05E7" w:rsidRDefault="00006CD2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500 000</w:t>
            </w:r>
          </w:p>
        </w:tc>
        <w:tc>
          <w:tcPr>
            <w:tcW w:w="1982" w:type="dxa"/>
          </w:tcPr>
          <w:p w:rsidR="00006CD2" w:rsidRPr="007A5CFA" w:rsidRDefault="00006CD2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C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Работоспособное</w:t>
            </w:r>
          </w:p>
          <w:p w:rsidR="00006CD2" w:rsidRPr="007A5CFA" w:rsidRDefault="00006CD2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C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Исправное</w:t>
            </w:r>
          </w:p>
          <w:p w:rsidR="00006CD2" w:rsidRPr="007A5CFA" w:rsidRDefault="00006CD2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06CD2" w:rsidRPr="007A5CFA" w:rsidTr="00A72573">
        <w:tc>
          <w:tcPr>
            <w:tcW w:w="691" w:type="dxa"/>
            <w:vAlign w:val="center"/>
          </w:tcPr>
          <w:p w:rsidR="00006CD2" w:rsidRPr="004B05E7" w:rsidRDefault="00006CD2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5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64" w:type="dxa"/>
            <w:vAlign w:val="center"/>
          </w:tcPr>
          <w:p w:rsidR="00006CD2" w:rsidRDefault="00006CD2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Трансформатор ТСЗУ-1000/10 УХЛ4</w:t>
            </w:r>
          </w:p>
          <w:p w:rsidR="00006CD2" w:rsidRPr="007A5CFA" w:rsidRDefault="00006CD2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6" w:type="dxa"/>
            <w:vAlign w:val="center"/>
          </w:tcPr>
          <w:p w:rsidR="00006CD2" w:rsidRPr="004B05E7" w:rsidRDefault="00006CD2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5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00" w:type="dxa"/>
            <w:vAlign w:val="center"/>
          </w:tcPr>
          <w:p w:rsidR="00006CD2" w:rsidRPr="004B05E7" w:rsidRDefault="00006CD2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5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1987</w:t>
            </w:r>
          </w:p>
        </w:tc>
        <w:tc>
          <w:tcPr>
            <w:tcW w:w="1647" w:type="dxa"/>
          </w:tcPr>
          <w:p w:rsidR="00006CD2" w:rsidRPr="004B05E7" w:rsidRDefault="00006CD2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06CD2" w:rsidRPr="004B05E7" w:rsidRDefault="00006CD2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55570</w:t>
            </w:r>
          </w:p>
        </w:tc>
        <w:tc>
          <w:tcPr>
            <w:tcW w:w="1778" w:type="dxa"/>
            <w:vAlign w:val="center"/>
          </w:tcPr>
          <w:p w:rsidR="00006CD2" w:rsidRPr="004B05E7" w:rsidRDefault="00006CD2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500 000</w:t>
            </w:r>
          </w:p>
        </w:tc>
        <w:tc>
          <w:tcPr>
            <w:tcW w:w="1982" w:type="dxa"/>
          </w:tcPr>
          <w:p w:rsidR="00006CD2" w:rsidRPr="007A5CFA" w:rsidRDefault="00006CD2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C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Работоспособное</w:t>
            </w:r>
          </w:p>
          <w:p w:rsidR="00006CD2" w:rsidRPr="007A5CFA" w:rsidRDefault="00006CD2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C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Исправное</w:t>
            </w:r>
          </w:p>
          <w:p w:rsidR="00006CD2" w:rsidRPr="007A5CFA" w:rsidRDefault="00006CD2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06CD2" w:rsidRPr="007A5CFA" w:rsidTr="00A72573">
        <w:tc>
          <w:tcPr>
            <w:tcW w:w="691" w:type="dxa"/>
            <w:vAlign w:val="center"/>
          </w:tcPr>
          <w:p w:rsidR="00006CD2" w:rsidRPr="004B05E7" w:rsidRDefault="00006CD2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5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064" w:type="dxa"/>
            <w:vAlign w:val="center"/>
          </w:tcPr>
          <w:p w:rsidR="00006CD2" w:rsidRDefault="00006CD2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Трансформатор ТСЗУ-1000/10 УХЛ4</w:t>
            </w:r>
          </w:p>
          <w:p w:rsidR="00006CD2" w:rsidRPr="004B05E7" w:rsidRDefault="00006CD2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6" w:type="dxa"/>
            <w:vAlign w:val="center"/>
          </w:tcPr>
          <w:p w:rsidR="00006CD2" w:rsidRPr="004B05E7" w:rsidRDefault="00006CD2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5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00" w:type="dxa"/>
            <w:vAlign w:val="center"/>
          </w:tcPr>
          <w:p w:rsidR="00006CD2" w:rsidRPr="004B05E7" w:rsidRDefault="00006CD2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5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1987</w:t>
            </w:r>
          </w:p>
        </w:tc>
        <w:tc>
          <w:tcPr>
            <w:tcW w:w="1647" w:type="dxa"/>
          </w:tcPr>
          <w:p w:rsidR="00006CD2" w:rsidRPr="004B05E7" w:rsidRDefault="00006CD2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06CD2" w:rsidRPr="004B05E7" w:rsidRDefault="00006CD2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55450</w:t>
            </w:r>
          </w:p>
        </w:tc>
        <w:tc>
          <w:tcPr>
            <w:tcW w:w="1778" w:type="dxa"/>
            <w:vAlign w:val="center"/>
          </w:tcPr>
          <w:p w:rsidR="00006CD2" w:rsidRPr="004B05E7" w:rsidRDefault="00006CD2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500 000</w:t>
            </w:r>
          </w:p>
        </w:tc>
        <w:tc>
          <w:tcPr>
            <w:tcW w:w="1982" w:type="dxa"/>
          </w:tcPr>
          <w:p w:rsidR="00006CD2" w:rsidRPr="007A5CFA" w:rsidRDefault="00006CD2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C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Работоспособное</w:t>
            </w:r>
          </w:p>
          <w:p w:rsidR="00006CD2" w:rsidRPr="007A5CFA" w:rsidRDefault="00006CD2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C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Исправное</w:t>
            </w:r>
          </w:p>
        </w:tc>
      </w:tr>
      <w:tr w:rsidR="00006CD2" w:rsidRPr="007A5CFA" w:rsidTr="00A72573">
        <w:trPr>
          <w:trHeight w:val="504"/>
        </w:trPr>
        <w:tc>
          <w:tcPr>
            <w:tcW w:w="691" w:type="dxa"/>
            <w:vAlign w:val="center"/>
          </w:tcPr>
          <w:p w:rsidR="00006CD2" w:rsidRPr="004B05E7" w:rsidRDefault="00006CD2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4" w:type="dxa"/>
            <w:vAlign w:val="center"/>
          </w:tcPr>
          <w:p w:rsidR="00006CD2" w:rsidRPr="004B05E7" w:rsidRDefault="00006CD2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5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876" w:type="dxa"/>
            <w:vAlign w:val="center"/>
          </w:tcPr>
          <w:p w:rsidR="00006CD2" w:rsidRPr="004B05E7" w:rsidRDefault="00006CD2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Align w:val="center"/>
          </w:tcPr>
          <w:p w:rsidR="00006CD2" w:rsidRPr="004B05E7" w:rsidRDefault="00006CD2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7" w:type="dxa"/>
          </w:tcPr>
          <w:p w:rsidR="00006CD2" w:rsidRPr="007A5CFA" w:rsidRDefault="00006CD2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78" w:type="dxa"/>
            <w:vAlign w:val="center"/>
          </w:tcPr>
          <w:p w:rsidR="00006CD2" w:rsidRPr="007A5CFA" w:rsidRDefault="00006CD2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1 500 000</w:t>
            </w:r>
          </w:p>
        </w:tc>
        <w:tc>
          <w:tcPr>
            <w:tcW w:w="1982" w:type="dxa"/>
          </w:tcPr>
          <w:p w:rsidR="00006CD2" w:rsidRPr="007A5CFA" w:rsidRDefault="00006CD2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06CD2" w:rsidRDefault="00006CD2" w:rsidP="00752E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6CD2" w:rsidRDefault="00006CD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DF1BEE" w:rsidRPr="00752E44" w:rsidRDefault="00DF1BEE" w:rsidP="00752E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DF1BEE" w:rsidRPr="00752E44" w:rsidSect="00006CD2">
          <w:footerReference w:type="default" r:id="rId11"/>
          <w:pgSz w:w="11906" w:h="16838"/>
          <w:pgMar w:top="709" w:right="849" w:bottom="709" w:left="1134" w:header="720" w:footer="321" w:gutter="0"/>
          <w:cols w:space="720"/>
          <w:docGrid w:linePitch="600" w:charSpace="32768"/>
        </w:sectPr>
      </w:pPr>
    </w:p>
    <w:bookmarkEnd w:id="4"/>
    <w:p w:rsidR="00752E44" w:rsidRPr="00752E44" w:rsidRDefault="006C3764" w:rsidP="006C3764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/>
          <w:caps/>
          <w:sz w:val="24"/>
          <w:szCs w:val="24"/>
        </w:rPr>
      </w:pPr>
      <w:r w:rsidRPr="00752E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РАЗДЕЛ </w:t>
      </w:r>
      <w:r w:rsidRPr="00752E44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III</w:t>
      </w:r>
      <w:r w:rsidR="00752E44" w:rsidRPr="00752E44">
        <w:rPr>
          <w:rFonts w:ascii="Times New Roman" w:eastAsia="Times New Roman" w:hAnsi="Times New Roman" w:cs="Times New Roman"/>
          <w:b/>
          <w:bCs/>
          <w:caps/>
        </w:rPr>
        <w:t xml:space="preserve">. </w:t>
      </w:r>
      <w:r w:rsidR="00752E44" w:rsidRPr="006C3764">
        <w:rPr>
          <w:rFonts w:ascii="Times New Roman" w:eastAsia="Times New Roman" w:hAnsi="Times New Roman" w:cs="Times New Roman"/>
          <w:b/>
          <w:bCs/>
          <w:caps/>
          <w:sz w:val="28"/>
          <w:szCs w:val="28"/>
        </w:rPr>
        <w:t>ФО</w:t>
      </w:r>
      <w:r>
        <w:rPr>
          <w:rFonts w:ascii="Times New Roman" w:eastAsia="Times New Roman" w:hAnsi="Times New Roman" w:cs="Times New Roman"/>
          <w:b/>
          <w:bCs/>
          <w:caps/>
          <w:sz w:val="28"/>
          <w:szCs w:val="28"/>
        </w:rPr>
        <w:t xml:space="preserve">РМА ЗАЯВКИ НА УЧАСТИЕ В запросе </w:t>
      </w:r>
      <w:r w:rsidR="00752E44" w:rsidRPr="006C3764">
        <w:rPr>
          <w:rFonts w:ascii="Times New Roman" w:eastAsia="Times New Roman" w:hAnsi="Times New Roman" w:cs="Times New Roman"/>
          <w:b/>
          <w:bCs/>
          <w:caps/>
          <w:sz w:val="28"/>
          <w:szCs w:val="28"/>
        </w:rPr>
        <w:t>предложений</w:t>
      </w:r>
    </w:p>
    <w:p w:rsidR="00752E44" w:rsidRPr="00752E44" w:rsidRDefault="00752E44" w:rsidP="00752E44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highlight w:val="yellow"/>
          <w:lang w:eastAsia="ru-RU"/>
        </w:rPr>
      </w:pPr>
    </w:p>
    <w:p w:rsidR="00752E44" w:rsidRPr="00752E44" w:rsidRDefault="00752E44" w:rsidP="00752E44">
      <w:pPr>
        <w:spacing w:after="12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752E44">
        <w:rPr>
          <w:rFonts w:ascii="Times New Roman" w:eastAsia="Times New Roman" w:hAnsi="Times New Roman" w:cs="Times New Roman"/>
          <w:sz w:val="28"/>
          <w:szCs w:val="28"/>
        </w:rPr>
        <w:t xml:space="preserve">ФОРМА №1 </w:t>
      </w:r>
    </w:p>
    <w:p w:rsidR="00752E44" w:rsidRPr="00752E44" w:rsidRDefault="00752E44" w:rsidP="00752E44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</w:rPr>
      </w:pPr>
      <w:r w:rsidRPr="00752E44">
        <w:rPr>
          <w:rFonts w:ascii="Times New Roman" w:eastAsia="Times New Roman" w:hAnsi="Times New Roman" w:cs="Times New Roman"/>
          <w:i/>
          <w:sz w:val="20"/>
          <w:szCs w:val="20"/>
        </w:rPr>
        <w:t xml:space="preserve">На фирменном бланке </w:t>
      </w:r>
    </w:p>
    <w:p w:rsidR="00752E44" w:rsidRPr="00752E44" w:rsidRDefault="00752E44" w:rsidP="00752E44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</w:rPr>
      </w:pPr>
      <w:r w:rsidRPr="00752E44">
        <w:rPr>
          <w:rFonts w:ascii="Times New Roman" w:eastAsia="Times New Roman" w:hAnsi="Times New Roman" w:cs="Times New Roman"/>
          <w:i/>
          <w:sz w:val="20"/>
          <w:szCs w:val="20"/>
        </w:rPr>
        <w:t>Претендента, исх. №, дата</w:t>
      </w:r>
    </w:p>
    <w:p w:rsidR="00752E44" w:rsidRPr="00752E44" w:rsidRDefault="00752E44" w:rsidP="00752E44">
      <w:pPr>
        <w:tabs>
          <w:tab w:val="left" w:pos="284"/>
        </w:tabs>
        <w:spacing w:after="0" w:line="240" w:lineRule="auto"/>
        <w:ind w:left="6096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752E44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 В  комиссию</w:t>
      </w:r>
    </w:p>
    <w:p w:rsidR="00752E44" w:rsidRPr="00752E44" w:rsidRDefault="00752E44" w:rsidP="00752E44">
      <w:pPr>
        <w:spacing w:after="0" w:line="240" w:lineRule="auto"/>
        <w:ind w:left="6096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752E44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АО «Корпорация развития Пензенской области» </w:t>
      </w:r>
    </w:p>
    <w:p w:rsidR="00752E44" w:rsidRPr="00752E44" w:rsidRDefault="00752E44" w:rsidP="00752E44">
      <w:pPr>
        <w:spacing w:after="0" w:line="240" w:lineRule="auto"/>
        <w:ind w:left="6096"/>
        <w:jc w:val="right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</w:p>
    <w:p w:rsidR="00752E44" w:rsidRPr="00752E44" w:rsidRDefault="00752E44" w:rsidP="00752E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752E44">
        <w:rPr>
          <w:rFonts w:ascii="Times New Roman" w:eastAsia="Times New Roman" w:hAnsi="Times New Roman" w:cs="Times New Roman"/>
          <w:b/>
          <w:lang w:eastAsia="ru-RU"/>
        </w:rPr>
        <w:t xml:space="preserve">ЗАЯВКА </w:t>
      </w:r>
    </w:p>
    <w:p w:rsidR="00752E44" w:rsidRPr="00752E44" w:rsidRDefault="00752E44" w:rsidP="00752E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752E44">
        <w:rPr>
          <w:rFonts w:ascii="Times New Roman" w:eastAsia="Times New Roman" w:hAnsi="Times New Roman" w:cs="Times New Roman"/>
          <w:b/>
          <w:lang w:eastAsia="ru-RU"/>
        </w:rPr>
        <w:t xml:space="preserve">НА УЧАСТИЕ В ОТКРЫТОМ     </w:t>
      </w:r>
    </w:p>
    <w:p w:rsidR="00752E44" w:rsidRPr="00752E44" w:rsidRDefault="00752E44" w:rsidP="00752E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752E44">
        <w:rPr>
          <w:rFonts w:ascii="Times New Roman" w:eastAsia="Times New Roman" w:hAnsi="Times New Roman" w:cs="Times New Roman"/>
          <w:b/>
          <w:lang w:eastAsia="ru-RU"/>
        </w:rPr>
        <w:t xml:space="preserve">ЗАПРОСЕ ПРЕДЛОЖЕНИЙ НА ПРАВО ЗАКЛЮЧЕНИЯ ДОГОВОРА </w:t>
      </w:r>
    </w:p>
    <w:p w:rsidR="00752E44" w:rsidRPr="00752E44" w:rsidRDefault="00752E44" w:rsidP="00752E44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52E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купли-продажи </w:t>
      </w:r>
      <w:r w:rsidR="00DF1B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электрооборудования</w:t>
      </w:r>
    </w:p>
    <w:p w:rsidR="00752E44" w:rsidRPr="00752E44" w:rsidRDefault="00752E44" w:rsidP="00752E44">
      <w:pPr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752E44">
        <w:rPr>
          <w:rFonts w:ascii="Times New Roman" w:eastAsia="Times New Roman" w:hAnsi="Times New Roman" w:cs="Times New Roman"/>
          <w:sz w:val="23"/>
          <w:szCs w:val="23"/>
          <w:lang w:eastAsia="ru-RU"/>
        </w:rPr>
        <w:t>заполняется претендентом (его полномочным представителем)</w:t>
      </w:r>
    </w:p>
    <w:p w:rsidR="00752E44" w:rsidRPr="00752E44" w:rsidRDefault="00752E44" w:rsidP="00752E44">
      <w:pPr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tbl>
      <w:tblPr>
        <w:tblpPr w:leftFromText="180" w:rightFromText="180" w:vertAnchor="text" w:horzAnchor="margin" w:tblpX="40" w:tblpY="52"/>
        <w:tblW w:w="10173" w:type="dxa"/>
        <w:tblLayout w:type="fixed"/>
        <w:tblLook w:val="01E0"/>
      </w:tblPr>
      <w:tblGrid>
        <w:gridCol w:w="3790"/>
        <w:gridCol w:w="48"/>
        <w:gridCol w:w="518"/>
        <w:gridCol w:w="1402"/>
        <w:gridCol w:w="954"/>
        <w:gridCol w:w="382"/>
        <w:gridCol w:w="645"/>
        <w:gridCol w:w="385"/>
        <w:gridCol w:w="139"/>
        <w:gridCol w:w="398"/>
        <w:gridCol w:w="661"/>
        <w:gridCol w:w="236"/>
        <w:gridCol w:w="73"/>
        <w:gridCol w:w="163"/>
        <w:gridCol w:w="379"/>
      </w:tblGrid>
      <w:tr w:rsidR="00752E44" w:rsidRPr="00752E44" w:rsidTr="00752E44">
        <w:tc>
          <w:tcPr>
            <w:tcW w:w="3838" w:type="dxa"/>
            <w:gridSpan w:val="2"/>
            <w:tcBorders>
              <w:right w:val="single" w:sz="4" w:space="0" w:color="auto"/>
            </w:tcBorders>
          </w:tcPr>
          <w:p w:rsidR="00752E44" w:rsidRPr="00752E44" w:rsidRDefault="00752E44" w:rsidP="00752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752E4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Претендент  -  физическое лицо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E44" w:rsidRPr="00752E44" w:rsidRDefault="00752E44" w:rsidP="00752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383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752E44" w:rsidRPr="00752E44" w:rsidRDefault="00752E44" w:rsidP="00752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752E4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юридическое лицо</w:t>
            </w:r>
          </w:p>
        </w:tc>
        <w:tc>
          <w:tcPr>
            <w:tcW w:w="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E44" w:rsidRPr="00752E44" w:rsidRDefault="00752E44" w:rsidP="00752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910" w:type="dxa"/>
            <w:gridSpan w:val="6"/>
            <w:tcBorders>
              <w:left w:val="single" w:sz="4" w:space="0" w:color="auto"/>
            </w:tcBorders>
          </w:tcPr>
          <w:p w:rsidR="00752E44" w:rsidRPr="00752E44" w:rsidRDefault="00752E44" w:rsidP="00752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752E44" w:rsidRPr="00752E44" w:rsidTr="00752E44">
        <w:tc>
          <w:tcPr>
            <w:tcW w:w="4356" w:type="dxa"/>
            <w:gridSpan w:val="3"/>
          </w:tcPr>
          <w:p w:rsidR="00752E44" w:rsidRPr="00752E44" w:rsidRDefault="00752E44" w:rsidP="00752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752E4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Ф.И.О. / наименование претендента</w:t>
            </w:r>
          </w:p>
        </w:tc>
        <w:tc>
          <w:tcPr>
            <w:tcW w:w="5817" w:type="dxa"/>
            <w:gridSpan w:val="12"/>
            <w:tcBorders>
              <w:bottom w:val="single" w:sz="4" w:space="0" w:color="auto"/>
            </w:tcBorders>
          </w:tcPr>
          <w:p w:rsidR="00752E44" w:rsidRPr="00752E44" w:rsidRDefault="00752E44" w:rsidP="00752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752E44" w:rsidRPr="00752E44" w:rsidTr="00752E44">
        <w:tc>
          <w:tcPr>
            <w:tcW w:w="10173" w:type="dxa"/>
            <w:gridSpan w:val="15"/>
            <w:tcBorders>
              <w:bottom w:val="single" w:sz="4" w:space="0" w:color="auto"/>
            </w:tcBorders>
          </w:tcPr>
          <w:p w:rsidR="00752E44" w:rsidRPr="00752E44" w:rsidRDefault="00752E44" w:rsidP="00752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752E44" w:rsidRPr="00752E44" w:rsidTr="00752E44">
        <w:tc>
          <w:tcPr>
            <w:tcW w:w="8124" w:type="dxa"/>
            <w:gridSpan w:val="8"/>
            <w:tcBorders>
              <w:top w:val="single" w:sz="4" w:space="0" w:color="auto"/>
            </w:tcBorders>
          </w:tcPr>
          <w:p w:rsidR="00752E44" w:rsidRPr="00752E44" w:rsidRDefault="00752E44" w:rsidP="00752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752E4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именуемый в дальнейшем Претендент, в лице (Ф.И.О., должность)</w:t>
            </w:r>
          </w:p>
        </w:tc>
        <w:tc>
          <w:tcPr>
            <w:tcW w:w="2049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752E44" w:rsidRPr="00752E44" w:rsidRDefault="00752E44" w:rsidP="00752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752E44" w:rsidRPr="00752E44" w:rsidTr="00752E44">
        <w:trPr>
          <w:trHeight w:val="309"/>
        </w:trPr>
        <w:tc>
          <w:tcPr>
            <w:tcW w:w="10173" w:type="dxa"/>
            <w:gridSpan w:val="15"/>
            <w:tcBorders>
              <w:bottom w:val="single" w:sz="4" w:space="0" w:color="auto"/>
            </w:tcBorders>
          </w:tcPr>
          <w:p w:rsidR="00752E44" w:rsidRPr="00752E44" w:rsidRDefault="00752E44" w:rsidP="00752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752E44" w:rsidRPr="00752E44" w:rsidTr="00752E44">
        <w:tc>
          <w:tcPr>
            <w:tcW w:w="3790" w:type="dxa"/>
            <w:tcBorders>
              <w:top w:val="single" w:sz="4" w:space="0" w:color="auto"/>
            </w:tcBorders>
          </w:tcPr>
          <w:p w:rsidR="00752E44" w:rsidRPr="00752E44" w:rsidRDefault="00752E44" w:rsidP="00752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752E4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действующего на основании:</w:t>
            </w:r>
          </w:p>
        </w:tc>
        <w:tc>
          <w:tcPr>
            <w:tcW w:w="6383" w:type="dxa"/>
            <w:gridSpan w:val="14"/>
            <w:tcBorders>
              <w:top w:val="single" w:sz="4" w:space="0" w:color="auto"/>
              <w:bottom w:val="single" w:sz="4" w:space="0" w:color="auto"/>
            </w:tcBorders>
          </w:tcPr>
          <w:p w:rsidR="00752E44" w:rsidRPr="00752E44" w:rsidRDefault="00752E44" w:rsidP="00752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752E44" w:rsidRPr="00752E44" w:rsidTr="00752E44">
        <w:tc>
          <w:tcPr>
            <w:tcW w:w="7094" w:type="dxa"/>
            <w:gridSpan w:val="6"/>
          </w:tcPr>
          <w:p w:rsidR="00752E44" w:rsidRPr="00752E44" w:rsidRDefault="00752E44" w:rsidP="00752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752E4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паспортные данные физического лица, подающего заявку:</w:t>
            </w:r>
          </w:p>
        </w:tc>
        <w:tc>
          <w:tcPr>
            <w:tcW w:w="3079" w:type="dxa"/>
            <w:gridSpan w:val="9"/>
            <w:tcBorders>
              <w:bottom w:val="single" w:sz="4" w:space="0" w:color="auto"/>
            </w:tcBorders>
          </w:tcPr>
          <w:p w:rsidR="00752E44" w:rsidRPr="00752E44" w:rsidRDefault="00752E44" w:rsidP="00752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752E44" w:rsidRPr="00752E44" w:rsidTr="00752E44">
        <w:tc>
          <w:tcPr>
            <w:tcW w:w="10173" w:type="dxa"/>
            <w:gridSpan w:val="15"/>
            <w:tcBorders>
              <w:bottom w:val="single" w:sz="4" w:space="0" w:color="auto"/>
            </w:tcBorders>
          </w:tcPr>
          <w:p w:rsidR="00752E44" w:rsidRPr="00752E44" w:rsidRDefault="00752E44" w:rsidP="00752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752E44" w:rsidRPr="00752E44" w:rsidTr="00752E44">
        <w:tc>
          <w:tcPr>
            <w:tcW w:w="10173" w:type="dxa"/>
            <w:gridSpan w:val="15"/>
            <w:tcBorders>
              <w:bottom w:val="single" w:sz="4" w:space="0" w:color="auto"/>
            </w:tcBorders>
          </w:tcPr>
          <w:p w:rsidR="00752E44" w:rsidRPr="00752E44" w:rsidRDefault="00752E44" w:rsidP="00752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752E44" w:rsidRPr="00752E44" w:rsidTr="00752E44">
        <w:tc>
          <w:tcPr>
            <w:tcW w:w="10173" w:type="dxa"/>
            <w:gridSpan w:val="15"/>
            <w:tcBorders>
              <w:top w:val="single" w:sz="4" w:space="0" w:color="auto"/>
            </w:tcBorders>
          </w:tcPr>
          <w:p w:rsidR="00752E44" w:rsidRPr="00752E44" w:rsidRDefault="00752E44" w:rsidP="001C32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3"/>
                <w:szCs w:val="23"/>
                <w:lang w:eastAsia="ru-RU"/>
              </w:rPr>
            </w:pPr>
            <w:r w:rsidRPr="00752E4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принимая решение об участии в открытом запросе предложений на право заключения Договора купли-продажи </w:t>
            </w:r>
            <w:r w:rsidR="001C324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электрооборудования</w:t>
            </w:r>
            <w:r w:rsidRPr="00752E4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</w:t>
            </w:r>
          </w:p>
        </w:tc>
      </w:tr>
      <w:tr w:rsidR="00752E44" w:rsidRPr="00752E44" w:rsidTr="00752E44">
        <w:tc>
          <w:tcPr>
            <w:tcW w:w="10173" w:type="dxa"/>
            <w:gridSpan w:val="15"/>
            <w:vAlign w:val="center"/>
          </w:tcPr>
          <w:p w:rsidR="00752E44" w:rsidRPr="00752E44" w:rsidRDefault="00752E44" w:rsidP="00752E4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3"/>
                <w:szCs w:val="23"/>
                <w:lang w:eastAsia="ru-RU"/>
              </w:rPr>
            </w:pPr>
            <w:r w:rsidRPr="00752E4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(лот №___________)</w:t>
            </w:r>
            <w:r w:rsidRPr="00752E44">
              <w:rPr>
                <w:rFonts w:ascii="Times New Roman" w:eastAsia="Times New Roman" w:hAnsi="Times New Roman" w:cs="Times New Roman"/>
                <w:i/>
                <w:sz w:val="23"/>
                <w:szCs w:val="23"/>
                <w:lang w:eastAsia="ru-RU"/>
              </w:rPr>
              <w:t>:</w:t>
            </w:r>
          </w:p>
          <w:p w:rsidR="00752E44" w:rsidRPr="00752E44" w:rsidRDefault="00752E44" w:rsidP="00752E44">
            <w:pPr>
              <w:spacing w:after="12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</w:p>
          <w:tbl>
            <w:tblPr>
              <w:tblW w:w="9810" w:type="dxa"/>
              <w:tblInd w:w="108" w:type="dxa"/>
              <w:tblLayout w:type="fixed"/>
              <w:tblLook w:val="0000"/>
            </w:tblPr>
            <w:tblGrid>
              <w:gridCol w:w="617"/>
              <w:gridCol w:w="3806"/>
              <w:gridCol w:w="2127"/>
              <w:gridCol w:w="1417"/>
              <w:gridCol w:w="1843"/>
            </w:tblGrid>
            <w:tr w:rsidR="00752E44" w:rsidRPr="00752E44" w:rsidTr="00752E44"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752E44" w:rsidRPr="00752E44" w:rsidRDefault="00752E44" w:rsidP="00115D62">
                  <w:pPr>
                    <w:framePr w:hSpace="180" w:wrap="around" w:vAnchor="text" w:hAnchor="margin" w:x="40" w:y="52"/>
                    <w:snapToGri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752E44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№ п/п</w:t>
                  </w:r>
                </w:p>
              </w:tc>
              <w:tc>
                <w:tcPr>
                  <w:tcW w:w="38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752E44" w:rsidRPr="00752E44" w:rsidRDefault="00752E44" w:rsidP="00115D62">
                  <w:pPr>
                    <w:framePr w:hSpace="180" w:wrap="around" w:vAnchor="text" w:hAnchor="margin" w:x="40" w:y="52"/>
                    <w:snapToGri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752E44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Наименование показателя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752E44" w:rsidRPr="00752E44" w:rsidRDefault="00752E44" w:rsidP="00115D62">
                  <w:pPr>
                    <w:framePr w:hSpace="180" w:wrap="around" w:vAnchor="text" w:hAnchor="margin" w:x="40" w:y="52"/>
                    <w:snapToGri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752E44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Единица измерения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752E44" w:rsidRPr="00752E44" w:rsidRDefault="00752E44" w:rsidP="00115D62">
                  <w:pPr>
                    <w:framePr w:hSpace="180" w:wrap="around" w:vAnchor="text" w:hAnchor="margin" w:x="40" w:y="52"/>
                    <w:snapToGri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752E44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Значение (цифрами и прописью)</w:t>
                  </w:r>
                </w:p>
              </w:tc>
              <w:tc>
                <w:tcPr>
                  <w:tcW w:w="18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752E44" w:rsidRPr="00752E44" w:rsidRDefault="00752E44" w:rsidP="00115D62">
                  <w:pPr>
                    <w:framePr w:hSpace="180" w:wrap="around" w:vAnchor="text" w:hAnchor="margin" w:x="40" w:y="52"/>
                    <w:snapToGri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752E44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Примечание</w:t>
                  </w:r>
                </w:p>
              </w:tc>
            </w:tr>
            <w:tr w:rsidR="00752E44" w:rsidRPr="00752E44" w:rsidTr="00752E44"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752E44" w:rsidRPr="00752E44" w:rsidRDefault="00752E44" w:rsidP="00115D62">
                  <w:pPr>
                    <w:framePr w:hSpace="180" w:wrap="around" w:vAnchor="text" w:hAnchor="margin" w:x="40" w:y="52"/>
                    <w:snapToGri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752E44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1</w:t>
                  </w:r>
                </w:p>
              </w:tc>
              <w:tc>
                <w:tcPr>
                  <w:tcW w:w="38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752E44" w:rsidRPr="00752E44" w:rsidRDefault="00752E44" w:rsidP="00115D62">
                  <w:pPr>
                    <w:framePr w:hSpace="180" w:wrap="around" w:vAnchor="text" w:hAnchor="margin" w:x="40" w:y="52"/>
                    <w:snapToGri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752E44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Цена договора*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752E44" w:rsidRPr="00752E44" w:rsidRDefault="00752E44" w:rsidP="00115D62">
                  <w:pPr>
                    <w:framePr w:hSpace="180" w:wrap="around" w:vAnchor="text" w:hAnchor="margin" w:x="40" w:y="52"/>
                    <w:snapToGri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752E44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Руб.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752E44" w:rsidRPr="00752E44" w:rsidRDefault="00752E44" w:rsidP="00115D62">
                  <w:pPr>
                    <w:framePr w:hSpace="180" w:wrap="around" w:vAnchor="text" w:hAnchor="margin" w:x="40" w:y="52"/>
                    <w:snapToGri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752E44" w:rsidRPr="00752E44" w:rsidRDefault="00752E44" w:rsidP="00115D62">
                  <w:pPr>
                    <w:framePr w:hSpace="180" w:wrap="around" w:vAnchor="text" w:hAnchor="margin" w:x="40" w:y="52"/>
                    <w:snapToGri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</w:p>
              </w:tc>
            </w:tr>
            <w:tr w:rsidR="00752E44" w:rsidRPr="00752E44" w:rsidTr="00752E44"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752E44" w:rsidRPr="00752E44" w:rsidRDefault="00752E44" w:rsidP="00115D62">
                  <w:pPr>
                    <w:framePr w:hSpace="180" w:wrap="around" w:vAnchor="text" w:hAnchor="margin" w:x="40" w:y="52"/>
                    <w:snapToGri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752E44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2</w:t>
                  </w:r>
                </w:p>
              </w:tc>
              <w:tc>
                <w:tcPr>
                  <w:tcW w:w="38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752E44" w:rsidRPr="00752E44" w:rsidRDefault="00752E44" w:rsidP="00115D62">
                  <w:pPr>
                    <w:framePr w:hSpace="180" w:wrap="around" w:vAnchor="text" w:hAnchor="margin" w:x="40" w:y="52"/>
                    <w:snapToGrid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752E44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Порядок оплаты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752E44" w:rsidRPr="00752E44" w:rsidRDefault="00752E44" w:rsidP="00115D62">
                  <w:pPr>
                    <w:framePr w:hSpace="180" w:wrap="around" w:vAnchor="text" w:hAnchor="margin" w:x="40" w:y="52"/>
                    <w:snapToGri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752E44" w:rsidRPr="00752E44" w:rsidRDefault="00752E44" w:rsidP="00115D62">
                  <w:pPr>
                    <w:framePr w:hSpace="180" w:wrap="around" w:vAnchor="text" w:hAnchor="margin" w:x="40" w:y="52"/>
                    <w:snapToGri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752E44" w:rsidRPr="00752E44" w:rsidRDefault="00752E44" w:rsidP="00115D62">
                  <w:pPr>
                    <w:framePr w:hSpace="180" w:wrap="around" w:vAnchor="text" w:hAnchor="margin" w:x="40" w:y="52"/>
                    <w:snapToGri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</w:p>
              </w:tc>
            </w:tr>
          </w:tbl>
          <w:p w:rsidR="00752E44" w:rsidRPr="00423E5B" w:rsidRDefault="00752E44" w:rsidP="00423E5B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52E44">
              <w:rPr>
                <w:rFonts w:ascii="Times New Roman" w:eastAsia="Times New Roman" w:hAnsi="Times New Roman" w:cs="Times New Roman"/>
                <w:lang w:eastAsia="ru-RU"/>
              </w:rPr>
              <w:t>*Стоимость включает все уплачиваемые и взимаемые на территории РФ налоги и пошлины, транспортные, командировочное и прочие расходы, связанные с выполнением договора</w:t>
            </w:r>
            <w:r w:rsidR="00423E5B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752E44" w:rsidRPr="00752E44" w:rsidRDefault="00423E5B" w:rsidP="00752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(далее – И</w:t>
            </w:r>
            <w:r w:rsidR="00752E44" w:rsidRPr="00752E4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мущество).</w:t>
            </w:r>
            <w:r w:rsidR="00752E44" w:rsidRPr="00752E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Заказчик: АО «Корпорация развития Пензенской области» </w:t>
            </w:r>
          </w:p>
          <w:p w:rsidR="00752E44" w:rsidRPr="00752E44" w:rsidRDefault="00752E44" w:rsidP="00752E4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3"/>
                <w:szCs w:val="23"/>
                <w:lang w:eastAsia="ru-RU"/>
              </w:rPr>
            </w:pPr>
          </w:p>
        </w:tc>
      </w:tr>
      <w:tr w:rsidR="00752E44" w:rsidRPr="00752E44" w:rsidTr="00752E44">
        <w:trPr>
          <w:gridAfter w:val="1"/>
          <w:wAfter w:w="379" w:type="dxa"/>
        </w:trPr>
        <w:tc>
          <w:tcPr>
            <w:tcW w:w="5758" w:type="dxa"/>
            <w:gridSpan w:val="4"/>
            <w:vAlign w:val="bottom"/>
          </w:tcPr>
          <w:p w:rsidR="00752E44" w:rsidRPr="00752E44" w:rsidRDefault="00752E44" w:rsidP="00752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752E4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Обязуюсь:</w:t>
            </w:r>
          </w:p>
        </w:tc>
        <w:tc>
          <w:tcPr>
            <w:tcW w:w="954" w:type="dxa"/>
            <w:vAlign w:val="bottom"/>
          </w:tcPr>
          <w:p w:rsidR="00752E44" w:rsidRPr="00752E44" w:rsidRDefault="00752E44" w:rsidP="00752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949" w:type="dxa"/>
            <w:gridSpan w:val="5"/>
            <w:vAlign w:val="bottom"/>
          </w:tcPr>
          <w:p w:rsidR="00752E44" w:rsidRPr="00752E44" w:rsidRDefault="00752E44" w:rsidP="00752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61" w:type="dxa"/>
            <w:vAlign w:val="bottom"/>
          </w:tcPr>
          <w:p w:rsidR="00752E44" w:rsidRPr="00752E44" w:rsidRDefault="00752E44" w:rsidP="00752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vAlign w:val="bottom"/>
          </w:tcPr>
          <w:p w:rsidR="00752E44" w:rsidRPr="00752E44" w:rsidRDefault="00752E44" w:rsidP="00752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vAlign w:val="bottom"/>
          </w:tcPr>
          <w:p w:rsidR="00752E44" w:rsidRPr="00752E44" w:rsidRDefault="00752E44" w:rsidP="00752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752E44" w:rsidRPr="00752E44" w:rsidTr="00752E44">
        <w:trPr>
          <w:gridAfter w:val="2"/>
          <w:wAfter w:w="542" w:type="dxa"/>
        </w:trPr>
        <w:tc>
          <w:tcPr>
            <w:tcW w:w="9631" w:type="dxa"/>
            <w:gridSpan w:val="13"/>
            <w:vAlign w:val="bottom"/>
          </w:tcPr>
          <w:p w:rsidR="00752E44" w:rsidRPr="001C324C" w:rsidRDefault="00752E44" w:rsidP="001C324C">
            <w:pPr>
              <w:pStyle w:val="affa"/>
              <w:ind w:left="284" w:hanging="284"/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752E44">
              <w:rPr>
                <w:rFonts w:ascii="Times New Roman" w:hAnsi="Times New Roman"/>
                <w:sz w:val="23"/>
                <w:szCs w:val="23"/>
              </w:rPr>
              <w:t xml:space="preserve">1. </w:t>
            </w:r>
            <w:r w:rsidR="001C324C" w:rsidRPr="00ED00D7">
              <w:t xml:space="preserve"> </w:t>
            </w:r>
            <w:r w:rsidR="001C324C" w:rsidRPr="001C324C">
              <w:rPr>
                <w:rFonts w:ascii="Times New Roman" w:hAnsi="Times New Roman"/>
                <w:sz w:val="23"/>
                <w:szCs w:val="23"/>
              </w:rPr>
              <w:t xml:space="preserve">соблюдать условия продажи </w:t>
            </w:r>
            <w:r w:rsidR="001C324C">
              <w:rPr>
                <w:rFonts w:ascii="Times New Roman" w:hAnsi="Times New Roman"/>
                <w:sz w:val="23"/>
                <w:szCs w:val="23"/>
              </w:rPr>
              <w:t>электрооборудования</w:t>
            </w:r>
            <w:r w:rsidR="001C324C" w:rsidRPr="001C324C">
              <w:rPr>
                <w:rFonts w:ascii="Times New Roman" w:hAnsi="Times New Roman"/>
                <w:sz w:val="23"/>
                <w:szCs w:val="23"/>
              </w:rPr>
              <w:t>, опубликованные «____» ____________ 201___ г.  в извещении № ___________ от _____________</w:t>
            </w:r>
            <w:r w:rsidRPr="001C324C">
              <w:rPr>
                <w:rFonts w:ascii="Times New Roman" w:hAnsi="Times New Roman"/>
                <w:sz w:val="23"/>
                <w:szCs w:val="23"/>
              </w:rPr>
              <w:t>;</w:t>
            </w:r>
          </w:p>
          <w:p w:rsidR="00752E44" w:rsidRPr="00752E44" w:rsidRDefault="00752E44" w:rsidP="00752E44">
            <w:pPr>
              <w:spacing w:after="0" w:line="240" w:lineRule="auto"/>
              <w:ind w:left="284" w:hanging="284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752E4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2. подписать договор купли-продажи в течение 3 (трех) рабочих </w:t>
            </w:r>
            <w:r w:rsidRPr="00752E44">
              <w:rPr>
                <w:rFonts w:ascii="Times New Roman" w:eastAsia="Times New Roman" w:hAnsi="Times New Roman" w:cs="Times New Roman"/>
                <w:color w:val="FF0000"/>
                <w:sz w:val="23"/>
                <w:szCs w:val="23"/>
                <w:lang w:eastAsia="ru-RU"/>
              </w:rPr>
              <w:t xml:space="preserve"> </w:t>
            </w:r>
            <w:r w:rsidRPr="00752E4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дней со дня получения от Заказчика.</w:t>
            </w:r>
          </w:p>
        </w:tc>
      </w:tr>
      <w:tr w:rsidR="00752E44" w:rsidRPr="00752E44" w:rsidTr="00752E44">
        <w:trPr>
          <w:gridAfter w:val="2"/>
          <w:wAfter w:w="542" w:type="dxa"/>
        </w:trPr>
        <w:tc>
          <w:tcPr>
            <w:tcW w:w="9631" w:type="dxa"/>
            <w:gridSpan w:val="13"/>
            <w:vAlign w:val="bottom"/>
          </w:tcPr>
          <w:p w:rsidR="00752E44" w:rsidRPr="00752E44" w:rsidRDefault="00752E44" w:rsidP="00752E44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C376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</w:t>
            </w:r>
            <w:r w:rsidRPr="00752E44">
              <w:rPr>
                <w:rFonts w:ascii="Arial" w:eastAsia="Times New Roman" w:hAnsi="Arial" w:cs="Times New Roman"/>
                <w:sz w:val="23"/>
                <w:szCs w:val="23"/>
                <w:lang w:eastAsia="ru-RU"/>
              </w:rPr>
              <w:t>.</w:t>
            </w:r>
            <w:r w:rsidRPr="00752E4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Настоящей заявкой подтверждаем, что в отношении</w:t>
            </w:r>
          </w:p>
          <w:p w:rsidR="00752E44" w:rsidRPr="00752E44" w:rsidRDefault="00752E44" w:rsidP="00752E44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752E4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_____________________________________________________________________________</w:t>
            </w:r>
          </w:p>
          <w:p w:rsidR="00752E44" w:rsidRPr="00752E44" w:rsidRDefault="00752E44" w:rsidP="00752E44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i/>
                <w:sz w:val="23"/>
                <w:szCs w:val="23"/>
                <w:lang w:eastAsia="ar-SA"/>
              </w:rPr>
            </w:pPr>
            <w:r w:rsidRPr="00752E44">
              <w:rPr>
                <w:rFonts w:ascii="Times New Roman" w:eastAsia="Times New Roman" w:hAnsi="Times New Roman" w:cs="Times New Roman"/>
                <w:i/>
                <w:sz w:val="23"/>
                <w:szCs w:val="23"/>
                <w:lang w:eastAsia="ar-SA"/>
              </w:rPr>
              <w:t>(полное наименование участника запроса предложений)</w:t>
            </w:r>
          </w:p>
          <w:p w:rsidR="00752E44" w:rsidRPr="00752E44" w:rsidRDefault="00752E44" w:rsidP="00752E44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proofErr w:type="gramStart"/>
            <w:r w:rsidRPr="00752E4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не проводится процедура ликвидации, банкротства, деятельность не приостановлена, а также, что размер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 не превышает _________ % </w:t>
            </w:r>
            <w:r w:rsidRPr="00752E44">
              <w:rPr>
                <w:rFonts w:ascii="Times New Roman" w:eastAsia="Times New Roman" w:hAnsi="Times New Roman" w:cs="Times New Roman"/>
                <w:i/>
                <w:sz w:val="23"/>
                <w:szCs w:val="23"/>
                <w:lang w:eastAsia="ru-RU"/>
              </w:rPr>
              <w:t>(значение указать цифрами и прописью)</w:t>
            </w:r>
            <w:r w:rsidRPr="00752E4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балансовой стоимости активов участника запроса предложений  по данным бухгалтерской отчетности за последний завершенный отчетный период.</w:t>
            </w:r>
            <w:proofErr w:type="gramEnd"/>
          </w:p>
          <w:p w:rsidR="00752E44" w:rsidRPr="00752E44" w:rsidRDefault="00752E44" w:rsidP="00752E44">
            <w:pPr>
              <w:spacing w:before="60" w:after="12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752E4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4. В случае, если наши предложения будут признаны лучшими, мы берем на себя обязательства подписать договор в соответствии с требованиями конкурсной документации и условиями наших предложений, в течение не более 3 (трех) рабочих дней со дня подписания протокола оценки и сопоставления заявок на участие в запросе предложений.</w:t>
            </w:r>
          </w:p>
          <w:p w:rsidR="00752E44" w:rsidRPr="00752E44" w:rsidRDefault="00752E44" w:rsidP="00752E44">
            <w:pPr>
              <w:spacing w:after="120" w:line="240" w:lineRule="auto"/>
              <w:ind w:firstLine="143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752E4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  5. В случае, если наши предложения будут лучшими после предложений победителя запроса  предложений</w:t>
            </w:r>
            <w:proofErr w:type="gramStart"/>
            <w:r w:rsidRPr="00752E4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,</w:t>
            </w:r>
            <w:proofErr w:type="gramEnd"/>
            <w:r w:rsidRPr="00752E4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а победитель запроса  предложений будет признан уклонившимся от заключения договора по предмету запроса предложений, мы обязуемся подписать данный договор в соответствии с требованиями документации и условиями нашего предложения.</w:t>
            </w:r>
          </w:p>
          <w:p w:rsidR="00752E44" w:rsidRPr="00752E44" w:rsidRDefault="00752E44" w:rsidP="00752E44">
            <w:pPr>
              <w:spacing w:after="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752E4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6. Сообщаем, что для оперативного уведомления нас по вопросам организационного характера и взаимодействия с Заказчиком уполномочен ____________________________________________________________________________</w:t>
            </w:r>
          </w:p>
          <w:p w:rsidR="00752E44" w:rsidRPr="00752E44" w:rsidRDefault="00752E44" w:rsidP="00752E44">
            <w:pPr>
              <w:spacing w:after="0" w:line="240" w:lineRule="auto"/>
              <w:ind w:left="283" w:firstLine="426"/>
              <w:jc w:val="center"/>
              <w:rPr>
                <w:rFonts w:ascii="Times New Roman" w:eastAsia="Times New Roman" w:hAnsi="Times New Roman" w:cs="Times New Roman"/>
                <w:i/>
                <w:sz w:val="23"/>
                <w:szCs w:val="23"/>
                <w:lang w:eastAsia="ru-RU"/>
              </w:rPr>
            </w:pPr>
            <w:r w:rsidRPr="00752E44">
              <w:rPr>
                <w:rFonts w:ascii="Times New Roman" w:eastAsia="Times New Roman" w:hAnsi="Times New Roman" w:cs="Times New Roman"/>
                <w:i/>
                <w:sz w:val="23"/>
                <w:szCs w:val="23"/>
                <w:lang w:eastAsia="ru-RU"/>
              </w:rPr>
              <w:t>(контактная информация уполномоченного лица).</w:t>
            </w:r>
          </w:p>
          <w:p w:rsidR="00752E44" w:rsidRPr="00752E44" w:rsidRDefault="00752E44" w:rsidP="00752E44">
            <w:pPr>
              <w:spacing w:before="60" w:after="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752E4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 сведения о проведении запроса предложений просим сообщать указанному уполномоченному лицу.</w:t>
            </w:r>
          </w:p>
          <w:p w:rsidR="00752E44" w:rsidRPr="00752E44" w:rsidRDefault="00752E44" w:rsidP="00752E44">
            <w:pPr>
              <w:spacing w:after="12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752E4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7. В </w:t>
            </w:r>
            <w:proofErr w:type="gramStart"/>
            <w:r w:rsidRPr="00752E4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случае</w:t>
            </w:r>
            <w:proofErr w:type="gramEnd"/>
            <w:r w:rsidRPr="00752E4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присуждения нам права заключить договор в период с даты получения протокола оценки и сопоставления заявок на участие в запросе  предложений и до подписания официального договора настоящая заявка будет носить характер предварительного заключенного нами и с заказчиком о заключении договора на условиях наших предложений.</w:t>
            </w:r>
          </w:p>
          <w:p w:rsidR="00752E44" w:rsidRPr="00752E44" w:rsidRDefault="00752E44" w:rsidP="00752E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752E4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       8. Все расходы, которые возникнут в дальнейшем, и оформление необходимых документов беру на себя.</w:t>
            </w:r>
          </w:p>
        </w:tc>
      </w:tr>
    </w:tbl>
    <w:p w:rsidR="00752E44" w:rsidRPr="00752E44" w:rsidRDefault="00752E44" w:rsidP="00752E44">
      <w:pPr>
        <w:framePr w:hSpace="180" w:wrap="around" w:vAnchor="text" w:hAnchor="margin" w:x="108" w:y="52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752E44" w:rsidRPr="00752E44" w:rsidRDefault="00752E44" w:rsidP="00752E44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tbl>
      <w:tblPr>
        <w:tblpPr w:leftFromText="180" w:rightFromText="180" w:vertAnchor="text" w:horzAnchor="margin" w:tblpXSpec="center" w:tblpY="167"/>
        <w:tblW w:w="9815" w:type="dxa"/>
        <w:tblLook w:val="01E0"/>
      </w:tblPr>
      <w:tblGrid>
        <w:gridCol w:w="876"/>
        <w:gridCol w:w="294"/>
        <w:gridCol w:w="785"/>
        <w:gridCol w:w="486"/>
        <w:gridCol w:w="507"/>
        <w:gridCol w:w="711"/>
        <w:gridCol w:w="614"/>
        <w:gridCol w:w="333"/>
        <w:gridCol w:w="325"/>
        <w:gridCol w:w="985"/>
        <w:gridCol w:w="817"/>
        <w:gridCol w:w="540"/>
        <w:gridCol w:w="360"/>
        <w:gridCol w:w="130"/>
        <w:gridCol w:w="372"/>
        <w:gridCol w:w="606"/>
        <w:gridCol w:w="550"/>
        <w:gridCol w:w="524"/>
      </w:tblGrid>
      <w:tr w:rsidR="00752E44" w:rsidRPr="00752E44" w:rsidTr="00752E44">
        <w:tc>
          <w:tcPr>
            <w:tcW w:w="2441" w:type="dxa"/>
            <w:gridSpan w:val="4"/>
          </w:tcPr>
          <w:p w:rsidR="00752E44" w:rsidRPr="00752E44" w:rsidRDefault="00752E44" w:rsidP="00752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  <w:p w:rsidR="00752E44" w:rsidRPr="00752E44" w:rsidRDefault="00752E44" w:rsidP="00752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752E4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Адрес Претендента: </w:t>
            </w:r>
          </w:p>
        </w:tc>
        <w:tc>
          <w:tcPr>
            <w:tcW w:w="7374" w:type="dxa"/>
            <w:gridSpan w:val="14"/>
            <w:tcBorders>
              <w:bottom w:val="single" w:sz="4" w:space="0" w:color="auto"/>
            </w:tcBorders>
          </w:tcPr>
          <w:p w:rsidR="00752E44" w:rsidRPr="00752E44" w:rsidRDefault="00752E44" w:rsidP="00752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  <w:p w:rsidR="00752E44" w:rsidRPr="00752E44" w:rsidRDefault="00752E44" w:rsidP="00752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752E44" w:rsidRPr="00752E44" w:rsidTr="00752E44">
        <w:trPr>
          <w:trHeight w:val="355"/>
        </w:trPr>
        <w:tc>
          <w:tcPr>
            <w:tcW w:w="1170" w:type="dxa"/>
            <w:gridSpan w:val="2"/>
            <w:vAlign w:val="bottom"/>
          </w:tcPr>
          <w:p w:rsidR="00752E44" w:rsidRPr="00752E44" w:rsidRDefault="00752E44" w:rsidP="00752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752E4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Телефон: </w:t>
            </w:r>
          </w:p>
        </w:tc>
        <w:tc>
          <w:tcPr>
            <w:tcW w:w="785" w:type="dxa"/>
            <w:vAlign w:val="bottom"/>
          </w:tcPr>
          <w:p w:rsidR="00752E44" w:rsidRPr="00752E44" w:rsidRDefault="00752E44" w:rsidP="00752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704" w:type="dxa"/>
            <w:gridSpan w:val="3"/>
            <w:tcBorders>
              <w:bottom w:val="single" w:sz="4" w:space="0" w:color="auto"/>
            </w:tcBorders>
            <w:vAlign w:val="bottom"/>
          </w:tcPr>
          <w:p w:rsidR="00752E44" w:rsidRPr="00752E44" w:rsidRDefault="00752E44" w:rsidP="00752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14" w:type="dxa"/>
            <w:vAlign w:val="bottom"/>
          </w:tcPr>
          <w:p w:rsidR="00752E44" w:rsidRPr="00752E44" w:rsidRDefault="00752E44" w:rsidP="00752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000" w:type="dxa"/>
            <w:gridSpan w:val="5"/>
            <w:tcBorders>
              <w:bottom w:val="single" w:sz="4" w:space="0" w:color="auto"/>
            </w:tcBorders>
            <w:vAlign w:val="bottom"/>
          </w:tcPr>
          <w:p w:rsidR="00752E44" w:rsidRPr="00752E44" w:rsidRDefault="00752E44" w:rsidP="00752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490" w:type="dxa"/>
            <w:gridSpan w:val="2"/>
            <w:vAlign w:val="bottom"/>
          </w:tcPr>
          <w:p w:rsidR="00752E44" w:rsidRPr="00752E44" w:rsidRDefault="00752E44" w:rsidP="00752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052" w:type="dxa"/>
            <w:gridSpan w:val="4"/>
            <w:tcBorders>
              <w:bottom w:val="single" w:sz="4" w:space="0" w:color="auto"/>
            </w:tcBorders>
            <w:vAlign w:val="bottom"/>
          </w:tcPr>
          <w:p w:rsidR="00752E44" w:rsidRPr="00752E44" w:rsidRDefault="00752E44" w:rsidP="00752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752E44" w:rsidRPr="00752E44" w:rsidTr="00752E44">
        <w:trPr>
          <w:trHeight w:val="454"/>
        </w:trPr>
        <w:tc>
          <w:tcPr>
            <w:tcW w:w="876" w:type="dxa"/>
            <w:vAlign w:val="bottom"/>
          </w:tcPr>
          <w:p w:rsidR="00752E44" w:rsidRPr="00752E44" w:rsidRDefault="00752E44" w:rsidP="00752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752E4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ИНН</w:t>
            </w:r>
          </w:p>
        </w:tc>
        <w:tc>
          <w:tcPr>
            <w:tcW w:w="2072" w:type="dxa"/>
            <w:gridSpan w:val="4"/>
            <w:tcBorders>
              <w:bottom w:val="single" w:sz="4" w:space="0" w:color="auto"/>
            </w:tcBorders>
            <w:vAlign w:val="bottom"/>
          </w:tcPr>
          <w:p w:rsidR="00752E44" w:rsidRPr="00752E44" w:rsidRDefault="00752E44" w:rsidP="00752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711" w:type="dxa"/>
            <w:vAlign w:val="bottom"/>
          </w:tcPr>
          <w:p w:rsidR="00752E44" w:rsidRPr="00752E44" w:rsidRDefault="00752E44" w:rsidP="00752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947" w:type="dxa"/>
            <w:gridSpan w:val="2"/>
            <w:vAlign w:val="bottom"/>
          </w:tcPr>
          <w:p w:rsidR="00752E44" w:rsidRPr="00752E44" w:rsidRDefault="00752E44" w:rsidP="00752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752E4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КПП</w:t>
            </w:r>
          </w:p>
        </w:tc>
        <w:tc>
          <w:tcPr>
            <w:tcW w:w="3027" w:type="dxa"/>
            <w:gridSpan w:val="5"/>
            <w:tcBorders>
              <w:bottom w:val="single" w:sz="4" w:space="0" w:color="auto"/>
            </w:tcBorders>
          </w:tcPr>
          <w:p w:rsidR="00752E44" w:rsidRPr="00752E44" w:rsidRDefault="00752E44" w:rsidP="00752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108" w:type="dxa"/>
            <w:gridSpan w:val="3"/>
          </w:tcPr>
          <w:p w:rsidR="00752E44" w:rsidRPr="00752E44" w:rsidRDefault="00752E44" w:rsidP="00752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550" w:type="dxa"/>
          </w:tcPr>
          <w:p w:rsidR="00752E44" w:rsidRPr="00752E44" w:rsidRDefault="00752E44" w:rsidP="00752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524" w:type="dxa"/>
          </w:tcPr>
          <w:p w:rsidR="00752E44" w:rsidRPr="00752E44" w:rsidRDefault="00752E44" w:rsidP="00752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752E44" w:rsidRPr="00752E44" w:rsidTr="00752E44">
        <w:tc>
          <w:tcPr>
            <w:tcW w:w="2441" w:type="dxa"/>
            <w:gridSpan w:val="4"/>
          </w:tcPr>
          <w:p w:rsidR="00752E44" w:rsidRPr="00752E44" w:rsidRDefault="00752E44" w:rsidP="00752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507" w:type="dxa"/>
            <w:tcBorders>
              <w:top w:val="single" w:sz="4" w:space="0" w:color="auto"/>
            </w:tcBorders>
          </w:tcPr>
          <w:p w:rsidR="00752E44" w:rsidRPr="00752E44" w:rsidRDefault="00752E44" w:rsidP="00752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711" w:type="dxa"/>
          </w:tcPr>
          <w:p w:rsidR="00752E44" w:rsidRPr="00752E44" w:rsidRDefault="00752E44" w:rsidP="00752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257" w:type="dxa"/>
            <w:gridSpan w:val="4"/>
          </w:tcPr>
          <w:p w:rsidR="00752E44" w:rsidRPr="00752E44" w:rsidRDefault="00752E44" w:rsidP="00752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817" w:type="dxa"/>
            <w:tcBorders>
              <w:top w:val="single" w:sz="4" w:space="0" w:color="auto"/>
            </w:tcBorders>
          </w:tcPr>
          <w:p w:rsidR="00752E44" w:rsidRPr="00752E44" w:rsidRDefault="00752E44" w:rsidP="00752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008" w:type="dxa"/>
            <w:gridSpan w:val="5"/>
          </w:tcPr>
          <w:p w:rsidR="00752E44" w:rsidRPr="00752E44" w:rsidRDefault="00752E44" w:rsidP="00752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550" w:type="dxa"/>
          </w:tcPr>
          <w:p w:rsidR="00752E44" w:rsidRPr="00752E44" w:rsidRDefault="00752E44" w:rsidP="00752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524" w:type="dxa"/>
          </w:tcPr>
          <w:p w:rsidR="00752E44" w:rsidRPr="00752E44" w:rsidRDefault="00752E44" w:rsidP="00752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752E44" w:rsidRPr="00752E44" w:rsidTr="00752E44">
        <w:tc>
          <w:tcPr>
            <w:tcW w:w="4931" w:type="dxa"/>
            <w:gridSpan w:val="9"/>
          </w:tcPr>
          <w:p w:rsidR="00752E44" w:rsidRPr="00752E44" w:rsidRDefault="00752E44" w:rsidP="00752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752E4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Подпись Претендента</w:t>
            </w:r>
          </w:p>
          <w:p w:rsidR="00752E44" w:rsidRPr="00752E44" w:rsidRDefault="00DF1BEE" w:rsidP="00752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(полномочного представителя Прет</w:t>
            </w:r>
            <w:r w:rsidR="00752E44" w:rsidRPr="00752E4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ендента)</w:t>
            </w:r>
          </w:p>
        </w:tc>
        <w:tc>
          <w:tcPr>
            <w:tcW w:w="2832" w:type="dxa"/>
            <w:gridSpan w:val="5"/>
            <w:tcBorders>
              <w:bottom w:val="single" w:sz="4" w:space="0" w:color="auto"/>
            </w:tcBorders>
          </w:tcPr>
          <w:p w:rsidR="00752E44" w:rsidRPr="00752E44" w:rsidRDefault="00752E44" w:rsidP="00752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72" w:type="dxa"/>
          </w:tcPr>
          <w:p w:rsidR="00752E44" w:rsidRPr="00752E44" w:rsidRDefault="00752E44" w:rsidP="00752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680" w:type="dxa"/>
            <w:gridSpan w:val="3"/>
            <w:tcBorders>
              <w:bottom w:val="single" w:sz="4" w:space="0" w:color="auto"/>
            </w:tcBorders>
            <w:vAlign w:val="bottom"/>
          </w:tcPr>
          <w:p w:rsidR="00752E44" w:rsidRPr="00752E44" w:rsidRDefault="00752E44" w:rsidP="00752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752E4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                             /</w:t>
            </w:r>
          </w:p>
        </w:tc>
      </w:tr>
      <w:tr w:rsidR="00752E44" w:rsidRPr="00752E44" w:rsidTr="00752E44">
        <w:trPr>
          <w:trHeight w:val="526"/>
        </w:trPr>
        <w:tc>
          <w:tcPr>
            <w:tcW w:w="6733" w:type="dxa"/>
            <w:gridSpan w:val="11"/>
            <w:vAlign w:val="bottom"/>
          </w:tcPr>
          <w:p w:rsidR="00752E44" w:rsidRPr="00752E44" w:rsidRDefault="00752E44" w:rsidP="00752E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752E4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Дата:</w:t>
            </w:r>
          </w:p>
        </w:tc>
        <w:tc>
          <w:tcPr>
            <w:tcW w:w="2008" w:type="dxa"/>
            <w:gridSpan w:val="5"/>
            <w:tcBorders>
              <w:bottom w:val="single" w:sz="4" w:space="0" w:color="auto"/>
            </w:tcBorders>
          </w:tcPr>
          <w:p w:rsidR="00752E44" w:rsidRPr="00752E44" w:rsidRDefault="00752E44" w:rsidP="00752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074" w:type="dxa"/>
            <w:gridSpan w:val="2"/>
            <w:vAlign w:val="bottom"/>
          </w:tcPr>
          <w:p w:rsidR="00752E44" w:rsidRPr="00752E44" w:rsidRDefault="00752E44" w:rsidP="00752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752E4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20___ г.</w:t>
            </w:r>
          </w:p>
        </w:tc>
      </w:tr>
    </w:tbl>
    <w:p w:rsidR="00752E44" w:rsidRPr="00752E44" w:rsidRDefault="00752E44" w:rsidP="00752E44">
      <w:pPr>
        <w:spacing w:after="0" w:line="240" w:lineRule="auto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</w:p>
    <w:p w:rsidR="00752E44" w:rsidRPr="00752E44" w:rsidRDefault="00752E44" w:rsidP="00752E44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</w:p>
    <w:p w:rsidR="00752E44" w:rsidRPr="00752E44" w:rsidRDefault="00752E44" w:rsidP="00752E44">
      <w:pPr>
        <w:spacing w:after="0" w:line="240" w:lineRule="auto"/>
        <w:ind w:right="-2"/>
        <w:jc w:val="center"/>
        <w:outlineLvl w:val="0"/>
        <w:rPr>
          <w:rFonts w:ascii="Times New Roman" w:eastAsia="Times New Roman" w:hAnsi="Times New Roman" w:cs="Times New Roman"/>
          <w:b/>
          <w:lang w:eastAsia="ru-RU"/>
        </w:rPr>
      </w:pPr>
    </w:p>
    <w:p w:rsidR="00752E44" w:rsidRPr="00752E44" w:rsidRDefault="00752E44" w:rsidP="00752E4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E44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 №2</w:t>
      </w:r>
    </w:p>
    <w:p w:rsidR="00752E44" w:rsidRPr="00423E5B" w:rsidRDefault="00752E44" w:rsidP="00752E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23E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Опись документов,</w:t>
      </w:r>
    </w:p>
    <w:p w:rsidR="00752E44" w:rsidRPr="00423E5B" w:rsidRDefault="00752E44" w:rsidP="00752E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23E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входящих в состав заявки для участия в открытом запросе предложений </w:t>
      </w:r>
    </w:p>
    <w:p w:rsidR="00752E44" w:rsidRPr="00423E5B" w:rsidRDefault="00752E44" w:rsidP="00752E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23E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 право заключения договора купли-продажи </w:t>
      </w:r>
      <w:r w:rsidR="00DF1BEE" w:rsidRPr="00423E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электрооборудования</w:t>
      </w:r>
    </w:p>
    <w:p w:rsidR="00752E44" w:rsidRPr="00423E5B" w:rsidRDefault="00752E44" w:rsidP="00752E4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2E44" w:rsidRPr="00423E5B" w:rsidRDefault="00752E44" w:rsidP="00752E4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423E5B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Настоящим ______________________________________________________ - подтверждает, что</w:t>
      </w:r>
    </w:p>
    <w:p w:rsidR="00752E44" w:rsidRPr="00423E5B" w:rsidRDefault="00752E44" w:rsidP="00752E44">
      <w:pPr>
        <w:spacing w:after="0" w:line="240" w:lineRule="auto"/>
        <w:ind w:left="1418"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ru-RU"/>
        </w:rPr>
      </w:pPr>
      <w:r w:rsidRPr="00423E5B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ru-RU"/>
        </w:rPr>
        <w:t xml:space="preserve"> (наименование претендента)</w:t>
      </w:r>
    </w:p>
    <w:p w:rsidR="00752E44" w:rsidRPr="00423E5B" w:rsidRDefault="00752E44" w:rsidP="00752E4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3E5B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названном запросе предложений нами предоставляются нижеперечисленные документы:</w:t>
      </w:r>
    </w:p>
    <w:p w:rsidR="00752E44" w:rsidRPr="00423E5B" w:rsidRDefault="00752E44" w:rsidP="00752E4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900" w:type="dxa"/>
        <w:tblInd w:w="108" w:type="dxa"/>
        <w:tblLayout w:type="fixed"/>
        <w:tblLook w:val="0000"/>
      </w:tblPr>
      <w:tblGrid>
        <w:gridCol w:w="800"/>
        <w:gridCol w:w="7840"/>
        <w:gridCol w:w="1260"/>
      </w:tblGrid>
      <w:tr w:rsidR="00752E44" w:rsidRPr="00423E5B" w:rsidTr="00752E44"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752E44" w:rsidRPr="00423E5B" w:rsidRDefault="00752E44" w:rsidP="00752E4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423E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№№ п\п</w:t>
            </w:r>
          </w:p>
        </w:tc>
        <w:tc>
          <w:tcPr>
            <w:tcW w:w="7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752E44" w:rsidRPr="00423E5B" w:rsidRDefault="00752E44" w:rsidP="00752E4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423E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752E44" w:rsidRPr="00423E5B" w:rsidRDefault="00752E44" w:rsidP="00752E44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423E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Номера листов</w:t>
            </w:r>
          </w:p>
        </w:tc>
      </w:tr>
      <w:tr w:rsidR="00752E44" w:rsidRPr="00423E5B" w:rsidTr="00752E44">
        <w:trPr>
          <w:trHeight w:val="298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2E44" w:rsidRPr="00423E5B" w:rsidRDefault="00752E44" w:rsidP="00752E44">
            <w:pPr>
              <w:tabs>
                <w:tab w:val="left" w:pos="537"/>
              </w:tabs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</w:tc>
        <w:tc>
          <w:tcPr>
            <w:tcW w:w="7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2E44" w:rsidRPr="00423E5B" w:rsidRDefault="00752E44" w:rsidP="00752E4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52E44" w:rsidRPr="00423E5B" w:rsidRDefault="00752E44" w:rsidP="00752E4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52E44" w:rsidRPr="00423E5B" w:rsidTr="00752E44">
        <w:trPr>
          <w:trHeight w:val="299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2E44" w:rsidRPr="00423E5B" w:rsidRDefault="00752E44" w:rsidP="00752E4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2E44" w:rsidRPr="00423E5B" w:rsidRDefault="00752E44" w:rsidP="00752E4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52E44" w:rsidRPr="00423E5B" w:rsidRDefault="00752E44" w:rsidP="00752E4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52E44" w:rsidRPr="00423E5B" w:rsidTr="00752E44">
        <w:trPr>
          <w:trHeight w:val="299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2E44" w:rsidRPr="00423E5B" w:rsidRDefault="00752E44" w:rsidP="00752E4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2E44" w:rsidRPr="00423E5B" w:rsidRDefault="00752E44" w:rsidP="00752E4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52E44" w:rsidRPr="00423E5B" w:rsidRDefault="00752E44" w:rsidP="00752E4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52E44" w:rsidRPr="00423E5B" w:rsidRDefault="00752E44" w:rsidP="00752E4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752E44" w:rsidRPr="00423E5B" w:rsidRDefault="00752E44" w:rsidP="00752E4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423E5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Претендент</w:t>
      </w:r>
    </w:p>
    <w:p w:rsidR="00752E44" w:rsidRPr="00423E5B" w:rsidRDefault="00752E44" w:rsidP="00752E4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423E5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(уполномоченный представитель) </w:t>
      </w:r>
    </w:p>
    <w:p w:rsidR="00752E44" w:rsidRPr="00423E5B" w:rsidRDefault="00752E44" w:rsidP="00752E4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752E44" w:rsidRPr="00423E5B" w:rsidRDefault="00752E44" w:rsidP="00752E4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423E5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Должность </w:t>
      </w:r>
      <w:r w:rsidRPr="00423E5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 w:rsidRPr="00423E5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  <w:t>______________________________ (И.О. Фамилия)</w:t>
      </w:r>
    </w:p>
    <w:p w:rsidR="00752E44" w:rsidRPr="00423E5B" w:rsidRDefault="00752E44" w:rsidP="00752E44">
      <w:pPr>
        <w:spacing w:after="0" w:line="240" w:lineRule="auto"/>
        <w:ind w:left="2127"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ru-RU"/>
        </w:rPr>
      </w:pPr>
      <w:r w:rsidRPr="00423E5B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ru-RU"/>
        </w:rPr>
        <w:t xml:space="preserve"> (подпись)</w:t>
      </w:r>
    </w:p>
    <w:p w:rsidR="00752E44" w:rsidRPr="00423E5B" w:rsidRDefault="00752E44" w:rsidP="00752E4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3E5B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 xml:space="preserve"> </w:t>
      </w:r>
      <w:r w:rsidRPr="00423E5B">
        <w:rPr>
          <w:rFonts w:ascii="Times New Roman" w:eastAsia="Times New Roman" w:hAnsi="Times New Roman" w:cs="Times New Roman"/>
          <w:sz w:val="24"/>
          <w:szCs w:val="24"/>
          <w:lang w:eastAsia="ru-RU"/>
        </w:rPr>
        <w:t>М.П.</w:t>
      </w:r>
    </w:p>
    <w:p w:rsidR="00752E44" w:rsidRPr="00752E44" w:rsidRDefault="00752E44" w:rsidP="00752E44">
      <w:pPr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highlight w:val="yellow"/>
          <w:lang w:eastAsia="ru-RU"/>
        </w:rPr>
      </w:pPr>
    </w:p>
    <w:p w:rsidR="00752E44" w:rsidRPr="00752E44" w:rsidRDefault="00DE11D1" w:rsidP="00752E44">
      <w:pPr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52E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Раздел </w:t>
      </w:r>
      <w:r w:rsidRPr="00752E44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</w:t>
      </w:r>
      <w:r w:rsidR="00752E44" w:rsidRPr="00752E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V</w:t>
      </w:r>
      <w:r w:rsidR="00752E44" w:rsidRPr="00752E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ПРОЕКТ ДОГОВОРА</w:t>
      </w:r>
    </w:p>
    <w:p w:rsidR="00752E44" w:rsidRPr="00752E44" w:rsidRDefault="00752E44" w:rsidP="00752E4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752E4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ДОГОВОР № ______</w:t>
      </w:r>
    </w:p>
    <w:p w:rsidR="00752E44" w:rsidRPr="00752E44" w:rsidRDefault="00752E44" w:rsidP="00752E4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752E4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купли-продажи </w:t>
      </w:r>
      <w:r w:rsidR="00DF1BEE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электрооборудования</w:t>
      </w:r>
      <w:r w:rsidRPr="00752E4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</w:t>
      </w:r>
    </w:p>
    <w:p w:rsidR="00752E44" w:rsidRPr="00752E44" w:rsidRDefault="00752E44" w:rsidP="00752E4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752E44" w:rsidRPr="00752E44" w:rsidRDefault="00752E44" w:rsidP="00752E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752E4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г.  Пенза                                                                         </w:t>
      </w:r>
      <w:r w:rsidR="00DF1BEE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                «____» ____________ 2019</w:t>
      </w:r>
      <w:r w:rsidRPr="00752E4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г. </w:t>
      </w:r>
    </w:p>
    <w:p w:rsidR="00752E44" w:rsidRPr="00752E44" w:rsidRDefault="00752E44" w:rsidP="00752E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ru-RU"/>
        </w:rPr>
      </w:pPr>
    </w:p>
    <w:p w:rsidR="00752E44" w:rsidRPr="00752E44" w:rsidRDefault="00752E44" w:rsidP="00752E4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752E44"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ru-RU"/>
        </w:rPr>
        <w:t xml:space="preserve">Акционерное общество «Корпорация развития Пензенской области», </w:t>
      </w:r>
      <w:r w:rsidRPr="00752E4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в лице ___________________________________________, действующего на основании Устава, именуемое в дальнейшем </w:t>
      </w:r>
      <w:r w:rsidRPr="00752E44"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ru-RU"/>
        </w:rPr>
        <w:t>«Продавец»</w:t>
      </w:r>
      <w:r w:rsidRPr="00752E4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, с одной стороны, и </w:t>
      </w:r>
    </w:p>
    <w:p w:rsidR="00752E44" w:rsidRPr="00752E44" w:rsidRDefault="00752E44" w:rsidP="00752E4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752E44"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ru-RU"/>
        </w:rPr>
        <w:t>________________________________</w:t>
      </w:r>
      <w:r w:rsidRPr="00752E4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, в лице __________________________, действующего на основании _______________ именуемое в дальнейшем </w:t>
      </w:r>
      <w:r w:rsidRPr="00752E44"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ru-RU"/>
        </w:rPr>
        <w:t>«Покупатель»</w:t>
      </w:r>
      <w:r w:rsidRPr="00752E4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, с другой стороны, совместно именуемые </w:t>
      </w:r>
      <w:r w:rsidRPr="00752E44"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ru-RU"/>
        </w:rPr>
        <w:t>«Стороны»</w:t>
      </w:r>
      <w:r w:rsidRPr="00752E4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, заключили настоящий договор (далее – Договор) о нижеследующем: </w:t>
      </w:r>
    </w:p>
    <w:p w:rsidR="005008B4" w:rsidRPr="005008B4" w:rsidRDefault="005008B4" w:rsidP="005008B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5008B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1. ПРЕДМЕТ ДОГОВОРА</w:t>
      </w:r>
    </w:p>
    <w:p w:rsidR="005008B4" w:rsidRPr="005008B4" w:rsidRDefault="005008B4" w:rsidP="005008B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5008B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1.1. Продавец обязуется передать Покупателю в собственность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электрооборудование</w:t>
      </w:r>
      <w:r w:rsidRPr="005008B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(далее - Имущество), находящееся в собственности АО «Корпорация развития Пензенской области» и бывшее в употреблении, в составе </w:t>
      </w:r>
      <w:proofErr w:type="gramStart"/>
      <w:r w:rsidRPr="005008B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согласно перечня</w:t>
      </w:r>
      <w:proofErr w:type="gramEnd"/>
      <w:r w:rsidRPr="005008B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(Приложение №____ к настоящему Договору).</w:t>
      </w:r>
      <w:r w:rsidRPr="005008B4">
        <w:rPr>
          <w:rFonts w:ascii="Times New Roman" w:eastAsia="Times New Roman" w:hAnsi="Times New Roman" w:cs="Times New Roman"/>
          <w:color w:val="000000"/>
          <w:sz w:val="24"/>
          <w:szCs w:val="26"/>
          <w:lang w:eastAsia="ru-RU"/>
        </w:rPr>
        <w:t xml:space="preserve"> </w:t>
      </w:r>
    </w:p>
    <w:p w:rsidR="005008B4" w:rsidRPr="009B0C53" w:rsidRDefault="005008B4" w:rsidP="005008B4">
      <w:pPr>
        <w:pStyle w:val="affffa"/>
        <w:autoSpaceDE w:val="0"/>
        <w:autoSpaceDN w:val="0"/>
        <w:adjustRightInd w:val="0"/>
        <w:ind w:left="0" w:firstLine="709"/>
        <w:jc w:val="both"/>
        <w:rPr>
          <w:snapToGrid w:val="0"/>
          <w:sz w:val="24"/>
          <w:szCs w:val="24"/>
        </w:rPr>
      </w:pPr>
      <w:r w:rsidRPr="005008B4">
        <w:rPr>
          <w:color w:val="000000"/>
          <w:sz w:val="24"/>
          <w:szCs w:val="20"/>
          <w:lang w:eastAsia="ru-RU"/>
        </w:rPr>
        <w:t xml:space="preserve">1.2. </w:t>
      </w:r>
      <w:r w:rsidRPr="009B0C53">
        <w:rPr>
          <w:snapToGrid w:val="0"/>
          <w:sz w:val="24"/>
          <w:szCs w:val="24"/>
        </w:rPr>
        <w:t>Продавец гарантирует, что передаваемое Имущество  свободн</w:t>
      </w:r>
      <w:r>
        <w:rPr>
          <w:snapToGrid w:val="0"/>
          <w:sz w:val="24"/>
          <w:szCs w:val="24"/>
        </w:rPr>
        <w:t>о</w:t>
      </w:r>
      <w:r w:rsidRPr="009B0C53">
        <w:rPr>
          <w:snapToGrid w:val="0"/>
          <w:sz w:val="24"/>
          <w:szCs w:val="24"/>
        </w:rPr>
        <w:t xml:space="preserve"> от прав третьих лиц, не находится под арестом, в залоге и не является предметом спора.</w:t>
      </w:r>
    </w:p>
    <w:p w:rsidR="005008B4" w:rsidRDefault="005008B4" w:rsidP="005008B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5008B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1.3. Покупатель обязуется принять и оплатить приобретаемое Имущество по цене и на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условиях настоящего Договора. </w:t>
      </w:r>
    </w:p>
    <w:p w:rsidR="005008B4" w:rsidRPr="005008B4" w:rsidRDefault="005008B4" w:rsidP="005008B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5008B4" w:rsidRPr="00B369DE" w:rsidRDefault="005008B4" w:rsidP="004A0F8B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B369DE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2. </w:t>
      </w:r>
      <w:r w:rsidR="00B369DE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ЦЕНА ДОГОВОРА И ПОРЯДОК РАСЧЕТОВ</w:t>
      </w:r>
    </w:p>
    <w:p w:rsidR="00B369DE" w:rsidRPr="00FE674B" w:rsidRDefault="005008B4" w:rsidP="004A0F8B">
      <w:pPr>
        <w:pStyle w:val="affffa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  <w:r w:rsidRPr="005008B4">
        <w:rPr>
          <w:color w:val="000000"/>
          <w:sz w:val="24"/>
          <w:szCs w:val="20"/>
          <w:lang w:eastAsia="ru-RU"/>
        </w:rPr>
        <w:tab/>
        <w:t xml:space="preserve">2.1. </w:t>
      </w:r>
      <w:r w:rsidR="00B369DE" w:rsidRPr="00B369DE">
        <w:rPr>
          <w:color w:val="000000"/>
          <w:sz w:val="24"/>
          <w:szCs w:val="20"/>
          <w:lang w:eastAsia="ru-RU"/>
        </w:rPr>
        <w:t xml:space="preserve">Цена Имущества  устанавливается в </w:t>
      </w:r>
      <w:proofErr w:type="gramStart"/>
      <w:r w:rsidR="00B369DE" w:rsidRPr="00B369DE">
        <w:rPr>
          <w:color w:val="000000"/>
          <w:sz w:val="24"/>
          <w:szCs w:val="20"/>
          <w:lang w:eastAsia="ru-RU"/>
        </w:rPr>
        <w:t>размере</w:t>
      </w:r>
      <w:proofErr w:type="gramEnd"/>
      <w:r w:rsidR="00B369DE" w:rsidRPr="00B369DE">
        <w:rPr>
          <w:color w:val="000000"/>
          <w:sz w:val="24"/>
          <w:szCs w:val="20"/>
          <w:lang w:eastAsia="ru-RU"/>
        </w:rPr>
        <w:t xml:space="preserve"> ________________ (__________________________) рублей 00 коп., в том числе НДС (по ставке 20%) в размере _______________________рублей ____ коп.</w:t>
      </w:r>
      <w:r w:rsidR="00B369DE" w:rsidRPr="00FE674B">
        <w:rPr>
          <w:sz w:val="24"/>
          <w:szCs w:val="24"/>
        </w:rPr>
        <w:t xml:space="preserve">  </w:t>
      </w:r>
    </w:p>
    <w:p w:rsidR="005008B4" w:rsidRPr="005008B4" w:rsidRDefault="005008B4" w:rsidP="004A0F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5008B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  <w:t>2</w:t>
      </w:r>
      <w:r w:rsidR="004A0F8B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.2. Покупатель обязан уплатить ц</w:t>
      </w:r>
      <w:r w:rsidRPr="005008B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ену Имущества, которая перечисляется на счет Продавца в течение </w:t>
      </w:r>
      <w:r w:rsidR="00AD7B3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5</w:t>
      </w:r>
      <w:r w:rsidRPr="005008B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(</w:t>
      </w:r>
      <w:r w:rsidR="00AD7B3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Пяти</w:t>
      </w:r>
      <w:r w:rsidRPr="005008B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) банковских дней после заключения настоящего Договора по реквизитам, указанным в </w:t>
      </w:r>
      <w:r w:rsidR="00423E5B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разделе 8</w:t>
      </w:r>
      <w:r w:rsidRPr="00B369DE">
        <w:rPr>
          <w:rFonts w:ascii="Times New Roman" w:eastAsia="Times New Roman" w:hAnsi="Times New Roman" w:cs="Times New Roman"/>
          <w:color w:val="FF0000"/>
          <w:sz w:val="24"/>
          <w:szCs w:val="20"/>
          <w:lang w:eastAsia="ru-RU"/>
        </w:rPr>
        <w:t xml:space="preserve"> </w:t>
      </w:r>
      <w:r w:rsidRPr="00423E5B">
        <w:rPr>
          <w:rFonts w:ascii="Times New Roman" w:eastAsia="Times New Roman" w:hAnsi="Times New Roman" w:cs="Times New Roman"/>
          <w:color w:val="000000" w:themeColor="text1"/>
          <w:sz w:val="24"/>
          <w:szCs w:val="20"/>
          <w:lang w:eastAsia="ru-RU"/>
        </w:rPr>
        <w:t>настоящего</w:t>
      </w:r>
      <w:r w:rsidRPr="00B369DE">
        <w:rPr>
          <w:rFonts w:ascii="Times New Roman" w:eastAsia="Times New Roman" w:hAnsi="Times New Roman" w:cs="Times New Roman"/>
          <w:color w:val="FF0000"/>
          <w:sz w:val="24"/>
          <w:szCs w:val="20"/>
          <w:lang w:eastAsia="ru-RU"/>
        </w:rPr>
        <w:t xml:space="preserve"> </w:t>
      </w:r>
      <w:r w:rsidRPr="005008B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Договора.  </w:t>
      </w:r>
    </w:p>
    <w:p w:rsidR="005008B4" w:rsidRPr="00B369DE" w:rsidRDefault="005008B4" w:rsidP="004A0F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B369DE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2.3. Надлежащим выполнением обязательств Покупателя по оплате Имущества является выполнение пункта 2.2 настоящего Договора. Моментом оплаты считается день зачисления на счет Продавца денежных средств, указанных в пункте 2.1 настоящего Договора.</w:t>
      </w:r>
    </w:p>
    <w:p w:rsidR="005008B4" w:rsidRPr="00B369DE" w:rsidRDefault="005008B4" w:rsidP="004A0F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008B4" w:rsidRPr="00B369DE" w:rsidRDefault="005008B4" w:rsidP="00B369D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69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 </w:t>
      </w:r>
      <w:r w:rsidR="00B369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ПЕРЕХОД ПРАВА СОБСТВЕННОСТИ НА ИМУЩЕСТВО</w:t>
      </w:r>
    </w:p>
    <w:p w:rsidR="005008B4" w:rsidRPr="00B369DE" w:rsidRDefault="005008B4" w:rsidP="004A0F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69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3.1. Переход права собственности на Имущество от Продавца к Покупателю оформляется после полной оплаты Покупателем цены Имущества в порядке, предусмотренном настоящим Договором.</w:t>
      </w:r>
    </w:p>
    <w:p w:rsidR="005008B4" w:rsidRPr="00B369DE" w:rsidRDefault="005008B4" w:rsidP="003F6D1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69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 Покупатель не вправе распоряжаться Имуществом до перехода к нему права собственности на него.</w:t>
      </w:r>
    </w:p>
    <w:p w:rsidR="005008B4" w:rsidRPr="00B369DE" w:rsidRDefault="005008B4" w:rsidP="003F6D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69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3.3. Стороны в течение 2-х рабочих дней с момента документального подтверждения исполнения Покупателем обязательств, предусмотренных </w:t>
      </w:r>
      <w:r w:rsidR="003F6D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разделом</w:t>
      </w:r>
      <w:r w:rsidRPr="00B369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 настоящего Договора, подписывают передаточный акт.</w:t>
      </w:r>
    </w:p>
    <w:p w:rsidR="005008B4" w:rsidRPr="00B369DE" w:rsidRDefault="005008B4" w:rsidP="003F6D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69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3.4. Демонтаж имущества (в случае необходимости), вывоз имущества с территории Продавца осуществляется за счет Покупателя, транспортные и иные расходы, связанные с демонтажем и транспортировкой Имущества, не входят в цену Имущества, указанную в п.2.1. настоящего Договора.   </w:t>
      </w:r>
    </w:p>
    <w:p w:rsidR="005008B4" w:rsidRPr="00B369DE" w:rsidRDefault="005008B4" w:rsidP="003F6D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69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3.5. Вывоз имущества осуществляется Покупателем не позднее </w:t>
      </w:r>
      <w:r w:rsidR="003F6D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Pr="00B369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0 дней после подписания Передаточного акта. </w:t>
      </w:r>
    </w:p>
    <w:p w:rsidR="005008B4" w:rsidRPr="00B369DE" w:rsidRDefault="005008B4" w:rsidP="003F6D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69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3.6. Покупатель ознакомлен с техническим состоянием Имущества, передаваемого в соответствии с п. 1.1. Договора, уведомлен о том, что Имущество ранее </w:t>
      </w:r>
      <w:r w:rsidR="003F6D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было в употреблении, является </w:t>
      </w:r>
      <w:r w:rsidRPr="00B369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исправным, </w:t>
      </w:r>
      <w:r w:rsidR="003F6D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находится в </w:t>
      </w:r>
      <w:r w:rsidRPr="00B369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рабочем состоянии</w:t>
      </w:r>
      <w:r w:rsidR="00B60C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B60C62" w:rsidRPr="00752E44">
        <w:rPr>
          <w:rFonts w:ascii="Times New Roman" w:eastAsia="Times New Roman" w:hAnsi="Times New Roman" w:cs="Times New Roman"/>
          <w:color w:val="000000"/>
          <w:sz w:val="24"/>
          <w:szCs w:val="26"/>
          <w:lang w:eastAsia="ru-RU"/>
        </w:rPr>
        <w:t xml:space="preserve">претензий к качеству и состоянию передаваемого </w:t>
      </w:r>
      <w:r w:rsidR="00B60C62">
        <w:rPr>
          <w:rFonts w:ascii="Times New Roman" w:eastAsia="Times New Roman" w:hAnsi="Times New Roman" w:cs="Times New Roman"/>
          <w:color w:val="000000"/>
          <w:sz w:val="24"/>
          <w:szCs w:val="26"/>
          <w:lang w:eastAsia="ru-RU"/>
        </w:rPr>
        <w:t>Имущества</w:t>
      </w:r>
      <w:r w:rsidR="00B60C62" w:rsidRPr="00752E44">
        <w:rPr>
          <w:rFonts w:ascii="Times New Roman" w:eastAsia="Times New Roman" w:hAnsi="Times New Roman" w:cs="Times New Roman"/>
          <w:color w:val="000000"/>
          <w:sz w:val="24"/>
          <w:szCs w:val="26"/>
          <w:lang w:eastAsia="ru-RU"/>
        </w:rPr>
        <w:t xml:space="preserve"> </w:t>
      </w:r>
      <w:r w:rsidR="00B60C62">
        <w:rPr>
          <w:rFonts w:ascii="Times New Roman" w:eastAsia="Times New Roman" w:hAnsi="Times New Roman" w:cs="Times New Roman"/>
          <w:color w:val="000000"/>
          <w:sz w:val="24"/>
          <w:szCs w:val="26"/>
          <w:lang w:eastAsia="ru-RU"/>
        </w:rPr>
        <w:t>Покупатель не имеет</w:t>
      </w:r>
      <w:r w:rsidRPr="00B369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согласен принять его в собственность. </w:t>
      </w:r>
    </w:p>
    <w:p w:rsidR="00752E44" w:rsidRPr="00752E44" w:rsidRDefault="005008B4" w:rsidP="00B60C62">
      <w:pPr>
        <w:tabs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69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3.7. Осмотр и приемка Имущества Покупателем осуществляется в момент передачи по адресу: г. Пенза, ул. Центральная, 1. по акту приема-передачи. Претензии по техническому состоянию и качеству</w:t>
      </w:r>
      <w:r w:rsidR="00B369DE" w:rsidRPr="00B369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Имущества после приемки не принимаются.  </w:t>
      </w:r>
    </w:p>
    <w:p w:rsidR="00752E44" w:rsidRPr="00752E44" w:rsidRDefault="003F6D12" w:rsidP="003F6D1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ОТВЕТСТВЕННОСТЬ СТОРОН</w:t>
      </w:r>
    </w:p>
    <w:p w:rsidR="00752E44" w:rsidRPr="00752E44" w:rsidRDefault="00752E44" w:rsidP="003F6D1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E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4.1. Стороны несут ответственность за неисполнение или ненадлежащее исполнение своих обязательств по настоящему Договору в соответствии с действующим законодательством РФ и условиями настоящего Договора. </w:t>
      </w:r>
    </w:p>
    <w:p w:rsidR="00752E44" w:rsidRPr="00752E44" w:rsidRDefault="00752E44" w:rsidP="003F6D1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E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4.2. За нарушение </w:t>
      </w:r>
      <w:r w:rsidR="003F6D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сроков оплаты, установленных п.2</w:t>
      </w:r>
      <w:r w:rsidRPr="00752E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3F6D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Pr="00752E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настоящего Договора, Покупатель уплачивает Продавцу пени в размере 0,1 % от суммы неоплаченного в срок </w:t>
      </w:r>
      <w:r w:rsidR="00295D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Имущества</w:t>
      </w:r>
      <w:r w:rsidRPr="00752E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 каждый день просрочки с момента наступления срока исполнения обязательств по Договору. </w:t>
      </w:r>
    </w:p>
    <w:p w:rsidR="00752E44" w:rsidRPr="00752E44" w:rsidRDefault="00295D2C" w:rsidP="003F6D1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4.3</w:t>
      </w:r>
      <w:r w:rsidR="00752E44" w:rsidRPr="00752E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В случае не правомерного отказа Покупателя от исполнения настоящего договора либо от получения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Имущества</w:t>
      </w:r>
      <w:r w:rsidR="00752E44" w:rsidRPr="00752E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Продавец вправе требовать от Покупателя уплаты неустойки в размере 10 % от общей стоимости договора. </w:t>
      </w:r>
    </w:p>
    <w:p w:rsidR="00752E44" w:rsidRPr="00752E44" w:rsidRDefault="00295D2C" w:rsidP="003F6D1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4.4</w:t>
      </w:r>
      <w:r w:rsidR="00752E44" w:rsidRPr="00752E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Убытки по настоящему договору могут быть взысканы в полной сумме сверх неустойки. </w:t>
      </w:r>
    </w:p>
    <w:p w:rsidR="00752E44" w:rsidRPr="00752E44" w:rsidRDefault="00752E44" w:rsidP="00752E4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52E44" w:rsidRPr="00752E44" w:rsidRDefault="00295D2C" w:rsidP="00295D2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ДЕЙСТВИЕ НЕПРЕОДОЛИМОЙ СИЛЫ</w:t>
      </w:r>
    </w:p>
    <w:p w:rsidR="00752E44" w:rsidRPr="00752E44" w:rsidRDefault="00752E44" w:rsidP="00295D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E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5.1. Ни одна из Сторон не несет ответственности перед другой Стороной за задержку выполнения или невыполнение обязательств по настоящему Договору, обусловленных обстоятельствами, возникшими помимо воли и желания Сторон и которые нельзя предвидеть или избежать, включая объявленную или фактическую войну, эпидемии, блокаду, эмбарго, землетрясения, наводнения, пожары и другие стихийные бедствия. </w:t>
      </w:r>
    </w:p>
    <w:p w:rsidR="00752E44" w:rsidRPr="00752E44" w:rsidRDefault="00752E44" w:rsidP="00295D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E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5.2. Свидетельство, выданное соответствующей торгово-промышленной палатой или иным компетентным органом, является достаточным подтверждением наличия и продолжительности действия непреодолимой силы. </w:t>
      </w:r>
    </w:p>
    <w:p w:rsidR="00752E44" w:rsidRPr="00752E44" w:rsidRDefault="00752E44" w:rsidP="00295D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E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5.3. Сторона, которая не исполняет своего обязательства, должна известить другую Сторону о препятствии и его влиянии на исполнение обязательств по Договору в течение 10 дней с момента их наступления в письменной форме. </w:t>
      </w:r>
    </w:p>
    <w:p w:rsidR="00752E44" w:rsidRPr="00752E44" w:rsidRDefault="00752E44" w:rsidP="00295D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E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5.4. Настоящий договор может быть досрочно расторгнут в одностороннем порядке по инициативе Продавца,</w:t>
      </w:r>
      <w:r w:rsidR="00295D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случае невыполнения п.2.2</w:t>
      </w:r>
      <w:r w:rsidRPr="00752E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., путем направления Покупателю уведомления. </w:t>
      </w:r>
    </w:p>
    <w:p w:rsidR="00752E44" w:rsidRPr="00752E44" w:rsidRDefault="00752E44" w:rsidP="00295D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E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5.5. Не уведомление или несвоевременное уведомление лишает соответствующую Сторону права ссылаться на любое вышеуказанное обстоятельство, как на основание для освобождения от ответственности за неисполнение обязательств. </w:t>
      </w:r>
    </w:p>
    <w:p w:rsidR="00752E44" w:rsidRPr="00752E44" w:rsidRDefault="00752E44" w:rsidP="00295D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E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Если обстоятельства непреодолимой силы действуют на протяжении 3 (трех) последовательных месяцев, настоящий Договор может быть расторгнут Продавцом либо Покупателем путем направления уведомления другой Стороне. </w:t>
      </w:r>
    </w:p>
    <w:p w:rsidR="00752E44" w:rsidRPr="00752E44" w:rsidRDefault="00752E44" w:rsidP="00752E4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52E44" w:rsidRPr="00752E44" w:rsidRDefault="00752E44" w:rsidP="00295D2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E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УР</w:t>
      </w:r>
      <w:r w:rsidR="00295D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ЕГУЛИРОВАНИЕ СПОРОВ И АРБИТРАЖ.</w:t>
      </w:r>
    </w:p>
    <w:p w:rsidR="00752E44" w:rsidRPr="00752E44" w:rsidRDefault="00752E44" w:rsidP="00295D2C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2E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6.1. Все споры и разногласия, возникающие между Сторонами по настоящему Договору или в связи с ним, разрешаются в претензионном порядке. Претензия направляется Стороне по Договору с приложением подтверждающих заявленные требования документов и должна быть рассмотрена в течение 20 рабочих дней с момента ее получения. Споры и разногласия, не урегулированные путём применения претензионного порядка, подлежат разрешению в Арбитражном суде Пензенской области. </w:t>
      </w:r>
    </w:p>
    <w:p w:rsidR="00752E44" w:rsidRPr="00752E44" w:rsidRDefault="00752E44" w:rsidP="00295D2C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E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6.2. В части не урегулированной настоящим Договором, отношения Сторон регулируются действующим законодательством РФ и иными нормами, регламентирующими правоотношения Сторон данного вида. </w:t>
      </w:r>
    </w:p>
    <w:p w:rsidR="00752E44" w:rsidRPr="00752E44" w:rsidRDefault="00752E44" w:rsidP="00752E4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52E44" w:rsidRPr="00752E44" w:rsidRDefault="00752E44" w:rsidP="00752E4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E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 СРОК ДЕЙСТВИЯ ДОГОВОРА, ПРОЧИЕ УСЛОВИЯ</w:t>
      </w:r>
    </w:p>
    <w:p w:rsidR="00752E44" w:rsidRPr="00752E44" w:rsidRDefault="00752E44" w:rsidP="00752E4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52E44" w:rsidRPr="00752E44" w:rsidRDefault="00752E44" w:rsidP="00295D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E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7.1. Договор составлен в 2-х экземплярах, имеющих одинаковую юридическую силу, по одному экземпляру для каждой из Сторон. </w:t>
      </w:r>
    </w:p>
    <w:p w:rsidR="00752E44" w:rsidRPr="00752E44" w:rsidRDefault="00752E44" w:rsidP="00295D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E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7.2. Любые изменения и дополнения к Договору имеют юридическую силу только в том случае, если они оформлены в письменном виде и подписаны обеими Сторонами</w:t>
      </w:r>
    </w:p>
    <w:p w:rsidR="00752E44" w:rsidRPr="00752E44" w:rsidRDefault="00752E44" w:rsidP="00295D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E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7.3.Уступка права требования по Договору без письменного согласования Покупателя не допускается. </w:t>
      </w:r>
    </w:p>
    <w:p w:rsidR="00752E44" w:rsidRPr="00752E44" w:rsidRDefault="00752E44" w:rsidP="00295D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E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7.4.Зачёт взаимных однородных требований допускается только по письменному согласованию сторон. </w:t>
      </w:r>
    </w:p>
    <w:p w:rsidR="00752E44" w:rsidRPr="00752E44" w:rsidRDefault="00752E44" w:rsidP="00752E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752E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752E44" w:rsidRPr="00752E44" w:rsidRDefault="00752E44" w:rsidP="00752E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752E4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Приложения:</w:t>
      </w:r>
    </w:p>
    <w:p w:rsidR="00752E44" w:rsidRPr="00295D2C" w:rsidRDefault="00752E44" w:rsidP="002537C5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0"/>
          <w:lang w:eastAsia="ru-RU"/>
        </w:rPr>
      </w:pPr>
      <w:r w:rsidRPr="00295D2C">
        <w:rPr>
          <w:rFonts w:ascii="Times New Roman" w:eastAsia="Times New Roman" w:hAnsi="Times New Roman" w:cs="Times New Roman"/>
          <w:color w:val="000000" w:themeColor="text1"/>
          <w:sz w:val="24"/>
          <w:szCs w:val="20"/>
          <w:lang w:eastAsia="ru-RU"/>
        </w:rPr>
        <w:t>1</w:t>
      </w:r>
      <w:r w:rsidR="002537C5">
        <w:rPr>
          <w:rFonts w:ascii="Times New Roman" w:eastAsia="Times New Roman" w:hAnsi="Times New Roman" w:cs="Times New Roman"/>
          <w:color w:val="000000" w:themeColor="text1"/>
          <w:sz w:val="24"/>
          <w:szCs w:val="20"/>
          <w:lang w:eastAsia="ru-RU"/>
        </w:rPr>
        <w:t>.</w:t>
      </w:r>
      <w:r w:rsidRPr="00295D2C">
        <w:rPr>
          <w:rFonts w:ascii="Times New Roman" w:eastAsia="Times New Roman" w:hAnsi="Times New Roman" w:cs="Times New Roman"/>
          <w:color w:val="000000" w:themeColor="text1"/>
          <w:sz w:val="24"/>
          <w:szCs w:val="20"/>
          <w:lang w:eastAsia="ru-RU"/>
        </w:rPr>
        <w:t xml:space="preserve"> </w:t>
      </w:r>
      <w:r w:rsidR="00295D2C" w:rsidRPr="00295D2C">
        <w:rPr>
          <w:rFonts w:ascii="Times New Roman" w:eastAsia="Times New Roman" w:hAnsi="Times New Roman" w:cs="Times New Roman"/>
          <w:color w:val="000000" w:themeColor="text1"/>
          <w:sz w:val="24"/>
          <w:szCs w:val="20"/>
          <w:lang w:eastAsia="ru-RU"/>
        </w:rPr>
        <w:t>Перечень имущества</w:t>
      </w:r>
      <w:r w:rsidRPr="00295D2C">
        <w:rPr>
          <w:rFonts w:ascii="Times New Roman" w:eastAsia="Times New Roman" w:hAnsi="Times New Roman" w:cs="Times New Roman"/>
          <w:color w:val="000000" w:themeColor="text1"/>
          <w:sz w:val="24"/>
          <w:szCs w:val="20"/>
          <w:lang w:eastAsia="ru-RU"/>
        </w:rPr>
        <w:t xml:space="preserve"> </w:t>
      </w:r>
    </w:p>
    <w:p w:rsidR="00752E44" w:rsidRPr="00295D2C" w:rsidRDefault="00752E44" w:rsidP="002537C5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0"/>
          <w:lang w:eastAsia="ru-RU"/>
        </w:rPr>
      </w:pPr>
      <w:r w:rsidRPr="00295D2C">
        <w:rPr>
          <w:rFonts w:ascii="Times New Roman" w:eastAsia="Times New Roman" w:hAnsi="Times New Roman" w:cs="Times New Roman"/>
          <w:color w:val="000000" w:themeColor="text1"/>
          <w:sz w:val="24"/>
          <w:szCs w:val="20"/>
          <w:lang w:eastAsia="ru-RU"/>
        </w:rPr>
        <w:t>2</w:t>
      </w:r>
      <w:r w:rsidR="002537C5">
        <w:rPr>
          <w:rFonts w:ascii="Times New Roman" w:eastAsia="Times New Roman" w:hAnsi="Times New Roman" w:cs="Times New Roman"/>
          <w:color w:val="000000" w:themeColor="text1"/>
          <w:sz w:val="24"/>
          <w:szCs w:val="20"/>
          <w:lang w:eastAsia="ru-RU"/>
        </w:rPr>
        <w:t>.</w:t>
      </w:r>
      <w:r w:rsidRPr="00295D2C">
        <w:rPr>
          <w:rFonts w:ascii="Times New Roman" w:eastAsia="Times New Roman" w:hAnsi="Times New Roman" w:cs="Times New Roman"/>
          <w:color w:val="000000" w:themeColor="text1"/>
          <w:sz w:val="24"/>
          <w:szCs w:val="20"/>
          <w:lang w:eastAsia="ru-RU"/>
        </w:rPr>
        <w:t xml:space="preserve"> </w:t>
      </w:r>
      <w:r w:rsidR="00295D2C" w:rsidRPr="00295D2C">
        <w:rPr>
          <w:rFonts w:ascii="Times New Roman" w:eastAsia="Times New Roman" w:hAnsi="Times New Roman" w:cs="Times New Roman"/>
          <w:color w:val="000000" w:themeColor="text1"/>
          <w:sz w:val="24"/>
          <w:szCs w:val="20"/>
          <w:lang w:eastAsia="ru-RU"/>
        </w:rPr>
        <w:t>Передаточный акт</w:t>
      </w:r>
    </w:p>
    <w:p w:rsidR="00752E44" w:rsidRPr="00752E44" w:rsidRDefault="00752E44" w:rsidP="00752E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752E44" w:rsidRPr="00752E44" w:rsidRDefault="00752E44" w:rsidP="00752E44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2E44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Pr="00752E44">
        <w:rPr>
          <w:rFonts w:ascii="Times New Roman" w:eastAsia="Times New Roman" w:hAnsi="Times New Roman" w:cs="Times New Roman"/>
          <w:sz w:val="24"/>
          <w:szCs w:val="24"/>
          <w:lang w:eastAsia="ru-RU"/>
        </w:rPr>
        <w:t>. АДРЕСА, ПЛАТЕЖНЫЕ РЕКВИЗИТЫ И ПОДПИСИ СТОРОН</w:t>
      </w:r>
    </w:p>
    <w:p w:rsidR="00752E44" w:rsidRPr="00752E44" w:rsidRDefault="00752E44" w:rsidP="00752E44">
      <w:pPr>
        <w:keepNext/>
        <w:keepLines/>
        <w:spacing w:after="0" w:line="240" w:lineRule="auto"/>
        <w:outlineLvl w:val="2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752E44">
        <w:rPr>
          <w:rFonts w:ascii="Times New Roman" w:eastAsia="Calibri" w:hAnsi="Times New Roman" w:cs="Times New Roman"/>
          <w:sz w:val="24"/>
          <w:szCs w:val="24"/>
          <w:lang w:eastAsia="zh-CN"/>
        </w:rPr>
        <w:t>АО «Корпорация развития Пензенской области»</w:t>
      </w:r>
    </w:p>
    <w:p w:rsidR="00752E44" w:rsidRPr="00752E44" w:rsidRDefault="00752E44" w:rsidP="00752E44">
      <w:pPr>
        <w:keepNext/>
        <w:keepLines/>
        <w:spacing w:after="0" w:line="240" w:lineRule="auto"/>
        <w:outlineLvl w:val="2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752E44">
        <w:rPr>
          <w:rFonts w:ascii="Times New Roman" w:eastAsia="Calibri" w:hAnsi="Times New Roman" w:cs="Times New Roman"/>
          <w:sz w:val="24"/>
          <w:szCs w:val="24"/>
          <w:lang w:eastAsia="zh-CN"/>
        </w:rPr>
        <w:t>440000, г. Пенза, ул. Володарского, 2/20</w:t>
      </w:r>
    </w:p>
    <w:p w:rsidR="00752E44" w:rsidRPr="00752E44" w:rsidRDefault="00295D2C" w:rsidP="00752E44">
      <w:pPr>
        <w:keepNext/>
        <w:keepLines/>
        <w:spacing w:after="0" w:line="240" w:lineRule="auto"/>
        <w:outlineLvl w:val="2"/>
        <w:rPr>
          <w:rFonts w:ascii="Times New Roman" w:eastAsia="Calibri" w:hAnsi="Times New Roman" w:cs="Times New Roman"/>
          <w:sz w:val="24"/>
          <w:szCs w:val="24"/>
          <w:lang w:eastAsia="zh-CN"/>
        </w:rPr>
      </w:pPr>
      <w:r>
        <w:rPr>
          <w:rFonts w:ascii="Times New Roman" w:eastAsia="Calibri" w:hAnsi="Times New Roman" w:cs="Times New Roman"/>
          <w:sz w:val="24"/>
          <w:szCs w:val="24"/>
          <w:lang w:eastAsia="zh-CN"/>
        </w:rPr>
        <w:t>Тел. (8412) 46-50-58, 46-64-02</w:t>
      </w:r>
    </w:p>
    <w:p w:rsidR="00752E44" w:rsidRPr="00752E44" w:rsidRDefault="00752E44" w:rsidP="00752E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2E44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 5836636863 КПП 583601001</w:t>
      </w:r>
    </w:p>
    <w:p w:rsidR="00752E44" w:rsidRPr="00752E44" w:rsidRDefault="00752E44" w:rsidP="00752E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2E44">
        <w:rPr>
          <w:rFonts w:ascii="Times New Roman" w:eastAsia="Times New Roman" w:hAnsi="Times New Roman" w:cs="Times New Roman"/>
          <w:sz w:val="24"/>
          <w:szCs w:val="24"/>
          <w:lang w:eastAsia="ru-RU"/>
        </w:rPr>
        <w:t>р/с 40702810439180001744</w:t>
      </w:r>
    </w:p>
    <w:p w:rsidR="00752E44" w:rsidRPr="00752E44" w:rsidRDefault="00752E44" w:rsidP="00752E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2E44">
        <w:rPr>
          <w:rFonts w:ascii="Times New Roman" w:eastAsia="Times New Roman" w:hAnsi="Times New Roman" w:cs="Times New Roman"/>
          <w:sz w:val="24"/>
          <w:szCs w:val="24"/>
          <w:lang w:eastAsia="ru-RU"/>
        </w:rPr>
        <w:t>в Филиале №6318 Банка ВТБ (ПАО)</w:t>
      </w:r>
    </w:p>
    <w:p w:rsidR="00752E44" w:rsidRPr="00752E44" w:rsidRDefault="00752E44" w:rsidP="00752E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2E44">
        <w:rPr>
          <w:rFonts w:ascii="Times New Roman" w:eastAsia="Times New Roman" w:hAnsi="Times New Roman" w:cs="Times New Roman"/>
          <w:sz w:val="24"/>
          <w:szCs w:val="24"/>
        </w:rPr>
        <w:t>К/с 30101810422023601968</w:t>
      </w:r>
    </w:p>
    <w:p w:rsidR="00752E44" w:rsidRPr="00752E44" w:rsidRDefault="00752E44" w:rsidP="00752E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2E44">
        <w:rPr>
          <w:rFonts w:ascii="Times New Roman" w:eastAsia="Times New Roman" w:hAnsi="Times New Roman" w:cs="Times New Roman"/>
          <w:sz w:val="24"/>
          <w:szCs w:val="24"/>
        </w:rPr>
        <w:t>БИК 043601968</w:t>
      </w:r>
    </w:p>
    <w:p w:rsidR="00752E44" w:rsidRPr="00752E44" w:rsidRDefault="00752E44" w:rsidP="00752E44">
      <w:pPr>
        <w:keepNext/>
        <w:keepLines/>
        <w:spacing w:after="0" w:line="240" w:lineRule="auto"/>
        <w:outlineLvl w:val="2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752E44">
        <w:rPr>
          <w:rFonts w:ascii="Times New Roman" w:eastAsia="Calibri" w:hAnsi="Times New Roman" w:cs="Times New Roman"/>
          <w:sz w:val="24"/>
          <w:szCs w:val="24"/>
          <w:lang w:eastAsia="zh-CN"/>
        </w:rPr>
        <w:t>_____________________</w:t>
      </w:r>
    </w:p>
    <w:p w:rsidR="00752E44" w:rsidRPr="00752E44" w:rsidRDefault="00752E44" w:rsidP="00752E44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2E44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 /__________________</w:t>
      </w:r>
    </w:p>
    <w:p w:rsidR="00752E44" w:rsidRPr="00752E44" w:rsidRDefault="00752E44" w:rsidP="00752E44">
      <w:pPr>
        <w:tabs>
          <w:tab w:val="left" w:pos="9708"/>
        </w:tabs>
        <w:spacing w:after="0" w:line="240" w:lineRule="auto"/>
        <w:ind w:right="-135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52E44" w:rsidRPr="00752E44" w:rsidRDefault="00752E44" w:rsidP="00752E44">
      <w:pPr>
        <w:tabs>
          <w:tab w:val="left" w:pos="9708"/>
        </w:tabs>
        <w:spacing w:after="0" w:line="240" w:lineRule="auto"/>
        <w:ind w:right="-135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52E44" w:rsidRPr="00752E44" w:rsidRDefault="00752E44" w:rsidP="00752E44">
      <w:pPr>
        <w:tabs>
          <w:tab w:val="left" w:pos="9708"/>
        </w:tabs>
        <w:spacing w:after="0" w:line="240" w:lineRule="auto"/>
        <w:ind w:right="-135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52E44" w:rsidRPr="00752E44" w:rsidRDefault="00752E44" w:rsidP="00752E44">
      <w:pPr>
        <w:tabs>
          <w:tab w:val="left" w:pos="9708"/>
        </w:tabs>
        <w:spacing w:after="0" w:line="240" w:lineRule="auto"/>
        <w:ind w:right="-135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52E44" w:rsidRPr="00B60C62" w:rsidRDefault="00752E44" w:rsidP="00B60C62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0C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1</w:t>
      </w:r>
    </w:p>
    <w:p w:rsidR="00752E44" w:rsidRPr="00B60C62" w:rsidRDefault="00752E44" w:rsidP="00B60C62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0C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договору № ___________ от ___________</w:t>
      </w:r>
    </w:p>
    <w:p w:rsidR="00752E44" w:rsidRPr="00752E44" w:rsidRDefault="00752E44" w:rsidP="00752E4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52E4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295D2C" w:rsidRPr="00A94770" w:rsidRDefault="00295D2C" w:rsidP="00295D2C">
      <w:pPr>
        <w:pStyle w:val="ConsTitle"/>
        <w:widowControl/>
        <w:jc w:val="center"/>
        <w:rPr>
          <w:rFonts w:ascii="Times New Roman" w:hAnsi="Times New Roman"/>
          <w:sz w:val="24"/>
          <w:szCs w:val="24"/>
        </w:rPr>
      </w:pPr>
      <w:r w:rsidRPr="00A94770">
        <w:rPr>
          <w:rFonts w:ascii="Times New Roman" w:hAnsi="Times New Roman"/>
          <w:sz w:val="24"/>
          <w:szCs w:val="24"/>
        </w:rPr>
        <w:t>Перечень Имущества</w:t>
      </w:r>
    </w:p>
    <w:p w:rsidR="00295D2C" w:rsidRPr="00A94770" w:rsidRDefault="00295D2C" w:rsidP="00295D2C">
      <w:pPr>
        <w:pStyle w:val="ConsTitle"/>
        <w:widowControl/>
        <w:jc w:val="center"/>
        <w:rPr>
          <w:rFonts w:ascii="Times New Roman" w:hAnsi="Times New Roman"/>
          <w:sz w:val="24"/>
          <w:szCs w:val="24"/>
        </w:rPr>
      </w:pPr>
      <w:r w:rsidRPr="00A94770">
        <w:rPr>
          <w:rFonts w:ascii="Times New Roman" w:hAnsi="Times New Roman"/>
          <w:sz w:val="24"/>
          <w:szCs w:val="24"/>
        </w:rPr>
        <w:t xml:space="preserve">по Договору купли-продажи </w:t>
      </w:r>
    </w:p>
    <w:p w:rsidR="00295D2C" w:rsidRPr="00A94770" w:rsidRDefault="00295D2C" w:rsidP="00295D2C">
      <w:pPr>
        <w:pStyle w:val="ConsTitle"/>
        <w:widowControl/>
        <w:jc w:val="center"/>
        <w:rPr>
          <w:rFonts w:ascii="Times New Roman" w:hAnsi="Times New Roman"/>
          <w:sz w:val="24"/>
          <w:szCs w:val="24"/>
        </w:rPr>
      </w:pPr>
      <w:r w:rsidRPr="00A94770">
        <w:rPr>
          <w:rFonts w:ascii="Times New Roman" w:hAnsi="Times New Roman"/>
          <w:sz w:val="24"/>
          <w:szCs w:val="24"/>
        </w:rPr>
        <w:t>№ __ от «___» ______ 201</w:t>
      </w:r>
      <w:r>
        <w:rPr>
          <w:rFonts w:ascii="Times New Roman" w:hAnsi="Times New Roman"/>
          <w:sz w:val="24"/>
          <w:szCs w:val="24"/>
        </w:rPr>
        <w:t>9</w:t>
      </w:r>
      <w:r w:rsidRPr="00A94770">
        <w:rPr>
          <w:rFonts w:ascii="Times New Roman" w:hAnsi="Times New Roman"/>
          <w:sz w:val="24"/>
          <w:szCs w:val="24"/>
        </w:rPr>
        <w:t xml:space="preserve"> года  </w:t>
      </w:r>
    </w:p>
    <w:p w:rsidR="00295D2C" w:rsidRDefault="00295D2C" w:rsidP="00295D2C">
      <w:pPr>
        <w:pStyle w:val="ConsNonformat"/>
        <w:widowControl/>
        <w:numPr>
          <w:ilvl w:val="0"/>
          <w:numId w:val="0"/>
        </w:numPr>
        <w:ind w:left="426"/>
        <w:rPr>
          <w:rFonts w:ascii="Times New Roman" w:hAnsi="Times New Roman"/>
          <w:sz w:val="24"/>
          <w:szCs w:val="24"/>
        </w:rPr>
      </w:pPr>
    </w:p>
    <w:tbl>
      <w:tblPr>
        <w:tblW w:w="102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8"/>
        <w:gridCol w:w="481"/>
        <w:gridCol w:w="2085"/>
        <w:gridCol w:w="889"/>
        <w:gridCol w:w="1204"/>
        <w:gridCol w:w="586"/>
        <w:gridCol w:w="1089"/>
        <w:gridCol w:w="1809"/>
        <w:gridCol w:w="1922"/>
        <w:gridCol w:w="60"/>
      </w:tblGrid>
      <w:tr w:rsidR="00B60C62" w:rsidRPr="007A5CFA" w:rsidTr="00B60C62">
        <w:tc>
          <w:tcPr>
            <w:tcW w:w="589" w:type="dxa"/>
            <w:gridSpan w:val="2"/>
            <w:vAlign w:val="center"/>
          </w:tcPr>
          <w:p w:rsidR="00B60C62" w:rsidRPr="007A5CFA" w:rsidRDefault="00B60C62" w:rsidP="00176F87">
            <w:pPr>
              <w:spacing w:after="0" w:line="240" w:lineRule="auto"/>
              <w:ind w:left="-1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A5CF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 п/п</w:t>
            </w:r>
          </w:p>
          <w:p w:rsidR="00B60C62" w:rsidRPr="007A5CFA" w:rsidRDefault="00B60C62" w:rsidP="00176F87">
            <w:pPr>
              <w:spacing w:after="0" w:line="240" w:lineRule="auto"/>
              <w:ind w:left="-1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085" w:type="dxa"/>
            <w:vAlign w:val="center"/>
          </w:tcPr>
          <w:p w:rsidR="00B60C62" w:rsidRPr="007A5CFA" w:rsidRDefault="00B60C62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A5CF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889" w:type="dxa"/>
            <w:vAlign w:val="center"/>
          </w:tcPr>
          <w:p w:rsidR="00B60C62" w:rsidRPr="007A5CFA" w:rsidRDefault="00B60C62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A5CF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Кол-во, шт.</w:t>
            </w:r>
          </w:p>
        </w:tc>
        <w:tc>
          <w:tcPr>
            <w:tcW w:w="1204" w:type="dxa"/>
            <w:vAlign w:val="center"/>
          </w:tcPr>
          <w:p w:rsidR="00B60C62" w:rsidRPr="007A5CFA" w:rsidRDefault="00B60C62" w:rsidP="00176F87">
            <w:pPr>
              <w:spacing w:before="5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A5CF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Год выпуска</w:t>
            </w:r>
          </w:p>
        </w:tc>
        <w:tc>
          <w:tcPr>
            <w:tcW w:w="1675" w:type="dxa"/>
            <w:gridSpan w:val="2"/>
          </w:tcPr>
          <w:p w:rsidR="00B60C62" w:rsidRPr="007A5CFA" w:rsidRDefault="00B60C62" w:rsidP="00176F87">
            <w:pPr>
              <w:spacing w:before="5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B60C62" w:rsidRPr="007A5CFA" w:rsidRDefault="00B60C62" w:rsidP="00176F87">
            <w:pPr>
              <w:spacing w:before="5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A5CF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Заводской номер</w:t>
            </w:r>
          </w:p>
        </w:tc>
        <w:tc>
          <w:tcPr>
            <w:tcW w:w="1809" w:type="dxa"/>
            <w:vAlign w:val="center"/>
          </w:tcPr>
          <w:p w:rsidR="00B60C62" w:rsidRPr="007A5CFA" w:rsidRDefault="00B60C62" w:rsidP="00176F87">
            <w:pPr>
              <w:spacing w:before="5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A5CF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Начальная цена </w:t>
            </w:r>
          </w:p>
          <w:p w:rsidR="00B60C62" w:rsidRPr="007A5CFA" w:rsidRDefault="00B60C62" w:rsidP="00176F87">
            <w:pPr>
              <w:spacing w:before="5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A5CF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 учетом НДС (20%), руб.</w:t>
            </w:r>
          </w:p>
        </w:tc>
        <w:tc>
          <w:tcPr>
            <w:tcW w:w="1982" w:type="dxa"/>
            <w:gridSpan w:val="2"/>
          </w:tcPr>
          <w:p w:rsidR="00B60C62" w:rsidRPr="007A5CFA" w:rsidRDefault="00B60C62" w:rsidP="00176F87">
            <w:pPr>
              <w:spacing w:before="5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B60C62" w:rsidRPr="007A5CFA" w:rsidRDefault="00B60C62" w:rsidP="00176F87">
            <w:pPr>
              <w:spacing w:before="5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A5CF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Техническое</w:t>
            </w:r>
          </w:p>
          <w:p w:rsidR="00B60C62" w:rsidRPr="007A5CFA" w:rsidRDefault="00B60C62" w:rsidP="00176F87">
            <w:pPr>
              <w:spacing w:before="5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A5CF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состояние </w:t>
            </w:r>
          </w:p>
        </w:tc>
      </w:tr>
      <w:tr w:rsidR="00B60C62" w:rsidRPr="007A5CFA" w:rsidTr="00B60C62">
        <w:tc>
          <w:tcPr>
            <w:tcW w:w="589" w:type="dxa"/>
            <w:gridSpan w:val="2"/>
            <w:vAlign w:val="center"/>
          </w:tcPr>
          <w:p w:rsidR="00B60C62" w:rsidRPr="004B05E7" w:rsidRDefault="00B60C62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5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85" w:type="dxa"/>
            <w:vAlign w:val="center"/>
          </w:tcPr>
          <w:p w:rsidR="00B60C62" w:rsidRDefault="00B60C62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Трансформатор ТСЗУ-1000/10 УХЛ4</w:t>
            </w:r>
          </w:p>
          <w:p w:rsidR="00B60C62" w:rsidRPr="004B05E7" w:rsidRDefault="00B60C62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9" w:type="dxa"/>
            <w:vAlign w:val="center"/>
          </w:tcPr>
          <w:p w:rsidR="00B60C62" w:rsidRPr="004B05E7" w:rsidRDefault="00B60C62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5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04" w:type="dxa"/>
            <w:vAlign w:val="center"/>
          </w:tcPr>
          <w:p w:rsidR="00B60C62" w:rsidRPr="004B05E7" w:rsidRDefault="00B60C62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5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1987</w:t>
            </w:r>
          </w:p>
        </w:tc>
        <w:tc>
          <w:tcPr>
            <w:tcW w:w="1675" w:type="dxa"/>
            <w:gridSpan w:val="2"/>
          </w:tcPr>
          <w:p w:rsidR="00B60C62" w:rsidRPr="004B05E7" w:rsidRDefault="00B60C62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60C62" w:rsidRPr="004B05E7" w:rsidRDefault="00B60C62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55699</w:t>
            </w:r>
          </w:p>
        </w:tc>
        <w:tc>
          <w:tcPr>
            <w:tcW w:w="1809" w:type="dxa"/>
            <w:vAlign w:val="center"/>
          </w:tcPr>
          <w:p w:rsidR="00B60C62" w:rsidRPr="004B05E7" w:rsidRDefault="00B60C62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2" w:type="dxa"/>
            <w:gridSpan w:val="2"/>
          </w:tcPr>
          <w:p w:rsidR="00B60C62" w:rsidRPr="007A5CFA" w:rsidRDefault="00B60C62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C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Работоспособное</w:t>
            </w:r>
          </w:p>
          <w:p w:rsidR="00B60C62" w:rsidRPr="007A5CFA" w:rsidRDefault="00B60C62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C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Исправное</w:t>
            </w:r>
          </w:p>
          <w:p w:rsidR="00B60C62" w:rsidRPr="007A5CFA" w:rsidRDefault="00B60C62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60C62" w:rsidRPr="007A5CFA" w:rsidTr="00B60C62">
        <w:tc>
          <w:tcPr>
            <w:tcW w:w="589" w:type="dxa"/>
            <w:gridSpan w:val="2"/>
            <w:vAlign w:val="center"/>
          </w:tcPr>
          <w:p w:rsidR="00B60C62" w:rsidRPr="004B05E7" w:rsidRDefault="00B60C62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5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85" w:type="dxa"/>
            <w:vAlign w:val="center"/>
          </w:tcPr>
          <w:p w:rsidR="00B60C62" w:rsidRDefault="00B60C62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Трансформатор ТСЗУ-1000/10 УХЛ4</w:t>
            </w:r>
          </w:p>
          <w:p w:rsidR="00B60C62" w:rsidRPr="007A5CFA" w:rsidRDefault="00B60C62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9" w:type="dxa"/>
            <w:vAlign w:val="center"/>
          </w:tcPr>
          <w:p w:rsidR="00B60C62" w:rsidRPr="004B05E7" w:rsidRDefault="00B60C62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5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04" w:type="dxa"/>
            <w:vAlign w:val="center"/>
          </w:tcPr>
          <w:p w:rsidR="00B60C62" w:rsidRPr="004B05E7" w:rsidRDefault="00B60C62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5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1987</w:t>
            </w:r>
          </w:p>
        </w:tc>
        <w:tc>
          <w:tcPr>
            <w:tcW w:w="1675" w:type="dxa"/>
            <w:gridSpan w:val="2"/>
          </w:tcPr>
          <w:p w:rsidR="00B60C62" w:rsidRPr="004B05E7" w:rsidRDefault="00B60C62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60C62" w:rsidRPr="004B05E7" w:rsidRDefault="00B60C62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55570</w:t>
            </w:r>
          </w:p>
        </w:tc>
        <w:tc>
          <w:tcPr>
            <w:tcW w:w="1809" w:type="dxa"/>
            <w:vAlign w:val="center"/>
          </w:tcPr>
          <w:p w:rsidR="00B60C62" w:rsidRPr="004B05E7" w:rsidRDefault="00B60C62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2" w:type="dxa"/>
            <w:gridSpan w:val="2"/>
          </w:tcPr>
          <w:p w:rsidR="00B60C62" w:rsidRPr="007A5CFA" w:rsidRDefault="00B60C62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C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Работоспособное</w:t>
            </w:r>
          </w:p>
          <w:p w:rsidR="00B60C62" w:rsidRPr="007A5CFA" w:rsidRDefault="00B60C62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C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Исправное</w:t>
            </w:r>
          </w:p>
          <w:p w:rsidR="00B60C62" w:rsidRPr="007A5CFA" w:rsidRDefault="00B60C62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60C62" w:rsidRPr="007A5CFA" w:rsidTr="00B60C62">
        <w:tc>
          <w:tcPr>
            <w:tcW w:w="589" w:type="dxa"/>
            <w:gridSpan w:val="2"/>
            <w:vAlign w:val="center"/>
          </w:tcPr>
          <w:p w:rsidR="00B60C62" w:rsidRPr="004B05E7" w:rsidRDefault="00B60C62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5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085" w:type="dxa"/>
            <w:vAlign w:val="center"/>
          </w:tcPr>
          <w:p w:rsidR="00B60C62" w:rsidRDefault="00B60C62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Трансформатор ТСЗУ-1000/10 УХЛ4</w:t>
            </w:r>
          </w:p>
          <w:p w:rsidR="00B60C62" w:rsidRPr="004B05E7" w:rsidRDefault="00B60C62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9" w:type="dxa"/>
            <w:vAlign w:val="center"/>
          </w:tcPr>
          <w:p w:rsidR="00B60C62" w:rsidRPr="004B05E7" w:rsidRDefault="00B60C62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5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04" w:type="dxa"/>
            <w:vAlign w:val="center"/>
          </w:tcPr>
          <w:p w:rsidR="00B60C62" w:rsidRPr="004B05E7" w:rsidRDefault="00B60C62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5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1987</w:t>
            </w:r>
          </w:p>
        </w:tc>
        <w:tc>
          <w:tcPr>
            <w:tcW w:w="1675" w:type="dxa"/>
            <w:gridSpan w:val="2"/>
          </w:tcPr>
          <w:p w:rsidR="00B60C62" w:rsidRPr="004B05E7" w:rsidRDefault="00B60C62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60C62" w:rsidRPr="004B05E7" w:rsidRDefault="00B60C62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55450</w:t>
            </w:r>
          </w:p>
        </w:tc>
        <w:tc>
          <w:tcPr>
            <w:tcW w:w="1809" w:type="dxa"/>
            <w:vAlign w:val="center"/>
          </w:tcPr>
          <w:p w:rsidR="00B60C62" w:rsidRPr="004B05E7" w:rsidRDefault="00B60C62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2" w:type="dxa"/>
            <w:gridSpan w:val="2"/>
          </w:tcPr>
          <w:p w:rsidR="00B60C62" w:rsidRPr="007A5CFA" w:rsidRDefault="00B60C62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C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Работоспособное</w:t>
            </w:r>
          </w:p>
          <w:p w:rsidR="00B60C62" w:rsidRPr="007A5CFA" w:rsidRDefault="00B60C62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C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Исправное</w:t>
            </w:r>
          </w:p>
        </w:tc>
      </w:tr>
      <w:tr w:rsidR="00B60C62" w:rsidRPr="007A5CFA" w:rsidTr="00B60C62">
        <w:trPr>
          <w:trHeight w:val="504"/>
        </w:trPr>
        <w:tc>
          <w:tcPr>
            <w:tcW w:w="589" w:type="dxa"/>
            <w:gridSpan w:val="2"/>
            <w:vAlign w:val="center"/>
          </w:tcPr>
          <w:p w:rsidR="00B60C62" w:rsidRPr="004B05E7" w:rsidRDefault="00B60C62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85" w:type="dxa"/>
            <w:vAlign w:val="center"/>
          </w:tcPr>
          <w:p w:rsidR="00B60C62" w:rsidRPr="004B05E7" w:rsidRDefault="00B60C62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5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889" w:type="dxa"/>
            <w:vAlign w:val="center"/>
          </w:tcPr>
          <w:p w:rsidR="00B60C62" w:rsidRPr="004B05E7" w:rsidRDefault="00B60C62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4" w:type="dxa"/>
            <w:vAlign w:val="center"/>
          </w:tcPr>
          <w:p w:rsidR="00B60C62" w:rsidRPr="004B05E7" w:rsidRDefault="00B60C62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75" w:type="dxa"/>
            <w:gridSpan w:val="2"/>
          </w:tcPr>
          <w:p w:rsidR="00B60C62" w:rsidRPr="007A5CFA" w:rsidRDefault="00B60C62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9" w:type="dxa"/>
            <w:vAlign w:val="center"/>
          </w:tcPr>
          <w:p w:rsidR="00B60C62" w:rsidRPr="007A5CFA" w:rsidRDefault="00B60C62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2" w:type="dxa"/>
            <w:gridSpan w:val="2"/>
          </w:tcPr>
          <w:p w:rsidR="00B60C62" w:rsidRPr="007A5CFA" w:rsidRDefault="00B60C62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95D2C" w:rsidRPr="008F1A2F" w:rsidTr="002537C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Before w:val="1"/>
          <w:gridAfter w:val="1"/>
          <w:wBefore w:w="108" w:type="dxa"/>
          <w:wAfter w:w="60" w:type="dxa"/>
          <w:trHeight w:val="1697"/>
        </w:trPr>
        <w:tc>
          <w:tcPr>
            <w:tcW w:w="5245" w:type="dxa"/>
            <w:gridSpan w:val="5"/>
          </w:tcPr>
          <w:p w:rsidR="00295D2C" w:rsidRPr="005F35EE" w:rsidRDefault="00295D2C" w:rsidP="00B60C62">
            <w:pPr>
              <w:pStyle w:val="1"/>
              <w:numPr>
                <w:ilvl w:val="0"/>
                <w:numId w:val="0"/>
              </w:numPr>
              <w:jc w:val="left"/>
              <w:rPr>
                <w:b w:val="0"/>
                <w:szCs w:val="24"/>
              </w:rPr>
            </w:pPr>
            <w:r w:rsidRPr="005F35EE">
              <w:rPr>
                <w:b w:val="0"/>
                <w:szCs w:val="24"/>
              </w:rPr>
              <w:t>Покупатель:</w:t>
            </w:r>
          </w:p>
          <w:p w:rsidR="00295D2C" w:rsidRPr="008F1A2F" w:rsidRDefault="00295D2C" w:rsidP="004A0F8B">
            <w:pPr>
              <w:jc w:val="center"/>
              <w:rPr>
                <w:sz w:val="24"/>
                <w:szCs w:val="24"/>
              </w:rPr>
            </w:pPr>
          </w:p>
          <w:p w:rsidR="00295D2C" w:rsidRDefault="00295D2C" w:rsidP="004A0F8B">
            <w:pPr>
              <w:rPr>
                <w:sz w:val="24"/>
                <w:szCs w:val="24"/>
              </w:rPr>
            </w:pPr>
          </w:p>
          <w:p w:rsidR="00295D2C" w:rsidRPr="008F1A2F" w:rsidRDefault="00295D2C" w:rsidP="004A0F8B">
            <w:pPr>
              <w:rPr>
                <w:sz w:val="24"/>
                <w:szCs w:val="24"/>
              </w:rPr>
            </w:pPr>
          </w:p>
        </w:tc>
        <w:tc>
          <w:tcPr>
            <w:tcW w:w="4820" w:type="dxa"/>
            <w:gridSpan w:val="3"/>
          </w:tcPr>
          <w:p w:rsidR="00295D2C" w:rsidRPr="00295D2C" w:rsidRDefault="00295D2C" w:rsidP="00295D2C">
            <w:pPr>
              <w:pStyle w:val="1"/>
              <w:numPr>
                <w:ilvl w:val="0"/>
                <w:numId w:val="0"/>
              </w:numPr>
              <w:ind w:left="432"/>
              <w:jc w:val="left"/>
              <w:rPr>
                <w:b w:val="0"/>
                <w:szCs w:val="24"/>
                <w:lang w:val="ru-RU"/>
              </w:rPr>
            </w:pPr>
            <w:r w:rsidRPr="00295D2C">
              <w:rPr>
                <w:b w:val="0"/>
                <w:szCs w:val="24"/>
                <w:lang w:val="ru-RU"/>
              </w:rPr>
              <w:t>Продавец:</w:t>
            </w:r>
          </w:p>
          <w:p w:rsidR="00295D2C" w:rsidRDefault="006E70FC" w:rsidP="00B60C6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:rsidR="006E70FC" w:rsidRDefault="006E70FC" w:rsidP="00B60C6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 Д.В.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Полукаров</w:t>
            </w:r>
            <w:proofErr w:type="spellEnd"/>
          </w:p>
          <w:p w:rsidR="006E70FC" w:rsidRPr="00295D2C" w:rsidRDefault="006E70FC" w:rsidP="006E70F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:rsidR="00752E44" w:rsidRPr="00752E44" w:rsidRDefault="00752E44" w:rsidP="00752E44">
      <w:pPr>
        <w:spacing w:after="0" w:line="240" w:lineRule="atLeast"/>
        <w:ind w:left="6237"/>
        <w:jc w:val="righ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752E44" w:rsidRPr="00B60C62" w:rsidRDefault="00752E44" w:rsidP="00752E44">
      <w:pPr>
        <w:spacing w:after="0" w:line="240" w:lineRule="atLeast"/>
        <w:ind w:left="623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0C6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№2</w:t>
      </w:r>
    </w:p>
    <w:p w:rsidR="00752E44" w:rsidRPr="00B60C62" w:rsidRDefault="00752E44" w:rsidP="00752E44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0C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</w:t>
      </w:r>
      <w:r w:rsidR="006E70FC" w:rsidRPr="00B60C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60C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F169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к договору № __________</w:t>
      </w:r>
      <w:r w:rsidR="00B60C62">
        <w:rPr>
          <w:rFonts w:ascii="Times New Roman" w:eastAsia="Times New Roman" w:hAnsi="Times New Roman" w:cs="Times New Roman"/>
          <w:sz w:val="24"/>
          <w:szCs w:val="24"/>
          <w:lang w:eastAsia="ru-RU"/>
        </w:rPr>
        <w:t>_ от ______</w:t>
      </w:r>
      <w:r w:rsidR="00F169D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</w:t>
      </w:r>
    </w:p>
    <w:p w:rsidR="00752E44" w:rsidRPr="00752E44" w:rsidRDefault="00752E44" w:rsidP="006E70FC">
      <w:pPr>
        <w:spacing w:after="160" w:line="259" w:lineRule="auto"/>
        <w:rPr>
          <w:rFonts w:ascii="Calibri" w:eastAsia="Calibri" w:hAnsi="Calibri" w:cs="Times New Roman"/>
          <w:b/>
        </w:rPr>
      </w:pPr>
    </w:p>
    <w:p w:rsidR="00752E44" w:rsidRPr="00752E44" w:rsidRDefault="00752E44" w:rsidP="00752E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752E44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Передаточный акт</w:t>
      </w:r>
      <w:r w:rsidRPr="00752E44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</w:t>
      </w:r>
    </w:p>
    <w:p w:rsidR="00752E44" w:rsidRPr="00752E44" w:rsidRDefault="00752E44" w:rsidP="00752E44">
      <w:pPr>
        <w:spacing w:after="0" w:line="240" w:lineRule="auto"/>
        <w:jc w:val="center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752E44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к договору купли-продажи </w:t>
      </w:r>
      <w:r w:rsidR="006E70FC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электрооборудования № _</w:t>
      </w:r>
      <w:r w:rsidR="00F169D8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___________ от ___</w:t>
      </w:r>
      <w:r w:rsidR="006E70FC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______ 2019</w:t>
      </w:r>
      <w:r w:rsidRPr="00752E44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года  </w:t>
      </w:r>
    </w:p>
    <w:p w:rsidR="00752E44" w:rsidRPr="00752E44" w:rsidRDefault="00752E44" w:rsidP="00752E44">
      <w:pPr>
        <w:spacing w:after="160" w:line="259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752E44" w:rsidRPr="00752E44" w:rsidRDefault="00752E44" w:rsidP="00752E44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752E44">
        <w:rPr>
          <w:rFonts w:ascii="Times New Roman" w:eastAsia="Calibri" w:hAnsi="Times New Roman" w:cs="Times New Roman"/>
          <w:sz w:val="24"/>
          <w:szCs w:val="24"/>
        </w:rPr>
        <w:t xml:space="preserve">г. Пенза                                                                                          </w:t>
      </w:r>
      <w:r w:rsidR="006E70FC">
        <w:rPr>
          <w:rFonts w:ascii="Times New Roman" w:eastAsia="Calibri" w:hAnsi="Times New Roman" w:cs="Times New Roman"/>
          <w:sz w:val="24"/>
          <w:szCs w:val="24"/>
        </w:rPr>
        <w:t xml:space="preserve">           ________________ 2019</w:t>
      </w:r>
      <w:r w:rsidRPr="00752E44">
        <w:rPr>
          <w:rFonts w:ascii="Times New Roman" w:eastAsia="Calibri" w:hAnsi="Times New Roman" w:cs="Times New Roman"/>
          <w:sz w:val="24"/>
          <w:szCs w:val="24"/>
        </w:rPr>
        <w:t xml:space="preserve"> года</w:t>
      </w:r>
    </w:p>
    <w:p w:rsidR="00752E44" w:rsidRPr="00752E44" w:rsidRDefault="00752E44" w:rsidP="00752E44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52E44" w:rsidRPr="00752E44" w:rsidRDefault="00752E44" w:rsidP="00752E44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2E44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договора к</w:t>
      </w:r>
      <w:r w:rsidR="006E70FC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упли-продажи от «__» ______ 2019</w:t>
      </w:r>
      <w:r w:rsidRPr="00752E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 № __</w:t>
      </w:r>
      <w:r w:rsidR="006E70FC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</w:t>
      </w:r>
      <w:r w:rsidRPr="00752E44">
        <w:rPr>
          <w:rFonts w:ascii="Times New Roman" w:eastAsia="Times New Roman" w:hAnsi="Times New Roman" w:cs="Times New Roman"/>
          <w:sz w:val="24"/>
          <w:szCs w:val="24"/>
          <w:lang w:eastAsia="ru-RU"/>
        </w:rPr>
        <w:t>_ АО «Корпорация развития Пензенской области», в лице _________________________________, действующего на основании Устава, именуемое в дальнейшем «Продавец», с одной стороны, и _________________, в лице_______________, действующего на основании _________, именуемое в дальнейшем «Покупатель», с другой стороны,  составили настоящий передаточный акт о нижеследующем:</w:t>
      </w:r>
    </w:p>
    <w:p w:rsidR="00752E44" w:rsidRPr="00752E44" w:rsidRDefault="00752E44" w:rsidP="006E70FC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52E44">
        <w:rPr>
          <w:rFonts w:ascii="Times New Roman" w:eastAsia="Calibri" w:hAnsi="Times New Roman" w:cs="Times New Roman"/>
          <w:sz w:val="24"/>
          <w:szCs w:val="24"/>
        </w:rPr>
        <w:t xml:space="preserve">Продавец в </w:t>
      </w:r>
      <w:proofErr w:type="gramStart"/>
      <w:r w:rsidRPr="00752E44">
        <w:rPr>
          <w:rFonts w:ascii="Times New Roman" w:eastAsia="Calibri" w:hAnsi="Times New Roman" w:cs="Times New Roman"/>
          <w:sz w:val="24"/>
          <w:szCs w:val="24"/>
        </w:rPr>
        <w:t>соответствии</w:t>
      </w:r>
      <w:proofErr w:type="gramEnd"/>
      <w:r w:rsidRPr="00752E44">
        <w:rPr>
          <w:rFonts w:ascii="Times New Roman" w:eastAsia="Calibri" w:hAnsi="Times New Roman" w:cs="Times New Roman"/>
          <w:sz w:val="24"/>
          <w:szCs w:val="24"/>
        </w:rPr>
        <w:t xml:space="preserve"> с условиями договора купл</w:t>
      </w:r>
      <w:r w:rsidR="00176F87">
        <w:rPr>
          <w:rFonts w:ascii="Times New Roman" w:eastAsia="Calibri" w:hAnsi="Times New Roman" w:cs="Times New Roman"/>
          <w:sz w:val="24"/>
          <w:szCs w:val="24"/>
        </w:rPr>
        <w:t>и-продажи  от «___» _______ 2019</w:t>
      </w:r>
      <w:r w:rsidRPr="00752E44">
        <w:rPr>
          <w:rFonts w:ascii="Times New Roman" w:eastAsia="Calibri" w:hAnsi="Times New Roman" w:cs="Times New Roman"/>
          <w:sz w:val="24"/>
          <w:szCs w:val="24"/>
        </w:rPr>
        <w:t xml:space="preserve"> года  № _</w:t>
      </w:r>
      <w:r w:rsidR="00F169D8">
        <w:rPr>
          <w:rFonts w:ascii="Times New Roman" w:eastAsia="Calibri" w:hAnsi="Times New Roman" w:cs="Times New Roman"/>
          <w:sz w:val="24"/>
          <w:szCs w:val="24"/>
        </w:rPr>
        <w:t>__________</w:t>
      </w:r>
      <w:r w:rsidRPr="00752E44">
        <w:rPr>
          <w:rFonts w:ascii="Times New Roman" w:eastAsia="Calibri" w:hAnsi="Times New Roman" w:cs="Times New Roman"/>
          <w:sz w:val="24"/>
          <w:szCs w:val="24"/>
        </w:rPr>
        <w:t xml:space="preserve">__ передал Покупателю в собственность </w:t>
      </w:r>
      <w:r w:rsidR="00F169D8">
        <w:rPr>
          <w:rFonts w:ascii="Times New Roman" w:eastAsia="Calibri" w:hAnsi="Times New Roman" w:cs="Times New Roman"/>
          <w:sz w:val="24"/>
          <w:szCs w:val="24"/>
        </w:rPr>
        <w:t>электрооборудование</w:t>
      </w:r>
      <w:r w:rsidRPr="00752E44">
        <w:rPr>
          <w:rFonts w:ascii="Times New Roman" w:eastAsia="Calibri" w:hAnsi="Times New Roman" w:cs="Times New Roman"/>
          <w:sz w:val="24"/>
          <w:szCs w:val="24"/>
        </w:rPr>
        <w:t xml:space="preserve"> (далее – Имущество), перечень и состав Имущества указаны в ____________.</w:t>
      </w:r>
    </w:p>
    <w:p w:rsidR="00752E44" w:rsidRPr="00752E44" w:rsidRDefault="00752E44" w:rsidP="006E70FC">
      <w:pPr>
        <w:numPr>
          <w:ilvl w:val="0"/>
          <w:numId w:val="2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2E4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Покупатель принял от Продавца, указанное в пункте 1 настоящего передаточного акта, Имущество.</w:t>
      </w:r>
    </w:p>
    <w:p w:rsidR="00752E44" w:rsidRPr="00752E44" w:rsidRDefault="00752E44" w:rsidP="006E70FC">
      <w:pPr>
        <w:numPr>
          <w:ilvl w:val="0"/>
          <w:numId w:val="28"/>
        </w:numPr>
        <w:tabs>
          <w:tab w:val="num" w:pos="0"/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52E44">
        <w:rPr>
          <w:rFonts w:ascii="Times New Roman" w:eastAsia="Calibri" w:hAnsi="Times New Roman" w:cs="Times New Roman"/>
          <w:sz w:val="24"/>
          <w:szCs w:val="24"/>
        </w:rPr>
        <w:t>Имущество, указанное в п. 1 настоящего передаточного акта, никому не отчуждено, не заложено, в споре не состоит, правами третьих лиц не обременено.</w:t>
      </w:r>
    </w:p>
    <w:p w:rsidR="00752E44" w:rsidRPr="00752E44" w:rsidRDefault="00752E44" w:rsidP="006E70FC">
      <w:pPr>
        <w:numPr>
          <w:ilvl w:val="0"/>
          <w:numId w:val="28"/>
        </w:numPr>
        <w:tabs>
          <w:tab w:val="num" w:pos="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2E4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Обязательство Покупателя по оплате Имущества, указанного в п. 1 настоящего передаточного акта, выполнено в полном объеме.</w:t>
      </w:r>
    </w:p>
    <w:p w:rsidR="00752E44" w:rsidRPr="00752E44" w:rsidRDefault="00752E44" w:rsidP="006E70FC">
      <w:pPr>
        <w:numPr>
          <w:ilvl w:val="0"/>
          <w:numId w:val="28"/>
        </w:numPr>
        <w:tabs>
          <w:tab w:val="num" w:pos="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2E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Претензий у Покупателя к Продавцу по передаваемому Имуществу не имеется. Имущество ранее </w:t>
      </w:r>
      <w:r w:rsidR="00F169D8">
        <w:rPr>
          <w:rFonts w:ascii="Times New Roman" w:eastAsia="Times New Roman" w:hAnsi="Times New Roman" w:cs="Times New Roman"/>
          <w:sz w:val="24"/>
          <w:szCs w:val="24"/>
          <w:lang w:eastAsia="ru-RU"/>
        </w:rPr>
        <w:t>было в употреблении, является исправным, находится в рабочем состоянии.</w:t>
      </w:r>
      <w:r w:rsidRPr="00752E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F169D8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Одновременно передаются технические</w:t>
      </w:r>
      <w:r w:rsidRPr="00752E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169D8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паспорта на Имущество.</w:t>
      </w:r>
      <w:r w:rsidRPr="00752E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</w:p>
    <w:p w:rsidR="00F169D8" w:rsidRDefault="00752E44" w:rsidP="00F169D8">
      <w:pPr>
        <w:numPr>
          <w:ilvl w:val="0"/>
          <w:numId w:val="28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2E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передаточный акт составлен в двух экземплярах, один из которых находится у Продавца, второй – у Покупателя. </w:t>
      </w:r>
    </w:p>
    <w:tbl>
      <w:tblPr>
        <w:tblW w:w="10233" w:type="dxa"/>
        <w:tblLook w:val="0000"/>
      </w:tblPr>
      <w:tblGrid>
        <w:gridCol w:w="5333"/>
        <w:gridCol w:w="4900"/>
      </w:tblGrid>
      <w:tr w:rsidR="005F1421" w:rsidRPr="00295D2C" w:rsidTr="005F1421">
        <w:trPr>
          <w:trHeight w:val="2526"/>
        </w:trPr>
        <w:tc>
          <w:tcPr>
            <w:tcW w:w="5333" w:type="dxa"/>
          </w:tcPr>
          <w:p w:rsidR="005F1421" w:rsidRPr="00F82C16" w:rsidRDefault="005F1421" w:rsidP="00176F87">
            <w:pPr>
              <w:pStyle w:val="1"/>
              <w:numPr>
                <w:ilvl w:val="0"/>
                <w:numId w:val="0"/>
              </w:numPr>
              <w:jc w:val="left"/>
              <w:rPr>
                <w:b w:val="0"/>
                <w:szCs w:val="24"/>
                <w:lang w:val="ru-RU"/>
              </w:rPr>
            </w:pPr>
          </w:p>
          <w:p w:rsidR="005F1421" w:rsidRPr="005F35EE" w:rsidRDefault="005F1421" w:rsidP="00176F87">
            <w:pPr>
              <w:pStyle w:val="1"/>
              <w:numPr>
                <w:ilvl w:val="0"/>
                <w:numId w:val="0"/>
              </w:numPr>
              <w:jc w:val="left"/>
              <w:rPr>
                <w:b w:val="0"/>
                <w:szCs w:val="24"/>
              </w:rPr>
            </w:pPr>
            <w:r w:rsidRPr="005F35EE">
              <w:rPr>
                <w:b w:val="0"/>
                <w:szCs w:val="24"/>
              </w:rPr>
              <w:t>Покупатель:</w:t>
            </w:r>
          </w:p>
          <w:p w:rsidR="005F1421" w:rsidRPr="008F1A2F" w:rsidRDefault="005F1421" w:rsidP="00176F87">
            <w:pPr>
              <w:jc w:val="center"/>
              <w:rPr>
                <w:sz w:val="24"/>
                <w:szCs w:val="24"/>
              </w:rPr>
            </w:pPr>
          </w:p>
          <w:p w:rsidR="005F1421" w:rsidRDefault="005F1421" w:rsidP="00176F87">
            <w:pPr>
              <w:rPr>
                <w:sz w:val="24"/>
                <w:szCs w:val="24"/>
              </w:rPr>
            </w:pPr>
          </w:p>
          <w:p w:rsidR="005F1421" w:rsidRPr="008F1A2F" w:rsidRDefault="005F1421" w:rsidP="00176F87">
            <w:pPr>
              <w:rPr>
                <w:sz w:val="24"/>
                <w:szCs w:val="24"/>
              </w:rPr>
            </w:pPr>
          </w:p>
        </w:tc>
        <w:tc>
          <w:tcPr>
            <w:tcW w:w="4900" w:type="dxa"/>
          </w:tcPr>
          <w:p w:rsidR="005F1421" w:rsidRDefault="005F1421" w:rsidP="00176F87">
            <w:pPr>
              <w:pStyle w:val="1"/>
              <w:numPr>
                <w:ilvl w:val="0"/>
                <w:numId w:val="0"/>
              </w:numPr>
              <w:ind w:left="432"/>
              <w:jc w:val="left"/>
              <w:rPr>
                <w:b w:val="0"/>
                <w:szCs w:val="24"/>
                <w:lang w:val="ru-RU"/>
              </w:rPr>
            </w:pPr>
          </w:p>
          <w:p w:rsidR="005F1421" w:rsidRPr="00295D2C" w:rsidRDefault="005F1421" w:rsidP="002537C5">
            <w:pPr>
              <w:pStyle w:val="1"/>
              <w:numPr>
                <w:ilvl w:val="0"/>
                <w:numId w:val="0"/>
              </w:numPr>
              <w:ind w:left="477" w:hanging="522"/>
              <w:jc w:val="left"/>
              <w:rPr>
                <w:b w:val="0"/>
                <w:szCs w:val="24"/>
                <w:lang w:val="ru-RU"/>
              </w:rPr>
            </w:pPr>
            <w:r w:rsidRPr="00295D2C">
              <w:rPr>
                <w:b w:val="0"/>
                <w:szCs w:val="24"/>
                <w:lang w:val="ru-RU"/>
              </w:rPr>
              <w:t>Продавец:</w:t>
            </w:r>
          </w:p>
          <w:p w:rsidR="005F1421" w:rsidRDefault="005F1421" w:rsidP="00176F8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:rsidR="005F1421" w:rsidRDefault="005F1421" w:rsidP="00176F8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 Д.В.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Полукаров</w:t>
            </w:r>
            <w:proofErr w:type="spellEnd"/>
          </w:p>
          <w:p w:rsidR="005F1421" w:rsidRDefault="005F1421" w:rsidP="00176F8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  <w:p w:rsidR="006E56F0" w:rsidRDefault="006E56F0" w:rsidP="005F14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E56F0" w:rsidRDefault="006E56F0" w:rsidP="005F14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E56F0" w:rsidRDefault="006E56F0" w:rsidP="005F14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E56F0" w:rsidRDefault="006E56F0" w:rsidP="005F14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E56F0" w:rsidRDefault="006E56F0" w:rsidP="005F14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E56F0" w:rsidRDefault="006E56F0" w:rsidP="005F14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E56F0" w:rsidRDefault="006E56F0" w:rsidP="005F14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E56F0" w:rsidRDefault="006E56F0" w:rsidP="005F14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E56F0" w:rsidRDefault="006E56F0" w:rsidP="005F14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E56F0" w:rsidRDefault="006E56F0" w:rsidP="005F14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F1421" w:rsidRPr="005F1421" w:rsidRDefault="005F1421" w:rsidP="005F14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4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Приложение </w:t>
            </w:r>
          </w:p>
          <w:p w:rsidR="005F1421" w:rsidRPr="005F1421" w:rsidRDefault="005F1421" w:rsidP="005F14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4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передаточному акту</w:t>
            </w:r>
          </w:p>
          <w:p w:rsidR="005F1421" w:rsidRPr="005F1421" w:rsidRDefault="005F1421" w:rsidP="005F14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4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________2019 года </w:t>
            </w:r>
          </w:p>
          <w:p w:rsidR="005F1421" w:rsidRPr="005F1421" w:rsidRDefault="005F1421" w:rsidP="005F14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4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Договору № __________</w:t>
            </w:r>
          </w:p>
          <w:p w:rsidR="005F1421" w:rsidRPr="005F1421" w:rsidRDefault="005F1421" w:rsidP="005F14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14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«__» _______ 2019 года</w:t>
            </w:r>
          </w:p>
          <w:p w:rsidR="005F1421" w:rsidRPr="00295D2C" w:rsidRDefault="005F1421" w:rsidP="00176F8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F1421" w:rsidRPr="00A94770" w:rsidRDefault="005F1421" w:rsidP="005F1421">
      <w:pPr>
        <w:pStyle w:val="ConsTitle"/>
        <w:widowControl/>
        <w:jc w:val="center"/>
        <w:rPr>
          <w:rFonts w:ascii="Times New Roman" w:hAnsi="Times New Roman"/>
          <w:sz w:val="24"/>
          <w:szCs w:val="24"/>
        </w:rPr>
      </w:pPr>
      <w:r w:rsidRPr="00A94770">
        <w:rPr>
          <w:rFonts w:ascii="Times New Roman" w:hAnsi="Times New Roman"/>
          <w:sz w:val="24"/>
          <w:szCs w:val="24"/>
        </w:rPr>
        <w:t>Перечень Имущества</w:t>
      </w:r>
    </w:p>
    <w:p w:rsidR="005F1421" w:rsidRPr="00A94770" w:rsidRDefault="005F1421" w:rsidP="005F1421">
      <w:pPr>
        <w:pStyle w:val="ConsTitle"/>
        <w:widowControl/>
        <w:jc w:val="center"/>
        <w:rPr>
          <w:rFonts w:ascii="Times New Roman" w:hAnsi="Times New Roman"/>
          <w:sz w:val="24"/>
          <w:szCs w:val="24"/>
        </w:rPr>
      </w:pPr>
      <w:r w:rsidRPr="00A94770">
        <w:rPr>
          <w:rFonts w:ascii="Times New Roman" w:hAnsi="Times New Roman"/>
          <w:sz w:val="24"/>
          <w:szCs w:val="24"/>
        </w:rPr>
        <w:t xml:space="preserve">по Договору купли-продажи </w:t>
      </w:r>
    </w:p>
    <w:p w:rsidR="005F1421" w:rsidRPr="00A94770" w:rsidRDefault="005F1421" w:rsidP="005F1421">
      <w:pPr>
        <w:pStyle w:val="ConsTitle"/>
        <w:widowControl/>
        <w:jc w:val="center"/>
        <w:rPr>
          <w:rFonts w:ascii="Times New Roman" w:hAnsi="Times New Roman"/>
          <w:sz w:val="24"/>
          <w:szCs w:val="24"/>
        </w:rPr>
      </w:pPr>
      <w:r w:rsidRPr="00A94770">
        <w:rPr>
          <w:rFonts w:ascii="Times New Roman" w:hAnsi="Times New Roman"/>
          <w:sz w:val="24"/>
          <w:szCs w:val="24"/>
        </w:rPr>
        <w:t>№ __ от «___» ______ 201</w:t>
      </w:r>
      <w:r>
        <w:rPr>
          <w:rFonts w:ascii="Times New Roman" w:hAnsi="Times New Roman"/>
          <w:sz w:val="24"/>
          <w:szCs w:val="24"/>
        </w:rPr>
        <w:t>9</w:t>
      </w:r>
      <w:r w:rsidRPr="00A94770">
        <w:rPr>
          <w:rFonts w:ascii="Times New Roman" w:hAnsi="Times New Roman"/>
          <w:sz w:val="24"/>
          <w:szCs w:val="24"/>
        </w:rPr>
        <w:t xml:space="preserve"> года  </w:t>
      </w:r>
    </w:p>
    <w:p w:rsidR="005F1421" w:rsidRDefault="005F1421" w:rsidP="005F1421">
      <w:pPr>
        <w:pStyle w:val="ConsNonformat"/>
        <w:widowControl/>
        <w:numPr>
          <w:ilvl w:val="0"/>
          <w:numId w:val="0"/>
        </w:numPr>
        <w:ind w:left="426"/>
        <w:rPr>
          <w:rFonts w:ascii="Times New Roman" w:hAnsi="Times New Roman"/>
          <w:sz w:val="24"/>
          <w:szCs w:val="24"/>
        </w:rPr>
      </w:pPr>
    </w:p>
    <w:tbl>
      <w:tblPr>
        <w:tblW w:w="102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8"/>
        <w:gridCol w:w="481"/>
        <w:gridCol w:w="2085"/>
        <w:gridCol w:w="889"/>
        <w:gridCol w:w="1204"/>
        <w:gridCol w:w="586"/>
        <w:gridCol w:w="1089"/>
        <w:gridCol w:w="1809"/>
        <w:gridCol w:w="1922"/>
        <w:gridCol w:w="60"/>
      </w:tblGrid>
      <w:tr w:rsidR="005F1421" w:rsidRPr="007A5CFA" w:rsidTr="00176F87">
        <w:tc>
          <w:tcPr>
            <w:tcW w:w="589" w:type="dxa"/>
            <w:gridSpan w:val="2"/>
            <w:vAlign w:val="center"/>
          </w:tcPr>
          <w:p w:rsidR="005F1421" w:rsidRPr="007A5CFA" w:rsidRDefault="005F1421" w:rsidP="00176F87">
            <w:pPr>
              <w:spacing w:after="0" w:line="240" w:lineRule="auto"/>
              <w:ind w:left="-1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A5CF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 п/п</w:t>
            </w:r>
          </w:p>
          <w:p w:rsidR="005F1421" w:rsidRPr="007A5CFA" w:rsidRDefault="005F1421" w:rsidP="00176F87">
            <w:pPr>
              <w:spacing w:after="0" w:line="240" w:lineRule="auto"/>
              <w:ind w:left="-1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085" w:type="dxa"/>
            <w:vAlign w:val="center"/>
          </w:tcPr>
          <w:p w:rsidR="005F1421" w:rsidRPr="007A5CFA" w:rsidRDefault="005F1421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A5CF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889" w:type="dxa"/>
            <w:vAlign w:val="center"/>
          </w:tcPr>
          <w:p w:rsidR="005F1421" w:rsidRPr="007A5CFA" w:rsidRDefault="005F1421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A5CF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Кол-во, шт.</w:t>
            </w:r>
          </w:p>
        </w:tc>
        <w:tc>
          <w:tcPr>
            <w:tcW w:w="1204" w:type="dxa"/>
            <w:vAlign w:val="center"/>
          </w:tcPr>
          <w:p w:rsidR="005F1421" w:rsidRPr="007A5CFA" w:rsidRDefault="005F1421" w:rsidP="00176F87">
            <w:pPr>
              <w:spacing w:before="5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A5CF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Год выпуска</w:t>
            </w:r>
          </w:p>
        </w:tc>
        <w:tc>
          <w:tcPr>
            <w:tcW w:w="1675" w:type="dxa"/>
            <w:gridSpan w:val="2"/>
          </w:tcPr>
          <w:p w:rsidR="005F1421" w:rsidRPr="007A5CFA" w:rsidRDefault="005F1421" w:rsidP="00176F87">
            <w:pPr>
              <w:spacing w:before="5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F1421" w:rsidRPr="007A5CFA" w:rsidRDefault="005F1421" w:rsidP="00176F87">
            <w:pPr>
              <w:spacing w:before="5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A5CF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Заводской номер</w:t>
            </w:r>
          </w:p>
        </w:tc>
        <w:tc>
          <w:tcPr>
            <w:tcW w:w="1809" w:type="dxa"/>
            <w:vAlign w:val="center"/>
          </w:tcPr>
          <w:p w:rsidR="005F1421" w:rsidRPr="007A5CFA" w:rsidRDefault="005F1421" w:rsidP="00176F87">
            <w:pPr>
              <w:spacing w:before="5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A5CF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Начальная цена </w:t>
            </w:r>
          </w:p>
          <w:p w:rsidR="005F1421" w:rsidRPr="007A5CFA" w:rsidRDefault="005F1421" w:rsidP="00176F87">
            <w:pPr>
              <w:spacing w:before="5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A5CF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 учетом НДС (20%), руб.</w:t>
            </w:r>
          </w:p>
        </w:tc>
        <w:tc>
          <w:tcPr>
            <w:tcW w:w="1982" w:type="dxa"/>
            <w:gridSpan w:val="2"/>
          </w:tcPr>
          <w:p w:rsidR="005F1421" w:rsidRPr="007A5CFA" w:rsidRDefault="005F1421" w:rsidP="00176F87">
            <w:pPr>
              <w:spacing w:before="5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F1421" w:rsidRPr="007A5CFA" w:rsidRDefault="005F1421" w:rsidP="00176F87">
            <w:pPr>
              <w:spacing w:before="5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A5CF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Техническое</w:t>
            </w:r>
          </w:p>
          <w:p w:rsidR="005F1421" w:rsidRPr="007A5CFA" w:rsidRDefault="005F1421" w:rsidP="00176F87">
            <w:pPr>
              <w:spacing w:before="5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A5CF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состояние </w:t>
            </w:r>
          </w:p>
        </w:tc>
      </w:tr>
      <w:tr w:rsidR="005F1421" w:rsidRPr="007A5CFA" w:rsidTr="00176F87">
        <w:tc>
          <w:tcPr>
            <w:tcW w:w="589" w:type="dxa"/>
            <w:gridSpan w:val="2"/>
            <w:vAlign w:val="center"/>
          </w:tcPr>
          <w:p w:rsidR="005F1421" w:rsidRPr="004B05E7" w:rsidRDefault="005F1421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5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85" w:type="dxa"/>
            <w:vAlign w:val="center"/>
          </w:tcPr>
          <w:p w:rsidR="005F1421" w:rsidRDefault="005F1421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Трансформатор ТСЗУ-1000/10 УХЛ4</w:t>
            </w:r>
          </w:p>
          <w:p w:rsidR="005F1421" w:rsidRPr="004B05E7" w:rsidRDefault="005F1421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9" w:type="dxa"/>
            <w:vAlign w:val="center"/>
          </w:tcPr>
          <w:p w:rsidR="005F1421" w:rsidRPr="004B05E7" w:rsidRDefault="005F1421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5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04" w:type="dxa"/>
            <w:vAlign w:val="center"/>
          </w:tcPr>
          <w:p w:rsidR="005F1421" w:rsidRPr="004B05E7" w:rsidRDefault="005F1421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5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1987</w:t>
            </w:r>
          </w:p>
        </w:tc>
        <w:tc>
          <w:tcPr>
            <w:tcW w:w="1675" w:type="dxa"/>
            <w:gridSpan w:val="2"/>
          </w:tcPr>
          <w:p w:rsidR="005F1421" w:rsidRPr="004B05E7" w:rsidRDefault="005F1421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F1421" w:rsidRPr="004B05E7" w:rsidRDefault="005F1421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55699</w:t>
            </w:r>
          </w:p>
        </w:tc>
        <w:tc>
          <w:tcPr>
            <w:tcW w:w="1809" w:type="dxa"/>
            <w:vAlign w:val="center"/>
          </w:tcPr>
          <w:p w:rsidR="005F1421" w:rsidRPr="004B05E7" w:rsidRDefault="005F1421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2" w:type="dxa"/>
            <w:gridSpan w:val="2"/>
          </w:tcPr>
          <w:p w:rsidR="005F1421" w:rsidRPr="007A5CFA" w:rsidRDefault="005F1421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C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Работоспособное</w:t>
            </w:r>
          </w:p>
          <w:p w:rsidR="005F1421" w:rsidRPr="007A5CFA" w:rsidRDefault="005F1421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C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Исправное</w:t>
            </w:r>
          </w:p>
          <w:p w:rsidR="005F1421" w:rsidRPr="007A5CFA" w:rsidRDefault="005F1421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F1421" w:rsidRPr="007A5CFA" w:rsidTr="00176F87">
        <w:tc>
          <w:tcPr>
            <w:tcW w:w="589" w:type="dxa"/>
            <w:gridSpan w:val="2"/>
            <w:vAlign w:val="center"/>
          </w:tcPr>
          <w:p w:rsidR="005F1421" w:rsidRPr="004B05E7" w:rsidRDefault="005F1421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5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85" w:type="dxa"/>
            <w:vAlign w:val="center"/>
          </w:tcPr>
          <w:p w:rsidR="005F1421" w:rsidRDefault="005F1421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Трансформатор ТСЗУ-1000/10 УХЛ4</w:t>
            </w:r>
          </w:p>
          <w:p w:rsidR="005F1421" w:rsidRPr="007A5CFA" w:rsidRDefault="005F1421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9" w:type="dxa"/>
            <w:vAlign w:val="center"/>
          </w:tcPr>
          <w:p w:rsidR="005F1421" w:rsidRPr="004B05E7" w:rsidRDefault="005F1421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5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04" w:type="dxa"/>
            <w:vAlign w:val="center"/>
          </w:tcPr>
          <w:p w:rsidR="005F1421" w:rsidRPr="004B05E7" w:rsidRDefault="005F1421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5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1987</w:t>
            </w:r>
          </w:p>
        </w:tc>
        <w:tc>
          <w:tcPr>
            <w:tcW w:w="1675" w:type="dxa"/>
            <w:gridSpan w:val="2"/>
          </w:tcPr>
          <w:p w:rsidR="005F1421" w:rsidRPr="004B05E7" w:rsidRDefault="005F1421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F1421" w:rsidRPr="004B05E7" w:rsidRDefault="005F1421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55570</w:t>
            </w:r>
          </w:p>
        </w:tc>
        <w:tc>
          <w:tcPr>
            <w:tcW w:w="1809" w:type="dxa"/>
            <w:vAlign w:val="center"/>
          </w:tcPr>
          <w:p w:rsidR="005F1421" w:rsidRPr="004B05E7" w:rsidRDefault="005F1421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2" w:type="dxa"/>
            <w:gridSpan w:val="2"/>
          </w:tcPr>
          <w:p w:rsidR="005F1421" w:rsidRPr="007A5CFA" w:rsidRDefault="005F1421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C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Работоспособное</w:t>
            </w:r>
          </w:p>
          <w:p w:rsidR="005F1421" w:rsidRPr="007A5CFA" w:rsidRDefault="005F1421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C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Исправное</w:t>
            </w:r>
          </w:p>
          <w:p w:rsidR="005F1421" w:rsidRPr="007A5CFA" w:rsidRDefault="005F1421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F1421" w:rsidRPr="007A5CFA" w:rsidTr="00176F87">
        <w:tc>
          <w:tcPr>
            <w:tcW w:w="589" w:type="dxa"/>
            <w:gridSpan w:val="2"/>
            <w:vAlign w:val="center"/>
          </w:tcPr>
          <w:p w:rsidR="005F1421" w:rsidRPr="004B05E7" w:rsidRDefault="005F1421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5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085" w:type="dxa"/>
            <w:vAlign w:val="center"/>
          </w:tcPr>
          <w:p w:rsidR="005F1421" w:rsidRDefault="005F1421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Трансформатор ТСЗУ-1000/10 УХЛ4</w:t>
            </w:r>
          </w:p>
          <w:p w:rsidR="005F1421" w:rsidRPr="004B05E7" w:rsidRDefault="005F1421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9" w:type="dxa"/>
            <w:vAlign w:val="center"/>
          </w:tcPr>
          <w:p w:rsidR="005F1421" w:rsidRPr="004B05E7" w:rsidRDefault="005F1421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5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04" w:type="dxa"/>
            <w:vAlign w:val="center"/>
          </w:tcPr>
          <w:p w:rsidR="005F1421" w:rsidRPr="004B05E7" w:rsidRDefault="005F1421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5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1987</w:t>
            </w:r>
          </w:p>
        </w:tc>
        <w:tc>
          <w:tcPr>
            <w:tcW w:w="1675" w:type="dxa"/>
            <w:gridSpan w:val="2"/>
          </w:tcPr>
          <w:p w:rsidR="005F1421" w:rsidRPr="004B05E7" w:rsidRDefault="005F1421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F1421" w:rsidRPr="004B05E7" w:rsidRDefault="005F1421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55450</w:t>
            </w:r>
          </w:p>
        </w:tc>
        <w:tc>
          <w:tcPr>
            <w:tcW w:w="1809" w:type="dxa"/>
            <w:vAlign w:val="center"/>
          </w:tcPr>
          <w:p w:rsidR="005F1421" w:rsidRPr="004B05E7" w:rsidRDefault="005F1421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2" w:type="dxa"/>
            <w:gridSpan w:val="2"/>
          </w:tcPr>
          <w:p w:rsidR="005F1421" w:rsidRPr="007A5CFA" w:rsidRDefault="005F1421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C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Работоспособное</w:t>
            </w:r>
          </w:p>
          <w:p w:rsidR="005F1421" w:rsidRPr="007A5CFA" w:rsidRDefault="005F1421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C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Исправное</w:t>
            </w:r>
          </w:p>
        </w:tc>
      </w:tr>
      <w:tr w:rsidR="005F1421" w:rsidRPr="007A5CFA" w:rsidTr="00176F87">
        <w:trPr>
          <w:trHeight w:val="504"/>
        </w:trPr>
        <w:tc>
          <w:tcPr>
            <w:tcW w:w="589" w:type="dxa"/>
            <w:gridSpan w:val="2"/>
            <w:vAlign w:val="center"/>
          </w:tcPr>
          <w:p w:rsidR="005F1421" w:rsidRPr="004B05E7" w:rsidRDefault="005F1421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85" w:type="dxa"/>
            <w:vAlign w:val="center"/>
          </w:tcPr>
          <w:p w:rsidR="005F1421" w:rsidRPr="004B05E7" w:rsidRDefault="005F1421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5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889" w:type="dxa"/>
            <w:vAlign w:val="center"/>
          </w:tcPr>
          <w:p w:rsidR="005F1421" w:rsidRPr="004B05E7" w:rsidRDefault="005F1421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4" w:type="dxa"/>
            <w:vAlign w:val="center"/>
          </w:tcPr>
          <w:p w:rsidR="005F1421" w:rsidRPr="004B05E7" w:rsidRDefault="005F1421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75" w:type="dxa"/>
            <w:gridSpan w:val="2"/>
          </w:tcPr>
          <w:p w:rsidR="005F1421" w:rsidRPr="007A5CFA" w:rsidRDefault="005F1421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9" w:type="dxa"/>
            <w:vAlign w:val="center"/>
          </w:tcPr>
          <w:p w:rsidR="005F1421" w:rsidRPr="007A5CFA" w:rsidRDefault="005F1421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2" w:type="dxa"/>
            <w:gridSpan w:val="2"/>
          </w:tcPr>
          <w:p w:rsidR="005F1421" w:rsidRPr="007A5CFA" w:rsidRDefault="005F1421" w:rsidP="00176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56989" w:rsidRPr="00295D2C" w:rsidTr="00176F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Before w:val="1"/>
          <w:gridAfter w:val="1"/>
          <w:wBefore w:w="108" w:type="dxa"/>
          <w:wAfter w:w="60" w:type="dxa"/>
          <w:trHeight w:val="1697"/>
        </w:trPr>
        <w:tc>
          <w:tcPr>
            <w:tcW w:w="5245" w:type="dxa"/>
            <w:gridSpan w:val="5"/>
          </w:tcPr>
          <w:p w:rsidR="00456989" w:rsidRPr="005F35EE" w:rsidRDefault="00456989" w:rsidP="00176F87">
            <w:pPr>
              <w:pStyle w:val="1"/>
              <w:numPr>
                <w:ilvl w:val="0"/>
                <w:numId w:val="0"/>
              </w:numPr>
              <w:jc w:val="left"/>
              <w:rPr>
                <w:b w:val="0"/>
                <w:szCs w:val="24"/>
              </w:rPr>
            </w:pPr>
            <w:r w:rsidRPr="005F35EE">
              <w:rPr>
                <w:b w:val="0"/>
                <w:szCs w:val="24"/>
              </w:rPr>
              <w:t>Покупатель:</w:t>
            </w:r>
          </w:p>
          <w:p w:rsidR="00456989" w:rsidRPr="008F1A2F" w:rsidRDefault="00456989" w:rsidP="00176F87">
            <w:pPr>
              <w:jc w:val="center"/>
              <w:rPr>
                <w:sz w:val="24"/>
                <w:szCs w:val="24"/>
              </w:rPr>
            </w:pPr>
          </w:p>
          <w:p w:rsidR="00456989" w:rsidRDefault="00456989" w:rsidP="00176F87">
            <w:pPr>
              <w:rPr>
                <w:sz w:val="24"/>
                <w:szCs w:val="24"/>
              </w:rPr>
            </w:pPr>
          </w:p>
          <w:p w:rsidR="00456989" w:rsidRPr="008F1A2F" w:rsidRDefault="00456989" w:rsidP="00176F87">
            <w:pPr>
              <w:rPr>
                <w:sz w:val="24"/>
                <w:szCs w:val="24"/>
              </w:rPr>
            </w:pPr>
          </w:p>
        </w:tc>
        <w:tc>
          <w:tcPr>
            <w:tcW w:w="4820" w:type="dxa"/>
            <w:gridSpan w:val="3"/>
          </w:tcPr>
          <w:p w:rsidR="00456989" w:rsidRPr="00295D2C" w:rsidRDefault="00456989" w:rsidP="00176F87">
            <w:pPr>
              <w:pStyle w:val="1"/>
              <w:numPr>
                <w:ilvl w:val="0"/>
                <w:numId w:val="0"/>
              </w:numPr>
              <w:ind w:left="432"/>
              <w:jc w:val="left"/>
              <w:rPr>
                <w:b w:val="0"/>
                <w:szCs w:val="24"/>
                <w:lang w:val="ru-RU"/>
              </w:rPr>
            </w:pPr>
            <w:r w:rsidRPr="00295D2C">
              <w:rPr>
                <w:b w:val="0"/>
                <w:szCs w:val="24"/>
                <w:lang w:val="ru-RU"/>
              </w:rPr>
              <w:t>Продавец:</w:t>
            </w:r>
          </w:p>
          <w:p w:rsidR="00456989" w:rsidRDefault="00456989" w:rsidP="00176F8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:rsidR="00456989" w:rsidRDefault="00456989" w:rsidP="00176F8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 Д.В.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Полукаров</w:t>
            </w:r>
            <w:proofErr w:type="spellEnd"/>
          </w:p>
          <w:p w:rsidR="00456989" w:rsidRPr="00295D2C" w:rsidRDefault="00456989" w:rsidP="00176F8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:rsidR="005F1421" w:rsidRDefault="005F1421" w:rsidP="005F14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5F1421" w:rsidSect="00752E44">
      <w:footerReference w:type="default" r:id="rId12"/>
      <w:pgSz w:w="11906" w:h="16838"/>
      <w:pgMar w:top="567" w:right="851" w:bottom="284" w:left="1134" w:header="720" w:footer="323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7B32" w:rsidRDefault="00AD7B32">
      <w:pPr>
        <w:spacing w:after="0" w:line="240" w:lineRule="auto"/>
      </w:pPr>
      <w:r>
        <w:separator/>
      </w:r>
    </w:p>
  </w:endnote>
  <w:endnote w:type="continuationSeparator" w:id="0">
    <w:p w:rsidR="00AD7B32" w:rsidRDefault="00AD7B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vantGardeGothicC">
    <w:panose1 w:val="00000000000000000000"/>
    <w:charset w:val="CC"/>
    <w:family w:val="decorative"/>
    <w:notTrueType/>
    <w:pitch w:val="default"/>
    <w:sig w:usb0="00000201" w:usb1="00000000" w:usb2="00000000" w:usb3="00000000" w:csb0="00000004" w:csb1="00000000"/>
  </w:font>
  <w:font w:name="TimesD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GaramondC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Arial(K)">
    <w:altName w:val="Arial"/>
    <w:charset w:val="00"/>
    <w:family w:val="swiss"/>
    <w:pitch w:val="variable"/>
    <w:sig w:usb0="00000203" w:usb1="00000000" w:usb2="00000000" w:usb3="00000000" w:csb0="00000005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NSimSun">
    <w:charset w:val="86"/>
    <w:family w:val="modern"/>
    <w:pitch w:val="fixed"/>
    <w:sig w:usb0="00000003" w:usb1="288F0000" w:usb2="00000016" w:usb3="00000000" w:csb0="0004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ndale Sans UI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SimSun">
    <w:altName w:val="Arial Unicode MS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7B32" w:rsidRDefault="00AD7B32">
    <w:pPr>
      <w:pStyle w:val="aff0"/>
      <w:jc w:val="center"/>
    </w:pPr>
    <w:fldSimple w:instr=" PAGE   \* MERGEFORMAT ">
      <w:r>
        <w:rPr>
          <w:noProof/>
        </w:rPr>
        <w:t>13</w:t>
      </w:r>
    </w:fldSimple>
  </w:p>
  <w:p w:rsidR="00AD7B32" w:rsidRDefault="00AD7B32">
    <w:pPr>
      <w:pStyle w:val="aff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7B32" w:rsidRDefault="00AD7B32">
    <w:pPr>
      <w:pStyle w:val="aff0"/>
      <w:jc w:val="center"/>
    </w:pPr>
    <w:fldSimple w:instr=" PAGE   \* MERGEFORMAT ">
      <w:r w:rsidR="00073A11">
        <w:rPr>
          <w:noProof/>
        </w:rPr>
        <w:t>16</w:t>
      </w:r>
    </w:fldSimple>
  </w:p>
  <w:p w:rsidR="00AD7B32" w:rsidRDefault="00AD7B32">
    <w:pPr>
      <w:pStyle w:val="af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7B32" w:rsidRDefault="00AD7B32">
      <w:pPr>
        <w:spacing w:after="0" w:line="240" w:lineRule="auto"/>
      </w:pPr>
      <w:r>
        <w:separator/>
      </w:r>
    </w:p>
  </w:footnote>
  <w:footnote w:type="continuationSeparator" w:id="0">
    <w:p w:rsidR="00AD7B32" w:rsidRDefault="00AD7B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F"/>
    <w:multiLevelType w:val="singleLevel"/>
    <w:tmpl w:val="9E0E167C"/>
    <w:lvl w:ilvl="0">
      <w:start w:val="1"/>
      <w:numFmt w:val="decimal"/>
      <w:pStyle w:val="-1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FFFFFF81"/>
    <w:multiLevelType w:val="singleLevel"/>
    <w:tmpl w:val="02F826AC"/>
    <w:lvl w:ilvl="0">
      <w:start w:val="1"/>
      <w:numFmt w:val="bullet"/>
      <w:pStyle w:val="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00000003"/>
    <w:multiLevelType w:val="multilevel"/>
    <w:tmpl w:val="DAAA410C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Symbol" w:hAnsi="Symbol" w:cs="OpenSymbol" w:hint="default"/>
        <w:b/>
        <w:bCs/>
        <w:color w:val="000000"/>
        <w:spacing w:val="-4"/>
        <w:szCs w:val="24"/>
        <w:lang w:val="ru-RU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432" w:hanging="432"/>
      </w:pPr>
      <w:rPr>
        <w:rFonts w:ascii="Times New Roman" w:eastAsia="Times New Roman CYR" w:hAnsi="Times New Roman" w:cs="Times New Roman CYR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w w:val="100"/>
        <w:kern w:val="1"/>
        <w:position w:val="0"/>
        <w:sz w:val="28"/>
        <w:szCs w:val="24"/>
        <w:u w:val="none"/>
        <w:shd w:val="clear" w:color="auto" w:fill="FFFFFF"/>
        <w:vertAlign w:val="baseline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ascii="Times New Roman CYR" w:eastAsia="Times New Roman CYR" w:hAnsi="Times New Roman CYR" w:cs="Times New Roman CYR"/>
        <w:b w:val="0"/>
        <w:bCs w:val="0"/>
        <w:i w:val="0"/>
        <w:iCs w:val="0"/>
        <w:color w:val="000000"/>
        <w:szCs w:val="24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1728" w:hanging="648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w w:val="100"/>
        <w:kern w:val="1"/>
        <w:position w:val="0"/>
        <w:sz w:val="24"/>
        <w:u w:val="none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4">
    <w:nsid w:val="00000004"/>
    <w:multiLevelType w:val="multilevel"/>
    <w:tmpl w:val="00000004"/>
    <w:name w:val="WW8Num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color w:val="000000"/>
        <w:spacing w:val="-5"/>
        <w:szCs w:val="24"/>
        <w:lang w:val="ru-RU"/>
      </w:rPr>
    </w:lvl>
    <w:lvl w:ilvl="1">
      <w:start w:val="2"/>
      <w:numFmt w:val="decimal"/>
      <w:lvlText w:val="%1.%2.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/>
        <w:b w:val="0"/>
        <w:bCs w:val="0"/>
        <w:color w:val="000000"/>
        <w:spacing w:val="-4"/>
        <w:sz w:val="24"/>
        <w:szCs w:val="24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szCs w:val="24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5606398"/>
    <w:multiLevelType w:val="multilevel"/>
    <w:tmpl w:val="BA9A2996"/>
    <w:lvl w:ilvl="0">
      <w:start w:val="28"/>
      <w:numFmt w:val="decimal"/>
      <w:pStyle w:val="a"/>
      <w:lvlText w:val="%1."/>
      <w:lvlJc w:val="left"/>
      <w:pPr>
        <w:tabs>
          <w:tab w:val="num" w:pos="480"/>
        </w:tabs>
        <w:ind w:left="480" w:hanging="480"/>
      </w:pPr>
      <w:rPr>
        <w:rFonts w:hint="default"/>
        <w:b w:val="0"/>
      </w:rPr>
    </w:lvl>
    <w:lvl w:ilvl="1">
      <w:start w:val="1"/>
      <w:numFmt w:val="decimal"/>
      <w:pStyle w:val="20"/>
      <w:lvlText w:val="25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pStyle w:val="3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40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06AF18E4"/>
    <w:multiLevelType w:val="hybridMultilevel"/>
    <w:tmpl w:val="196A6A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99C583D"/>
    <w:multiLevelType w:val="hybridMultilevel"/>
    <w:tmpl w:val="ED5450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E7C5669"/>
    <w:multiLevelType w:val="hybridMultilevel"/>
    <w:tmpl w:val="69BCEBD8"/>
    <w:lvl w:ilvl="0" w:tplc="5DD07008">
      <w:start w:val="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4D433D"/>
    <w:multiLevelType w:val="multilevel"/>
    <w:tmpl w:val="42645850"/>
    <w:lvl w:ilvl="0">
      <w:start w:val="1"/>
      <w:numFmt w:val="decimal"/>
      <w:pStyle w:val="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21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30"/>
      <w:lvlText w:val="%1.%2.%3"/>
      <w:lvlJc w:val="left"/>
      <w:pPr>
        <w:ind w:left="720" w:hanging="720"/>
      </w:pPr>
      <w:rPr>
        <w:rFonts w:ascii="Times New Roman" w:hAnsi="Times New Roman" w:cs="Times New Roman" w:hint="default"/>
        <w:i w:val="0"/>
        <w:iCs w:val="0"/>
        <w:smallCaps w:val="0"/>
        <w:strike w:val="0"/>
        <w:dstrike w:val="0"/>
        <w:vanish w:val="0"/>
        <w:spacing w:val="0"/>
        <w:kern w:val="0"/>
        <w:position w:val="0"/>
        <w:u w:val="none"/>
        <w:effect w:val="none"/>
        <w:vertAlign w:val="baseline"/>
        <w:em w:val="none"/>
      </w:rPr>
    </w:lvl>
    <w:lvl w:ilvl="3">
      <w:start w:val="1"/>
      <w:numFmt w:val="decimal"/>
      <w:pStyle w:val="41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0">
    <w:nsid w:val="241E428B"/>
    <w:multiLevelType w:val="hybridMultilevel"/>
    <w:tmpl w:val="4F6C5FFC"/>
    <w:lvl w:ilvl="0" w:tplc="ADE6BB8C">
      <w:start w:val="1"/>
      <w:numFmt w:val="decimal"/>
      <w:pStyle w:val="10"/>
      <w:lvlText w:val="%1."/>
      <w:lvlJc w:val="left"/>
      <w:pPr>
        <w:tabs>
          <w:tab w:val="num" w:pos="720"/>
        </w:tabs>
        <w:ind w:left="720" w:hanging="360"/>
      </w:pPr>
      <w:rPr>
        <w:sz w:val="22"/>
        <w:szCs w:val="22"/>
      </w:rPr>
    </w:lvl>
    <w:lvl w:ilvl="1" w:tplc="04190019">
      <w:numFmt w:val="none"/>
      <w:lvlText w:val=""/>
      <w:lvlJc w:val="left"/>
      <w:pPr>
        <w:tabs>
          <w:tab w:val="num" w:pos="360"/>
        </w:tabs>
      </w:pPr>
    </w:lvl>
    <w:lvl w:ilvl="2" w:tplc="0419001B">
      <w:numFmt w:val="none"/>
      <w:lvlText w:val=""/>
      <w:lvlJc w:val="left"/>
      <w:pPr>
        <w:tabs>
          <w:tab w:val="num" w:pos="360"/>
        </w:tabs>
      </w:pPr>
    </w:lvl>
    <w:lvl w:ilvl="3" w:tplc="0419000F">
      <w:numFmt w:val="none"/>
      <w:lvlText w:val=""/>
      <w:lvlJc w:val="left"/>
      <w:pPr>
        <w:tabs>
          <w:tab w:val="num" w:pos="360"/>
        </w:tabs>
      </w:pPr>
    </w:lvl>
    <w:lvl w:ilvl="4" w:tplc="04190019">
      <w:numFmt w:val="none"/>
      <w:lvlText w:val=""/>
      <w:lvlJc w:val="left"/>
      <w:pPr>
        <w:tabs>
          <w:tab w:val="num" w:pos="360"/>
        </w:tabs>
      </w:pPr>
    </w:lvl>
    <w:lvl w:ilvl="5" w:tplc="0419001B">
      <w:numFmt w:val="none"/>
      <w:lvlText w:val=""/>
      <w:lvlJc w:val="left"/>
      <w:pPr>
        <w:tabs>
          <w:tab w:val="num" w:pos="360"/>
        </w:tabs>
      </w:pPr>
    </w:lvl>
    <w:lvl w:ilvl="6" w:tplc="0419000F">
      <w:numFmt w:val="none"/>
      <w:lvlText w:val=""/>
      <w:lvlJc w:val="left"/>
      <w:pPr>
        <w:tabs>
          <w:tab w:val="num" w:pos="360"/>
        </w:tabs>
      </w:pPr>
    </w:lvl>
    <w:lvl w:ilvl="7" w:tplc="04190019">
      <w:numFmt w:val="none"/>
      <w:lvlText w:val=""/>
      <w:lvlJc w:val="left"/>
      <w:pPr>
        <w:tabs>
          <w:tab w:val="num" w:pos="360"/>
        </w:tabs>
      </w:pPr>
    </w:lvl>
    <w:lvl w:ilvl="8" w:tplc="0419001B">
      <w:numFmt w:val="none"/>
      <w:lvlText w:val=""/>
      <w:lvlJc w:val="left"/>
      <w:pPr>
        <w:tabs>
          <w:tab w:val="num" w:pos="360"/>
        </w:tabs>
      </w:pPr>
    </w:lvl>
  </w:abstractNum>
  <w:abstractNum w:abstractNumId="11">
    <w:nsid w:val="25C52F16"/>
    <w:multiLevelType w:val="hybridMultilevel"/>
    <w:tmpl w:val="F4AAD46A"/>
    <w:lvl w:ilvl="0" w:tplc="CA9C3C5C">
      <w:start w:val="1"/>
      <w:numFmt w:val="bullet"/>
      <w:pStyle w:val="a0"/>
      <w:lvlText w:val=""/>
      <w:lvlJc w:val="left"/>
      <w:pPr>
        <w:tabs>
          <w:tab w:val="num" w:pos="1158"/>
        </w:tabs>
        <w:ind w:left="1138" w:hanging="340"/>
      </w:pPr>
      <w:rPr>
        <w:rFonts w:ascii="Symbol" w:hAnsi="Symbol" w:hint="default"/>
        <w:b w:val="0"/>
        <w:i w:val="0"/>
        <w:sz w:val="24"/>
      </w:rPr>
    </w:lvl>
    <w:lvl w:ilvl="1" w:tplc="FC3E9732">
      <w:numFmt w:val="bullet"/>
      <w:lvlText w:val="-"/>
      <w:lvlJc w:val="left"/>
      <w:pPr>
        <w:tabs>
          <w:tab w:val="num" w:pos="2177"/>
        </w:tabs>
        <w:ind w:left="2177" w:hanging="360"/>
      </w:pPr>
      <w:rPr>
        <w:rFonts w:ascii="Arial CYR" w:eastAsia="Times New Roman" w:hAnsi="Arial CYR" w:cs="Arial CYR" w:hint="default"/>
      </w:rPr>
    </w:lvl>
    <w:lvl w:ilvl="2" w:tplc="EA7643A4" w:tentative="1">
      <w:start w:val="1"/>
      <w:numFmt w:val="bullet"/>
      <w:lvlText w:val=""/>
      <w:lvlJc w:val="left"/>
      <w:pPr>
        <w:tabs>
          <w:tab w:val="num" w:pos="2897"/>
        </w:tabs>
        <w:ind w:left="2897" w:hanging="360"/>
      </w:pPr>
      <w:rPr>
        <w:rFonts w:ascii="Wingdings" w:hAnsi="Wingdings" w:hint="default"/>
      </w:rPr>
    </w:lvl>
    <w:lvl w:ilvl="3" w:tplc="45DEE39E">
      <w:start w:val="1"/>
      <w:numFmt w:val="bullet"/>
      <w:lvlText w:val=""/>
      <w:lvlJc w:val="left"/>
      <w:pPr>
        <w:tabs>
          <w:tab w:val="num" w:pos="3617"/>
        </w:tabs>
        <w:ind w:left="3617" w:hanging="360"/>
      </w:pPr>
      <w:rPr>
        <w:rFonts w:ascii="Symbol" w:hAnsi="Symbol" w:hint="default"/>
      </w:rPr>
    </w:lvl>
    <w:lvl w:ilvl="4" w:tplc="9F6C951E" w:tentative="1">
      <w:start w:val="1"/>
      <w:numFmt w:val="bullet"/>
      <w:lvlText w:val="o"/>
      <w:lvlJc w:val="left"/>
      <w:pPr>
        <w:tabs>
          <w:tab w:val="num" w:pos="4337"/>
        </w:tabs>
        <w:ind w:left="4337" w:hanging="360"/>
      </w:pPr>
      <w:rPr>
        <w:rFonts w:ascii="Courier New" w:hAnsi="Courier New" w:hint="default"/>
      </w:rPr>
    </w:lvl>
    <w:lvl w:ilvl="5" w:tplc="30EEA1C4" w:tentative="1">
      <w:start w:val="1"/>
      <w:numFmt w:val="bullet"/>
      <w:lvlText w:val=""/>
      <w:lvlJc w:val="left"/>
      <w:pPr>
        <w:tabs>
          <w:tab w:val="num" w:pos="5057"/>
        </w:tabs>
        <w:ind w:left="5057" w:hanging="360"/>
      </w:pPr>
      <w:rPr>
        <w:rFonts w:ascii="Wingdings" w:hAnsi="Wingdings" w:hint="default"/>
      </w:rPr>
    </w:lvl>
    <w:lvl w:ilvl="6" w:tplc="4FCCD9E2" w:tentative="1">
      <w:start w:val="1"/>
      <w:numFmt w:val="bullet"/>
      <w:lvlText w:val=""/>
      <w:lvlJc w:val="left"/>
      <w:pPr>
        <w:tabs>
          <w:tab w:val="num" w:pos="5777"/>
        </w:tabs>
        <w:ind w:left="5777" w:hanging="360"/>
      </w:pPr>
      <w:rPr>
        <w:rFonts w:ascii="Symbol" w:hAnsi="Symbol" w:hint="default"/>
      </w:rPr>
    </w:lvl>
    <w:lvl w:ilvl="7" w:tplc="7336465A" w:tentative="1">
      <w:start w:val="1"/>
      <w:numFmt w:val="bullet"/>
      <w:lvlText w:val="o"/>
      <w:lvlJc w:val="left"/>
      <w:pPr>
        <w:tabs>
          <w:tab w:val="num" w:pos="6497"/>
        </w:tabs>
        <w:ind w:left="6497" w:hanging="360"/>
      </w:pPr>
      <w:rPr>
        <w:rFonts w:ascii="Courier New" w:hAnsi="Courier New" w:hint="default"/>
      </w:rPr>
    </w:lvl>
    <w:lvl w:ilvl="8" w:tplc="7A186278" w:tentative="1">
      <w:start w:val="1"/>
      <w:numFmt w:val="bullet"/>
      <w:lvlText w:val=""/>
      <w:lvlJc w:val="left"/>
      <w:pPr>
        <w:tabs>
          <w:tab w:val="num" w:pos="7217"/>
        </w:tabs>
        <w:ind w:left="7217" w:hanging="360"/>
      </w:pPr>
      <w:rPr>
        <w:rFonts w:ascii="Wingdings" w:hAnsi="Wingdings" w:hint="default"/>
      </w:rPr>
    </w:lvl>
  </w:abstractNum>
  <w:abstractNum w:abstractNumId="12">
    <w:nsid w:val="28F03AEC"/>
    <w:multiLevelType w:val="hybridMultilevel"/>
    <w:tmpl w:val="21365F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E255D5"/>
    <w:multiLevelType w:val="hybridMultilevel"/>
    <w:tmpl w:val="B5364652"/>
    <w:lvl w:ilvl="0" w:tplc="F2D8CAEC">
      <w:start w:val="1"/>
      <w:numFmt w:val="decimal"/>
      <w:pStyle w:val="phList2"/>
      <w:lvlText w:val="%1."/>
      <w:lvlJc w:val="left"/>
      <w:pPr>
        <w:tabs>
          <w:tab w:val="num" w:pos="1920"/>
        </w:tabs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31019B9"/>
    <w:multiLevelType w:val="hybridMultilevel"/>
    <w:tmpl w:val="BD5849F6"/>
    <w:lvl w:ilvl="0" w:tplc="2C647E52">
      <w:start w:val="1"/>
      <w:numFmt w:val="bullet"/>
      <w:pStyle w:val="a1"/>
      <w:lvlText w:val=""/>
      <w:lvlJc w:val="left"/>
      <w:pPr>
        <w:tabs>
          <w:tab w:val="num" w:pos="1093"/>
        </w:tabs>
        <w:ind w:left="1093" w:hanging="340"/>
      </w:pPr>
      <w:rPr>
        <w:rFonts w:ascii="Symbol" w:hAnsi="Symbol" w:hint="default"/>
      </w:rPr>
    </w:lvl>
    <w:lvl w:ilvl="1" w:tplc="04190003">
      <w:start w:val="1"/>
      <w:numFmt w:val="bullet"/>
      <w:pStyle w:val="11"/>
      <w:lvlText w:val=""/>
      <w:lvlJc w:val="left"/>
      <w:pPr>
        <w:tabs>
          <w:tab w:val="num" w:pos="1819"/>
        </w:tabs>
        <w:ind w:left="798" w:firstLine="708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5">
    <w:nsid w:val="3662165F"/>
    <w:multiLevelType w:val="hybridMultilevel"/>
    <w:tmpl w:val="B956A42E"/>
    <w:lvl w:ilvl="0" w:tplc="0419000F">
      <w:start w:val="1"/>
      <w:numFmt w:val="bullet"/>
      <w:lvlText w:val=""/>
      <w:lvlJc w:val="left"/>
      <w:pPr>
        <w:tabs>
          <w:tab w:val="num" w:pos="1928"/>
        </w:tabs>
        <w:ind w:left="1928" w:hanging="284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2517"/>
        </w:tabs>
        <w:ind w:left="2517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pStyle w:val="22"/>
      <w:lvlText w:val=""/>
      <w:lvlJc w:val="left"/>
      <w:pPr>
        <w:tabs>
          <w:tab w:val="num" w:pos="3237"/>
        </w:tabs>
        <w:ind w:left="3237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957"/>
        </w:tabs>
        <w:ind w:left="395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677"/>
        </w:tabs>
        <w:ind w:left="4677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397"/>
        </w:tabs>
        <w:ind w:left="5397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6117"/>
        </w:tabs>
        <w:ind w:left="611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837"/>
        </w:tabs>
        <w:ind w:left="6837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557"/>
        </w:tabs>
        <w:ind w:left="7557" w:hanging="360"/>
      </w:pPr>
      <w:rPr>
        <w:rFonts w:ascii="Wingdings" w:hAnsi="Wingdings" w:hint="default"/>
      </w:rPr>
    </w:lvl>
  </w:abstractNum>
  <w:abstractNum w:abstractNumId="16">
    <w:nsid w:val="36DB3011"/>
    <w:multiLevelType w:val="multilevel"/>
    <w:tmpl w:val="110A2EEC"/>
    <w:lvl w:ilvl="0">
      <w:start w:val="8"/>
      <w:numFmt w:val="decimal"/>
      <w:pStyle w:val="a2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3F544A0D"/>
    <w:multiLevelType w:val="hybridMultilevel"/>
    <w:tmpl w:val="986046EE"/>
    <w:lvl w:ilvl="0" w:tplc="A9B870D4">
      <w:start w:val="1"/>
      <w:numFmt w:val="bullet"/>
      <w:pStyle w:val="12"/>
      <w:lvlText w:val="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1" w:tplc="ED22C7DE">
      <w:start w:val="1"/>
      <w:numFmt w:val="bullet"/>
      <w:pStyle w:val="a3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283623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F8AF36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98EA61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CFE4B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8A1EC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0483D9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2149FC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50395034"/>
    <w:multiLevelType w:val="multilevel"/>
    <w:tmpl w:val="A5B24E3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-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9">
    <w:nsid w:val="52B5388F"/>
    <w:multiLevelType w:val="hybridMultilevel"/>
    <w:tmpl w:val="FA3EA842"/>
    <w:lvl w:ilvl="0" w:tplc="B91C0EF4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39D72AC"/>
    <w:multiLevelType w:val="hybridMultilevel"/>
    <w:tmpl w:val="50760F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617053E"/>
    <w:multiLevelType w:val="hybridMultilevel"/>
    <w:tmpl w:val="26C48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655450B"/>
    <w:multiLevelType w:val="hybridMultilevel"/>
    <w:tmpl w:val="70DC1652"/>
    <w:lvl w:ilvl="0" w:tplc="65BEB938">
      <w:start w:val="1"/>
      <w:numFmt w:val="decimal"/>
      <w:pStyle w:val="-2"/>
      <w:lvlText w:val="%1."/>
      <w:lvlJc w:val="left"/>
      <w:pPr>
        <w:tabs>
          <w:tab w:val="num" w:pos="720"/>
        </w:tabs>
        <w:ind w:left="720" w:hanging="360"/>
      </w:pPr>
    </w:lvl>
    <w:lvl w:ilvl="1" w:tplc="17D471A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90BA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0E2F1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BF207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AE34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35C93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F4AA9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0D8D2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6A79C0"/>
    <w:multiLevelType w:val="multilevel"/>
    <w:tmpl w:val="4E1035CC"/>
    <w:lvl w:ilvl="0">
      <w:start w:val="1"/>
      <w:numFmt w:val="decimal"/>
      <w:pStyle w:val="a4"/>
      <w:suff w:val="space"/>
      <w:lvlText w:val="%1."/>
      <w:lvlJc w:val="center"/>
      <w:pPr>
        <w:ind w:left="0" w:firstLine="0"/>
      </w:pPr>
      <w:rPr>
        <w:rFonts w:hint="default"/>
      </w:rPr>
    </w:lvl>
    <w:lvl w:ilvl="1">
      <w:start w:val="1"/>
      <w:numFmt w:val="decimal"/>
      <w:pStyle w:val="a5"/>
      <w:lvlText w:val="%1.%2"/>
      <w:lvlJc w:val="left"/>
      <w:pPr>
        <w:tabs>
          <w:tab w:val="num" w:pos="1296"/>
        </w:tabs>
        <w:ind w:left="0" w:firstLine="720"/>
      </w:pPr>
      <w:rPr>
        <w:rFonts w:hint="default"/>
        <w:b w:val="0"/>
      </w:rPr>
    </w:lvl>
    <w:lvl w:ilvl="2">
      <w:start w:val="1"/>
      <w:numFmt w:val="decimal"/>
      <w:pStyle w:val="a6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584"/>
        </w:tabs>
        <w:ind w:left="158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728"/>
        </w:tabs>
        <w:ind w:left="172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72"/>
        </w:tabs>
        <w:ind w:left="187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016"/>
        </w:tabs>
        <w:ind w:left="201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304"/>
        </w:tabs>
        <w:ind w:left="2304" w:hanging="1584"/>
      </w:pPr>
      <w:rPr>
        <w:rFonts w:hint="default"/>
      </w:rPr>
    </w:lvl>
  </w:abstractNum>
  <w:abstractNum w:abstractNumId="24">
    <w:nsid w:val="66035947"/>
    <w:multiLevelType w:val="hybridMultilevel"/>
    <w:tmpl w:val="BFCC7ACE"/>
    <w:lvl w:ilvl="0" w:tplc="510EF4E0">
      <w:start w:val="1"/>
      <w:numFmt w:val="bullet"/>
      <w:pStyle w:val="a7"/>
      <w:lvlText w:val=""/>
      <w:lvlJc w:val="left"/>
      <w:pPr>
        <w:tabs>
          <w:tab w:val="num" w:pos="1778"/>
        </w:tabs>
        <w:ind w:left="1758" w:hanging="340"/>
      </w:pPr>
      <w:rPr>
        <w:rFonts w:ascii="Symbol" w:hAnsi="Symbol" w:hint="default"/>
      </w:rPr>
    </w:lvl>
    <w:lvl w:ilvl="1" w:tplc="D3ECC62A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7628F3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F9C8DF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C2E5EF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5422E1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60CED8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1D4621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ECE5DE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6CF70BC1"/>
    <w:multiLevelType w:val="multilevel"/>
    <w:tmpl w:val="5BEABA66"/>
    <w:lvl w:ilvl="0">
      <w:start w:val="1"/>
      <w:numFmt w:val="decimal"/>
      <w:pStyle w:val="Preformat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xl24"/>
      <w:lvlText w:val="%1.%2"/>
      <w:lvlJc w:val="left"/>
      <w:pPr>
        <w:tabs>
          <w:tab w:val="num" w:pos="1836"/>
        </w:tabs>
        <w:ind w:left="1836" w:hanging="576"/>
      </w:pPr>
      <w:rPr>
        <w:rFonts w:hint="default"/>
      </w:rPr>
    </w:lvl>
    <w:lvl w:ilvl="2">
      <w:start w:val="1"/>
      <w:numFmt w:val="decimal"/>
      <w:pStyle w:val="ConsNonformat"/>
      <w:lvlText w:val="%1.%2.%3"/>
      <w:lvlJc w:val="left"/>
      <w:pPr>
        <w:tabs>
          <w:tab w:val="num" w:pos="653"/>
        </w:tabs>
        <w:ind w:left="426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6">
    <w:nsid w:val="6F7B0C2A"/>
    <w:multiLevelType w:val="multilevel"/>
    <w:tmpl w:val="C80858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13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7">
    <w:nsid w:val="77887DE8"/>
    <w:multiLevelType w:val="hybridMultilevel"/>
    <w:tmpl w:val="D9DA3710"/>
    <w:lvl w:ilvl="0" w:tplc="5CE0564A">
      <w:start w:val="1"/>
      <w:numFmt w:val="decimal"/>
      <w:lvlText w:val="%1."/>
      <w:lvlJc w:val="left"/>
      <w:pPr>
        <w:ind w:left="107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18"/>
  </w:num>
  <w:num w:numId="2">
    <w:abstractNumId w:val="17"/>
  </w:num>
  <w:num w:numId="3">
    <w:abstractNumId w:val="10"/>
  </w:num>
  <w:num w:numId="4">
    <w:abstractNumId w:val="15"/>
  </w:num>
  <w:num w:numId="5">
    <w:abstractNumId w:val="23"/>
  </w:num>
  <w:num w:numId="6">
    <w:abstractNumId w:val="22"/>
  </w:num>
  <w:num w:numId="7">
    <w:abstractNumId w:val="0"/>
  </w:num>
  <w:num w:numId="8">
    <w:abstractNumId w:val="25"/>
  </w:num>
  <w:num w:numId="9">
    <w:abstractNumId w:val="11"/>
  </w:num>
  <w:num w:numId="10">
    <w:abstractNumId w:val="24"/>
  </w:num>
  <w:num w:numId="11">
    <w:abstractNumId w:val="5"/>
  </w:num>
  <w:num w:numId="12">
    <w:abstractNumId w:val="16"/>
  </w:num>
  <w:num w:numId="13">
    <w:abstractNumId w:val="14"/>
  </w:num>
  <w:num w:numId="14">
    <w:abstractNumId w:val="13"/>
  </w:num>
  <w:num w:numId="15">
    <w:abstractNumId w:val="2"/>
  </w:num>
  <w:num w:numId="16">
    <w:abstractNumId w:val="1"/>
  </w:num>
  <w:num w:numId="17">
    <w:abstractNumId w:val="26"/>
  </w:num>
  <w:num w:numId="18">
    <w:abstractNumId w:val="9"/>
  </w:num>
  <w:num w:numId="19">
    <w:abstractNumId w:val="12"/>
  </w:num>
  <w:num w:numId="20">
    <w:abstractNumId w:val="3"/>
  </w:num>
  <w:num w:numId="21">
    <w:abstractNumId w:val="4"/>
  </w:num>
  <w:num w:numId="22">
    <w:abstractNumId w:val="20"/>
  </w:num>
  <w:num w:numId="23">
    <w:abstractNumId w:val="7"/>
  </w:num>
  <w:num w:numId="24">
    <w:abstractNumId w:val="6"/>
  </w:num>
  <w:num w:numId="25">
    <w:abstractNumId w:val="21"/>
  </w:num>
  <w:num w:numId="26">
    <w:abstractNumId w:val="8"/>
  </w:num>
  <w:num w:numId="27">
    <w:abstractNumId w:val="19"/>
  </w:num>
  <w:num w:numId="28">
    <w:abstractNumId w:val="27"/>
  </w:num>
  <w:num w:numId="29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52E44"/>
    <w:rsid w:val="00006CD2"/>
    <w:rsid w:val="00073A11"/>
    <w:rsid w:val="00115D62"/>
    <w:rsid w:val="0012102E"/>
    <w:rsid w:val="001638BD"/>
    <w:rsid w:val="00176F87"/>
    <w:rsid w:val="00177F46"/>
    <w:rsid w:val="001C324C"/>
    <w:rsid w:val="002537C5"/>
    <w:rsid w:val="002567F2"/>
    <w:rsid w:val="00295D2C"/>
    <w:rsid w:val="00296D9F"/>
    <w:rsid w:val="002B3F44"/>
    <w:rsid w:val="002C0E4F"/>
    <w:rsid w:val="003F6D12"/>
    <w:rsid w:val="00423E5B"/>
    <w:rsid w:val="00456989"/>
    <w:rsid w:val="004A0F8B"/>
    <w:rsid w:val="005008B4"/>
    <w:rsid w:val="00570349"/>
    <w:rsid w:val="005F1421"/>
    <w:rsid w:val="006046DC"/>
    <w:rsid w:val="006A33AB"/>
    <w:rsid w:val="006C3764"/>
    <w:rsid w:val="006E56F0"/>
    <w:rsid w:val="006E70FC"/>
    <w:rsid w:val="00752E44"/>
    <w:rsid w:val="00766012"/>
    <w:rsid w:val="007A5CFA"/>
    <w:rsid w:val="00976C7D"/>
    <w:rsid w:val="009B5B74"/>
    <w:rsid w:val="00A72573"/>
    <w:rsid w:val="00AD7B32"/>
    <w:rsid w:val="00B2694E"/>
    <w:rsid w:val="00B369DE"/>
    <w:rsid w:val="00B60C62"/>
    <w:rsid w:val="00C406A1"/>
    <w:rsid w:val="00CE04A9"/>
    <w:rsid w:val="00DC55EB"/>
    <w:rsid w:val="00DE11D1"/>
    <w:rsid w:val="00DF1BEE"/>
    <w:rsid w:val="00DF1FB5"/>
    <w:rsid w:val="00E25C61"/>
    <w:rsid w:val="00E274D8"/>
    <w:rsid w:val="00E44264"/>
    <w:rsid w:val="00EA3641"/>
    <w:rsid w:val="00F169D8"/>
    <w:rsid w:val="00F22D20"/>
    <w:rsid w:val="00F82C16"/>
    <w:rsid w:val="00F939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List" w:uiPriority="0"/>
    <w:lsdException w:name="List Bullet" w:uiPriority="0"/>
    <w:lsdException w:name="List Bullet 2" w:uiPriority="0"/>
    <w:lsdException w:name="List Bullet 3" w:uiPriority="0"/>
    <w:lsdException w:name="List Bullet 4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Normal (Web)" w:uiPriority="0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0" w:unhideWhenUsed="0" w:qFormat="1"/>
    <w:lsdException w:name="Bibliography" w:uiPriority="37"/>
    <w:lsdException w:name="TOC Heading" w:uiPriority="39" w:qFormat="1"/>
  </w:latentStyles>
  <w:style w:type="paragraph" w:default="1" w:styleId="a8">
    <w:name w:val="Normal"/>
    <w:qFormat/>
    <w:rsid w:val="0012102E"/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8"/>
    <w:next w:val="a9"/>
    <w:link w:val="14"/>
    <w:qFormat/>
    <w:rsid w:val="00752E44"/>
    <w:pPr>
      <w:numPr>
        <w:numId w:val="18"/>
      </w:numPr>
      <w:spacing w:after="12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caps/>
      <w:sz w:val="24"/>
      <w:szCs w:val="28"/>
      <w:lang w:val="en-US"/>
    </w:rPr>
  </w:style>
  <w:style w:type="paragraph" w:styleId="21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8"/>
    <w:next w:val="a9"/>
    <w:link w:val="23"/>
    <w:qFormat/>
    <w:rsid w:val="00752E44"/>
    <w:pPr>
      <w:keepNext/>
      <w:numPr>
        <w:ilvl w:val="1"/>
        <w:numId w:val="18"/>
      </w:numPr>
      <w:spacing w:before="120" w:after="0" w:line="240" w:lineRule="auto"/>
      <w:outlineLvl w:val="1"/>
    </w:pPr>
    <w:rPr>
      <w:rFonts w:ascii="Times New Roman" w:eastAsia="Times New Roman" w:hAnsi="Times New Roman" w:cs="Times New Roman"/>
      <w:b/>
      <w:bCs/>
      <w:iCs/>
      <w:sz w:val="24"/>
      <w:szCs w:val="28"/>
    </w:rPr>
  </w:style>
  <w:style w:type="paragraph" w:styleId="30">
    <w:name w:val="heading 3"/>
    <w:aliases w:val="H3"/>
    <w:basedOn w:val="a8"/>
    <w:next w:val="a9"/>
    <w:link w:val="31"/>
    <w:qFormat/>
    <w:rsid w:val="00752E44"/>
    <w:pPr>
      <w:keepNext/>
      <w:numPr>
        <w:ilvl w:val="2"/>
        <w:numId w:val="18"/>
      </w:numPr>
      <w:spacing w:before="120" w:after="120" w:line="240" w:lineRule="auto"/>
      <w:outlineLvl w:val="2"/>
    </w:pPr>
    <w:rPr>
      <w:rFonts w:ascii="Times New Roman" w:eastAsia="Times New Roman" w:hAnsi="Times New Roman" w:cs="Times New Roman"/>
      <w:b/>
      <w:bCs/>
      <w:sz w:val="24"/>
      <w:szCs w:val="26"/>
    </w:rPr>
  </w:style>
  <w:style w:type="paragraph" w:styleId="41">
    <w:name w:val="heading 4"/>
    <w:basedOn w:val="a8"/>
    <w:next w:val="a8"/>
    <w:link w:val="42"/>
    <w:uiPriority w:val="9"/>
    <w:qFormat/>
    <w:rsid w:val="00752E44"/>
    <w:pPr>
      <w:keepNext/>
      <w:numPr>
        <w:ilvl w:val="3"/>
        <w:numId w:val="18"/>
      </w:numPr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5">
    <w:name w:val="heading 5"/>
    <w:basedOn w:val="a8"/>
    <w:link w:val="50"/>
    <w:qFormat/>
    <w:rsid w:val="00752E44"/>
    <w:pPr>
      <w:keepNext/>
      <w:numPr>
        <w:ilvl w:val="4"/>
        <w:numId w:val="18"/>
      </w:numPr>
      <w:tabs>
        <w:tab w:val="left" w:pos="0"/>
      </w:tabs>
      <w:spacing w:after="0" w:line="312" w:lineRule="auto"/>
      <w:jc w:val="both"/>
      <w:outlineLvl w:val="4"/>
    </w:pPr>
    <w:rPr>
      <w:rFonts w:ascii="Times New Roman" w:eastAsia="Times New Roman" w:hAnsi="Times New Roman" w:cs="Times New Roman"/>
      <w:bCs/>
      <w:sz w:val="28"/>
      <w:szCs w:val="28"/>
    </w:rPr>
  </w:style>
  <w:style w:type="paragraph" w:styleId="6">
    <w:name w:val="heading 6"/>
    <w:basedOn w:val="5"/>
    <w:next w:val="a9"/>
    <w:link w:val="60"/>
    <w:qFormat/>
    <w:rsid w:val="00752E44"/>
    <w:pPr>
      <w:numPr>
        <w:ilvl w:val="5"/>
      </w:numPr>
      <w:outlineLvl w:val="5"/>
    </w:pPr>
  </w:style>
  <w:style w:type="paragraph" w:styleId="7">
    <w:name w:val="heading 7"/>
    <w:basedOn w:val="a8"/>
    <w:next w:val="a8"/>
    <w:link w:val="70"/>
    <w:qFormat/>
    <w:rsid w:val="00752E44"/>
    <w:pPr>
      <w:keepNext/>
      <w:numPr>
        <w:ilvl w:val="6"/>
        <w:numId w:val="18"/>
      </w:numPr>
      <w:spacing w:after="0" w:line="240" w:lineRule="auto"/>
      <w:jc w:val="center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styleId="8">
    <w:name w:val="heading 8"/>
    <w:basedOn w:val="a8"/>
    <w:next w:val="a8"/>
    <w:link w:val="80"/>
    <w:qFormat/>
    <w:rsid w:val="00752E44"/>
    <w:pPr>
      <w:numPr>
        <w:ilvl w:val="7"/>
        <w:numId w:val="18"/>
      </w:numPr>
      <w:spacing w:before="240" w:after="60" w:line="240" w:lineRule="auto"/>
      <w:outlineLvl w:val="7"/>
    </w:pPr>
    <w:rPr>
      <w:rFonts w:ascii="Arial" w:eastAsia="Times New Roman" w:hAnsi="Arial" w:cs="Times New Roman"/>
      <w:i/>
      <w:sz w:val="20"/>
      <w:szCs w:val="20"/>
    </w:rPr>
  </w:style>
  <w:style w:type="paragraph" w:styleId="9">
    <w:name w:val="heading 9"/>
    <w:basedOn w:val="a8"/>
    <w:next w:val="a8"/>
    <w:link w:val="90"/>
    <w:qFormat/>
    <w:rsid w:val="00752E44"/>
    <w:pPr>
      <w:numPr>
        <w:ilvl w:val="8"/>
        <w:numId w:val="18"/>
      </w:numPr>
      <w:spacing w:before="240" w:after="60" w:line="240" w:lineRule="auto"/>
      <w:outlineLvl w:val="8"/>
    </w:pPr>
    <w:rPr>
      <w:rFonts w:ascii="Arial" w:eastAsia="Times New Roman" w:hAnsi="Arial" w:cs="Times New Roman"/>
      <w:b/>
      <w:i/>
      <w:sz w:val="18"/>
      <w:szCs w:val="20"/>
    </w:rPr>
  </w:style>
  <w:style w:type="character" w:default="1" w:styleId="aa">
    <w:name w:val="Default Paragraph Font"/>
    <w:uiPriority w:val="1"/>
    <w:semiHidden/>
    <w:unhideWhenUsed/>
  </w:style>
  <w:style w:type="table" w:default="1" w:styleId="ab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c">
    <w:name w:val="No List"/>
    <w:uiPriority w:val="99"/>
    <w:semiHidden/>
    <w:unhideWhenUsed/>
  </w:style>
  <w:style w:type="character" w:customStyle="1" w:styleId="14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a"/>
    <w:link w:val="1"/>
    <w:rsid w:val="00752E44"/>
    <w:rPr>
      <w:rFonts w:ascii="Times New Roman" w:eastAsia="Times New Roman" w:hAnsi="Times New Roman" w:cs="Times New Roman"/>
      <w:b/>
      <w:bCs/>
      <w:caps/>
      <w:sz w:val="24"/>
      <w:szCs w:val="28"/>
      <w:lang w:val="en-US"/>
    </w:rPr>
  </w:style>
  <w:style w:type="character" w:customStyle="1" w:styleId="23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a"/>
    <w:link w:val="21"/>
    <w:rsid w:val="00752E44"/>
    <w:rPr>
      <w:rFonts w:ascii="Times New Roman" w:eastAsia="Times New Roman" w:hAnsi="Times New Roman" w:cs="Times New Roman"/>
      <w:b/>
      <w:bCs/>
      <w:iCs/>
      <w:sz w:val="24"/>
      <w:szCs w:val="28"/>
    </w:rPr>
  </w:style>
  <w:style w:type="character" w:customStyle="1" w:styleId="31">
    <w:name w:val="Заголовок 3 Знак"/>
    <w:aliases w:val="H3 Знак"/>
    <w:basedOn w:val="aa"/>
    <w:link w:val="30"/>
    <w:rsid w:val="00752E44"/>
    <w:rPr>
      <w:rFonts w:ascii="Times New Roman" w:eastAsia="Times New Roman" w:hAnsi="Times New Roman" w:cs="Times New Roman"/>
      <w:b/>
      <w:bCs/>
      <w:sz w:val="24"/>
      <w:szCs w:val="26"/>
    </w:rPr>
  </w:style>
  <w:style w:type="character" w:customStyle="1" w:styleId="42">
    <w:name w:val="Заголовок 4 Знак"/>
    <w:basedOn w:val="aa"/>
    <w:link w:val="41"/>
    <w:uiPriority w:val="9"/>
    <w:rsid w:val="00752E44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a"/>
    <w:link w:val="5"/>
    <w:rsid w:val="00752E44"/>
    <w:rPr>
      <w:rFonts w:ascii="Times New Roman" w:eastAsia="Times New Roman" w:hAnsi="Times New Roman" w:cs="Times New Roman"/>
      <w:bCs/>
      <w:sz w:val="28"/>
      <w:szCs w:val="28"/>
    </w:rPr>
  </w:style>
  <w:style w:type="character" w:customStyle="1" w:styleId="60">
    <w:name w:val="Заголовок 6 Знак"/>
    <w:basedOn w:val="aa"/>
    <w:link w:val="6"/>
    <w:rsid w:val="00752E44"/>
    <w:rPr>
      <w:rFonts w:ascii="Times New Roman" w:eastAsia="Times New Roman" w:hAnsi="Times New Roman" w:cs="Times New Roman"/>
      <w:bCs/>
      <w:sz w:val="28"/>
      <w:szCs w:val="28"/>
    </w:rPr>
  </w:style>
  <w:style w:type="character" w:customStyle="1" w:styleId="70">
    <w:name w:val="Заголовок 7 Знак"/>
    <w:basedOn w:val="aa"/>
    <w:link w:val="7"/>
    <w:rsid w:val="00752E44"/>
    <w:rPr>
      <w:rFonts w:ascii="Times New Roman" w:eastAsia="Times New Roman" w:hAnsi="Times New Roman" w:cs="Times New Roman"/>
      <w:sz w:val="24"/>
      <w:szCs w:val="20"/>
    </w:rPr>
  </w:style>
  <w:style w:type="character" w:customStyle="1" w:styleId="80">
    <w:name w:val="Заголовок 8 Знак"/>
    <w:basedOn w:val="aa"/>
    <w:link w:val="8"/>
    <w:rsid w:val="00752E44"/>
    <w:rPr>
      <w:rFonts w:ascii="Arial" w:eastAsia="Times New Roman" w:hAnsi="Arial" w:cs="Times New Roman"/>
      <w:i/>
      <w:sz w:val="20"/>
      <w:szCs w:val="20"/>
    </w:rPr>
  </w:style>
  <w:style w:type="character" w:customStyle="1" w:styleId="90">
    <w:name w:val="Заголовок 9 Знак"/>
    <w:basedOn w:val="aa"/>
    <w:link w:val="9"/>
    <w:rsid w:val="00752E44"/>
    <w:rPr>
      <w:rFonts w:ascii="Arial" w:eastAsia="Times New Roman" w:hAnsi="Arial" w:cs="Times New Roman"/>
      <w:b/>
      <w:i/>
      <w:sz w:val="18"/>
      <w:szCs w:val="20"/>
    </w:rPr>
  </w:style>
  <w:style w:type="numbering" w:customStyle="1" w:styleId="15">
    <w:name w:val="Нет списка1"/>
    <w:next w:val="ac"/>
    <w:uiPriority w:val="99"/>
    <w:semiHidden/>
    <w:unhideWhenUsed/>
    <w:rsid w:val="00752E44"/>
  </w:style>
  <w:style w:type="numbering" w:customStyle="1" w:styleId="110">
    <w:name w:val="Нет списка11"/>
    <w:next w:val="ac"/>
    <w:uiPriority w:val="99"/>
    <w:semiHidden/>
    <w:unhideWhenUsed/>
    <w:rsid w:val="00752E44"/>
  </w:style>
  <w:style w:type="paragraph" w:styleId="ad">
    <w:name w:val="Body Text Indent"/>
    <w:aliases w:val="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8"/>
    <w:link w:val="ae"/>
    <w:rsid w:val="00752E44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e">
    <w:name w:val="Основной текст с отступом Знак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a"/>
    <w:link w:val="ad"/>
    <w:rsid w:val="00752E44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f">
    <w:name w:val="Hyperlink"/>
    <w:rsid w:val="00752E44"/>
    <w:rPr>
      <w:rFonts w:ascii="Times New Roman" w:hAnsi="Times New Roman"/>
      <w:color w:val="0000FF"/>
      <w:sz w:val="28"/>
      <w:szCs w:val="28"/>
      <w:u w:val="single"/>
    </w:rPr>
  </w:style>
  <w:style w:type="paragraph" w:customStyle="1" w:styleId="32">
    <w:name w:val="Стиль3 Знак"/>
    <w:next w:val="16"/>
    <w:link w:val="310"/>
    <w:rsid w:val="00752E44"/>
    <w:pPr>
      <w:widowControl w:val="0"/>
      <w:tabs>
        <w:tab w:val="num" w:pos="1307"/>
      </w:tabs>
      <w:adjustRightInd w:val="0"/>
      <w:ind w:left="1080"/>
      <w:jc w:val="both"/>
      <w:textAlignment w:val="baseline"/>
    </w:pPr>
    <w:rPr>
      <w:rFonts w:ascii="Times New Roman" w:eastAsia="Times New Roman" w:hAnsi="Times New Roman" w:cs="Times New Roman"/>
      <w:sz w:val="24"/>
      <w:lang w:eastAsia="ru-RU"/>
    </w:rPr>
  </w:style>
  <w:style w:type="character" w:customStyle="1" w:styleId="310">
    <w:name w:val="Стиль3 Знак Знак1"/>
    <w:link w:val="32"/>
    <w:rsid w:val="00752E44"/>
    <w:rPr>
      <w:rFonts w:ascii="Times New Roman" w:eastAsia="Times New Roman" w:hAnsi="Times New Roman" w:cs="Times New Roman"/>
      <w:sz w:val="24"/>
      <w:lang w:eastAsia="ru-RU"/>
    </w:rPr>
  </w:style>
  <w:style w:type="paragraph" w:customStyle="1" w:styleId="24">
    <w:name w:val="Стиль2"/>
    <w:basedOn w:val="a8"/>
    <w:rsid w:val="00752E44"/>
    <w:pPr>
      <w:spacing w:after="0" w:line="240" w:lineRule="auto"/>
      <w:ind w:firstLine="426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6">
    <w:name w:val="Стиль1"/>
    <w:basedOn w:val="a8"/>
    <w:rsid w:val="00752E4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5">
    <w:name w:val="Body Text Indent 2"/>
    <w:basedOn w:val="a8"/>
    <w:link w:val="26"/>
    <w:unhideWhenUsed/>
    <w:rsid w:val="00752E44"/>
    <w:pPr>
      <w:spacing w:after="120" w:line="480" w:lineRule="auto"/>
      <w:ind w:left="283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6">
    <w:name w:val="Основной текст с отступом 2 Знак"/>
    <w:basedOn w:val="aa"/>
    <w:link w:val="25"/>
    <w:rsid w:val="00752E4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3">
    <w:name w:val="Стиль3 Знак Знак"/>
    <w:basedOn w:val="25"/>
    <w:link w:val="34"/>
    <w:rsid w:val="00752E44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  <w:rPr>
      <w:sz w:val="24"/>
      <w:szCs w:val="20"/>
    </w:rPr>
  </w:style>
  <w:style w:type="character" w:customStyle="1" w:styleId="34">
    <w:name w:val="Стиль3 Знак Знак Знак"/>
    <w:link w:val="33"/>
    <w:rsid w:val="00752E4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0">
    <w:name w:val="Normal (Web)"/>
    <w:aliases w:val="Обычный (веб) Знак Знак,Обычный (Web) Знак Знак Знак"/>
    <w:basedOn w:val="a8"/>
    <w:link w:val="af1"/>
    <w:qFormat/>
    <w:rsid w:val="00752E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2">
    <w:name w:val="page number"/>
    <w:basedOn w:val="aa"/>
    <w:rsid w:val="00752E44"/>
  </w:style>
  <w:style w:type="paragraph" w:customStyle="1" w:styleId="ConsPlusNormal">
    <w:name w:val="ConsPlusNormal"/>
    <w:rsid w:val="00752E4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rsid w:val="00752E44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35">
    <w:name w:val="Стиль3"/>
    <w:basedOn w:val="a8"/>
    <w:rsid w:val="00752E44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6">
    <w:name w:val="3"/>
    <w:basedOn w:val="a8"/>
    <w:rsid w:val="00752E4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-11">
    <w:name w:val="2-11"/>
    <w:basedOn w:val="a8"/>
    <w:rsid w:val="00752E44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annotation text"/>
    <w:basedOn w:val="a8"/>
    <w:link w:val="af4"/>
    <w:uiPriority w:val="99"/>
    <w:semiHidden/>
    <w:rsid w:val="00752E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4">
    <w:name w:val="Текст примечания Знак"/>
    <w:basedOn w:val="aa"/>
    <w:link w:val="af3"/>
    <w:uiPriority w:val="99"/>
    <w:semiHidden/>
    <w:rsid w:val="00752E4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ody Text"/>
    <w:aliases w:val="Основной текст Знак Знак"/>
    <w:basedOn w:val="a8"/>
    <w:link w:val="af5"/>
    <w:rsid w:val="00752E44"/>
    <w:pPr>
      <w:spacing w:after="12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5">
    <w:name w:val="Основной текст Знак"/>
    <w:aliases w:val="Основной текст Знак Знак Знак"/>
    <w:basedOn w:val="aa"/>
    <w:link w:val="a9"/>
    <w:rsid w:val="00752E4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6">
    <w:name w:val="Знак"/>
    <w:basedOn w:val="a8"/>
    <w:rsid w:val="00752E44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styleId="af7">
    <w:name w:val="header"/>
    <w:aliases w:val="Linie,header"/>
    <w:basedOn w:val="a8"/>
    <w:link w:val="af8"/>
    <w:rsid w:val="00752E4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8">
    <w:name w:val="Верхний колонтитул Знак"/>
    <w:aliases w:val="Linie Знак,header Знак"/>
    <w:basedOn w:val="aa"/>
    <w:link w:val="af7"/>
    <w:rsid w:val="00752E44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f9">
    <w:name w:val="Table Grid"/>
    <w:basedOn w:val="ab"/>
    <w:uiPriority w:val="59"/>
    <w:rsid w:val="00752E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7">
    <w:name w:val="Основной текст Знак1"/>
    <w:aliases w:val=" Знак Знак"/>
    <w:rsid w:val="00752E44"/>
    <w:rPr>
      <w:sz w:val="28"/>
      <w:lang w:val="ru-RU" w:eastAsia="ru-RU" w:bidi="ar-SA"/>
    </w:rPr>
  </w:style>
  <w:style w:type="character" w:styleId="afa">
    <w:name w:val="Book Title"/>
    <w:qFormat/>
    <w:rsid w:val="00752E44"/>
    <w:rPr>
      <w:b/>
      <w:bCs/>
      <w:smallCaps/>
      <w:spacing w:val="5"/>
    </w:rPr>
  </w:style>
  <w:style w:type="paragraph" w:styleId="afb">
    <w:name w:val="List Bullet"/>
    <w:basedOn w:val="a8"/>
    <w:autoRedefine/>
    <w:rsid w:val="00752E44"/>
    <w:pPr>
      <w:widowControl w:val="0"/>
      <w:spacing w:after="0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">
    <w:name w:val="Маркер1"/>
    <w:basedOn w:val="a8"/>
    <w:rsid w:val="00752E44"/>
    <w:pPr>
      <w:numPr>
        <w:numId w:val="2"/>
      </w:numPr>
      <w:spacing w:after="0" w:line="312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43">
    <w:name w:val="Заг 4"/>
    <w:basedOn w:val="41"/>
    <w:rsid w:val="00752E44"/>
    <w:pPr>
      <w:pageBreakBefore/>
      <w:spacing w:before="60" w:line="312" w:lineRule="auto"/>
      <w:jc w:val="center"/>
    </w:pPr>
    <w:rPr>
      <w:b w:val="0"/>
      <w:noProof/>
    </w:rPr>
  </w:style>
  <w:style w:type="paragraph" w:styleId="afc">
    <w:name w:val="Balloon Text"/>
    <w:basedOn w:val="a8"/>
    <w:link w:val="afd"/>
    <w:rsid w:val="00752E44"/>
    <w:pPr>
      <w:spacing w:after="0" w:line="240" w:lineRule="auto"/>
    </w:pPr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fd">
    <w:name w:val="Текст выноски Знак"/>
    <w:basedOn w:val="aa"/>
    <w:link w:val="afc"/>
    <w:rsid w:val="00752E44"/>
    <w:rPr>
      <w:rFonts w:ascii="Tahoma" w:eastAsia="Times New Roman" w:hAnsi="Tahoma" w:cs="Times New Roman"/>
      <w:sz w:val="16"/>
      <w:szCs w:val="16"/>
      <w:lang w:eastAsia="ru-RU"/>
    </w:rPr>
  </w:style>
  <w:style w:type="character" w:styleId="afe">
    <w:name w:val="FollowedHyperlink"/>
    <w:rsid w:val="00752E44"/>
    <w:rPr>
      <w:color w:val="800080"/>
      <w:u w:val="single"/>
    </w:rPr>
  </w:style>
  <w:style w:type="paragraph" w:customStyle="1" w:styleId="a4">
    <w:name w:val="КД ТЗ подраздел"/>
    <w:next w:val="a8"/>
    <w:autoRedefine/>
    <w:rsid w:val="00752E44"/>
    <w:pPr>
      <w:keepNext/>
      <w:numPr>
        <w:numId w:val="5"/>
      </w:numPr>
      <w:spacing w:before="120" w:after="120" w:line="240" w:lineRule="auto"/>
      <w:jc w:val="center"/>
    </w:pPr>
    <w:rPr>
      <w:rFonts w:ascii="Times New Roman" w:eastAsia="Times New Roman" w:hAnsi="Times New Roman" w:cs="Times New Roman"/>
      <w:b/>
      <w:spacing w:val="-6"/>
      <w:sz w:val="24"/>
      <w:szCs w:val="24"/>
      <w:lang w:eastAsia="ru-RU"/>
    </w:rPr>
  </w:style>
  <w:style w:type="paragraph" w:customStyle="1" w:styleId="a5">
    <w:name w:val="КД ТЗ статья"/>
    <w:autoRedefine/>
    <w:rsid w:val="00752E44"/>
    <w:pPr>
      <w:numPr>
        <w:ilvl w:val="1"/>
        <w:numId w:val="5"/>
      </w:numPr>
      <w:tabs>
        <w:tab w:val="clear" w:pos="1296"/>
        <w:tab w:val="num" w:pos="1134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6">
    <w:name w:val="КД ТЗ пункт"/>
    <w:autoRedefine/>
    <w:rsid w:val="00752E44"/>
    <w:pPr>
      <w:numPr>
        <w:ilvl w:val="2"/>
        <w:numId w:val="5"/>
      </w:numPr>
      <w:spacing w:after="0" w:line="240" w:lineRule="auto"/>
      <w:ind w:left="0" w:firstLine="720"/>
      <w:jc w:val="both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ff">
    <w:name w:val="КД текст"/>
    <w:basedOn w:val="a9"/>
    <w:autoRedefine/>
    <w:rsid w:val="00752E44"/>
    <w:pPr>
      <w:suppressAutoHyphens/>
      <w:spacing w:after="0"/>
      <w:jc w:val="center"/>
    </w:pPr>
    <w:rPr>
      <w:b/>
      <w:sz w:val="24"/>
      <w:szCs w:val="24"/>
    </w:rPr>
  </w:style>
  <w:style w:type="paragraph" w:styleId="aff0">
    <w:name w:val="footer"/>
    <w:basedOn w:val="a8"/>
    <w:link w:val="aff1"/>
    <w:uiPriority w:val="99"/>
    <w:rsid w:val="00752E4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f1">
    <w:name w:val="Нижний колонтитул Знак"/>
    <w:basedOn w:val="aa"/>
    <w:link w:val="aff0"/>
    <w:uiPriority w:val="99"/>
    <w:rsid w:val="00752E4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7">
    <w:name w:val="Body Text 2"/>
    <w:basedOn w:val="a8"/>
    <w:link w:val="28"/>
    <w:rsid w:val="00752E44"/>
    <w:pPr>
      <w:spacing w:after="120" w:line="48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8">
    <w:name w:val="Основной текст 2 Знак"/>
    <w:basedOn w:val="aa"/>
    <w:link w:val="27"/>
    <w:rsid w:val="00752E4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7">
    <w:name w:val="Body Text 3"/>
    <w:basedOn w:val="a8"/>
    <w:link w:val="38"/>
    <w:rsid w:val="00752E44"/>
    <w:pPr>
      <w:tabs>
        <w:tab w:val="left" w:pos="309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8">
    <w:name w:val="Основной текст 3 Знак"/>
    <w:basedOn w:val="aa"/>
    <w:link w:val="37"/>
    <w:rsid w:val="00752E4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11">
    <w:name w:val="заголовок 11"/>
    <w:basedOn w:val="a8"/>
    <w:next w:val="a8"/>
    <w:rsid w:val="00752E44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aff2">
    <w:name w:val="footnote text"/>
    <w:basedOn w:val="a8"/>
    <w:link w:val="aff3"/>
    <w:rsid w:val="00752E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3">
    <w:name w:val="Текст сноски Знак"/>
    <w:basedOn w:val="aa"/>
    <w:link w:val="aff2"/>
    <w:rsid w:val="00752E4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4">
    <w:name w:val="footnote reference"/>
    <w:rsid w:val="00752E44"/>
    <w:rPr>
      <w:vertAlign w:val="superscript"/>
    </w:rPr>
  </w:style>
  <w:style w:type="paragraph" w:styleId="39">
    <w:name w:val="Body Text Indent 3"/>
    <w:basedOn w:val="a8"/>
    <w:link w:val="3a"/>
    <w:rsid w:val="00752E44"/>
    <w:pPr>
      <w:tabs>
        <w:tab w:val="left" w:pos="309"/>
      </w:tabs>
      <w:spacing w:after="0" w:line="240" w:lineRule="auto"/>
      <w:ind w:firstLine="45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a">
    <w:name w:val="Основной текст с отступом 3 Знак"/>
    <w:basedOn w:val="aa"/>
    <w:link w:val="39"/>
    <w:rsid w:val="00752E4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5">
    <w:name w:val="Block Text"/>
    <w:basedOn w:val="a8"/>
    <w:rsid w:val="00752E44"/>
    <w:pPr>
      <w:spacing w:after="0" w:line="240" w:lineRule="auto"/>
      <w:ind w:left="6096" w:right="-2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caaieiaie11">
    <w:name w:val="caaieiaie 11"/>
    <w:basedOn w:val="a8"/>
    <w:next w:val="a8"/>
    <w:rsid w:val="00752E44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6">
    <w:name w:val="письмо"/>
    <w:basedOn w:val="a8"/>
    <w:rsid w:val="00752E44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f7">
    <w:name w:val="Название Знак"/>
    <w:rsid w:val="00752E4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8">
    <w:name w:val="Îáû÷íûé"/>
    <w:rsid w:val="00752E44"/>
    <w:pPr>
      <w:spacing w:after="0" w:line="240" w:lineRule="auto"/>
    </w:pPr>
    <w:rPr>
      <w:rFonts w:ascii="Garamond" w:eastAsia="Times New Roman" w:hAnsi="Garamond" w:cs="Times New Roman"/>
      <w:sz w:val="20"/>
      <w:szCs w:val="20"/>
      <w:lang w:eastAsia="ru-RU"/>
    </w:rPr>
  </w:style>
  <w:style w:type="paragraph" w:customStyle="1" w:styleId="61">
    <w:name w:val="çàãîëîâîê 6"/>
    <w:basedOn w:val="aff8"/>
    <w:next w:val="aff8"/>
    <w:rsid w:val="00752E44"/>
    <w:pPr>
      <w:keepNext/>
      <w:jc w:val="center"/>
    </w:pPr>
    <w:rPr>
      <w:b/>
      <w:sz w:val="24"/>
    </w:rPr>
  </w:style>
  <w:style w:type="paragraph" w:customStyle="1" w:styleId="aff9">
    <w:name w:val="Т Номер"/>
    <w:basedOn w:val="a8"/>
    <w:rsid w:val="00752E44"/>
    <w:pPr>
      <w:tabs>
        <w:tab w:val="num" w:pos="5394"/>
      </w:tabs>
      <w:spacing w:before="60" w:after="60" w:line="240" w:lineRule="auto"/>
      <w:ind w:left="5394" w:hanging="432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List Number 2"/>
    <w:basedOn w:val="a8"/>
    <w:rsid w:val="00752E44"/>
    <w:pPr>
      <w:numPr>
        <w:ilvl w:val="2"/>
        <w:numId w:val="4"/>
      </w:numPr>
      <w:tabs>
        <w:tab w:val="num" w:pos="643"/>
      </w:tabs>
      <w:spacing w:after="0" w:line="240" w:lineRule="auto"/>
      <w:ind w:left="64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-110">
    <w:name w:val="содержание2-11"/>
    <w:basedOn w:val="a8"/>
    <w:rsid w:val="00752E44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a">
    <w:name w:val="Plain Text"/>
    <w:basedOn w:val="a8"/>
    <w:link w:val="affb"/>
    <w:rsid w:val="00752E44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fb">
    <w:name w:val="Текст Знак"/>
    <w:basedOn w:val="aa"/>
    <w:link w:val="affa"/>
    <w:rsid w:val="00752E44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fc">
    <w:name w:val="Основной шрифт"/>
    <w:rsid w:val="00752E44"/>
  </w:style>
  <w:style w:type="paragraph" w:customStyle="1" w:styleId="Normal1">
    <w:name w:val="Normal1"/>
    <w:rsid w:val="00752E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reformat">
    <w:name w:val="Preformat"/>
    <w:rsid w:val="00752E44"/>
    <w:pPr>
      <w:numPr>
        <w:numId w:val="8"/>
      </w:numPr>
      <w:tabs>
        <w:tab w:val="clear" w:pos="432"/>
      </w:tabs>
      <w:autoSpaceDE w:val="0"/>
      <w:autoSpaceDN w:val="0"/>
      <w:adjustRightInd w:val="0"/>
      <w:spacing w:after="0" w:line="240" w:lineRule="auto"/>
      <w:ind w:left="0" w:firstLine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xl24">
    <w:name w:val="xl24"/>
    <w:basedOn w:val="a8"/>
    <w:rsid w:val="00752E44"/>
    <w:pPr>
      <w:numPr>
        <w:ilvl w:val="1"/>
        <w:numId w:val="8"/>
      </w:numPr>
      <w:tabs>
        <w:tab w:val="clear" w:pos="1836"/>
      </w:tabs>
      <w:spacing w:before="100" w:after="100" w:line="240" w:lineRule="auto"/>
      <w:ind w:left="0" w:firstLine="0"/>
      <w:jc w:val="center"/>
      <w:textAlignment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Nonformat">
    <w:name w:val="ConsNonformat"/>
    <w:rsid w:val="00752E44"/>
    <w:pPr>
      <w:widowControl w:val="0"/>
      <w:numPr>
        <w:ilvl w:val="2"/>
        <w:numId w:val="8"/>
      </w:numPr>
      <w:autoSpaceDE w:val="0"/>
      <w:autoSpaceDN w:val="0"/>
      <w:adjustRightInd w:val="0"/>
      <w:spacing w:after="0" w:line="240" w:lineRule="auto"/>
      <w:ind w:left="0"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Список-1 Знак Знак Знак"/>
    <w:basedOn w:val="a8"/>
    <w:link w:val="-10"/>
    <w:rsid w:val="00752E44"/>
    <w:pPr>
      <w:numPr>
        <w:numId w:val="7"/>
      </w:numPr>
      <w:tabs>
        <w:tab w:val="clear" w:pos="643"/>
        <w:tab w:val="num" w:pos="1158"/>
      </w:tabs>
      <w:spacing w:before="60" w:after="60" w:line="312" w:lineRule="auto"/>
      <w:ind w:left="1138" w:hanging="340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-10">
    <w:name w:val="Список-1 Знак Знак Знак Знак"/>
    <w:link w:val="-1"/>
    <w:rsid w:val="00752E44"/>
    <w:rPr>
      <w:rFonts w:ascii="Times New Roman" w:eastAsia="Times New Roman" w:hAnsi="Times New Roman" w:cs="Times New Roman"/>
      <w:sz w:val="24"/>
      <w:szCs w:val="20"/>
    </w:rPr>
  </w:style>
  <w:style w:type="paragraph" w:customStyle="1" w:styleId="-2">
    <w:name w:val="Список-2"/>
    <w:basedOn w:val="a8"/>
    <w:autoRedefine/>
    <w:rsid w:val="00752E44"/>
    <w:pPr>
      <w:numPr>
        <w:numId w:val="6"/>
      </w:numPr>
      <w:spacing w:before="60" w:after="60" w:line="312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10">
    <w:name w:val="Список1 Знак Знак"/>
    <w:basedOn w:val="body-12"/>
    <w:link w:val="18"/>
    <w:rsid w:val="00752E44"/>
    <w:pPr>
      <w:numPr>
        <w:numId w:val="3"/>
      </w:numPr>
      <w:overflowPunct/>
      <w:autoSpaceDE/>
      <w:autoSpaceDN/>
      <w:adjustRightInd/>
      <w:spacing w:before="120" w:line="240" w:lineRule="auto"/>
      <w:textAlignment w:val="auto"/>
    </w:pPr>
  </w:style>
  <w:style w:type="paragraph" w:customStyle="1" w:styleId="body-12">
    <w:name w:val="body-12 Знак Знак"/>
    <w:basedOn w:val="a8"/>
    <w:link w:val="body-120"/>
    <w:rsid w:val="00752E44"/>
    <w:pPr>
      <w:overflowPunct w:val="0"/>
      <w:autoSpaceDE w:val="0"/>
      <w:autoSpaceDN w:val="0"/>
      <w:adjustRightInd w:val="0"/>
      <w:spacing w:after="0" w:line="312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body-120">
    <w:name w:val="body-12 Знак Знак Знак"/>
    <w:link w:val="body-12"/>
    <w:rsid w:val="00752E44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8">
    <w:name w:val="Список1 Знак Знак Знак"/>
    <w:basedOn w:val="body-120"/>
    <w:link w:val="10"/>
    <w:rsid w:val="00752E4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9">
    <w:name w:val="Обычный1"/>
    <w:rsid w:val="00752E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rsid w:val="00752E44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52E4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120">
    <w:name w:val="12"/>
    <w:basedOn w:val="a8"/>
    <w:rsid w:val="00752E44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d">
    <w:name w:val="Кт Статья"/>
    <w:autoRedefine/>
    <w:rsid w:val="00752E44"/>
    <w:pPr>
      <w:tabs>
        <w:tab w:val="left" w:pos="0"/>
        <w:tab w:val="num" w:pos="540"/>
      </w:tabs>
      <w:suppressAutoHyphens/>
      <w:spacing w:after="0" w:line="240" w:lineRule="auto"/>
      <w:ind w:firstLine="567"/>
      <w:jc w:val="both"/>
      <w:outlineLvl w:val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0">
    <w:name w:val="Кт пункт"/>
    <w:autoRedefine/>
    <w:rsid w:val="00752E44"/>
    <w:pPr>
      <w:numPr>
        <w:numId w:val="9"/>
      </w:numPr>
      <w:tabs>
        <w:tab w:val="clear" w:pos="1158"/>
        <w:tab w:val="left" w:pos="1276"/>
      </w:tabs>
      <w:suppressAutoHyphens/>
      <w:spacing w:after="0" w:line="240" w:lineRule="auto"/>
      <w:ind w:left="0" w:right="6" w:firstLine="567"/>
      <w:jc w:val="both"/>
      <w:outlineLvl w:val="2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Подпункты"/>
    <w:basedOn w:val="a8"/>
    <w:rsid w:val="00752E44"/>
    <w:pPr>
      <w:numPr>
        <w:numId w:val="10"/>
      </w:numPr>
      <w:tabs>
        <w:tab w:val="clear" w:pos="1778"/>
        <w:tab w:val="num" w:pos="1418"/>
        <w:tab w:val="num" w:pos="1800"/>
      </w:tabs>
      <w:spacing w:after="0" w:line="240" w:lineRule="auto"/>
      <w:ind w:left="851" w:hanging="50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TitleListC">
    <w:name w:val="Title_List_C"/>
    <w:basedOn w:val="a8"/>
    <w:rsid w:val="00752E44"/>
    <w:pPr>
      <w:framePr w:hSpace="181" w:vSpace="181" w:wrap="notBeside" w:hAnchor="text" w:xAlign="center" w:yAlign="center"/>
      <w:spacing w:after="0" w:line="240" w:lineRule="auto"/>
      <w:ind w:firstLine="284"/>
      <w:jc w:val="center"/>
    </w:pPr>
    <w:rPr>
      <w:rFonts w:ascii="Times New Roman" w:eastAsia="Times New Roman" w:hAnsi="Times New Roman" w:cs="Times New Roman"/>
      <w:b/>
      <w:sz w:val="48"/>
      <w:szCs w:val="20"/>
      <w:lang w:eastAsia="ru-RU"/>
    </w:rPr>
  </w:style>
  <w:style w:type="paragraph" w:customStyle="1" w:styleId="210">
    <w:name w:val="Основной текст с отступом 21"/>
    <w:basedOn w:val="19"/>
    <w:rsid w:val="00752E44"/>
    <w:pPr>
      <w:shd w:val="clear" w:color="auto" w:fill="FFFFFF"/>
      <w:spacing w:before="10" w:line="360" w:lineRule="exact"/>
      <w:ind w:firstLine="709"/>
      <w:jc w:val="both"/>
    </w:pPr>
    <w:rPr>
      <w:color w:val="000000"/>
      <w:sz w:val="24"/>
    </w:rPr>
  </w:style>
  <w:style w:type="paragraph" w:customStyle="1" w:styleId="affe">
    <w:name w:val="Кт текст"/>
    <w:autoRedefine/>
    <w:rsid w:val="00752E44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lang w:eastAsia="ru-RU"/>
    </w:rPr>
  </w:style>
  <w:style w:type="paragraph" w:customStyle="1" w:styleId="140">
    <w:name w:val="14"/>
    <w:basedOn w:val="a8"/>
    <w:rsid w:val="00752E4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1a">
    <w:name w:val="КД кмпл1"/>
    <w:autoRedefine/>
    <w:rsid w:val="00752E4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13">
    <w:name w:val="Подпункт договора 1"/>
    <w:basedOn w:val="a9"/>
    <w:rsid w:val="00752E44"/>
    <w:pPr>
      <w:numPr>
        <w:ilvl w:val="1"/>
        <w:numId w:val="17"/>
      </w:numPr>
      <w:jc w:val="both"/>
    </w:pPr>
    <w:rPr>
      <w:sz w:val="24"/>
      <w:szCs w:val="20"/>
    </w:rPr>
  </w:style>
  <w:style w:type="paragraph" w:customStyle="1" w:styleId="afff">
    <w:name w:val="Реквизиты"/>
    <w:basedOn w:val="a9"/>
    <w:rsid w:val="00752E44"/>
    <w:pPr>
      <w:spacing w:after="0"/>
    </w:pPr>
    <w:rPr>
      <w:sz w:val="24"/>
      <w:szCs w:val="20"/>
    </w:rPr>
  </w:style>
  <w:style w:type="paragraph" w:customStyle="1" w:styleId="xl22">
    <w:name w:val="xl22"/>
    <w:basedOn w:val="a8"/>
    <w:rsid w:val="00752E44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xl23">
    <w:name w:val="xl23"/>
    <w:basedOn w:val="a8"/>
    <w:rsid w:val="00752E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8"/>
    <w:rsid w:val="00752E44"/>
    <w:pPr>
      <w:pBdr>
        <w:top w:val="single" w:sz="4" w:space="0" w:color="auto"/>
        <w:left w:val="single" w:sz="4" w:space="27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300" w:firstLine="300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6">
    <w:name w:val="xl26"/>
    <w:basedOn w:val="a8"/>
    <w:rsid w:val="00752E44"/>
    <w:pPr>
      <w:pBdr>
        <w:top w:val="single" w:sz="4" w:space="0" w:color="auto"/>
        <w:left w:val="single" w:sz="4" w:space="27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300" w:firstLine="300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7">
    <w:name w:val="xl27"/>
    <w:basedOn w:val="a8"/>
    <w:rsid w:val="00752E4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8">
    <w:name w:val="xl28"/>
    <w:basedOn w:val="a8"/>
    <w:rsid w:val="00752E4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9">
    <w:name w:val="xl29"/>
    <w:basedOn w:val="a8"/>
    <w:rsid w:val="00752E4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ff0">
    <w:name w:val="КД Раздел ТЗ"/>
    <w:next w:val="a8"/>
    <w:rsid w:val="00752E44"/>
    <w:pPr>
      <w:spacing w:after="0" w:line="240" w:lineRule="auto"/>
      <w:jc w:val="center"/>
    </w:pPr>
    <w:rPr>
      <w:rFonts w:ascii="Times New Roman" w:eastAsia="Times New Roman" w:hAnsi="Times New Roman" w:cs="Times New Roman"/>
      <w:b/>
      <w:lang w:eastAsia="ru-RU"/>
    </w:rPr>
  </w:style>
  <w:style w:type="paragraph" w:customStyle="1" w:styleId="3">
    <w:name w:val="КД пункт 3ур"/>
    <w:basedOn w:val="30"/>
    <w:autoRedefine/>
    <w:rsid w:val="00752E44"/>
    <w:pPr>
      <w:keepNext w:val="0"/>
      <w:numPr>
        <w:numId w:val="11"/>
      </w:numPr>
      <w:tabs>
        <w:tab w:val="left" w:pos="1304"/>
        <w:tab w:val="left" w:pos="1474"/>
      </w:tabs>
      <w:spacing w:before="0" w:after="0"/>
      <w:ind w:left="0" w:firstLine="720"/>
      <w:jc w:val="both"/>
    </w:pPr>
    <w:rPr>
      <w:b w:val="0"/>
      <w:bCs w:val="0"/>
      <w:szCs w:val="24"/>
    </w:rPr>
  </w:style>
  <w:style w:type="paragraph" w:customStyle="1" w:styleId="a">
    <w:name w:val="КД Раздел"/>
    <w:basedOn w:val="1"/>
    <w:next w:val="a9"/>
    <w:autoRedefine/>
    <w:rsid w:val="00752E44"/>
    <w:pPr>
      <w:keepNext/>
      <w:numPr>
        <w:numId w:val="11"/>
      </w:numPr>
      <w:tabs>
        <w:tab w:val="left" w:pos="1077"/>
        <w:tab w:val="left" w:pos="1304"/>
        <w:tab w:val="left" w:pos="1531"/>
      </w:tabs>
      <w:spacing w:before="240"/>
      <w:ind w:firstLine="720"/>
      <w:jc w:val="both"/>
    </w:pPr>
    <w:rPr>
      <w:bCs w:val="0"/>
      <w:caps w:val="0"/>
      <w:spacing w:val="-6"/>
      <w:lang w:val="ru-RU"/>
    </w:rPr>
  </w:style>
  <w:style w:type="paragraph" w:customStyle="1" w:styleId="20">
    <w:name w:val="КД подраздел 2 ур"/>
    <w:basedOn w:val="21"/>
    <w:next w:val="a9"/>
    <w:autoRedefine/>
    <w:rsid w:val="00752E44"/>
    <w:pPr>
      <w:numPr>
        <w:numId w:val="11"/>
      </w:numPr>
      <w:tabs>
        <w:tab w:val="left" w:pos="1080"/>
        <w:tab w:val="left" w:pos="1260"/>
      </w:tabs>
      <w:suppressAutoHyphens/>
      <w:spacing w:after="120"/>
      <w:ind w:left="0" w:firstLine="720"/>
      <w:jc w:val="both"/>
    </w:pPr>
    <w:rPr>
      <w:bCs w:val="0"/>
      <w:iCs w:val="0"/>
      <w:sz w:val="26"/>
      <w:szCs w:val="26"/>
    </w:rPr>
  </w:style>
  <w:style w:type="paragraph" w:customStyle="1" w:styleId="40">
    <w:name w:val="КД пункт 4ур"/>
    <w:basedOn w:val="3"/>
    <w:autoRedefine/>
    <w:rsid w:val="00752E44"/>
    <w:pPr>
      <w:numPr>
        <w:ilvl w:val="3"/>
      </w:numPr>
      <w:ind w:left="0" w:firstLine="720"/>
      <w:outlineLvl w:val="3"/>
    </w:pPr>
  </w:style>
  <w:style w:type="paragraph" w:customStyle="1" w:styleId="afff1">
    <w:name w:val="Договор преамбула"/>
    <w:basedOn w:val="a8"/>
    <w:rsid w:val="00752E44"/>
    <w:pPr>
      <w:spacing w:before="480" w:after="240" w:line="240" w:lineRule="auto"/>
      <w:ind w:firstLine="709"/>
      <w:jc w:val="both"/>
    </w:pPr>
    <w:rPr>
      <w:rFonts w:ascii="Arial" w:eastAsia="Times New Roman" w:hAnsi="Arial" w:cs="Arial"/>
      <w:sz w:val="20"/>
      <w:szCs w:val="24"/>
      <w:lang w:eastAsia="ru-RU"/>
    </w:rPr>
  </w:style>
  <w:style w:type="paragraph" w:customStyle="1" w:styleId="a2">
    <w:name w:val="Кт Раздел"/>
    <w:autoRedefine/>
    <w:rsid w:val="00752E44"/>
    <w:pPr>
      <w:keepNext/>
      <w:numPr>
        <w:numId w:val="12"/>
      </w:numPr>
      <w:spacing w:before="360" w:after="240" w:line="240" w:lineRule="auto"/>
      <w:ind w:left="0"/>
      <w:jc w:val="center"/>
      <w:outlineLvl w:val="0"/>
    </w:pPr>
    <w:rPr>
      <w:rFonts w:ascii="Times New Roman" w:eastAsia="Times New Roman" w:hAnsi="Times New Roman" w:cs="Times New Roman"/>
      <w:b/>
      <w:spacing w:val="-6"/>
      <w:sz w:val="24"/>
      <w:szCs w:val="28"/>
      <w:lang w:eastAsia="ru-RU"/>
    </w:rPr>
  </w:style>
  <w:style w:type="paragraph" w:styleId="HTML">
    <w:name w:val="HTML Preformatted"/>
    <w:basedOn w:val="a8"/>
    <w:link w:val="HTML0"/>
    <w:rsid w:val="00752E4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HTML0">
    <w:name w:val="Стандартный HTML Знак"/>
    <w:basedOn w:val="aa"/>
    <w:link w:val="HTML"/>
    <w:rsid w:val="00752E44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211">
    <w:name w:val="Основной текст 21"/>
    <w:basedOn w:val="a8"/>
    <w:rsid w:val="00752E44"/>
    <w:pPr>
      <w:spacing w:before="120" w:after="0" w:line="240" w:lineRule="auto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Body">
    <w:name w:val="Body"/>
    <w:basedOn w:val="a8"/>
    <w:rsid w:val="00752E44"/>
    <w:pPr>
      <w:spacing w:before="60"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afff2">
    <w:name w:val="КД текст Ц"/>
    <w:basedOn w:val="aff"/>
    <w:autoRedefine/>
    <w:rsid w:val="00752E44"/>
    <w:rPr>
      <w:b w:val="0"/>
    </w:rPr>
  </w:style>
  <w:style w:type="paragraph" w:customStyle="1" w:styleId="afff3">
    <w:name w:val="КД текст Л"/>
    <w:basedOn w:val="afff2"/>
    <w:next w:val="a9"/>
    <w:autoRedefine/>
    <w:rsid w:val="00752E44"/>
    <w:pPr>
      <w:jc w:val="left"/>
    </w:pPr>
  </w:style>
  <w:style w:type="paragraph" w:customStyle="1" w:styleId="afff4">
    <w:name w:val="КД №пп таблЦен"/>
    <w:next w:val="a9"/>
    <w:rsid w:val="00752E44"/>
    <w:pPr>
      <w:tabs>
        <w:tab w:val="num" w:pos="340"/>
      </w:tabs>
      <w:suppressAutoHyphens/>
      <w:spacing w:after="0" w:line="240" w:lineRule="auto"/>
      <w:ind w:firstLine="5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5">
    <w:name w:val="КД текст ЗЖ"/>
    <w:basedOn w:val="a8"/>
    <w:next w:val="a9"/>
    <w:rsid w:val="00752E44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14pt">
    <w:name w:val="Обычный + 14 pt"/>
    <w:aliases w:val="по ширине,Первая строка:  1,25 см"/>
    <w:basedOn w:val="a8"/>
    <w:rsid w:val="00752E44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fff6">
    <w:name w:val="Strong"/>
    <w:qFormat/>
    <w:rsid w:val="00752E44"/>
    <w:rPr>
      <w:b/>
      <w:bCs/>
    </w:rPr>
  </w:style>
  <w:style w:type="paragraph" w:customStyle="1" w:styleId="StyleFirstline127cm">
    <w:name w:val="Style First line:  127 cm"/>
    <w:basedOn w:val="a8"/>
    <w:rsid w:val="00752E44"/>
    <w:pPr>
      <w:spacing w:before="120"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0"/>
    </w:rPr>
  </w:style>
  <w:style w:type="paragraph" w:customStyle="1" w:styleId="Iniiaiieoaeno">
    <w:name w:val="Iniiaiie oaeno"/>
    <w:basedOn w:val="a8"/>
    <w:rsid w:val="00752E44"/>
    <w:pPr>
      <w:suppressAutoHyphens/>
      <w:autoSpaceDE w:val="0"/>
      <w:autoSpaceDN w:val="0"/>
      <w:spacing w:after="0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44">
    <w:name w:val="Стиль4"/>
    <w:basedOn w:val="a8"/>
    <w:rsid w:val="00752E4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51">
    <w:name w:val="Стиль5"/>
    <w:basedOn w:val="a8"/>
    <w:rsid w:val="00752E44"/>
    <w:pPr>
      <w:spacing w:after="0" w:line="240" w:lineRule="auto"/>
      <w:ind w:firstLine="426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9">
    <w:name w:val="çàãîëîâîê 2"/>
    <w:basedOn w:val="a8"/>
    <w:next w:val="a8"/>
    <w:rsid w:val="00752E44"/>
    <w:pPr>
      <w:keepNext/>
      <w:widowControl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71">
    <w:name w:val="Стиль7"/>
    <w:basedOn w:val="35"/>
    <w:rsid w:val="00752E44"/>
    <w:pPr>
      <w:ind w:firstLine="426"/>
    </w:pPr>
  </w:style>
  <w:style w:type="paragraph" w:customStyle="1" w:styleId="311">
    <w:name w:val="Основной текст с отступом 31"/>
    <w:basedOn w:val="19"/>
    <w:rsid w:val="00752E44"/>
    <w:pPr>
      <w:widowControl w:val="0"/>
      <w:spacing w:line="360" w:lineRule="auto"/>
      <w:ind w:firstLine="709"/>
      <w:jc w:val="both"/>
    </w:pPr>
    <w:rPr>
      <w:rFonts w:ascii="Arial" w:hAnsi="Arial"/>
      <w:sz w:val="24"/>
    </w:rPr>
  </w:style>
  <w:style w:type="paragraph" w:customStyle="1" w:styleId="2a">
    <w:name w:val="Текст_начало_2"/>
    <w:basedOn w:val="a8"/>
    <w:rsid w:val="00752E44"/>
    <w:pPr>
      <w:spacing w:after="0" w:line="360" w:lineRule="exact"/>
      <w:jc w:val="both"/>
    </w:pPr>
    <w:rPr>
      <w:rFonts w:ascii="Arial" w:eastAsia="Times New Roman" w:hAnsi="Arial" w:cs="Times New Roman"/>
      <w:sz w:val="24"/>
      <w:szCs w:val="20"/>
      <w:lang w:val="en-GB" w:eastAsia="ru-RU"/>
    </w:rPr>
  </w:style>
  <w:style w:type="paragraph" w:customStyle="1" w:styleId="BodyText21">
    <w:name w:val="Body Text 21"/>
    <w:basedOn w:val="19"/>
    <w:rsid w:val="00752E44"/>
    <w:pPr>
      <w:widowControl w:val="0"/>
      <w:spacing w:line="360" w:lineRule="auto"/>
      <w:ind w:firstLine="851"/>
      <w:jc w:val="both"/>
    </w:pPr>
    <w:rPr>
      <w:rFonts w:ascii="Arial" w:hAnsi="Arial"/>
      <w:sz w:val="24"/>
    </w:rPr>
  </w:style>
  <w:style w:type="paragraph" w:styleId="afff7">
    <w:name w:val="caption"/>
    <w:basedOn w:val="a8"/>
    <w:next w:val="a8"/>
    <w:qFormat/>
    <w:rsid w:val="00752E44"/>
    <w:pPr>
      <w:keepNext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customStyle="1" w:styleId="FR5">
    <w:name w:val="FR5"/>
    <w:rsid w:val="00752E44"/>
    <w:pPr>
      <w:widowControl w:val="0"/>
      <w:autoSpaceDE w:val="0"/>
      <w:autoSpaceDN w:val="0"/>
      <w:adjustRightInd w:val="0"/>
      <w:spacing w:after="0" w:line="300" w:lineRule="auto"/>
    </w:pPr>
    <w:rPr>
      <w:rFonts w:ascii="Arial" w:eastAsia="Times New Roman" w:hAnsi="Arial" w:cs="Times New Roman"/>
      <w:b/>
      <w:szCs w:val="20"/>
      <w:lang w:eastAsia="ru-RU"/>
    </w:rPr>
  </w:style>
  <w:style w:type="paragraph" w:customStyle="1" w:styleId="FR3">
    <w:name w:val="FR3"/>
    <w:rsid w:val="00752E44"/>
    <w:pPr>
      <w:widowControl w:val="0"/>
      <w:autoSpaceDE w:val="0"/>
      <w:autoSpaceDN w:val="0"/>
      <w:adjustRightInd w:val="0"/>
      <w:spacing w:after="0" w:line="300" w:lineRule="auto"/>
      <w:ind w:left="800" w:right="600"/>
      <w:jc w:val="center"/>
    </w:pPr>
    <w:rPr>
      <w:rFonts w:ascii="Times New Roman" w:eastAsia="Times New Roman" w:hAnsi="Times New Roman" w:cs="Times New Roman"/>
      <w:sz w:val="40"/>
      <w:szCs w:val="20"/>
      <w:lang w:eastAsia="ru-RU"/>
    </w:rPr>
  </w:style>
  <w:style w:type="paragraph" w:customStyle="1" w:styleId="FR1">
    <w:name w:val="FR1"/>
    <w:rsid w:val="00752E44"/>
    <w:pPr>
      <w:widowControl w:val="0"/>
      <w:autoSpaceDE w:val="0"/>
      <w:autoSpaceDN w:val="0"/>
      <w:adjustRightInd w:val="0"/>
      <w:spacing w:before="3100" w:after="0" w:line="240" w:lineRule="auto"/>
      <w:jc w:val="center"/>
    </w:pPr>
    <w:rPr>
      <w:rFonts w:ascii="Times New Roman" w:eastAsia="Times New Roman" w:hAnsi="Times New Roman" w:cs="Times New Roman"/>
      <w:sz w:val="64"/>
      <w:szCs w:val="20"/>
      <w:lang w:eastAsia="ru-RU"/>
    </w:rPr>
  </w:style>
  <w:style w:type="paragraph" w:customStyle="1" w:styleId="FR2">
    <w:name w:val="FR2"/>
    <w:rsid w:val="00752E44"/>
    <w:pPr>
      <w:widowControl w:val="0"/>
      <w:autoSpaceDE w:val="0"/>
      <w:autoSpaceDN w:val="0"/>
      <w:adjustRightInd w:val="0"/>
      <w:spacing w:before="320" w:after="0" w:line="300" w:lineRule="auto"/>
      <w:jc w:val="center"/>
    </w:pPr>
    <w:rPr>
      <w:rFonts w:ascii="Times New Roman" w:eastAsia="Times New Roman" w:hAnsi="Times New Roman" w:cs="Times New Roman"/>
      <w:b/>
      <w:sz w:val="48"/>
      <w:szCs w:val="20"/>
      <w:lang w:eastAsia="ru-RU"/>
    </w:rPr>
  </w:style>
  <w:style w:type="paragraph" w:customStyle="1" w:styleId="FR4">
    <w:name w:val="FR4"/>
    <w:rsid w:val="00752E44"/>
    <w:pPr>
      <w:widowControl w:val="0"/>
      <w:autoSpaceDE w:val="0"/>
      <w:autoSpaceDN w:val="0"/>
      <w:adjustRightInd w:val="0"/>
      <w:spacing w:before="460" w:after="0" w:line="240" w:lineRule="auto"/>
      <w:ind w:left="2560"/>
    </w:pPr>
    <w:rPr>
      <w:rFonts w:ascii="Arial" w:eastAsia="Times New Roman" w:hAnsi="Arial" w:cs="Times New Roman"/>
      <w:sz w:val="32"/>
      <w:szCs w:val="20"/>
      <w:lang w:eastAsia="ru-RU"/>
    </w:rPr>
  </w:style>
  <w:style w:type="paragraph" w:styleId="3b">
    <w:name w:val="List Bullet 3"/>
    <w:basedOn w:val="afb"/>
    <w:autoRedefine/>
    <w:rsid w:val="00752E44"/>
    <w:pPr>
      <w:widowControl/>
      <w:spacing w:line="240" w:lineRule="auto"/>
      <w:ind w:left="1440" w:firstLine="720"/>
      <w:outlineLvl w:val="0"/>
    </w:pPr>
  </w:style>
  <w:style w:type="paragraph" w:styleId="2b">
    <w:name w:val="toc 2"/>
    <w:basedOn w:val="a8"/>
    <w:autoRedefine/>
    <w:rsid w:val="00752E44"/>
    <w:pPr>
      <w:tabs>
        <w:tab w:val="right" w:leader="dot" w:pos="8503"/>
      </w:tabs>
      <w:spacing w:after="0" w:line="240" w:lineRule="auto"/>
    </w:pPr>
    <w:rPr>
      <w:rFonts w:ascii="Times New Roman" w:eastAsia="Times New Roman" w:hAnsi="Times New Roman" w:cs="Times New Roman"/>
      <w:smallCaps/>
      <w:sz w:val="20"/>
      <w:szCs w:val="20"/>
      <w:lang w:eastAsia="ru-RU"/>
    </w:rPr>
  </w:style>
  <w:style w:type="paragraph" w:customStyle="1" w:styleId="4H4">
    <w:name w:val="Заголовок 4.H4"/>
    <w:basedOn w:val="a8"/>
    <w:next w:val="a8"/>
    <w:rsid w:val="00752E44"/>
    <w:pPr>
      <w:spacing w:before="120"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5H5">
    <w:name w:val="Заголовок 5.H5"/>
    <w:basedOn w:val="a8"/>
    <w:next w:val="a8"/>
    <w:rsid w:val="00752E44"/>
    <w:pPr>
      <w:spacing w:before="120"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3H3">
    <w:name w:val="Заголовок 3.H3"/>
    <w:basedOn w:val="a8"/>
    <w:next w:val="a8"/>
    <w:rsid w:val="00752E44"/>
    <w:pPr>
      <w:spacing w:before="120"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Web">
    <w:name w:val="Обычный (Web)"/>
    <w:basedOn w:val="a8"/>
    <w:rsid w:val="00752E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b">
    <w:name w:val="Обычный + Первая строка:  1 см"/>
    <w:basedOn w:val="a8"/>
    <w:link w:val="1c"/>
    <w:rsid w:val="00752E44"/>
    <w:pPr>
      <w:keepNext/>
      <w:keepLines/>
      <w:widowControl w:val="0"/>
      <w:suppressLineNumbers/>
      <w:suppressAutoHyphens/>
      <w:spacing w:after="60" w:line="240" w:lineRule="auto"/>
      <w:ind w:firstLine="567"/>
      <w:jc w:val="both"/>
    </w:pPr>
    <w:rPr>
      <w:rFonts w:ascii="Times New Roman" w:eastAsia="Times New Roman" w:hAnsi="Times New Roman" w:cs="Times New Roman"/>
      <w:i/>
      <w:sz w:val="24"/>
      <w:szCs w:val="24"/>
      <w:lang w:eastAsia="ru-RU"/>
    </w:rPr>
  </w:style>
  <w:style w:type="character" w:customStyle="1" w:styleId="1c">
    <w:name w:val="Обычный + Первая строка:  1 см Знак"/>
    <w:link w:val="1b"/>
    <w:rsid w:val="00752E44"/>
    <w:rPr>
      <w:rFonts w:ascii="Times New Roman" w:eastAsia="Times New Roman" w:hAnsi="Times New Roman" w:cs="Times New Roman"/>
      <w:i/>
      <w:sz w:val="24"/>
      <w:szCs w:val="24"/>
      <w:lang w:eastAsia="ru-RU"/>
    </w:rPr>
  </w:style>
  <w:style w:type="paragraph" w:styleId="3c">
    <w:name w:val="toc 3"/>
    <w:basedOn w:val="a8"/>
    <w:next w:val="a8"/>
    <w:autoRedefine/>
    <w:rsid w:val="00752E44"/>
    <w:pPr>
      <w:tabs>
        <w:tab w:val="num" w:pos="72"/>
        <w:tab w:val="left" w:pos="1680"/>
        <w:tab w:val="right" w:leader="dot" w:pos="10148"/>
      </w:tabs>
      <w:spacing w:before="100" w:after="0" w:line="240" w:lineRule="auto"/>
      <w:ind w:left="720" w:hanging="7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8">
    <w:name w:val="Date"/>
    <w:basedOn w:val="a8"/>
    <w:next w:val="a8"/>
    <w:link w:val="afff9"/>
    <w:semiHidden/>
    <w:rsid w:val="00752E44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ff9">
    <w:name w:val="Дата Знак"/>
    <w:basedOn w:val="aa"/>
    <w:link w:val="afff8"/>
    <w:semiHidden/>
    <w:rsid w:val="00752E4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a">
    <w:name w:val="Тендерные данные"/>
    <w:basedOn w:val="a8"/>
    <w:semiHidden/>
    <w:rsid w:val="00752E44"/>
    <w:pPr>
      <w:tabs>
        <w:tab w:val="left" w:pos="1985"/>
      </w:tabs>
      <w:spacing w:before="120" w:after="60" w:line="240" w:lineRule="auto"/>
      <w:jc w:val="both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1d">
    <w:name w:val="текст1"/>
    <w:rsid w:val="00752E44"/>
    <w:pPr>
      <w:autoSpaceDE w:val="0"/>
      <w:autoSpaceDN w:val="0"/>
      <w:adjustRightInd w:val="0"/>
      <w:spacing w:after="0" w:line="240" w:lineRule="auto"/>
      <w:ind w:firstLine="397"/>
      <w:jc w:val="both"/>
    </w:pPr>
    <w:rPr>
      <w:rFonts w:ascii="SchoolBookC" w:eastAsia="Times New Roman" w:hAnsi="SchoolBookC" w:cs="Times New Roman"/>
      <w:sz w:val="24"/>
      <w:szCs w:val="20"/>
      <w:lang w:eastAsia="ru-RU"/>
    </w:rPr>
  </w:style>
  <w:style w:type="paragraph" w:customStyle="1" w:styleId="afffb">
    <w:name w:val="втяжка"/>
    <w:basedOn w:val="1d"/>
    <w:next w:val="1d"/>
    <w:rsid w:val="00752E44"/>
    <w:pPr>
      <w:tabs>
        <w:tab w:val="left" w:pos="567"/>
      </w:tabs>
      <w:spacing w:before="57"/>
      <w:ind w:left="567" w:hanging="567"/>
    </w:pPr>
  </w:style>
  <w:style w:type="paragraph" w:customStyle="1" w:styleId="afffc">
    <w:name w:val="текст"/>
    <w:rsid w:val="00752E44"/>
    <w:pPr>
      <w:autoSpaceDE w:val="0"/>
      <w:autoSpaceDN w:val="0"/>
      <w:adjustRightInd w:val="0"/>
      <w:spacing w:after="0" w:line="240" w:lineRule="auto"/>
      <w:jc w:val="both"/>
    </w:pPr>
    <w:rPr>
      <w:rFonts w:ascii="SchoolBookC" w:eastAsia="Times New Roman" w:hAnsi="SchoolBookC" w:cs="Times New Roman"/>
      <w:color w:val="000000"/>
      <w:sz w:val="24"/>
      <w:szCs w:val="20"/>
      <w:lang w:eastAsia="ru-RU"/>
    </w:rPr>
  </w:style>
  <w:style w:type="paragraph" w:customStyle="1" w:styleId="afffd">
    <w:name w:val="текст таблицы"/>
    <w:basedOn w:val="a8"/>
    <w:rsid w:val="00752E44"/>
    <w:pPr>
      <w:spacing w:before="120" w:after="0" w:line="240" w:lineRule="auto"/>
      <w:ind w:right="-102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Раздел"/>
    <w:basedOn w:val="a8"/>
    <w:semiHidden/>
    <w:rsid w:val="00752E44"/>
    <w:pPr>
      <w:numPr>
        <w:ilvl w:val="1"/>
        <w:numId w:val="2"/>
      </w:numPr>
      <w:spacing w:before="120" w:after="120" w:line="240" w:lineRule="auto"/>
      <w:jc w:val="center"/>
    </w:pPr>
    <w:rPr>
      <w:rFonts w:ascii="Arial Narrow" w:eastAsia="Times New Roman" w:hAnsi="Arial Narrow" w:cs="Times New Roman"/>
      <w:b/>
      <w:sz w:val="28"/>
      <w:szCs w:val="20"/>
      <w:lang w:eastAsia="ru-RU"/>
    </w:rPr>
  </w:style>
  <w:style w:type="paragraph" w:customStyle="1" w:styleId="afffe">
    <w:name w:val="заг_центр"/>
    <w:basedOn w:val="a8"/>
    <w:rsid w:val="00752E44"/>
    <w:pPr>
      <w:autoSpaceDE w:val="0"/>
      <w:autoSpaceDN w:val="0"/>
      <w:adjustRightInd w:val="0"/>
      <w:spacing w:before="57" w:after="0" w:line="240" w:lineRule="auto"/>
      <w:ind w:left="283" w:right="283"/>
      <w:jc w:val="center"/>
    </w:pPr>
    <w:rPr>
      <w:rFonts w:ascii="AvantGardeGothicC" w:eastAsia="Times New Roman" w:hAnsi="AvantGardeGothicC" w:cs="Times New Roman"/>
      <w:b/>
      <w:i/>
      <w:sz w:val="24"/>
      <w:szCs w:val="20"/>
      <w:lang w:eastAsia="ru-RU"/>
    </w:rPr>
  </w:style>
  <w:style w:type="paragraph" w:styleId="affff">
    <w:name w:val="Subtitle"/>
    <w:basedOn w:val="a8"/>
    <w:link w:val="affff0"/>
    <w:qFormat/>
    <w:rsid w:val="00752E44"/>
    <w:pPr>
      <w:tabs>
        <w:tab w:val="left" w:pos="567"/>
      </w:tabs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ffff0">
    <w:name w:val="Подзаголовок Знак"/>
    <w:basedOn w:val="aa"/>
    <w:link w:val="affff"/>
    <w:rsid w:val="00752E4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TextNormal">
    <w:name w:val="Text Normal"/>
    <w:basedOn w:val="a8"/>
    <w:rsid w:val="00752E44"/>
    <w:pPr>
      <w:tabs>
        <w:tab w:val="left" w:pos="1170"/>
      </w:tabs>
      <w:spacing w:after="0" w:line="240" w:lineRule="auto"/>
      <w:ind w:left="360" w:right="448" w:firstLine="540"/>
      <w:jc w:val="both"/>
    </w:pPr>
    <w:rPr>
      <w:rFonts w:ascii="TimesDL" w:eastAsia="Times New Roman" w:hAnsi="TimesDL" w:cs="Times New Roman"/>
      <w:sz w:val="20"/>
      <w:szCs w:val="20"/>
      <w:lang w:val="en-GB" w:eastAsia="ru-RU"/>
    </w:rPr>
  </w:style>
  <w:style w:type="character" w:customStyle="1" w:styleId="sZamNoBreakSpace">
    <w:name w:val="sZamNoBreakSpace"/>
    <w:rsid w:val="00752E44"/>
  </w:style>
  <w:style w:type="paragraph" w:styleId="1e">
    <w:name w:val="toc 1"/>
    <w:basedOn w:val="a8"/>
    <w:next w:val="a8"/>
    <w:autoRedefine/>
    <w:rsid w:val="00752E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head21">
    <w:name w:val="head21"/>
    <w:basedOn w:val="a8"/>
    <w:rsid w:val="00752E44"/>
    <w:pPr>
      <w:overflowPunct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0">
    <w:name w:val="consplusnormal"/>
    <w:basedOn w:val="a8"/>
    <w:rsid w:val="00752E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">
    <w:name w:val="Контракт-пункт"/>
    <w:basedOn w:val="a8"/>
    <w:rsid w:val="00752E44"/>
    <w:pPr>
      <w:numPr>
        <w:ilvl w:val="1"/>
        <w:numId w:val="1"/>
      </w:numPr>
      <w:tabs>
        <w:tab w:val="left" w:pos="680"/>
      </w:tabs>
      <w:spacing w:after="6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f1">
    <w:name w:val="annotation subject"/>
    <w:basedOn w:val="af3"/>
    <w:next w:val="af3"/>
    <w:link w:val="affff2"/>
    <w:uiPriority w:val="99"/>
    <w:semiHidden/>
    <w:rsid w:val="00752E44"/>
    <w:rPr>
      <w:b/>
      <w:bCs/>
    </w:rPr>
  </w:style>
  <w:style w:type="character" w:customStyle="1" w:styleId="affff2">
    <w:name w:val="Тема примечания Знак"/>
    <w:basedOn w:val="af4"/>
    <w:link w:val="affff1"/>
    <w:uiPriority w:val="99"/>
    <w:semiHidden/>
    <w:rsid w:val="00752E4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affff3">
    <w:name w:val="Спис_заголовок"/>
    <w:basedOn w:val="a8"/>
    <w:next w:val="a1"/>
    <w:rsid w:val="00752E44"/>
    <w:pPr>
      <w:keepNext/>
      <w:keepLines/>
      <w:tabs>
        <w:tab w:val="left" w:pos="0"/>
        <w:tab w:val="num" w:pos="360"/>
      </w:tabs>
      <w:spacing w:before="60" w:after="60" w:line="24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a1">
    <w:name w:val="List"/>
    <w:basedOn w:val="a8"/>
    <w:rsid w:val="00752E44"/>
    <w:pPr>
      <w:numPr>
        <w:numId w:val="13"/>
      </w:numPr>
      <w:spacing w:after="60" w:line="240" w:lineRule="auto"/>
      <w:ind w:left="283" w:hanging="28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Номер1"/>
    <w:basedOn w:val="a1"/>
    <w:rsid w:val="00752E44"/>
    <w:pPr>
      <w:numPr>
        <w:ilvl w:val="1"/>
      </w:numPr>
      <w:tabs>
        <w:tab w:val="num" w:pos="1077"/>
      </w:tabs>
      <w:spacing w:before="40" w:after="40"/>
      <w:ind w:left="737" w:hanging="380"/>
    </w:pPr>
    <w:rPr>
      <w:sz w:val="22"/>
      <w:szCs w:val="20"/>
    </w:rPr>
  </w:style>
  <w:style w:type="paragraph" w:customStyle="1" w:styleId="xl30">
    <w:name w:val="xl30"/>
    <w:basedOn w:val="a8"/>
    <w:rsid w:val="00752E4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1f">
    <w:name w:val="Знак1"/>
    <w:basedOn w:val="a8"/>
    <w:rsid w:val="00752E44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customStyle="1" w:styleId="block">
    <w:name w:val="block"/>
    <w:basedOn w:val="a8"/>
    <w:rsid w:val="00752E44"/>
    <w:pPr>
      <w:autoSpaceDE w:val="0"/>
      <w:autoSpaceDN w:val="0"/>
      <w:spacing w:after="300" w:line="240" w:lineRule="auto"/>
    </w:pPr>
    <w:rPr>
      <w:rFonts w:ascii="Tahoma" w:eastAsia="Times New Roman" w:hAnsi="Tahoma" w:cs="Tahoma"/>
      <w:color w:val="808080"/>
      <w:sz w:val="24"/>
      <w:szCs w:val="24"/>
      <w:lang w:eastAsia="ru-RU"/>
    </w:rPr>
  </w:style>
  <w:style w:type="paragraph" w:customStyle="1" w:styleId="CharCharCharChar">
    <w:name w:val="Знак Знак Char Char Знак Знак Char Char Знак Знак Знак Знак Знак Знак"/>
    <w:basedOn w:val="a8"/>
    <w:rsid w:val="00752E44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customStyle="1" w:styleId="01zagolovok">
    <w:name w:val="01_zagolovok"/>
    <w:basedOn w:val="a8"/>
    <w:rsid w:val="00752E44"/>
    <w:pPr>
      <w:keepNext/>
      <w:pageBreakBefore/>
      <w:spacing w:before="360" w:after="120" w:line="240" w:lineRule="auto"/>
      <w:outlineLvl w:val="0"/>
    </w:pPr>
    <w:rPr>
      <w:rFonts w:ascii="GaramondC" w:eastAsia="Times New Roman" w:hAnsi="GaramondC" w:cs="Times New Roman"/>
      <w:b/>
      <w:color w:val="000000"/>
      <w:sz w:val="40"/>
      <w:szCs w:val="62"/>
      <w:lang w:eastAsia="ru-RU"/>
    </w:rPr>
  </w:style>
  <w:style w:type="paragraph" w:customStyle="1" w:styleId="affff4">
    <w:name w:val="Пункт б/н"/>
    <w:basedOn w:val="a8"/>
    <w:rsid w:val="00752E44"/>
    <w:pPr>
      <w:tabs>
        <w:tab w:val="left" w:pos="1134"/>
      </w:tabs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0">
    <w:name w:val="Контракт-раздел"/>
    <w:basedOn w:val="a8"/>
    <w:next w:val="-"/>
    <w:rsid w:val="00752E44"/>
    <w:pPr>
      <w:keepNext/>
      <w:tabs>
        <w:tab w:val="left" w:pos="540"/>
        <w:tab w:val="num" w:pos="720"/>
      </w:tabs>
      <w:suppressAutoHyphens/>
      <w:spacing w:before="360" w:after="120" w:line="240" w:lineRule="auto"/>
      <w:ind w:left="720" w:hanging="360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3">
    <w:name w:val="Контракт-подпункт"/>
    <w:basedOn w:val="a8"/>
    <w:rsid w:val="00752E44"/>
    <w:pPr>
      <w:tabs>
        <w:tab w:val="num" w:pos="851"/>
      </w:tabs>
      <w:spacing w:after="0" w:line="240" w:lineRule="auto"/>
      <w:ind w:left="851" w:hanging="85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4">
    <w:name w:val="Контракт-подподпункт"/>
    <w:basedOn w:val="a8"/>
    <w:rsid w:val="00752E44"/>
    <w:pPr>
      <w:tabs>
        <w:tab w:val="num" w:pos="1418"/>
      </w:tabs>
      <w:spacing w:after="0" w:line="240" w:lineRule="auto"/>
      <w:ind w:left="1418" w:hanging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5">
    <w:name w:val="Условия контракта"/>
    <w:basedOn w:val="a8"/>
    <w:semiHidden/>
    <w:rsid w:val="00752E44"/>
    <w:pPr>
      <w:tabs>
        <w:tab w:val="num" w:pos="1158"/>
      </w:tabs>
      <w:spacing w:before="240" w:after="120" w:line="240" w:lineRule="auto"/>
      <w:ind w:left="1138" w:hanging="340"/>
      <w:jc w:val="both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3d">
    <w:name w:val="заголовок 3"/>
    <w:basedOn w:val="a8"/>
    <w:next w:val="a8"/>
    <w:rsid w:val="00752E44"/>
    <w:pPr>
      <w:keepNext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02statia1">
    <w:name w:val="02statia1"/>
    <w:basedOn w:val="a8"/>
    <w:rsid w:val="00752E44"/>
    <w:pPr>
      <w:keepNext/>
      <w:spacing w:before="280" w:after="0" w:line="320" w:lineRule="atLeast"/>
      <w:ind w:left="1134" w:right="851" w:hanging="578"/>
      <w:outlineLvl w:val="2"/>
    </w:pPr>
    <w:rPr>
      <w:rFonts w:ascii="GaramondNarrowC" w:eastAsia="Times New Roman" w:hAnsi="GaramondNarrowC" w:cs="Times New Roman"/>
      <w:b/>
      <w:sz w:val="24"/>
      <w:szCs w:val="24"/>
      <w:lang w:eastAsia="ru-RU"/>
    </w:rPr>
  </w:style>
  <w:style w:type="paragraph" w:customStyle="1" w:styleId="phNormal">
    <w:name w:val="ph_Normal"/>
    <w:basedOn w:val="a8"/>
    <w:link w:val="phNormal0"/>
    <w:rsid w:val="00752E44"/>
    <w:pPr>
      <w:spacing w:before="120" w:after="0" w:line="360" w:lineRule="auto"/>
      <w:ind w:firstLine="85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hNormal0">
    <w:name w:val="ph_Normal Знак"/>
    <w:link w:val="phNormal"/>
    <w:rsid w:val="00752E4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hTitle">
    <w:name w:val="ph_Title"/>
    <w:basedOn w:val="phNormal"/>
    <w:next w:val="phNormal"/>
    <w:rsid w:val="00752E44"/>
    <w:pPr>
      <w:ind w:firstLine="0"/>
      <w:jc w:val="center"/>
      <w:outlineLvl w:val="0"/>
    </w:pPr>
    <w:rPr>
      <w:b/>
      <w:bCs/>
      <w:caps/>
      <w:sz w:val="28"/>
      <w:szCs w:val="28"/>
    </w:rPr>
  </w:style>
  <w:style w:type="paragraph" w:customStyle="1" w:styleId="phList2">
    <w:name w:val="ph_List2"/>
    <w:basedOn w:val="phNormal"/>
    <w:rsid w:val="00752E44"/>
    <w:pPr>
      <w:numPr>
        <w:numId w:val="14"/>
      </w:numPr>
      <w:tabs>
        <w:tab w:val="clear" w:pos="1920"/>
        <w:tab w:val="num" w:pos="360"/>
        <w:tab w:val="num" w:pos="390"/>
        <w:tab w:val="num" w:pos="420"/>
      </w:tabs>
      <w:ind w:left="390" w:hanging="390"/>
    </w:pPr>
  </w:style>
  <w:style w:type="paragraph" w:customStyle="1" w:styleId="affff6">
    <w:name w:val="Знак Знак Знак Знак Знак Знак Знак Знак Знак Знак"/>
    <w:basedOn w:val="a8"/>
    <w:rsid w:val="00752E44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customStyle="1" w:styleId="CharChar">
    <w:name w:val="Знак Знак Знак Знак Знак Знак Знак Знак Знак Знак Знак Знак Знак Знак Знак Знак Char Char Знак Знак Знак"/>
    <w:basedOn w:val="a8"/>
    <w:rsid w:val="00752E44"/>
    <w:pPr>
      <w:spacing w:after="160"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xl45">
    <w:name w:val="xl45"/>
    <w:basedOn w:val="a8"/>
    <w:rsid w:val="00752E4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50">
    <w:name w:val="xl50"/>
    <w:basedOn w:val="a8"/>
    <w:rsid w:val="00752E4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List Bullet 2"/>
    <w:basedOn w:val="a8"/>
    <w:autoRedefine/>
    <w:rsid w:val="00752E44"/>
    <w:pPr>
      <w:numPr>
        <w:numId w:val="15"/>
      </w:num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4">
    <w:name w:val="List Bullet 4"/>
    <w:basedOn w:val="a8"/>
    <w:autoRedefine/>
    <w:rsid w:val="00752E44"/>
    <w:pPr>
      <w:numPr>
        <w:numId w:val="16"/>
      </w:num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xl43">
    <w:name w:val="xl43"/>
    <w:basedOn w:val="a8"/>
    <w:rsid w:val="00752E44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affff7">
    <w:name w:val="Абзац"/>
    <w:basedOn w:val="a8"/>
    <w:rsid w:val="00752E44"/>
    <w:pPr>
      <w:widowControl w:val="0"/>
      <w:spacing w:after="12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f8">
    <w:name w:val="Таблицы (моноширинный)"/>
    <w:basedOn w:val="a8"/>
    <w:next w:val="a8"/>
    <w:rsid w:val="00752E44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12">
    <w:name w:val="Заголовок 2.1"/>
    <w:basedOn w:val="1"/>
    <w:rsid w:val="00752E44"/>
    <w:pPr>
      <w:keepNext/>
      <w:keepLines/>
      <w:widowControl w:val="0"/>
      <w:numPr>
        <w:numId w:val="0"/>
      </w:numPr>
      <w:suppressLineNumbers/>
      <w:suppressAutoHyphens/>
      <w:spacing w:before="240" w:after="60"/>
    </w:pPr>
    <w:rPr>
      <w:bCs w:val="0"/>
      <w:kern w:val="28"/>
      <w:sz w:val="36"/>
      <w:lang w:val="ru-RU"/>
    </w:rPr>
  </w:style>
  <w:style w:type="paragraph" w:customStyle="1" w:styleId="xl44">
    <w:name w:val="xl44"/>
    <w:basedOn w:val="a8"/>
    <w:rsid w:val="00752E4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affff9">
    <w:name w:val="Пункт"/>
    <w:basedOn w:val="a8"/>
    <w:rsid w:val="00752E44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320">
    <w:name w:val="Основной текст 32"/>
    <w:basedOn w:val="a8"/>
    <w:rsid w:val="00752E44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affffa">
    <w:name w:val="List Paragraph"/>
    <w:basedOn w:val="a8"/>
    <w:link w:val="affffb"/>
    <w:uiPriority w:val="99"/>
    <w:qFormat/>
    <w:rsid w:val="00752E44"/>
    <w:pPr>
      <w:spacing w:after="0" w:line="240" w:lineRule="auto"/>
      <w:ind w:left="708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Style1">
    <w:name w:val="Style1"/>
    <w:basedOn w:val="a8"/>
    <w:rsid w:val="00752E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5">
    <w:name w:val="Font Style15"/>
    <w:rsid w:val="00752E44"/>
    <w:rPr>
      <w:rFonts w:ascii="Times New Roman" w:hAnsi="Times New Roman" w:cs="Times New Roman" w:hint="default"/>
      <w:b/>
      <w:bCs/>
      <w:color w:val="000000"/>
      <w:sz w:val="16"/>
      <w:szCs w:val="16"/>
    </w:rPr>
  </w:style>
  <w:style w:type="paragraph" w:customStyle="1" w:styleId="BodyTextIndent31">
    <w:name w:val="Body Text Indent 31"/>
    <w:basedOn w:val="a8"/>
    <w:rsid w:val="00752E44"/>
    <w:pPr>
      <w:tabs>
        <w:tab w:val="num" w:pos="1452"/>
      </w:tabs>
      <w:snapToGrid w:val="0"/>
      <w:spacing w:before="120" w:after="0" w:line="240" w:lineRule="auto"/>
      <w:jc w:val="both"/>
    </w:pPr>
    <w:rPr>
      <w:rFonts w:ascii="Arial" w:eastAsia="Times New Roman" w:hAnsi="Arial" w:cs="Times New Roman"/>
      <w:szCs w:val="20"/>
      <w:lang w:eastAsia="ru-RU"/>
    </w:rPr>
  </w:style>
  <w:style w:type="character" w:customStyle="1" w:styleId="affffc">
    <w:name w:val="Гипертекстовая ссылка"/>
    <w:uiPriority w:val="99"/>
    <w:rsid w:val="00752E44"/>
    <w:rPr>
      <w:color w:val="106BBE"/>
    </w:rPr>
  </w:style>
  <w:style w:type="paragraph" w:styleId="affffd">
    <w:name w:val="No Spacing"/>
    <w:uiPriority w:val="1"/>
    <w:qFormat/>
    <w:rsid w:val="00752E4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NormalBody">
    <w:name w:val="Normal Body"/>
    <w:basedOn w:val="a8"/>
    <w:rsid w:val="00752E44"/>
    <w:pPr>
      <w:spacing w:after="120" w:line="240" w:lineRule="auto"/>
      <w:ind w:firstLine="35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BulletStd">
    <w:name w:val="List Bullet Std"/>
    <w:basedOn w:val="NormalBody"/>
    <w:rsid w:val="00752E44"/>
    <w:pPr>
      <w:tabs>
        <w:tab w:val="num" w:pos="1077"/>
      </w:tabs>
      <w:ind w:left="1077" w:hanging="360"/>
    </w:pPr>
  </w:style>
  <w:style w:type="character" w:customStyle="1" w:styleId="bx-messenger-message">
    <w:name w:val="bx-messenger-message"/>
    <w:rsid w:val="00752E44"/>
  </w:style>
  <w:style w:type="paragraph" w:customStyle="1" w:styleId="-11">
    <w:name w:val="Цветной список - Акцент 11"/>
    <w:basedOn w:val="a8"/>
    <w:rsid w:val="00752E44"/>
    <w:pPr>
      <w:ind w:left="720" w:firstLine="709"/>
    </w:pPr>
    <w:rPr>
      <w:rFonts w:ascii="Times New Roman" w:eastAsia="Times New Roman" w:hAnsi="Times New Roman" w:cs="Times New Roman"/>
      <w:kern w:val="1"/>
      <w:sz w:val="28"/>
      <w:lang w:eastAsia="ar-SA"/>
    </w:rPr>
  </w:style>
  <w:style w:type="character" w:customStyle="1" w:styleId="Bodytext">
    <w:name w:val="Body text_"/>
    <w:link w:val="62"/>
    <w:rsid w:val="00752E44"/>
    <w:rPr>
      <w:rFonts w:ascii="Times New Roman" w:eastAsia="Times New Roman" w:hAnsi="Times New Roman"/>
      <w:sz w:val="27"/>
      <w:szCs w:val="27"/>
      <w:shd w:val="clear" w:color="auto" w:fill="FFFFFF"/>
    </w:rPr>
  </w:style>
  <w:style w:type="character" w:customStyle="1" w:styleId="1f0">
    <w:name w:val="Основной текст1"/>
    <w:rsid w:val="00752E44"/>
  </w:style>
  <w:style w:type="paragraph" w:customStyle="1" w:styleId="62">
    <w:name w:val="Основной текст6"/>
    <w:basedOn w:val="a8"/>
    <w:link w:val="Bodytext"/>
    <w:rsid w:val="00752E44"/>
    <w:pPr>
      <w:shd w:val="clear" w:color="auto" w:fill="FFFFFF"/>
      <w:spacing w:before="840" w:after="0" w:line="322" w:lineRule="exact"/>
      <w:ind w:hanging="640"/>
      <w:jc w:val="both"/>
    </w:pPr>
    <w:rPr>
      <w:rFonts w:ascii="Times New Roman" w:eastAsia="Times New Roman" w:hAnsi="Times New Roman"/>
      <w:sz w:val="27"/>
      <w:szCs w:val="27"/>
    </w:rPr>
  </w:style>
  <w:style w:type="character" w:customStyle="1" w:styleId="Bodytext4NotBold">
    <w:name w:val="Body text (4) + Not Bold"/>
    <w:rsid w:val="00752E4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3e">
    <w:name w:val="Основной текст3"/>
    <w:rsid w:val="00752E4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shd w:val="clear" w:color="auto" w:fill="FFFFFF"/>
    </w:rPr>
  </w:style>
  <w:style w:type="character" w:customStyle="1" w:styleId="affffb">
    <w:name w:val="Абзац списка Знак"/>
    <w:link w:val="affffa"/>
    <w:uiPriority w:val="99"/>
    <w:locked/>
    <w:rsid w:val="00752E44"/>
    <w:rPr>
      <w:rFonts w:ascii="Times New Roman" w:eastAsia="Times New Roman" w:hAnsi="Times New Roman" w:cs="Times New Roman"/>
      <w:sz w:val="28"/>
      <w:szCs w:val="28"/>
    </w:rPr>
  </w:style>
  <w:style w:type="paragraph" w:customStyle="1" w:styleId="ConsTitle">
    <w:name w:val="ConsTitle"/>
    <w:rsid w:val="00752E44"/>
    <w:pPr>
      <w:widowControl w:val="0"/>
      <w:spacing w:after="0" w:line="240" w:lineRule="auto"/>
    </w:pPr>
    <w:rPr>
      <w:rFonts w:ascii="Arial" w:eastAsia="Times New Roman" w:hAnsi="Arial" w:cs="Times New Roman"/>
      <w:b/>
      <w:snapToGrid w:val="0"/>
      <w:sz w:val="16"/>
      <w:szCs w:val="20"/>
      <w:lang w:eastAsia="ru-RU"/>
    </w:rPr>
  </w:style>
  <w:style w:type="character" w:styleId="affffe">
    <w:name w:val="Emphasis"/>
    <w:basedOn w:val="aa"/>
    <w:qFormat/>
    <w:rsid w:val="00752E44"/>
    <w:rPr>
      <w:i/>
      <w:iCs/>
    </w:rPr>
  </w:style>
  <w:style w:type="character" w:customStyle="1" w:styleId="s1">
    <w:name w:val="s1"/>
    <w:rsid w:val="00752E44"/>
    <w:rPr>
      <w:rFonts w:ascii="Arial(K)" w:hAnsi="Arial(K)" w:hint="default"/>
      <w:b/>
      <w:bCs/>
      <w:i w:val="0"/>
      <w:iCs w:val="0"/>
      <w:strike w:val="0"/>
      <w:dstrike w:val="0"/>
      <w:color w:val="000080"/>
      <w:sz w:val="20"/>
      <w:szCs w:val="20"/>
      <w:u w:val="none"/>
      <w:effect w:val="none"/>
    </w:rPr>
  </w:style>
  <w:style w:type="character" w:customStyle="1" w:styleId="s0">
    <w:name w:val="s0"/>
    <w:rsid w:val="00752E44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8"/>
      <w:szCs w:val="28"/>
      <w:u w:val="none"/>
      <w:effect w:val="none"/>
    </w:rPr>
  </w:style>
  <w:style w:type="paragraph" w:customStyle="1" w:styleId="s10">
    <w:name w:val="s_1"/>
    <w:basedOn w:val="a8"/>
    <w:rsid w:val="00752E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22">
    <w:name w:val="s_22"/>
    <w:basedOn w:val="a8"/>
    <w:rsid w:val="00752E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3">
    <w:name w:val="s_3"/>
    <w:basedOn w:val="a8"/>
    <w:rsid w:val="00752E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Обычный (веб) Знак"/>
    <w:aliases w:val="Обычный (веб) Знак Знак Знак,Обычный (Web) Знак Знак Знак Знак"/>
    <w:link w:val="af0"/>
    <w:rsid w:val="00752E4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8"/>
    <w:uiPriority w:val="99"/>
    <w:rsid w:val="00752E44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character" w:customStyle="1" w:styleId="WW8Num1z0">
    <w:name w:val="WW8Num1z0"/>
    <w:rsid w:val="00752E44"/>
  </w:style>
  <w:style w:type="character" w:customStyle="1" w:styleId="WW8Num1z1">
    <w:name w:val="WW8Num1z1"/>
    <w:rsid w:val="00752E44"/>
  </w:style>
  <w:style w:type="character" w:customStyle="1" w:styleId="WW8Num1z2">
    <w:name w:val="WW8Num1z2"/>
    <w:rsid w:val="00752E44"/>
  </w:style>
  <w:style w:type="character" w:customStyle="1" w:styleId="WW8Num1z3">
    <w:name w:val="WW8Num1z3"/>
    <w:rsid w:val="00752E44"/>
  </w:style>
  <w:style w:type="character" w:customStyle="1" w:styleId="WW8Num1z4">
    <w:name w:val="WW8Num1z4"/>
    <w:rsid w:val="00752E44"/>
  </w:style>
  <w:style w:type="character" w:customStyle="1" w:styleId="WW8Num1z5">
    <w:name w:val="WW8Num1z5"/>
    <w:rsid w:val="00752E44"/>
  </w:style>
  <w:style w:type="character" w:customStyle="1" w:styleId="WW8Num1z6">
    <w:name w:val="WW8Num1z6"/>
    <w:rsid w:val="00752E44"/>
  </w:style>
  <w:style w:type="character" w:customStyle="1" w:styleId="WW8Num1z7">
    <w:name w:val="WW8Num1z7"/>
    <w:rsid w:val="00752E44"/>
  </w:style>
  <w:style w:type="character" w:customStyle="1" w:styleId="WW8Num1z8">
    <w:name w:val="WW8Num1z8"/>
    <w:rsid w:val="00752E44"/>
  </w:style>
  <w:style w:type="character" w:customStyle="1" w:styleId="WW8Num2z0">
    <w:name w:val="WW8Num2z0"/>
    <w:rsid w:val="00752E44"/>
    <w:rPr>
      <w:rFonts w:ascii="Times New Roman" w:hAnsi="Times New Roman" w:cs="Times New Roman"/>
      <w:b/>
      <w:bCs w:val="0"/>
      <w:i w:val="0"/>
      <w:iCs w:val="0"/>
      <w:caps w:val="0"/>
      <w:smallCaps w:val="0"/>
      <w:strike w:val="0"/>
      <w:dstrike w:val="0"/>
      <w:vanish w:val="0"/>
      <w:color w:val="000000"/>
      <w:spacing w:val="0"/>
      <w:w w:val="100"/>
      <w:kern w:val="1"/>
      <w:position w:val="0"/>
      <w:sz w:val="28"/>
      <w:szCs w:val="0"/>
      <w:u w:val="none"/>
      <w:shd w:val="clear" w:color="auto" w:fill="000000"/>
      <w:vertAlign w:val="baseline"/>
      <w:em w:val="none"/>
    </w:rPr>
  </w:style>
  <w:style w:type="character" w:customStyle="1" w:styleId="WW8Num2z1">
    <w:name w:val="WW8Num2z1"/>
    <w:rsid w:val="00752E44"/>
    <w:rPr>
      <w:b w:val="0"/>
      <w:bCs w:val="0"/>
      <w:i w:val="0"/>
      <w:iCs w:val="0"/>
      <w:caps w:val="0"/>
      <w:smallCaps w:val="0"/>
      <w:strike w:val="0"/>
      <w:dstrike w:val="0"/>
      <w:vanish w:val="0"/>
      <w:color w:val="000000"/>
      <w:spacing w:val="0"/>
      <w:w w:val="100"/>
      <w:kern w:val="1"/>
      <w:position w:val="0"/>
      <w:sz w:val="24"/>
      <w:szCs w:val="24"/>
      <w:u w:val="none"/>
      <w:vertAlign w:val="baseline"/>
    </w:rPr>
  </w:style>
  <w:style w:type="character" w:customStyle="1" w:styleId="WW8Num2z2">
    <w:name w:val="WW8Num2z2"/>
    <w:rsid w:val="00752E44"/>
    <w:rPr>
      <w:b w:val="0"/>
      <w:bCs w:val="0"/>
      <w:i w:val="0"/>
      <w:iCs w:val="0"/>
    </w:rPr>
  </w:style>
  <w:style w:type="character" w:customStyle="1" w:styleId="WW8Num2z3">
    <w:name w:val="WW8Num2z3"/>
    <w:rsid w:val="00752E44"/>
    <w:rPr>
      <w:b w:val="0"/>
      <w:bCs w:val="0"/>
      <w:i w:val="0"/>
      <w:iCs w:val="0"/>
      <w:caps w:val="0"/>
      <w:smallCaps w:val="0"/>
      <w:strike w:val="0"/>
      <w:dstrike w:val="0"/>
      <w:vanish w:val="0"/>
      <w:color w:val="000000"/>
      <w:spacing w:val="0"/>
      <w:w w:val="100"/>
      <w:kern w:val="1"/>
      <w:position w:val="0"/>
      <w:sz w:val="24"/>
      <w:u w:val="none"/>
      <w:vertAlign w:val="baseline"/>
    </w:rPr>
  </w:style>
  <w:style w:type="character" w:customStyle="1" w:styleId="WW8Num2z5">
    <w:name w:val="WW8Num2z5"/>
    <w:rsid w:val="00752E44"/>
  </w:style>
  <w:style w:type="character" w:customStyle="1" w:styleId="WW8Num2z6">
    <w:name w:val="WW8Num2z6"/>
    <w:rsid w:val="00752E44"/>
  </w:style>
  <w:style w:type="character" w:customStyle="1" w:styleId="WW8Num2z7">
    <w:name w:val="WW8Num2z7"/>
    <w:rsid w:val="00752E44"/>
  </w:style>
  <w:style w:type="character" w:customStyle="1" w:styleId="WW8Num2z8">
    <w:name w:val="WW8Num2z8"/>
    <w:rsid w:val="00752E44"/>
  </w:style>
  <w:style w:type="character" w:customStyle="1" w:styleId="WW8Num3z0">
    <w:name w:val="WW8Num3z0"/>
    <w:rsid w:val="00752E44"/>
    <w:rPr>
      <w:rFonts w:ascii="Symbol" w:hAnsi="Symbol" w:cs="OpenSymbol"/>
      <w:b/>
      <w:bCs/>
      <w:color w:val="000000"/>
      <w:spacing w:val="-4"/>
      <w:szCs w:val="24"/>
      <w:lang w:val="ru-RU"/>
    </w:rPr>
  </w:style>
  <w:style w:type="character" w:customStyle="1" w:styleId="WW8Num3z1">
    <w:name w:val="WW8Num3z1"/>
    <w:rsid w:val="00752E44"/>
    <w:rPr>
      <w:rFonts w:ascii="Times New Roman" w:eastAsia="Times New Roman CYR" w:hAnsi="Times New Roman" w:cs="Times New Roman CYR"/>
      <w:b w:val="0"/>
      <w:bCs w:val="0"/>
      <w:i w:val="0"/>
      <w:iCs w:val="0"/>
      <w:caps w:val="0"/>
      <w:smallCaps w:val="0"/>
      <w:strike w:val="0"/>
      <w:dstrike w:val="0"/>
      <w:vanish w:val="0"/>
      <w:color w:val="000000"/>
      <w:spacing w:val="0"/>
      <w:w w:val="100"/>
      <w:kern w:val="1"/>
      <w:position w:val="0"/>
      <w:sz w:val="24"/>
      <w:szCs w:val="24"/>
      <w:u w:val="none"/>
      <w:shd w:val="clear" w:color="auto" w:fill="FFFFFF"/>
      <w:vertAlign w:val="baseline"/>
      <w:lang w:val="ru-RU"/>
    </w:rPr>
  </w:style>
  <w:style w:type="character" w:customStyle="1" w:styleId="WW8Num3z2">
    <w:name w:val="WW8Num3z2"/>
    <w:rsid w:val="00752E44"/>
    <w:rPr>
      <w:rFonts w:ascii="Times New Roman CYR" w:eastAsia="Times New Roman CYR" w:hAnsi="Times New Roman CYR" w:cs="Times New Roman CYR"/>
      <w:b w:val="0"/>
      <w:bCs w:val="0"/>
      <w:i w:val="0"/>
      <w:iCs w:val="0"/>
      <w:color w:val="000000"/>
      <w:szCs w:val="24"/>
      <w:lang w:val="ru-RU"/>
    </w:rPr>
  </w:style>
  <w:style w:type="character" w:customStyle="1" w:styleId="WW8Num3z3">
    <w:name w:val="WW8Num3z3"/>
    <w:rsid w:val="00752E44"/>
    <w:rPr>
      <w:b w:val="0"/>
      <w:bCs w:val="0"/>
      <w:i w:val="0"/>
      <w:iCs w:val="0"/>
      <w:caps w:val="0"/>
      <w:smallCaps w:val="0"/>
      <w:strike w:val="0"/>
      <w:dstrike w:val="0"/>
      <w:vanish w:val="0"/>
      <w:color w:val="000000"/>
      <w:spacing w:val="0"/>
      <w:w w:val="100"/>
      <w:kern w:val="1"/>
      <w:position w:val="0"/>
      <w:sz w:val="24"/>
      <w:u w:val="none"/>
      <w:vertAlign w:val="baseline"/>
    </w:rPr>
  </w:style>
  <w:style w:type="character" w:customStyle="1" w:styleId="WW8Num3z4">
    <w:name w:val="WW8Num3z4"/>
    <w:rsid w:val="00752E44"/>
  </w:style>
  <w:style w:type="character" w:customStyle="1" w:styleId="WW8Num3z5">
    <w:name w:val="WW8Num3z5"/>
    <w:rsid w:val="00752E44"/>
  </w:style>
  <w:style w:type="character" w:customStyle="1" w:styleId="WW8Num3z6">
    <w:name w:val="WW8Num3z6"/>
    <w:rsid w:val="00752E44"/>
  </w:style>
  <w:style w:type="character" w:customStyle="1" w:styleId="WW8Num3z7">
    <w:name w:val="WW8Num3z7"/>
    <w:rsid w:val="00752E44"/>
  </w:style>
  <w:style w:type="character" w:customStyle="1" w:styleId="WW8Num3z8">
    <w:name w:val="WW8Num3z8"/>
    <w:rsid w:val="00752E44"/>
  </w:style>
  <w:style w:type="character" w:customStyle="1" w:styleId="WW8Num4z0">
    <w:name w:val="WW8Num4z0"/>
    <w:rsid w:val="00752E44"/>
    <w:rPr>
      <w:b/>
      <w:bCs/>
      <w:color w:val="000000"/>
      <w:spacing w:val="-5"/>
      <w:szCs w:val="24"/>
      <w:lang w:val="ru-RU"/>
    </w:rPr>
  </w:style>
  <w:style w:type="character" w:customStyle="1" w:styleId="WW8Num4z1">
    <w:name w:val="WW8Num4z1"/>
    <w:rsid w:val="00752E44"/>
    <w:rPr>
      <w:rFonts w:ascii="Times New Roman" w:hAnsi="Times New Roman" w:cs="Times New Roman"/>
      <w:b w:val="0"/>
      <w:bCs w:val="0"/>
      <w:color w:val="000000"/>
      <w:spacing w:val="-4"/>
      <w:sz w:val="24"/>
      <w:szCs w:val="24"/>
      <w:lang w:val="ru-RU"/>
    </w:rPr>
  </w:style>
  <w:style w:type="character" w:customStyle="1" w:styleId="WW8Num4z2">
    <w:name w:val="WW8Num4z2"/>
    <w:rsid w:val="00752E44"/>
    <w:rPr>
      <w:szCs w:val="24"/>
      <w:lang w:val="ru-RU"/>
    </w:rPr>
  </w:style>
  <w:style w:type="character" w:customStyle="1" w:styleId="WW8Num4z3">
    <w:name w:val="WW8Num4z3"/>
    <w:rsid w:val="00752E44"/>
  </w:style>
  <w:style w:type="character" w:customStyle="1" w:styleId="WW8Num4z4">
    <w:name w:val="WW8Num4z4"/>
    <w:rsid w:val="00752E44"/>
  </w:style>
  <w:style w:type="character" w:customStyle="1" w:styleId="WW8Num4z5">
    <w:name w:val="WW8Num4z5"/>
    <w:rsid w:val="00752E44"/>
  </w:style>
  <w:style w:type="character" w:customStyle="1" w:styleId="WW8Num4z6">
    <w:name w:val="WW8Num4z6"/>
    <w:rsid w:val="00752E44"/>
  </w:style>
  <w:style w:type="character" w:customStyle="1" w:styleId="WW8Num4z7">
    <w:name w:val="WW8Num4z7"/>
    <w:rsid w:val="00752E44"/>
  </w:style>
  <w:style w:type="character" w:customStyle="1" w:styleId="WW8Num4z8">
    <w:name w:val="WW8Num4z8"/>
    <w:rsid w:val="00752E44"/>
  </w:style>
  <w:style w:type="character" w:customStyle="1" w:styleId="WW8Num5z0">
    <w:name w:val="WW8Num5z0"/>
    <w:rsid w:val="00752E44"/>
    <w:rPr>
      <w:b/>
      <w:color w:val="000000"/>
      <w:shd w:val="clear" w:color="auto" w:fill="FFFFFF"/>
    </w:rPr>
  </w:style>
  <w:style w:type="character" w:customStyle="1" w:styleId="WW8Num5z1">
    <w:name w:val="WW8Num5z1"/>
    <w:rsid w:val="00752E44"/>
    <w:rPr>
      <w:rFonts w:ascii="Times New Roman CYR" w:eastAsia="Times New Roman CYR" w:hAnsi="Times New Roman CYR" w:cs="Times New Roman CYR"/>
      <w:b/>
      <w:bCs/>
      <w:sz w:val="24"/>
      <w:szCs w:val="24"/>
      <w:lang w:val="ru-RU"/>
    </w:rPr>
  </w:style>
  <w:style w:type="character" w:customStyle="1" w:styleId="WW8Num5z2">
    <w:name w:val="WW8Num5z2"/>
    <w:rsid w:val="00752E44"/>
  </w:style>
  <w:style w:type="character" w:customStyle="1" w:styleId="WW8Num5z3">
    <w:name w:val="WW8Num5z3"/>
    <w:rsid w:val="00752E44"/>
  </w:style>
  <w:style w:type="character" w:customStyle="1" w:styleId="WW8Num5z4">
    <w:name w:val="WW8Num5z4"/>
    <w:rsid w:val="00752E44"/>
  </w:style>
  <w:style w:type="character" w:customStyle="1" w:styleId="WW8Num5z5">
    <w:name w:val="WW8Num5z5"/>
    <w:rsid w:val="00752E44"/>
  </w:style>
  <w:style w:type="character" w:customStyle="1" w:styleId="WW8Num5z6">
    <w:name w:val="WW8Num5z6"/>
    <w:rsid w:val="00752E44"/>
  </w:style>
  <w:style w:type="character" w:customStyle="1" w:styleId="WW8Num5z7">
    <w:name w:val="WW8Num5z7"/>
    <w:rsid w:val="00752E44"/>
  </w:style>
  <w:style w:type="character" w:customStyle="1" w:styleId="WW8Num5z8">
    <w:name w:val="WW8Num5z8"/>
    <w:rsid w:val="00752E44"/>
  </w:style>
  <w:style w:type="character" w:customStyle="1" w:styleId="WW8Num6z0">
    <w:name w:val="WW8Num6z0"/>
    <w:rsid w:val="00752E44"/>
    <w:rPr>
      <w:rFonts w:ascii="Symbol" w:hAnsi="Symbol" w:cs="Symbol"/>
      <w:b/>
      <w:color w:val="000000"/>
      <w:sz w:val="22"/>
      <w:szCs w:val="22"/>
      <w:lang w:val="ru-RU"/>
    </w:rPr>
  </w:style>
  <w:style w:type="character" w:customStyle="1" w:styleId="WW8Num7z0">
    <w:name w:val="WW8Num7z0"/>
    <w:rsid w:val="00752E44"/>
    <w:rPr>
      <w:rFonts w:ascii="Symbol" w:hAnsi="Symbol" w:cs="OpenSymbol"/>
      <w:color w:val="000000"/>
      <w:lang w:val="ru-RU"/>
    </w:rPr>
  </w:style>
  <w:style w:type="character" w:customStyle="1" w:styleId="WW8Num7z1">
    <w:name w:val="WW8Num7z1"/>
    <w:rsid w:val="00752E44"/>
    <w:rPr>
      <w:b/>
      <w:lang w:val="ru-RU"/>
    </w:rPr>
  </w:style>
  <w:style w:type="character" w:customStyle="1" w:styleId="WW8Num7z2">
    <w:name w:val="WW8Num7z2"/>
    <w:rsid w:val="00752E44"/>
  </w:style>
  <w:style w:type="character" w:customStyle="1" w:styleId="WW8Num7z3">
    <w:name w:val="WW8Num7z3"/>
    <w:rsid w:val="00752E44"/>
  </w:style>
  <w:style w:type="character" w:customStyle="1" w:styleId="WW8Num7z4">
    <w:name w:val="WW8Num7z4"/>
    <w:rsid w:val="00752E44"/>
  </w:style>
  <w:style w:type="character" w:customStyle="1" w:styleId="WW8Num7z5">
    <w:name w:val="WW8Num7z5"/>
    <w:rsid w:val="00752E44"/>
  </w:style>
  <w:style w:type="character" w:customStyle="1" w:styleId="WW8Num7z6">
    <w:name w:val="WW8Num7z6"/>
    <w:rsid w:val="00752E44"/>
  </w:style>
  <w:style w:type="character" w:customStyle="1" w:styleId="WW8Num7z7">
    <w:name w:val="WW8Num7z7"/>
    <w:rsid w:val="00752E44"/>
  </w:style>
  <w:style w:type="character" w:customStyle="1" w:styleId="WW8Num7z8">
    <w:name w:val="WW8Num7z8"/>
    <w:rsid w:val="00752E44"/>
  </w:style>
  <w:style w:type="character" w:customStyle="1" w:styleId="WW8Num8z0">
    <w:name w:val="WW8Num8z0"/>
    <w:rsid w:val="00752E44"/>
    <w:rPr>
      <w:b/>
    </w:rPr>
  </w:style>
  <w:style w:type="character" w:customStyle="1" w:styleId="WW8Num8z1">
    <w:name w:val="WW8Num8z1"/>
    <w:rsid w:val="00752E44"/>
    <w:rPr>
      <w:rFonts w:eastAsia="MS Mincho"/>
      <w:spacing w:val="-2"/>
      <w:lang w:val="ru-RU"/>
    </w:rPr>
  </w:style>
  <w:style w:type="character" w:customStyle="1" w:styleId="WW8Num8z2">
    <w:name w:val="WW8Num8z2"/>
    <w:rsid w:val="00752E44"/>
  </w:style>
  <w:style w:type="character" w:customStyle="1" w:styleId="WW8Num8z3">
    <w:name w:val="WW8Num8z3"/>
    <w:rsid w:val="00752E44"/>
  </w:style>
  <w:style w:type="character" w:customStyle="1" w:styleId="WW8Num8z4">
    <w:name w:val="WW8Num8z4"/>
    <w:rsid w:val="00752E44"/>
  </w:style>
  <w:style w:type="character" w:customStyle="1" w:styleId="WW8Num8z5">
    <w:name w:val="WW8Num8z5"/>
    <w:rsid w:val="00752E44"/>
  </w:style>
  <w:style w:type="character" w:customStyle="1" w:styleId="WW8Num8z6">
    <w:name w:val="WW8Num8z6"/>
    <w:rsid w:val="00752E44"/>
  </w:style>
  <w:style w:type="character" w:customStyle="1" w:styleId="WW8Num8z7">
    <w:name w:val="WW8Num8z7"/>
    <w:rsid w:val="00752E44"/>
  </w:style>
  <w:style w:type="character" w:customStyle="1" w:styleId="WW8Num8z8">
    <w:name w:val="WW8Num8z8"/>
    <w:rsid w:val="00752E44"/>
  </w:style>
  <w:style w:type="character" w:customStyle="1" w:styleId="WW8Num6z1">
    <w:name w:val="WW8Num6z1"/>
    <w:rsid w:val="00752E44"/>
    <w:rPr>
      <w:b/>
      <w:bCs/>
      <w:iCs/>
    </w:rPr>
  </w:style>
  <w:style w:type="character" w:customStyle="1" w:styleId="WW8Num6z2">
    <w:name w:val="WW8Num6z2"/>
    <w:rsid w:val="00752E44"/>
  </w:style>
  <w:style w:type="character" w:customStyle="1" w:styleId="WW8Num6z3">
    <w:name w:val="WW8Num6z3"/>
    <w:rsid w:val="00752E44"/>
  </w:style>
  <w:style w:type="character" w:customStyle="1" w:styleId="WW8Num6z4">
    <w:name w:val="WW8Num6z4"/>
    <w:rsid w:val="00752E44"/>
  </w:style>
  <w:style w:type="character" w:customStyle="1" w:styleId="WW8Num6z5">
    <w:name w:val="WW8Num6z5"/>
    <w:rsid w:val="00752E44"/>
  </w:style>
  <w:style w:type="character" w:customStyle="1" w:styleId="WW8Num6z6">
    <w:name w:val="WW8Num6z6"/>
    <w:rsid w:val="00752E44"/>
  </w:style>
  <w:style w:type="character" w:customStyle="1" w:styleId="WW8Num6z7">
    <w:name w:val="WW8Num6z7"/>
    <w:rsid w:val="00752E44"/>
  </w:style>
  <w:style w:type="character" w:customStyle="1" w:styleId="WW8Num6z8">
    <w:name w:val="WW8Num6z8"/>
    <w:rsid w:val="00752E44"/>
  </w:style>
  <w:style w:type="character" w:customStyle="1" w:styleId="WW8Num9z0">
    <w:name w:val="WW8Num9z0"/>
    <w:rsid w:val="00752E44"/>
    <w:rPr>
      <w:rFonts w:cs="Times New Roman CYR"/>
      <w:lang w:val="ru-RU"/>
    </w:rPr>
  </w:style>
  <w:style w:type="character" w:customStyle="1" w:styleId="WW8Num9z1">
    <w:name w:val="WW8Num9z1"/>
    <w:rsid w:val="00752E44"/>
    <w:rPr>
      <w:spacing w:val="-2"/>
    </w:rPr>
  </w:style>
  <w:style w:type="character" w:customStyle="1" w:styleId="WW8Num9z2">
    <w:name w:val="WW8Num9z2"/>
    <w:rsid w:val="00752E44"/>
  </w:style>
  <w:style w:type="character" w:customStyle="1" w:styleId="WW8Num9z3">
    <w:name w:val="WW8Num9z3"/>
    <w:rsid w:val="00752E44"/>
  </w:style>
  <w:style w:type="character" w:customStyle="1" w:styleId="WW8Num9z4">
    <w:name w:val="WW8Num9z4"/>
    <w:rsid w:val="00752E44"/>
  </w:style>
  <w:style w:type="character" w:customStyle="1" w:styleId="WW8Num9z5">
    <w:name w:val="WW8Num9z5"/>
    <w:rsid w:val="00752E44"/>
  </w:style>
  <w:style w:type="character" w:customStyle="1" w:styleId="WW8Num9z6">
    <w:name w:val="WW8Num9z6"/>
    <w:rsid w:val="00752E44"/>
  </w:style>
  <w:style w:type="character" w:customStyle="1" w:styleId="WW8Num9z7">
    <w:name w:val="WW8Num9z7"/>
    <w:rsid w:val="00752E44"/>
  </w:style>
  <w:style w:type="character" w:customStyle="1" w:styleId="WW8Num9z8">
    <w:name w:val="WW8Num9z8"/>
    <w:rsid w:val="00752E44"/>
  </w:style>
  <w:style w:type="character" w:customStyle="1" w:styleId="WW8Num10z0">
    <w:name w:val="WW8Num10z0"/>
    <w:rsid w:val="00752E44"/>
    <w:rPr>
      <w:rFonts w:ascii="Times New Roman CYR" w:eastAsia="Times New Roman CYR" w:hAnsi="Times New Roman CYR" w:cs="Times New Roman CYR"/>
      <w:color w:val="000000"/>
      <w:spacing w:val="-5"/>
      <w:sz w:val="22"/>
      <w:szCs w:val="22"/>
      <w:shd w:val="clear" w:color="auto" w:fill="FFFFFF"/>
      <w:lang w:val="ru-RU"/>
    </w:rPr>
  </w:style>
  <w:style w:type="character" w:customStyle="1" w:styleId="WW8Num10z1">
    <w:name w:val="WW8Num10z1"/>
    <w:rsid w:val="00752E44"/>
  </w:style>
  <w:style w:type="character" w:customStyle="1" w:styleId="WW8Num10z2">
    <w:name w:val="WW8Num10z2"/>
    <w:rsid w:val="00752E44"/>
  </w:style>
  <w:style w:type="character" w:customStyle="1" w:styleId="WW8Num10z3">
    <w:name w:val="WW8Num10z3"/>
    <w:rsid w:val="00752E44"/>
  </w:style>
  <w:style w:type="character" w:customStyle="1" w:styleId="WW8Num10z4">
    <w:name w:val="WW8Num10z4"/>
    <w:rsid w:val="00752E44"/>
  </w:style>
  <w:style w:type="character" w:customStyle="1" w:styleId="WW8Num10z5">
    <w:name w:val="WW8Num10z5"/>
    <w:rsid w:val="00752E44"/>
  </w:style>
  <w:style w:type="character" w:customStyle="1" w:styleId="WW8Num10z6">
    <w:name w:val="WW8Num10z6"/>
    <w:rsid w:val="00752E44"/>
  </w:style>
  <w:style w:type="character" w:customStyle="1" w:styleId="WW8Num10z7">
    <w:name w:val="WW8Num10z7"/>
    <w:rsid w:val="00752E44"/>
  </w:style>
  <w:style w:type="character" w:customStyle="1" w:styleId="WW8Num10z8">
    <w:name w:val="WW8Num10z8"/>
    <w:rsid w:val="00752E44"/>
  </w:style>
  <w:style w:type="character" w:customStyle="1" w:styleId="WW8Num11z0">
    <w:name w:val="WW8Num11z0"/>
    <w:rsid w:val="00752E44"/>
  </w:style>
  <w:style w:type="character" w:customStyle="1" w:styleId="WW8Num11z1">
    <w:name w:val="WW8Num11z1"/>
    <w:rsid w:val="00752E44"/>
    <w:rPr>
      <w:b/>
      <w:bCs/>
      <w:iCs/>
    </w:rPr>
  </w:style>
  <w:style w:type="character" w:customStyle="1" w:styleId="WW8Num11z2">
    <w:name w:val="WW8Num11z2"/>
    <w:rsid w:val="00752E44"/>
  </w:style>
  <w:style w:type="character" w:customStyle="1" w:styleId="WW8Num11z3">
    <w:name w:val="WW8Num11z3"/>
    <w:rsid w:val="00752E44"/>
  </w:style>
  <w:style w:type="character" w:customStyle="1" w:styleId="WW8Num11z4">
    <w:name w:val="WW8Num11z4"/>
    <w:rsid w:val="00752E44"/>
  </w:style>
  <w:style w:type="character" w:customStyle="1" w:styleId="WW8Num11z5">
    <w:name w:val="WW8Num11z5"/>
    <w:rsid w:val="00752E44"/>
  </w:style>
  <w:style w:type="character" w:customStyle="1" w:styleId="WW8Num11z6">
    <w:name w:val="WW8Num11z6"/>
    <w:rsid w:val="00752E44"/>
  </w:style>
  <w:style w:type="character" w:customStyle="1" w:styleId="WW8Num11z7">
    <w:name w:val="WW8Num11z7"/>
    <w:rsid w:val="00752E44"/>
  </w:style>
  <w:style w:type="character" w:customStyle="1" w:styleId="WW8Num11z8">
    <w:name w:val="WW8Num11z8"/>
    <w:rsid w:val="00752E44"/>
  </w:style>
  <w:style w:type="character" w:customStyle="1" w:styleId="WW8Num12z0">
    <w:name w:val="WW8Num12z0"/>
    <w:rsid w:val="00752E44"/>
    <w:rPr>
      <w:rFonts w:ascii="Symbol" w:hAnsi="Symbol" w:cs="OpenSymbol"/>
    </w:rPr>
  </w:style>
  <w:style w:type="character" w:customStyle="1" w:styleId="WW8Num13z0">
    <w:name w:val="WW8Num13z0"/>
    <w:rsid w:val="00752E44"/>
  </w:style>
  <w:style w:type="character" w:customStyle="1" w:styleId="WW8Num13z1">
    <w:name w:val="WW8Num13z1"/>
    <w:rsid w:val="00752E44"/>
  </w:style>
  <w:style w:type="character" w:customStyle="1" w:styleId="WW8Num13z2">
    <w:name w:val="WW8Num13z2"/>
    <w:rsid w:val="00752E44"/>
  </w:style>
  <w:style w:type="character" w:customStyle="1" w:styleId="WW8Num13z3">
    <w:name w:val="WW8Num13z3"/>
    <w:rsid w:val="00752E44"/>
  </w:style>
  <w:style w:type="character" w:customStyle="1" w:styleId="WW8Num13z4">
    <w:name w:val="WW8Num13z4"/>
    <w:rsid w:val="00752E44"/>
  </w:style>
  <w:style w:type="character" w:customStyle="1" w:styleId="WW8Num13z5">
    <w:name w:val="WW8Num13z5"/>
    <w:rsid w:val="00752E44"/>
  </w:style>
  <w:style w:type="character" w:customStyle="1" w:styleId="WW8Num13z6">
    <w:name w:val="WW8Num13z6"/>
    <w:rsid w:val="00752E44"/>
  </w:style>
  <w:style w:type="character" w:customStyle="1" w:styleId="WW8Num13z7">
    <w:name w:val="WW8Num13z7"/>
    <w:rsid w:val="00752E44"/>
  </w:style>
  <w:style w:type="character" w:customStyle="1" w:styleId="WW8Num13z8">
    <w:name w:val="WW8Num13z8"/>
    <w:rsid w:val="00752E44"/>
  </w:style>
  <w:style w:type="character" w:customStyle="1" w:styleId="WW8Num14z0">
    <w:name w:val="WW8Num14z0"/>
    <w:rsid w:val="00752E44"/>
    <w:rPr>
      <w:rFonts w:ascii="Symbol" w:hAnsi="Symbol" w:cs="Symbol"/>
      <w:color w:val="000000"/>
    </w:rPr>
  </w:style>
  <w:style w:type="character" w:customStyle="1" w:styleId="WW8Num14z1">
    <w:name w:val="WW8Num14z1"/>
    <w:rsid w:val="00752E44"/>
    <w:rPr>
      <w:b/>
      <w:iCs/>
    </w:rPr>
  </w:style>
  <w:style w:type="character" w:customStyle="1" w:styleId="WW8Num14z2">
    <w:name w:val="WW8Num14z2"/>
    <w:rsid w:val="00752E44"/>
  </w:style>
  <w:style w:type="character" w:customStyle="1" w:styleId="81">
    <w:name w:val="Основной шрифт абзаца8"/>
    <w:rsid w:val="00752E44"/>
  </w:style>
  <w:style w:type="character" w:customStyle="1" w:styleId="WW8Num12z1">
    <w:name w:val="WW8Num12z1"/>
    <w:rsid w:val="00752E44"/>
  </w:style>
  <w:style w:type="character" w:customStyle="1" w:styleId="WW8Num12z2">
    <w:name w:val="WW8Num12z2"/>
    <w:rsid w:val="00752E44"/>
  </w:style>
  <w:style w:type="character" w:customStyle="1" w:styleId="WW8Num12z3">
    <w:name w:val="WW8Num12z3"/>
    <w:rsid w:val="00752E44"/>
  </w:style>
  <w:style w:type="character" w:customStyle="1" w:styleId="WW8Num12z4">
    <w:name w:val="WW8Num12z4"/>
    <w:rsid w:val="00752E44"/>
  </w:style>
  <w:style w:type="character" w:customStyle="1" w:styleId="WW8Num12z5">
    <w:name w:val="WW8Num12z5"/>
    <w:rsid w:val="00752E44"/>
  </w:style>
  <w:style w:type="character" w:customStyle="1" w:styleId="WW8Num12z6">
    <w:name w:val="WW8Num12z6"/>
    <w:rsid w:val="00752E44"/>
  </w:style>
  <w:style w:type="character" w:customStyle="1" w:styleId="WW8Num12z7">
    <w:name w:val="WW8Num12z7"/>
    <w:rsid w:val="00752E44"/>
  </w:style>
  <w:style w:type="character" w:customStyle="1" w:styleId="WW8Num12z8">
    <w:name w:val="WW8Num12z8"/>
    <w:rsid w:val="00752E44"/>
  </w:style>
  <w:style w:type="character" w:customStyle="1" w:styleId="WW8Num14z3">
    <w:name w:val="WW8Num14z3"/>
    <w:rsid w:val="00752E44"/>
  </w:style>
  <w:style w:type="character" w:customStyle="1" w:styleId="WW8Num14z4">
    <w:name w:val="WW8Num14z4"/>
    <w:rsid w:val="00752E44"/>
  </w:style>
  <w:style w:type="character" w:customStyle="1" w:styleId="WW8Num14z5">
    <w:name w:val="WW8Num14z5"/>
    <w:rsid w:val="00752E44"/>
  </w:style>
  <w:style w:type="character" w:customStyle="1" w:styleId="WW8Num14z6">
    <w:name w:val="WW8Num14z6"/>
    <w:rsid w:val="00752E44"/>
  </w:style>
  <w:style w:type="character" w:customStyle="1" w:styleId="WW8Num14z7">
    <w:name w:val="WW8Num14z7"/>
    <w:rsid w:val="00752E44"/>
  </w:style>
  <w:style w:type="character" w:customStyle="1" w:styleId="WW8Num14z8">
    <w:name w:val="WW8Num14z8"/>
    <w:rsid w:val="00752E44"/>
  </w:style>
  <w:style w:type="character" w:customStyle="1" w:styleId="WW8Num15z0">
    <w:name w:val="WW8Num15z0"/>
    <w:rsid w:val="00752E44"/>
    <w:rPr>
      <w:rFonts w:ascii="Symbol" w:hAnsi="Symbol" w:cs="Symbol"/>
    </w:rPr>
  </w:style>
  <w:style w:type="character" w:customStyle="1" w:styleId="WW8Num15z1">
    <w:name w:val="WW8Num15z1"/>
    <w:rsid w:val="00752E44"/>
    <w:rPr>
      <w:rFonts w:ascii="Courier New" w:hAnsi="Courier New" w:cs="Courier New"/>
    </w:rPr>
  </w:style>
  <w:style w:type="character" w:customStyle="1" w:styleId="WW8Num15z2">
    <w:name w:val="WW8Num15z2"/>
    <w:rsid w:val="00752E44"/>
    <w:rPr>
      <w:rFonts w:ascii="Wingdings" w:hAnsi="Wingdings" w:cs="Wingdings"/>
    </w:rPr>
  </w:style>
  <w:style w:type="character" w:customStyle="1" w:styleId="WW8Num15z3">
    <w:name w:val="WW8Num15z3"/>
    <w:rsid w:val="00752E44"/>
  </w:style>
  <w:style w:type="character" w:customStyle="1" w:styleId="WW8Num15z4">
    <w:name w:val="WW8Num15z4"/>
    <w:rsid w:val="00752E44"/>
  </w:style>
  <w:style w:type="character" w:customStyle="1" w:styleId="WW8Num15z5">
    <w:name w:val="WW8Num15z5"/>
    <w:rsid w:val="00752E44"/>
  </w:style>
  <w:style w:type="character" w:customStyle="1" w:styleId="WW8Num15z6">
    <w:name w:val="WW8Num15z6"/>
    <w:rsid w:val="00752E44"/>
  </w:style>
  <w:style w:type="character" w:customStyle="1" w:styleId="WW8Num15z7">
    <w:name w:val="WW8Num15z7"/>
    <w:rsid w:val="00752E44"/>
  </w:style>
  <w:style w:type="character" w:customStyle="1" w:styleId="WW8Num15z8">
    <w:name w:val="WW8Num15z8"/>
    <w:rsid w:val="00752E44"/>
  </w:style>
  <w:style w:type="character" w:customStyle="1" w:styleId="WW8Num16z0">
    <w:name w:val="WW8Num16z0"/>
    <w:rsid w:val="00752E44"/>
    <w:rPr>
      <w:rFonts w:ascii="Symbol" w:hAnsi="Symbol" w:cs="Symbol"/>
      <w:bCs/>
      <w:lang w:val="ru-RU"/>
    </w:rPr>
  </w:style>
  <w:style w:type="character" w:customStyle="1" w:styleId="WW8Num17z0">
    <w:name w:val="WW8Num17z0"/>
    <w:rsid w:val="00752E44"/>
    <w:rPr>
      <w:rFonts w:ascii="Times New Roman" w:hAnsi="Times New Roman" w:cs="Times New Roman"/>
      <w:b/>
      <w:bCs w:val="0"/>
      <w:i w:val="0"/>
      <w:iCs w:val="0"/>
      <w:caps w:val="0"/>
      <w:smallCaps w:val="0"/>
      <w:strike w:val="0"/>
      <w:dstrike w:val="0"/>
      <w:vanish w:val="0"/>
      <w:color w:val="000000"/>
      <w:spacing w:val="0"/>
      <w:w w:val="100"/>
      <w:kern w:val="1"/>
      <w:position w:val="0"/>
      <w:sz w:val="28"/>
      <w:szCs w:val="0"/>
      <w:u w:val="none"/>
      <w:shd w:val="clear" w:color="auto" w:fill="000000"/>
      <w:vertAlign w:val="baseline"/>
      <w:em w:val="none"/>
    </w:rPr>
  </w:style>
  <w:style w:type="character" w:customStyle="1" w:styleId="WW8Num18z0">
    <w:name w:val="WW8Num18z0"/>
    <w:rsid w:val="00752E44"/>
    <w:rPr>
      <w:rFonts w:ascii="Symbol" w:hAnsi="Symbol" w:cs="Symbol"/>
    </w:rPr>
  </w:style>
  <w:style w:type="character" w:customStyle="1" w:styleId="WW8Num19z0">
    <w:name w:val="WW8Num19z0"/>
    <w:rsid w:val="00752E44"/>
    <w:rPr>
      <w:rFonts w:ascii="Symbol" w:hAnsi="Symbol" w:cs="Symbol"/>
    </w:rPr>
  </w:style>
  <w:style w:type="character" w:customStyle="1" w:styleId="WW8Num19z1">
    <w:name w:val="WW8Num19z1"/>
    <w:rsid w:val="00752E44"/>
    <w:rPr>
      <w:rFonts w:ascii="Courier New" w:hAnsi="Courier New" w:cs="Courier New" w:hint="default"/>
    </w:rPr>
  </w:style>
  <w:style w:type="character" w:customStyle="1" w:styleId="WW8Num19z2">
    <w:name w:val="WW8Num19z2"/>
    <w:rsid w:val="00752E44"/>
    <w:rPr>
      <w:rFonts w:ascii="Wingdings" w:hAnsi="Wingdings" w:cs="Wingdings" w:hint="default"/>
    </w:rPr>
  </w:style>
  <w:style w:type="character" w:customStyle="1" w:styleId="WW8Num20z0">
    <w:name w:val="WW8Num20z0"/>
    <w:rsid w:val="00752E44"/>
    <w:rPr>
      <w:rFonts w:ascii="Symbol" w:hAnsi="Symbol" w:cs="Symbol"/>
    </w:rPr>
  </w:style>
  <w:style w:type="character" w:customStyle="1" w:styleId="WW8Num20z1">
    <w:name w:val="WW8Num20z1"/>
    <w:rsid w:val="00752E44"/>
    <w:rPr>
      <w:rFonts w:ascii="Courier New" w:hAnsi="Courier New" w:cs="Courier New"/>
    </w:rPr>
  </w:style>
  <w:style w:type="character" w:customStyle="1" w:styleId="WW8Num20z2">
    <w:name w:val="WW8Num20z2"/>
    <w:rsid w:val="00752E44"/>
    <w:rPr>
      <w:rFonts w:ascii="Wingdings" w:hAnsi="Wingdings" w:cs="Wingdings"/>
    </w:rPr>
  </w:style>
  <w:style w:type="character" w:customStyle="1" w:styleId="WW8Num21z0">
    <w:name w:val="WW8Num21z0"/>
    <w:rsid w:val="00752E44"/>
    <w:rPr>
      <w:rFonts w:ascii="Symbol" w:hAnsi="Symbol" w:cs="Symbol"/>
    </w:rPr>
  </w:style>
  <w:style w:type="character" w:customStyle="1" w:styleId="72">
    <w:name w:val="Основной шрифт абзаца7"/>
    <w:rsid w:val="00752E44"/>
  </w:style>
  <w:style w:type="character" w:customStyle="1" w:styleId="Absatz-Standardschriftart">
    <w:name w:val="Absatz-Standardschriftart"/>
    <w:rsid w:val="00752E44"/>
  </w:style>
  <w:style w:type="character" w:customStyle="1" w:styleId="WW-Absatz-Standardschriftart">
    <w:name w:val="WW-Absatz-Standardschriftart"/>
    <w:rsid w:val="00752E44"/>
  </w:style>
  <w:style w:type="character" w:customStyle="1" w:styleId="WW-Absatz-Standardschriftart1">
    <w:name w:val="WW-Absatz-Standardschriftart1"/>
    <w:rsid w:val="00752E44"/>
  </w:style>
  <w:style w:type="character" w:customStyle="1" w:styleId="WW-Absatz-Standardschriftart11">
    <w:name w:val="WW-Absatz-Standardschriftart11"/>
    <w:rsid w:val="00752E44"/>
  </w:style>
  <w:style w:type="character" w:customStyle="1" w:styleId="WW-Absatz-Standardschriftart111">
    <w:name w:val="WW-Absatz-Standardschriftart111"/>
    <w:rsid w:val="00752E44"/>
  </w:style>
  <w:style w:type="character" w:customStyle="1" w:styleId="WW-Absatz-Standardschriftart1111">
    <w:name w:val="WW-Absatz-Standardschriftart1111"/>
    <w:rsid w:val="00752E44"/>
  </w:style>
  <w:style w:type="character" w:customStyle="1" w:styleId="WW-Absatz-Standardschriftart11111">
    <w:name w:val="WW-Absatz-Standardschriftart11111"/>
    <w:rsid w:val="00752E44"/>
  </w:style>
  <w:style w:type="character" w:customStyle="1" w:styleId="WW-Absatz-Standardschriftart111111">
    <w:name w:val="WW-Absatz-Standardschriftart111111"/>
    <w:rsid w:val="00752E44"/>
  </w:style>
  <w:style w:type="character" w:customStyle="1" w:styleId="WW-Absatz-Standardschriftart1111111">
    <w:name w:val="WW-Absatz-Standardschriftart1111111"/>
    <w:rsid w:val="00752E44"/>
  </w:style>
  <w:style w:type="character" w:customStyle="1" w:styleId="WW-Absatz-Standardschriftart11111111">
    <w:name w:val="WW-Absatz-Standardschriftart11111111"/>
    <w:rsid w:val="00752E44"/>
  </w:style>
  <w:style w:type="character" w:customStyle="1" w:styleId="63">
    <w:name w:val="Основной шрифт абзаца6"/>
    <w:rsid w:val="00752E44"/>
  </w:style>
  <w:style w:type="character" w:customStyle="1" w:styleId="WW-Absatz-Standardschriftart111111111">
    <w:name w:val="WW-Absatz-Standardschriftart111111111"/>
    <w:rsid w:val="00752E44"/>
  </w:style>
  <w:style w:type="character" w:customStyle="1" w:styleId="WW8Num17z1">
    <w:name w:val="WW8Num17z1"/>
    <w:rsid w:val="00752E44"/>
    <w:rPr>
      <w:b/>
      <w:bCs/>
      <w:i w:val="0"/>
      <w:iCs w:val="0"/>
      <w:caps w:val="0"/>
      <w:smallCaps w:val="0"/>
      <w:strike w:val="0"/>
      <w:dstrike w:val="0"/>
      <w:vanish w:val="0"/>
      <w:color w:val="000000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7z2">
    <w:name w:val="WW8Num17z2"/>
    <w:rsid w:val="00752E44"/>
    <w:rPr>
      <w:b w:val="0"/>
      <w:bCs w:val="0"/>
      <w:i w:val="0"/>
      <w:iCs w:val="0"/>
    </w:rPr>
  </w:style>
  <w:style w:type="character" w:customStyle="1" w:styleId="WW8Num18z1">
    <w:name w:val="WW8Num18z1"/>
    <w:rsid w:val="00752E44"/>
    <w:rPr>
      <w:rFonts w:ascii="Courier New" w:hAnsi="Courier New" w:cs="Courier New"/>
    </w:rPr>
  </w:style>
  <w:style w:type="character" w:customStyle="1" w:styleId="WW8Num18z2">
    <w:name w:val="WW8Num18z2"/>
    <w:rsid w:val="00752E44"/>
    <w:rPr>
      <w:rFonts w:ascii="Wingdings" w:hAnsi="Wingdings" w:cs="Wingdings"/>
    </w:rPr>
  </w:style>
  <w:style w:type="character" w:customStyle="1" w:styleId="WW8Num21z1">
    <w:name w:val="WW8Num21z1"/>
    <w:rsid w:val="00752E44"/>
    <w:rPr>
      <w:rFonts w:ascii="Courier New" w:hAnsi="Courier New" w:cs="Courier New"/>
    </w:rPr>
  </w:style>
  <w:style w:type="character" w:customStyle="1" w:styleId="WW8Num21z2">
    <w:name w:val="WW8Num21z2"/>
    <w:rsid w:val="00752E44"/>
    <w:rPr>
      <w:rFonts w:ascii="Wingdings" w:hAnsi="Wingdings" w:cs="Wingdings"/>
    </w:rPr>
  </w:style>
  <w:style w:type="character" w:customStyle="1" w:styleId="WW8Num22z0">
    <w:name w:val="WW8Num22z0"/>
    <w:rsid w:val="00752E44"/>
    <w:rPr>
      <w:rFonts w:ascii="Symbol" w:hAnsi="Symbol" w:cs="Symbol"/>
    </w:rPr>
  </w:style>
  <w:style w:type="character" w:customStyle="1" w:styleId="WW8Num22z1">
    <w:name w:val="WW8Num22z1"/>
    <w:rsid w:val="00752E44"/>
    <w:rPr>
      <w:rFonts w:ascii="Courier New" w:hAnsi="Courier New" w:cs="Courier New"/>
    </w:rPr>
  </w:style>
  <w:style w:type="character" w:customStyle="1" w:styleId="WW8Num22z2">
    <w:name w:val="WW8Num22z2"/>
    <w:rsid w:val="00752E44"/>
    <w:rPr>
      <w:rFonts w:ascii="Wingdings" w:hAnsi="Wingdings" w:cs="Wingdings"/>
    </w:rPr>
  </w:style>
  <w:style w:type="character" w:customStyle="1" w:styleId="WW8Num23z0">
    <w:name w:val="WW8Num23z0"/>
    <w:rsid w:val="00752E44"/>
    <w:rPr>
      <w:b/>
    </w:rPr>
  </w:style>
  <w:style w:type="character" w:customStyle="1" w:styleId="WW8Num24z0">
    <w:name w:val="WW8Num24z0"/>
    <w:rsid w:val="00752E44"/>
    <w:rPr>
      <w:rFonts w:ascii="Symbol" w:hAnsi="Symbol" w:cs="Symbol"/>
    </w:rPr>
  </w:style>
  <w:style w:type="character" w:customStyle="1" w:styleId="WW8Num25z0">
    <w:name w:val="WW8Num25z0"/>
    <w:rsid w:val="00752E44"/>
    <w:rPr>
      <w:rFonts w:ascii="Symbol" w:hAnsi="Symbol" w:cs="Symbol"/>
    </w:rPr>
  </w:style>
  <w:style w:type="character" w:customStyle="1" w:styleId="52">
    <w:name w:val="Основной шрифт абзаца5"/>
    <w:rsid w:val="00752E44"/>
  </w:style>
  <w:style w:type="character" w:customStyle="1" w:styleId="45">
    <w:name w:val="Основной шрифт абзаца4"/>
    <w:rsid w:val="00752E44"/>
  </w:style>
  <w:style w:type="character" w:customStyle="1" w:styleId="WW-Absatz-Standardschriftart1111111111">
    <w:name w:val="WW-Absatz-Standardschriftart1111111111"/>
    <w:rsid w:val="00752E44"/>
  </w:style>
  <w:style w:type="character" w:customStyle="1" w:styleId="3f">
    <w:name w:val="Основной шрифт абзаца3"/>
    <w:rsid w:val="00752E44"/>
  </w:style>
  <w:style w:type="character" w:customStyle="1" w:styleId="2c">
    <w:name w:val="Основной шрифт абзаца2"/>
    <w:rsid w:val="00752E44"/>
  </w:style>
  <w:style w:type="character" w:customStyle="1" w:styleId="WW8Num17z3">
    <w:name w:val="WW8Num17z3"/>
    <w:rsid w:val="00752E44"/>
    <w:rPr>
      <w:b w:val="0"/>
      <w:bCs w:val="0"/>
      <w:i w:val="0"/>
      <w:iCs w:val="0"/>
      <w:caps w:val="0"/>
      <w:smallCaps w:val="0"/>
      <w:strike w:val="0"/>
      <w:dstrike w:val="0"/>
      <w:vanish w:val="0"/>
      <w:color w:val="000000"/>
      <w:spacing w:val="0"/>
      <w:w w:val="100"/>
      <w:kern w:val="1"/>
      <w:position w:val="0"/>
      <w:sz w:val="24"/>
      <w:u w:val="none"/>
      <w:vertAlign w:val="baseline"/>
    </w:rPr>
  </w:style>
  <w:style w:type="character" w:customStyle="1" w:styleId="1f1">
    <w:name w:val="Основной шрифт абзаца1"/>
    <w:rsid w:val="00752E44"/>
  </w:style>
  <w:style w:type="character" w:customStyle="1" w:styleId="label">
    <w:name w:val="label"/>
    <w:basedOn w:val="1f1"/>
    <w:rsid w:val="00752E44"/>
  </w:style>
  <w:style w:type="character" w:customStyle="1" w:styleId="WW8Num52z0">
    <w:name w:val="WW8Num52z0"/>
    <w:rsid w:val="00752E44"/>
    <w:rPr>
      <w:rFonts w:ascii="Times New Roman" w:eastAsia="Times New Roman" w:hAnsi="Times New Roman" w:cs="Calibri"/>
      <w:color w:val="auto"/>
      <w:sz w:val="24"/>
      <w:szCs w:val="24"/>
      <w:lang w:val="ru-RU" w:eastAsia="ar-SA" w:bidi="ar-SA"/>
    </w:rPr>
  </w:style>
  <w:style w:type="character" w:customStyle="1" w:styleId="WW8Num53z0">
    <w:name w:val="WW8Num53z0"/>
    <w:rsid w:val="00752E44"/>
    <w:rPr>
      <w:rFonts w:ascii="Times New Roman" w:eastAsia="Times New Roman" w:hAnsi="Times New Roman" w:cs="Calibri"/>
      <w:color w:val="auto"/>
      <w:sz w:val="24"/>
      <w:szCs w:val="24"/>
      <w:lang w:val="ru-RU" w:eastAsia="ar-SA" w:bidi="ar-SA"/>
    </w:rPr>
  </w:style>
  <w:style w:type="character" w:customStyle="1" w:styleId="afffff">
    <w:name w:val="Маркеры списка"/>
    <w:rsid w:val="00752E44"/>
    <w:rPr>
      <w:rFonts w:ascii="OpenSymbol" w:eastAsia="OpenSymbol" w:hAnsi="OpenSymbol" w:cs="OpenSymbol"/>
    </w:rPr>
  </w:style>
  <w:style w:type="character" w:customStyle="1" w:styleId="afffff0">
    <w:name w:val="Символ нумерации"/>
    <w:rsid w:val="00752E44"/>
  </w:style>
  <w:style w:type="character" w:customStyle="1" w:styleId="FontStyle32">
    <w:name w:val="Font Style32"/>
    <w:rsid w:val="00752E44"/>
    <w:rPr>
      <w:rFonts w:ascii="Times New Roman" w:hAnsi="Times New Roman" w:cs="Times New Roman"/>
      <w:sz w:val="20"/>
      <w:szCs w:val="20"/>
    </w:rPr>
  </w:style>
  <w:style w:type="character" w:customStyle="1" w:styleId="afffff1">
    <w:name w:val="Исходный текст"/>
    <w:rsid w:val="00752E44"/>
    <w:rPr>
      <w:rFonts w:ascii="Courier New" w:eastAsia="NSimSun" w:hAnsi="Courier New" w:cs="Courier New"/>
    </w:rPr>
  </w:style>
  <w:style w:type="character" w:customStyle="1" w:styleId="afffff2">
    <w:name w:val="Символ сноски"/>
    <w:rsid w:val="00752E44"/>
    <w:rPr>
      <w:vertAlign w:val="superscript"/>
    </w:rPr>
  </w:style>
  <w:style w:type="character" w:customStyle="1" w:styleId="213">
    <w:name w:val="Основной текст с отступом 2 Знак1"/>
    <w:rsid w:val="00752E44"/>
    <w:rPr>
      <w:rFonts w:eastAsia="Lucida Sans Unicode" w:cs="Mangal"/>
      <w:kern w:val="1"/>
      <w:sz w:val="24"/>
      <w:szCs w:val="21"/>
      <w:lang w:eastAsia="hi-IN" w:bidi="hi-IN"/>
    </w:rPr>
  </w:style>
  <w:style w:type="paragraph" w:styleId="afffff3">
    <w:name w:val="Title"/>
    <w:basedOn w:val="a8"/>
    <w:next w:val="a9"/>
    <w:link w:val="1f2"/>
    <w:rsid w:val="00752E44"/>
    <w:pPr>
      <w:keepNext/>
      <w:widowControl w:val="0"/>
      <w:suppressAutoHyphens/>
      <w:spacing w:before="240" w:after="120" w:line="240" w:lineRule="auto"/>
    </w:pPr>
    <w:rPr>
      <w:rFonts w:ascii="Arial" w:eastAsia="Andale Sans UI" w:hAnsi="Arial" w:cs="Tahoma"/>
      <w:kern w:val="1"/>
      <w:sz w:val="28"/>
      <w:szCs w:val="28"/>
      <w:lang w:eastAsia="ar-SA"/>
    </w:rPr>
  </w:style>
  <w:style w:type="character" w:customStyle="1" w:styleId="1f2">
    <w:name w:val="Название Знак1"/>
    <w:basedOn w:val="aa"/>
    <w:link w:val="afffff3"/>
    <w:rsid w:val="00752E44"/>
    <w:rPr>
      <w:rFonts w:ascii="Arial" w:eastAsia="Andale Sans UI" w:hAnsi="Arial" w:cs="Tahoma"/>
      <w:kern w:val="1"/>
      <w:sz w:val="28"/>
      <w:szCs w:val="28"/>
      <w:lang w:eastAsia="ar-SA"/>
    </w:rPr>
  </w:style>
  <w:style w:type="paragraph" w:customStyle="1" w:styleId="82">
    <w:name w:val="Название8"/>
    <w:basedOn w:val="a8"/>
    <w:rsid w:val="00752E44"/>
    <w:pPr>
      <w:widowControl w:val="0"/>
      <w:suppressLineNumbers/>
      <w:suppressAutoHyphens/>
      <w:spacing w:before="120" w:after="120" w:line="240" w:lineRule="auto"/>
    </w:pPr>
    <w:rPr>
      <w:rFonts w:ascii="Times New Roman" w:eastAsia="Andale Sans UI" w:hAnsi="Times New Roman" w:cs="Mangal"/>
      <w:i/>
      <w:iCs/>
      <w:kern w:val="1"/>
      <w:sz w:val="24"/>
      <w:szCs w:val="24"/>
      <w:lang w:eastAsia="ar-SA"/>
    </w:rPr>
  </w:style>
  <w:style w:type="paragraph" w:customStyle="1" w:styleId="83">
    <w:name w:val="Указатель8"/>
    <w:basedOn w:val="a8"/>
    <w:rsid w:val="00752E44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Mangal"/>
      <w:kern w:val="1"/>
      <w:sz w:val="24"/>
      <w:szCs w:val="24"/>
      <w:lang w:eastAsia="ar-SA"/>
    </w:rPr>
  </w:style>
  <w:style w:type="paragraph" w:customStyle="1" w:styleId="73">
    <w:name w:val="Название7"/>
    <w:basedOn w:val="a8"/>
    <w:rsid w:val="00752E44"/>
    <w:pPr>
      <w:widowControl w:val="0"/>
      <w:suppressLineNumbers/>
      <w:suppressAutoHyphens/>
      <w:spacing w:before="120" w:after="120" w:line="240" w:lineRule="auto"/>
    </w:pPr>
    <w:rPr>
      <w:rFonts w:ascii="Times New Roman" w:eastAsia="Andale Sans UI" w:hAnsi="Times New Roman" w:cs="Mangal"/>
      <w:i/>
      <w:iCs/>
      <w:kern w:val="1"/>
      <w:sz w:val="24"/>
      <w:szCs w:val="24"/>
      <w:lang w:eastAsia="ar-SA"/>
    </w:rPr>
  </w:style>
  <w:style w:type="paragraph" w:customStyle="1" w:styleId="74">
    <w:name w:val="Указатель7"/>
    <w:basedOn w:val="a8"/>
    <w:rsid w:val="00752E44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Mangal"/>
      <w:kern w:val="1"/>
      <w:sz w:val="24"/>
      <w:szCs w:val="24"/>
      <w:lang w:eastAsia="ar-SA"/>
    </w:rPr>
  </w:style>
  <w:style w:type="paragraph" w:customStyle="1" w:styleId="64">
    <w:name w:val="Название6"/>
    <w:basedOn w:val="a8"/>
    <w:rsid w:val="00752E44"/>
    <w:pPr>
      <w:widowControl w:val="0"/>
      <w:suppressLineNumbers/>
      <w:suppressAutoHyphens/>
      <w:spacing w:before="120" w:after="120" w:line="240" w:lineRule="auto"/>
    </w:pPr>
    <w:rPr>
      <w:rFonts w:ascii="Times New Roman" w:eastAsia="Andale Sans UI" w:hAnsi="Times New Roman" w:cs="Mangal"/>
      <w:i/>
      <w:iCs/>
      <w:kern w:val="1"/>
      <w:sz w:val="24"/>
      <w:szCs w:val="24"/>
      <w:lang w:eastAsia="ar-SA"/>
    </w:rPr>
  </w:style>
  <w:style w:type="paragraph" w:customStyle="1" w:styleId="65">
    <w:name w:val="Указатель6"/>
    <w:basedOn w:val="a8"/>
    <w:rsid w:val="00752E44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Mangal"/>
      <w:kern w:val="1"/>
      <w:sz w:val="24"/>
      <w:szCs w:val="24"/>
      <w:lang w:eastAsia="ar-SA"/>
    </w:rPr>
  </w:style>
  <w:style w:type="paragraph" w:customStyle="1" w:styleId="53">
    <w:name w:val="Название5"/>
    <w:basedOn w:val="a8"/>
    <w:rsid w:val="00752E44"/>
    <w:pPr>
      <w:widowControl w:val="0"/>
      <w:suppressLineNumbers/>
      <w:suppressAutoHyphens/>
      <w:spacing w:before="120" w:after="120" w:line="240" w:lineRule="auto"/>
    </w:pPr>
    <w:rPr>
      <w:rFonts w:ascii="Times New Roman" w:eastAsia="Andale Sans UI" w:hAnsi="Times New Roman" w:cs="Mangal"/>
      <w:i/>
      <w:iCs/>
      <w:kern w:val="1"/>
      <w:sz w:val="24"/>
      <w:szCs w:val="24"/>
      <w:lang w:eastAsia="ar-SA"/>
    </w:rPr>
  </w:style>
  <w:style w:type="paragraph" w:customStyle="1" w:styleId="54">
    <w:name w:val="Указатель5"/>
    <w:basedOn w:val="a8"/>
    <w:rsid w:val="00752E44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Mangal"/>
      <w:kern w:val="1"/>
      <w:sz w:val="24"/>
      <w:szCs w:val="24"/>
      <w:lang w:eastAsia="ar-SA"/>
    </w:rPr>
  </w:style>
  <w:style w:type="paragraph" w:customStyle="1" w:styleId="46">
    <w:name w:val="Название4"/>
    <w:basedOn w:val="a8"/>
    <w:rsid w:val="00752E44"/>
    <w:pPr>
      <w:widowControl w:val="0"/>
      <w:suppressLineNumbers/>
      <w:suppressAutoHyphens/>
      <w:spacing w:before="120" w:after="120" w:line="240" w:lineRule="auto"/>
    </w:pPr>
    <w:rPr>
      <w:rFonts w:ascii="Times New Roman" w:eastAsia="Andale Sans UI" w:hAnsi="Times New Roman" w:cs="Mangal"/>
      <w:i/>
      <w:iCs/>
      <w:kern w:val="1"/>
      <w:sz w:val="24"/>
      <w:szCs w:val="24"/>
      <w:lang w:eastAsia="ar-SA"/>
    </w:rPr>
  </w:style>
  <w:style w:type="paragraph" w:customStyle="1" w:styleId="47">
    <w:name w:val="Указатель4"/>
    <w:basedOn w:val="a8"/>
    <w:rsid w:val="00752E44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Mangal"/>
      <w:kern w:val="1"/>
      <w:sz w:val="24"/>
      <w:szCs w:val="24"/>
      <w:lang w:eastAsia="ar-SA"/>
    </w:rPr>
  </w:style>
  <w:style w:type="paragraph" w:customStyle="1" w:styleId="3f0">
    <w:name w:val="Название3"/>
    <w:basedOn w:val="a8"/>
    <w:rsid w:val="00752E44"/>
    <w:pPr>
      <w:widowControl w:val="0"/>
      <w:suppressLineNumbers/>
      <w:suppressAutoHyphens/>
      <w:spacing w:before="120" w:after="120" w:line="240" w:lineRule="auto"/>
    </w:pPr>
    <w:rPr>
      <w:rFonts w:ascii="Times New Roman" w:eastAsia="Andale Sans UI" w:hAnsi="Times New Roman" w:cs="Mangal"/>
      <w:i/>
      <w:iCs/>
      <w:kern w:val="1"/>
      <w:sz w:val="24"/>
      <w:szCs w:val="24"/>
      <w:lang w:eastAsia="ar-SA"/>
    </w:rPr>
  </w:style>
  <w:style w:type="paragraph" w:customStyle="1" w:styleId="3f1">
    <w:name w:val="Указатель3"/>
    <w:basedOn w:val="a8"/>
    <w:rsid w:val="00752E44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Mangal"/>
      <w:kern w:val="1"/>
      <w:sz w:val="24"/>
      <w:szCs w:val="24"/>
      <w:lang w:eastAsia="ar-SA"/>
    </w:rPr>
  </w:style>
  <w:style w:type="paragraph" w:customStyle="1" w:styleId="2d">
    <w:name w:val="Название2"/>
    <w:basedOn w:val="a8"/>
    <w:rsid w:val="00752E44"/>
    <w:pPr>
      <w:widowControl w:val="0"/>
      <w:suppressLineNumbers/>
      <w:suppressAutoHyphens/>
      <w:spacing w:before="120" w:after="120" w:line="240" w:lineRule="auto"/>
    </w:pPr>
    <w:rPr>
      <w:rFonts w:ascii="Times New Roman" w:eastAsia="Andale Sans UI" w:hAnsi="Times New Roman" w:cs="Mangal"/>
      <w:i/>
      <w:iCs/>
      <w:kern w:val="1"/>
      <w:sz w:val="24"/>
      <w:szCs w:val="24"/>
      <w:lang w:eastAsia="ar-SA"/>
    </w:rPr>
  </w:style>
  <w:style w:type="paragraph" w:customStyle="1" w:styleId="2e">
    <w:name w:val="Указатель2"/>
    <w:basedOn w:val="a8"/>
    <w:rsid w:val="00752E44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Mangal"/>
      <w:kern w:val="1"/>
      <w:sz w:val="24"/>
      <w:szCs w:val="24"/>
      <w:lang w:eastAsia="ar-SA"/>
    </w:rPr>
  </w:style>
  <w:style w:type="paragraph" w:customStyle="1" w:styleId="1f3">
    <w:name w:val="Название1"/>
    <w:basedOn w:val="a8"/>
    <w:rsid w:val="00752E44"/>
    <w:pPr>
      <w:widowControl w:val="0"/>
      <w:suppressLineNumbers/>
      <w:suppressAutoHyphens/>
      <w:spacing w:before="120" w:after="120" w:line="240" w:lineRule="auto"/>
    </w:pPr>
    <w:rPr>
      <w:rFonts w:ascii="Times New Roman" w:eastAsia="Andale Sans UI" w:hAnsi="Times New Roman" w:cs="Tahoma"/>
      <w:i/>
      <w:iCs/>
      <w:kern w:val="1"/>
      <w:sz w:val="24"/>
      <w:szCs w:val="24"/>
      <w:lang w:eastAsia="ar-SA"/>
    </w:rPr>
  </w:style>
  <w:style w:type="paragraph" w:customStyle="1" w:styleId="1f4">
    <w:name w:val="Указатель1"/>
    <w:basedOn w:val="a8"/>
    <w:rsid w:val="00752E44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ahoma"/>
      <w:kern w:val="1"/>
      <w:sz w:val="24"/>
      <w:szCs w:val="24"/>
      <w:lang w:eastAsia="ar-SA"/>
    </w:rPr>
  </w:style>
  <w:style w:type="character" w:customStyle="1" w:styleId="1f5">
    <w:name w:val="Нижний колонтитул Знак1"/>
    <w:basedOn w:val="aa"/>
    <w:uiPriority w:val="99"/>
    <w:rsid w:val="00752E44"/>
    <w:rPr>
      <w:rFonts w:eastAsia="Andale Sans UI"/>
      <w:kern w:val="1"/>
      <w:lang w:eastAsia="ar-SA"/>
    </w:rPr>
  </w:style>
  <w:style w:type="paragraph" w:customStyle="1" w:styleId="afffff4">
    <w:name w:val="Структура"/>
    <w:basedOn w:val="a8"/>
    <w:rsid w:val="00752E44"/>
    <w:pPr>
      <w:pageBreakBefore/>
      <w:widowControl w:val="0"/>
      <w:suppressAutoHyphens/>
      <w:spacing w:before="480" w:after="240" w:line="240" w:lineRule="auto"/>
      <w:ind w:right="2835"/>
    </w:pPr>
    <w:rPr>
      <w:rFonts w:ascii="Times New Roman" w:eastAsia="Andale Sans UI" w:hAnsi="Times New Roman" w:cs="Times New Roman"/>
      <w:b/>
      <w:bCs/>
      <w:caps/>
      <w:kern w:val="1"/>
      <w:sz w:val="36"/>
      <w:szCs w:val="36"/>
      <w:lang w:eastAsia="ar-SA"/>
    </w:rPr>
  </w:style>
  <w:style w:type="paragraph" w:customStyle="1" w:styleId="afffff5">
    <w:name w:val="Главы"/>
    <w:basedOn w:val="afffff4"/>
    <w:next w:val="a8"/>
    <w:rsid w:val="00752E44"/>
    <w:pPr>
      <w:spacing w:before="1440" w:after="720" w:line="360" w:lineRule="auto"/>
      <w:ind w:right="0"/>
      <w:jc w:val="center"/>
    </w:pPr>
    <w:rPr>
      <w:spacing w:val="40"/>
      <w:sz w:val="44"/>
      <w:szCs w:val="44"/>
    </w:rPr>
  </w:style>
  <w:style w:type="paragraph" w:customStyle="1" w:styleId="afffff6">
    <w:name w:val="Служебный"/>
    <w:basedOn w:val="afffff5"/>
    <w:rsid w:val="00752E44"/>
    <w:pPr>
      <w:spacing w:before="480" w:after="240" w:line="100" w:lineRule="atLeast"/>
      <w:jc w:val="left"/>
    </w:pPr>
    <w:rPr>
      <w:rFonts w:ascii="Arial" w:hAnsi="Arial" w:cs="Arial"/>
      <w:caps w:val="0"/>
      <w:spacing w:val="0"/>
      <w:sz w:val="36"/>
      <w:szCs w:val="36"/>
    </w:rPr>
  </w:style>
  <w:style w:type="paragraph" w:customStyle="1" w:styleId="afffff7">
    <w:name w:val="Содержимое таблицы"/>
    <w:basedOn w:val="a8"/>
    <w:rsid w:val="00752E44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  <w:lang w:eastAsia="ar-SA"/>
    </w:rPr>
  </w:style>
  <w:style w:type="paragraph" w:customStyle="1" w:styleId="afffff8">
    <w:name w:val="Заголовок таблицы"/>
    <w:basedOn w:val="afffff7"/>
    <w:rsid w:val="00752E44"/>
    <w:pPr>
      <w:jc w:val="center"/>
    </w:pPr>
    <w:rPr>
      <w:b/>
      <w:bCs/>
    </w:rPr>
  </w:style>
  <w:style w:type="paragraph" w:styleId="48">
    <w:name w:val="toc 4"/>
    <w:basedOn w:val="2e"/>
    <w:rsid w:val="00752E44"/>
    <w:pPr>
      <w:tabs>
        <w:tab w:val="right" w:leader="dot" w:pos="8789"/>
      </w:tabs>
      <w:ind w:left="849"/>
    </w:pPr>
  </w:style>
  <w:style w:type="paragraph" w:styleId="55">
    <w:name w:val="toc 5"/>
    <w:basedOn w:val="2e"/>
    <w:rsid w:val="00752E44"/>
    <w:pPr>
      <w:tabs>
        <w:tab w:val="right" w:leader="dot" w:pos="8506"/>
      </w:tabs>
      <w:ind w:left="1132"/>
    </w:pPr>
  </w:style>
  <w:style w:type="paragraph" w:styleId="66">
    <w:name w:val="toc 6"/>
    <w:basedOn w:val="2e"/>
    <w:rsid w:val="00752E44"/>
    <w:pPr>
      <w:tabs>
        <w:tab w:val="right" w:leader="dot" w:pos="8223"/>
      </w:tabs>
      <w:ind w:left="1415"/>
    </w:pPr>
  </w:style>
  <w:style w:type="paragraph" w:styleId="75">
    <w:name w:val="toc 7"/>
    <w:basedOn w:val="2e"/>
    <w:rsid w:val="00752E44"/>
    <w:pPr>
      <w:tabs>
        <w:tab w:val="right" w:leader="dot" w:pos="7940"/>
      </w:tabs>
      <w:ind w:left="1698"/>
    </w:pPr>
  </w:style>
  <w:style w:type="paragraph" w:styleId="84">
    <w:name w:val="toc 8"/>
    <w:basedOn w:val="2e"/>
    <w:rsid w:val="00752E44"/>
    <w:pPr>
      <w:tabs>
        <w:tab w:val="right" w:leader="dot" w:pos="7657"/>
      </w:tabs>
      <w:ind w:left="1981"/>
    </w:pPr>
  </w:style>
  <w:style w:type="paragraph" w:styleId="91">
    <w:name w:val="toc 9"/>
    <w:basedOn w:val="2e"/>
    <w:rsid w:val="00752E44"/>
    <w:pPr>
      <w:tabs>
        <w:tab w:val="right" w:leader="dot" w:pos="7374"/>
      </w:tabs>
      <w:ind w:left="2264"/>
    </w:pPr>
  </w:style>
  <w:style w:type="paragraph" w:customStyle="1" w:styleId="100">
    <w:name w:val="Оглавление 10"/>
    <w:basedOn w:val="2e"/>
    <w:rsid w:val="00752E44"/>
    <w:pPr>
      <w:tabs>
        <w:tab w:val="right" w:leader="dot" w:pos="7091"/>
      </w:tabs>
      <w:ind w:left="2547"/>
    </w:pPr>
  </w:style>
  <w:style w:type="paragraph" w:customStyle="1" w:styleId="Style3">
    <w:name w:val="Style3"/>
    <w:basedOn w:val="a8"/>
    <w:rsid w:val="00752E44"/>
    <w:pPr>
      <w:widowControl w:val="0"/>
      <w:suppressAutoHyphens/>
      <w:autoSpaceDE w:val="0"/>
      <w:spacing w:after="0" w:line="277" w:lineRule="exact"/>
      <w:ind w:firstLine="888"/>
      <w:jc w:val="both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customStyle="1" w:styleId="Style13">
    <w:name w:val="Style13"/>
    <w:basedOn w:val="a8"/>
    <w:rsid w:val="00752E44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customStyle="1" w:styleId="ListParagraph1">
    <w:name w:val="List Paragraph1"/>
    <w:basedOn w:val="a8"/>
    <w:rsid w:val="00752E44"/>
    <w:pPr>
      <w:ind w:left="720"/>
    </w:pPr>
    <w:rPr>
      <w:rFonts w:ascii="Calibri" w:eastAsia="Times New Roman" w:hAnsi="Calibri" w:cs="Calibri"/>
      <w:kern w:val="1"/>
      <w:lang w:eastAsia="ar-SA"/>
    </w:rPr>
  </w:style>
  <w:style w:type="character" w:customStyle="1" w:styleId="1f6">
    <w:name w:val="Текст сноски Знак1"/>
    <w:basedOn w:val="aa"/>
    <w:rsid w:val="00752E44"/>
    <w:rPr>
      <w:rFonts w:eastAsia="Andale Sans UI"/>
      <w:kern w:val="1"/>
      <w:lang w:eastAsia="ar-SA"/>
    </w:rPr>
  </w:style>
  <w:style w:type="paragraph" w:customStyle="1" w:styleId="Default">
    <w:name w:val="Default"/>
    <w:uiPriority w:val="99"/>
    <w:rsid w:val="00752E4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312">
    <w:name w:val="Основной текст 31"/>
    <w:basedOn w:val="a8"/>
    <w:rsid w:val="00752E44"/>
    <w:pPr>
      <w:spacing w:after="120" w:line="240" w:lineRule="auto"/>
      <w:jc w:val="both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fffff9">
    <w:name w:val="annotation reference"/>
    <w:uiPriority w:val="99"/>
    <w:semiHidden/>
    <w:unhideWhenUsed/>
    <w:rsid w:val="00752E44"/>
    <w:rPr>
      <w:sz w:val="16"/>
      <w:szCs w:val="16"/>
    </w:rPr>
  </w:style>
  <w:style w:type="paragraph" w:customStyle="1" w:styleId="1f7">
    <w:name w:val="Абзац списка1"/>
    <w:basedOn w:val="a8"/>
    <w:rsid w:val="00752E44"/>
    <w:pPr>
      <w:ind w:left="720"/>
    </w:pPr>
    <w:rPr>
      <w:rFonts w:ascii="Calibri" w:eastAsia="Times New Roman" w:hAnsi="Calibri" w:cs="Calibri"/>
    </w:rPr>
  </w:style>
  <w:style w:type="paragraph" w:customStyle="1" w:styleId="ConsPlusCell">
    <w:name w:val="ConsPlusCell"/>
    <w:rsid w:val="00752E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f2">
    <w:name w:val="Заголовок №3_"/>
    <w:basedOn w:val="aa"/>
    <w:link w:val="3f3"/>
    <w:rsid w:val="00752E44"/>
    <w:rPr>
      <w:sz w:val="19"/>
      <w:szCs w:val="19"/>
      <w:shd w:val="clear" w:color="auto" w:fill="FFFFFF"/>
    </w:rPr>
  </w:style>
  <w:style w:type="paragraph" w:customStyle="1" w:styleId="3f3">
    <w:name w:val="Заголовок №3"/>
    <w:basedOn w:val="a8"/>
    <w:link w:val="3f2"/>
    <w:rsid w:val="00752E44"/>
    <w:pPr>
      <w:shd w:val="clear" w:color="auto" w:fill="FFFFFF"/>
      <w:spacing w:before="180" w:after="0" w:line="254" w:lineRule="exact"/>
      <w:outlineLvl w:val="2"/>
    </w:pPr>
    <w:rPr>
      <w:sz w:val="19"/>
      <w:szCs w:val="19"/>
    </w:rPr>
  </w:style>
  <w:style w:type="paragraph" w:customStyle="1" w:styleId="2f">
    <w:name w:val="Абзац списка2"/>
    <w:basedOn w:val="a8"/>
    <w:rsid w:val="00752E44"/>
    <w:pPr>
      <w:ind w:left="720"/>
    </w:pPr>
    <w:rPr>
      <w:rFonts w:ascii="Calibri" w:eastAsia="Times New Roman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20</Pages>
  <Words>6151</Words>
  <Characters>35062</Characters>
  <Application>Microsoft Office Word</Application>
  <DocSecurity>0</DocSecurity>
  <Lines>292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2083</dc:creator>
  <cp:lastModifiedBy>Юрист</cp:lastModifiedBy>
  <cp:revision>12</cp:revision>
  <cp:lastPrinted>2019-03-13T12:46:00Z</cp:lastPrinted>
  <dcterms:created xsi:type="dcterms:W3CDTF">2019-03-13T07:36:00Z</dcterms:created>
  <dcterms:modified xsi:type="dcterms:W3CDTF">2019-03-13T13:09:00Z</dcterms:modified>
</cp:coreProperties>
</file>