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30E" w:rsidRPr="00331F42" w:rsidRDefault="009B230E" w:rsidP="009B230E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9B230E" w:rsidRPr="00331F42" w:rsidRDefault="009B230E" w:rsidP="009B230E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224/11.02-04/14-403 ОЗЦЭ</w:t>
      </w:r>
      <w:bookmarkStart w:id="0" w:name="_GoBack"/>
      <w:bookmarkEnd w:id="0"/>
    </w:p>
    <w:p w:rsidR="009B230E" w:rsidRPr="00550519" w:rsidRDefault="009B230E" w:rsidP="009B230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9B230E" w:rsidRPr="00F13323" w:rsidRDefault="009B230E" w:rsidP="009B230E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550519">
        <w:rPr>
          <w:rFonts w:ascii="Times New Roman" w:hAnsi="Times New Roman"/>
          <w:spacing w:val="-6"/>
          <w:szCs w:val="24"/>
        </w:rPr>
        <w:t xml:space="preserve">поставку </w:t>
      </w:r>
      <w:r w:rsidRPr="00F13323">
        <w:rPr>
          <w:rFonts w:ascii="Times New Roman" w:hAnsi="Times New Roman"/>
          <w:szCs w:val="24"/>
        </w:rPr>
        <w:t>тахеометра</w:t>
      </w:r>
      <w:r w:rsidRPr="00F13323">
        <w:rPr>
          <w:rFonts w:ascii="Times New Roman" w:hAnsi="Times New Roman"/>
          <w:spacing w:val="-6"/>
          <w:szCs w:val="24"/>
        </w:rPr>
        <w:t xml:space="preserve"> </w:t>
      </w:r>
      <w:r w:rsidRPr="00F13323">
        <w:rPr>
          <w:rFonts w:ascii="Times New Roman" w:hAnsi="Times New Roman"/>
          <w:bCs/>
          <w:color w:val="000000"/>
          <w:szCs w:val="24"/>
        </w:rPr>
        <w:t>для нужд ФГУП «ГНЦ РФ-ФЭИ».</w:t>
      </w:r>
    </w:p>
    <w:p w:rsidR="009B230E" w:rsidRPr="00331F42" w:rsidRDefault="009B230E" w:rsidP="009B230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9B230E" w:rsidRPr="00331F42" w:rsidRDefault="009B230E" w:rsidP="009B230E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9B230E" w:rsidRPr="00331F42" w:rsidRDefault="009B230E" w:rsidP="009B230E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9B230E" w:rsidRPr="009E2171" w:rsidRDefault="009B230E" w:rsidP="009B230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2148B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Cs/>
          <w:color w:val="000000"/>
          <w:szCs w:val="24"/>
        </w:rPr>
        <w:t>Фенина Нина Андреевна</w:t>
      </w:r>
      <w:r w:rsidRPr="00DF1C25">
        <w:rPr>
          <w:rFonts w:ascii="Times New Roman" w:hAnsi="Times New Roman"/>
          <w:szCs w:val="24"/>
        </w:rPr>
        <w:t>, (48439) 9-</w:t>
      </w:r>
      <w:r w:rsidRPr="00D2148B">
        <w:rPr>
          <w:rFonts w:ascii="Times New Roman" w:hAnsi="Times New Roman"/>
          <w:szCs w:val="24"/>
        </w:rPr>
        <w:t>47-50</w:t>
      </w:r>
      <w:r w:rsidRPr="00DF1C25">
        <w:rPr>
          <w:rFonts w:ascii="Times New Roman" w:hAnsi="Times New Roman"/>
          <w:szCs w:val="24"/>
        </w:rPr>
        <w:t xml:space="preserve">, (48439) 9-49-30, </w:t>
      </w:r>
      <w:proofErr w:type="spellStart"/>
      <w:r w:rsidRPr="009E2171">
        <w:rPr>
          <w:rFonts w:ascii="Times New Roman" w:hAnsi="Times New Roman"/>
          <w:bCs/>
          <w:color w:val="000000"/>
          <w:lang w:val="en-US"/>
        </w:rPr>
        <w:t>nfenina</w:t>
      </w:r>
      <w:proofErr w:type="spellEnd"/>
      <w:r w:rsidRPr="009E2171">
        <w:rPr>
          <w:rFonts w:ascii="Times New Roman" w:hAnsi="Times New Roman"/>
          <w:bCs/>
          <w:color w:val="000000"/>
        </w:rPr>
        <w:t>@</w:t>
      </w:r>
      <w:proofErr w:type="spellStart"/>
      <w:r w:rsidRPr="009E2171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9E2171">
        <w:rPr>
          <w:rFonts w:ascii="Times New Roman" w:hAnsi="Times New Roman"/>
          <w:bCs/>
          <w:color w:val="000000"/>
        </w:rPr>
        <w:t>.</w:t>
      </w:r>
      <w:proofErr w:type="spellStart"/>
      <w:r w:rsidRPr="009E2171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</w:rPr>
        <w:t>.</w:t>
      </w:r>
    </w:p>
    <w:p w:rsidR="009B230E" w:rsidRPr="00550519" w:rsidRDefault="009B230E" w:rsidP="009B230E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9B230E" w:rsidRPr="00345001" w:rsidRDefault="009B230E" w:rsidP="009B230E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F13323">
        <w:rPr>
          <w:rFonts w:ascii="Times New Roman" w:hAnsi="Times New Roman"/>
          <w:bCs/>
          <w:color w:val="000000"/>
          <w:szCs w:val="24"/>
        </w:rPr>
        <w:t xml:space="preserve">поставка </w:t>
      </w:r>
      <w:r w:rsidRPr="00F13323">
        <w:rPr>
          <w:rFonts w:ascii="Times New Roman" w:hAnsi="Times New Roman"/>
          <w:szCs w:val="24"/>
        </w:rPr>
        <w:t>тахеометра</w:t>
      </w:r>
      <w:r w:rsidRPr="00F13323">
        <w:rPr>
          <w:rFonts w:ascii="Times New Roman" w:hAnsi="Times New Roman"/>
          <w:bCs/>
          <w:color w:val="000000"/>
          <w:szCs w:val="24"/>
        </w:rPr>
        <w:t>.</w:t>
      </w:r>
    </w:p>
    <w:p w:rsidR="009B230E" w:rsidRDefault="009B230E" w:rsidP="009B230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9B230E" w:rsidRDefault="009B230E" w:rsidP="009B230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szCs w:val="24"/>
        </w:rPr>
      </w:pPr>
      <w:r w:rsidRPr="00345001">
        <w:rPr>
          <w:rFonts w:ascii="Times New Roman" w:hAnsi="Times New Roman"/>
          <w:b/>
          <w:szCs w:val="24"/>
        </w:rPr>
        <w:t>Срок поставки товара/работ/услуг: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31</w:t>
      </w:r>
      <w:r w:rsidRPr="00BA02D4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декабря 2014 </w:t>
      </w:r>
      <w:r w:rsidRPr="00BA02D4">
        <w:rPr>
          <w:rFonts w:ascii="Times New Roman" w:hAnsi="Times New Roman"/>
          <w:bCs/>
          <w:szCs w:val="24"/>
        </w:rPr>
        <w:t>года. Возможна досрочная поставка.</w:t>
      </w:r>
    </w:p>
    <w:p w:rsidR="009B230E" w:rsidRPr="00C573AC" w:rsidRDefault="009B230E" w:rsidP="009B230E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9B230E" w:rsidRPr="00331F42" w:rsidRDefault="009B230E" w:rsidP="009B230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9B230E" w:rsidRPr="00331F42" w:rsidRDefault="009B230E" w:rsidP="009B230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B230E" w:rsidRPr="00331F42" w:rsidRDefault="009B230E" w:rsidP="009B230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B230E" w:rsidRPr="00331F42" w:rsidRDefault="009B230E" w:rsidP="009B230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B230E" w:rsidRPr="00B656CB" w:rsidRDefault="009B230E" w:rsidP="009B230E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B656CB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44618E">
        <w:rPr>
          <w:rFonts w:ascii="Times New Roman" w:hAnsi="Times New Roman"/>
          <w:bCs/>
          <w:szCs w:val="24"/>
        </w:rPr>
        <w:t>324</w:t>
      </w:r>
      <w:r>
        <w:rPr>
          <w:rFonts w:ascii="Times New Roman" w:hAnsi="Times New Roman"/>
          <w:bCs/>
          <w:szCs w:val="24"/>
        </w:rPr>
        <w:t xml:space="preserve"> </w:t>
      </w:r>
      <w:r w:rsidRPr="0044618E">
        <w:rPr>
          <w:rFonts w:ascii="Times New Roman" w:hAnsi="Times New Roman"/>
          <w:bCs/>
          <w:szCs w:val="24"/>
        </w:rPr>
        <w:t>503,33</w:t>
      </w:r>
      <w:r>
        <w:rPr>
          <w:rFonts w:ascii="Times New Roman" w:hAnsi="Times New Roman"/>
          <w:bCs/>
          <w:szCs w:val="24"/>
        </w:rPr>
        <w:t xml:space="preserve"> </w:t>
      </w:r>
      <w:r w:rsidRPr="0044618E">
        <w:rPr>
          <w:rFonts w:ascii="Times New Roman" w:hAnsi="Times New Roman"/>
          <w:bCs/>
          <w:szCs w:val="24"/>
        </w:rPr>
        <w:t>(триста двадцать четыре тысячи пятьсот три рубля 33</w:t>
      </w:r>
      <w:r w:rsidRPr="00B656CB">
        <w:rPr>
          <w:rFonts w:ascii="Times New Roman" w:hAnsi="Times New Roman"/>
          <w:bCs/>
          <w:szCs w:val="24"/>
        </w:rPr>
        <w:t xml:space="preserve"> коп</w:t>
      </w:r>
      <w:r w:rsidRPr="00B656CB">
        <w:rPr>
          <w:rFonts w:ascii="Times New Roman" w:hAnsi="Times New Roman"/>
          <w:bCs/>
          <w:color w:val="000000"/>
          <w:szCs w:val="24"/>
        </w:rPr>
        <w:t>е</w:t>
      </w:r>
      <w:r>
        <w:rPr>
          <w:rFonts w:ascii="Times New Roman" w:hAnsi="Times New Roman"/>
          <w:bCs/>
          <w:color w:val="000000"/>
          <w:szCs w:val="24"/>
        </w:rPr>
        <w:t>йки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) рублей, включая НДС 18%. </w:t>
      </w:r>
      <w:r>
        <w:rPr>
          <w:rFonts w:ascii="Times New Roman" w:hAnsi="Times New Roman"/>
          <w:bCs/>
          <w:color w:val="000000"/>
          <w:szCs w:val="24"/>
        </w:rPr>
        <w:t>В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 стоимость товара включены </w:t>
      </w:r>
      <w:r w:rsidRPr="0067419E">
        <w:rPr>
          <w:rFonts w:ascii="Times New Roman" w:hAnsi="Times New Roman"/>
          <w:bCs/>
          <w:color w:val="000000"/>
          <w:szCs w:val="24"/>
        </w:rPr>
        <w:t>расходы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</w:t>
      </w:r>
      <w:r w:rsidRPr="00B656CB">
        <w:rPr>
          <w:rFonts w:ascii="Times New Roman" w:hAnsi="Times New Roman"/>
          <w:bCs/>
          <w:color w:val="000000"/>
          <w:szCs w:val="24"/>
        </w:rPr>
        <w:t>.</w:t>
      </w:r>
      <w:proofErr w:type="gramEnd"/>
    </w:p>
    <w:p w:rsidR="009B230E" w:rsidRPr="00B656CB" w:rsidRDefault="009B230E" w:rsidP="009B230E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656CB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44618E">
        <w:rPr>
          <w:rFonts w:ascii="Times New Roman" w:hAnsi="Times New Roman"/>
          <w:bCs/>
          <w:szCs w:val="24"/>
        </w:rPr>
        <w:t>275</w:t>
      </w:r>
      <w:r>
        <w:rPr>
          <w:rFonts w:ascii="Times New Roman" w:hAnsi="Times New Roman"/>
          <w:bCs/>
          <w:szCs w:val="24"/>
        </w:rPr>
        <w:t xml:space="preserve"> </w:t>
      </w:r>
      <w:r w:rsidRPr="0044618E">
        <w:rPr>
          <w:rFonts w:ascii="Times New Roman" w:hAnsi="Times New Roman"/>
          <w:bCs/>
          <w:szCs w:val="24"/>
        </w:rPr>
        <w:t>002,82 (двести семьдесят пять тысяч два рубля 82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 коп</w:t>
      </w:r>
      <w:r w:rsidRPr="00B656CB">
        <w:rPr>
          <w:rFonts w:ascii="Times New Roman" w:hAnsi="Times New Roman"/>
          <w:bCs/>
          <w:szCs w:val="24"/>
        </w:rPr>
        <w:t>е</w:t>
      </w:r>
      <w:r>
        <w:rPr>
          <w:rFonts w:ascii="Times New Roman" w:hAnsi="Times New Roman"/>
          <w:bCs/>
          <w:szCs w:val="24"/>
        </w:rPr>
        <w:t xml:space="preserve">йки) </w:t>
      </w:r>
      <w:r w:rsidRPr="00B656CB">
        <w:rPr>
          <w:rFonts w:ascii="Times New Roman" w:hAnsi="Times New Roman"/>
          <w:bCs/>
          <w:szCs w:val="24"/>
        </w:rPr>
        <w:t>рублей</w:t>
      </w:r>
      <w:r w:rsidRPr="00B656CB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9B230E" w:rsidRPr="00D37E19" w:rsidRDefault="009B230E" w:rsidP="009B230E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9B230E" w:rsidRPr="00331F42" w:rsidRDefault="009B230E" w:rsidP="009B230E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(http://www.zakupki.gov.ru)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(http://zakupki.rosatom.ru)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9B230E" w:rsidRPr="00331F42" w:rsidRDefault="009B230E" w:rsidP="009B230E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lastRenderedPageBreak/>
        <w:t xml:space="preserve">9. </w:t>
      </w: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9B230E" w:rsidRPr="00331F42" w:rsidRDefault="009B230E" w:rsidP="009B230E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28» ок</w:t>
      </w:r>
      <w:r w:rsidRPr="00DA43C4">
        <w:rPr>
          <w:rFonts w:ascii="Times New Roman" w:hAnsi="Times New Roman"/>
          <w:spacing w:val="-6"/>
          <w:szCs w:val="24"/>
          <w:highlight w:val="yellow"/>
        </w:rPr>
        <w:t>тября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9B230E" w:rsidRPr="00331F42" w:rsidRDefault="009B230E" w:rsidP="009B230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14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B230E" w:rsidRPr="00331F42" w:rsidRDefault="009B230E" w:rsidP="009B230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11.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14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B230E" w:rsidRPr="00331F42" w:rsidRDefault="009B230E" w:rsidP="009B230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9B230E" w:rsidRPr="00331F42" w:rsidRDefault="009B230E" w:rsidP="009B230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13. </w:t>
      </w: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9B230E" w:rsidRPr="00E87132" w:rsidRDefault="009B230E" w:rsidP="009B230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227A0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9B230E" w:rsidRPr="00E87132" w:rsidRDefault="009B230E" w:rsidP="009B230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9B230E" w:rsidRPr="00E87132" w:rsidRDefault="009B230E" w:rsidP="009B230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E87132">
        <w:rPr>
          <w:rFonts w:ascii="Times New Roman" w:hAnsi="Times New Roman"/>
          <w:szCs w:val="24"/>
        </w:rPr>
        <w:t>и</w:t>
      </w:r>
      <w:proofErr w:type="gramEnd"/>
      <w:r w:rsidRPr="00E87132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9B230E" w:rsidRPr="00E87132" w:rsidRDefault="009B230E" w:rsidP="009B230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B230E" w:rsidRPr="00E87132" w:rsidRDefault="009B230E" w:rsidP="009B230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B230E" w:rsidRPr="00A6215E" w:rsidRDefault="009B230E" w:rsidP="009B230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E87132">
        <w:rPr>
          <w:rFonts w:ascii="Times New Roman" w:hAnsi="Times New Roman"/>
          <w:b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B230E" w:rsidRDefault="009B230E" w:rsidP="009B230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9B230E" w:rsidRDefault="009B230E" w:rsidP="009B230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21E"/>
    <w:rsid w:val="000D621E"/>
    <w:rsid w:val="008E3C0C"/>
    <w:rsid w:val="009B230E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30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30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758</Words>
  <Characters>4322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2014-10-21T07:50:00Z</dcterms:created>
  <dcterms:modified xsi:type="dcterms:W3CDTF">2014-10-21T07:52:00Z</dcterms:modified>
</cp:coreProperties>
</file>